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EDE" w:rsidRDefault="00A16C38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EDE" w:rsidRPr="00A16C38" w:rsidRDefault="00A16C38">
      <w:pPr>
        <w:spacing w:after="0"/>
        <w:rPr>
          <w:lang w:val="ru-RU"/>
        </w:rPr>
      </w:pPr>
      <w:bookmarkStart w:id="0" w:name="_GoBack"/>
      <w:r w:rsidRPr="00A16C38">
        <w:rPr>
          <w:b/>
          <w:color w:val="000000"/>
          <w:sz w:val="28"/>
          <w:lang w:val="ru-RU"/>
        </w:rPr>
        <w:t>Предпринимательский кодекс Республики Казахстан</w:t>
      </w:r>
    </w:p>
    <w:bookmarkEnd w:id="0"/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>Кодекс Республики Казахстан от 29 октября 2015 года № 375-</w:t>
      </w:r>
      <w:r>
        <w:rPr>
          <w:color w:val="000000"/>
          <w:sz w:val="28"/>
        </w:rPr>
        <w:t>V</w:t>
      </w:r>
      <w:r w:rsidRPr="00A16C38">
        <w:rPr>
          <w:color w:val="000000"/>
          <w:sz w:val="28"/>
          <w:lang w:val="ru-RU"/>
        </w:rPr>
        <w:t xml:space="preserve"> ЗРК.</w:t>
      </w:r>
    </w:p>
    <w:p w:rsidR="00F92EDE" w:rsidRDefault="00A16C38">
      <w:pPr>
        <w:spacing w:after="0"/>
        <w:jc w:val="both"/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Примечание ИЗПИ!</w:t>
      </w:r>
      <w:r>
        <w:br/>
      </w:r>
      <w:r>
        <w:rPr>
          <w:color w:val="FF0000"/>
          <w:sz w:val="28"/>
        </w:rPr>
        <w:t>      По всему тексту слова "оралманов", "оралманы", "оралман" и "Оралманы" предусмотрено заменить соответственно словами "кандасов", "кандасы", "кандас" и "Кандасы" в соответствии с Законом РК от 13.05.2020 № 327-VI (вводится в действие после дня введения</w:t>
      </w:r>
      <w:r>
        <w:rPr>
          <w:color w:val="FF0000"/>
          <w:sz w:val="28"/>
        </w:rPr>
        <w:t xml:space="preserve"> в действие соответствующих изменений и дополнений в Кодекс Республики Казахстан "О налогах и других обязательных платежах в бюджет" (Налоговый кодекс)).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Порядок введения в действие настоящего Закона см. ст.324</w:t>
      </w:r>
    </w:p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>ОГЛАВЛЕНИЕ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Настоящий Кодекс определяет правовые, экономические и социальные условия и гарантии, обеспечивающие свободу предпринимательства в Республике Казахстан, регулирует общественные отношения, возникающие в связи с взаимодействием субъектов предпринимательства </w:t>
      </w:r>
      <w:r w:rsidRPr="00A16C38">
        <w:rPr>
          <w:color w:val="000000"/>
          <w:sz w:val="28"/>
          <w:lang w:val="ru-RU"/>
        </w:rPr>
        <w:t>и государства, в том числе государственным регулированием и поддержкой предпринимательства.</w:t>
      </w:r>
    </w:p>
    <w:p w:rsidR="00F92EDE" w:rsidRPr="00A16C38" w:rsidRDefault="00A16C38">
      <w:pPr>
        <w:spacing w:after="0"/>
        <w:rPr>
          <w:lang w:val="ru-RU"/>
        </w:rPr>
      </w:pPr>
      <w:bookmarkStart w:id="1" w:name="z325"/>
      <w:r w:rsidRPr="00A16C38">
        <w:rPr>
          <w:b/>
          <w:color w:val="000000"/>
          <w:lang w:val="ru-RU"/>
        </w:rPr>
        <w:t xml:space="preserve"> РАЗДЕЛ 1. ОБЩИЕ ПОЛОЖЕНИЯ</w:t>
      </w:r>
      <w:r w:rsidRPr="00A16C38">
        <w:rPr>
          <w:lang w:val="ru-RU"/>
        </w:rPr>
        <w:br/>
      </w:r>
      <w:r w:rsidRPr="00A16C38">
        <w:rPr>
          <w:b/>
          <w:color w:val="000000"/>
          <w:lang w:val="ru-RU"/>
        </w:rPr>
        <w:t>Глава 1. ПРАВОВЫЕ ОСНОВЫ ВЗАИМОДЕЙСТВИЯ СУБЪЕКТОВ</w:t>
      </w:r>
      <w:r w:rsidRPr="00A16C38">
        <w:rPr>
          <w:lang w:val="ru-RU"/>
        </w:rPr>
        <w:br/>
      </w:r>
      <w:r w:rsidRPr="00A16C38">
        <w:rPr>
          <w:b/>
          <w:color w:val="000000"/>
          <w:lang w:val="ru-RU"/>
        </w:rPr>
        <w:t>ПРЕДПРИНИМАТЕЛЬСТВА И ГОСУДАРСТВА</w:t>
      </w:r>
    </w:p>
    <w:p w:rsidR="00F92EDE" w:rsidRPr="00A16C38" w:rsidRDefault="00A16C38">
      <w:pPr>
        <w:spacing w:after="0"/>
        <w:rPr>
          <w:lang w:val="ru-RU"/>
        </w:rPr>
      </w:pPr>
      <w:bookmarkStart w:id="2" w:name="z1"/>
      <w:bookmarkEnd w:id="1"/>
      <w:r w:rsidRPr="00A16C38">
        <w:rPr>
          <w:b/>
          <w:color w:val="000000"/>
          <w:lang w:val="ru-RU"/>
        </w:rPr>
        <w:t xml:space="preserve"> Статья 1. Законодательство Республики Казахстан в сф</w:t>
      </w:r>
      <w:r w:rsidRPr="00A16C38">
        <w:rPr>
          <w:b/>
          <w:color w:val="000000"/>
          <w:lang w:val="ru-RU"/>
        </w:rPr>
        <w:t>ере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" w:name="z327"/>
      <w:bookmarkEnd w:id="2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Законодательство Республики Казахстан в сфере предпринимательства основывается на Конституции Республики Казахстан и состоит из настоящего Кодекса и иных нормативных правовых актов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4" w:name="z328"/>
      <w:bookmarkEnd w:id="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Товарно-де</w:t>
      </w:r>
      <w:r w:rsidRPr="00A16C38">
        <w:rPr>
          <w:color w:val="000000"/>
          <w:sz w:val="28"/>
          <w:lang w:val="ru-RU"/>
        </w:rPr>
        <w:t>нежные и иные основанные на равенстве участников имущественные отношения, а также связанные с имущественными личные неимущественные отношения  регулируются гражданским законодательством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5" w:name="z329"/>
      <w:bookmarkEnd w:id="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Если международным договором, ратифицир</w:t>
      </w:r>
      <w:r w:rsidRPr="00A16C38">
        <w:rPr>
          <w:color w:val="000000"/>
          <w:sz w:val="28"/>
          <w:lang w:val="ru-RU"/>
        </w:rPr>
        <w:t>ованным Республикой Казахстан, установлены иные правила, чем те, которые предусмотрены настоящим Кодексом, то применяются правила международного договора.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6" w:name="z330"/>
      <w:bookmarkEnd w:id="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В случае выявления пробелов или противоречий норм законодательства Республики Казахстан в сф</w:t>
      </w:r>
      <w:r w:rsidRPr="00A16C38">
        <w:rPr>
          <w:color w:val="000000"/>
          <w:sz w:val="28"/>
          <w:lang w:val="ru-RU"/>
        </w:rPr>
        <w:t>ере предпринимательства, содержащихся в нормативных правовых актах Республики Казахстан, положениям настоящего Кодекса применяются положения настоящего Кодекса.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7" w:name="z331"/>
      <w:bookmarkEnd w:id="6"/>
      <w:r>
        <w:rPr>
          <w:color w:val="000000"/>
          <w:sz w:val="28"/>
        </w:rPr>
        <w:lastRenderedPageBreak/>
        <w:t>     </w:t>
      </w:r>
      <w:r w:rsidRPr="00A16C38">
        <w:rPr>
          <w:color w:val="000000"/>
          <w:sz w:val="28"/>
          <w:lang w:val="ru-RU"/>
        </w:rPr>
        <w:t xml:space="preserve"> 5. Особенности осуществления отдельных видов предпринимательства устанавливаются законами</w:t>
      </w:r>
      <w:r w:rsidRPr="00A16C38">
        <w:rPr>
          <w:color w:val="000000"/>
          <w:sz w:val="28"/>
          <w:lang w:val="ru-RU"/>
        </w:rPr>
        <w:t xml:space="preserve">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8" w:name="z2"/>
      <w:bookmarkEnd w:id="7"/>
      <w:r w:rsidRPr="00A16C38">
        <w:rPr>
          <w:b/>
          <w:color w:val="000000"/>
          <w:lang w:val="ru-RU"/>
        </w:rPr>
        <w:t xml:space="preserve"> Статья 2. Понятие предпринимательства и пределы его правового регулирования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9" w:name="z332"/>
      <w:bookmarkEnd w:id="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Предпринимательством является самостоятельная, инициативная деятельность граждан, оралманов и юридических лиц, направленная на получение чистого до</w:t>
      </w:r>
      <w:r w:rsidRPr="00A16C38">
        <w:rPr>
          <w:color w:val="000000"/>
          <w:sz w:val="28"/>
          <w:lang w:val="ru-RU"/>
        </w:rPr>
        <w:t>хода путем использования имущества, производства, продажи товаров, выполнения работ, оказания услуг, основанная на праве частной собственности (частное предпринимательство) либо на праве хозяйственного ведения или оперативного управления государственного п</w:t>
      </w:r>
      <w:r w:rsidRPr="00A16C38">
        <w:rPr>
          <w:color w:val="000000"/>
          <w:sz w:val="28"/>
          <w:lang w:val="ru-RU"/>
        </w:rPr>
        <w:t>редприятия  (государственное предпринимательство). Предпринимательская деятельность осуществляется от имени, за риск и под имущественную ответственность предпринимателя.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0" w:name="z333"/>
      <w:bookmarkEnd w:id="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Предпринимательская деятельность может быть ограничена исключительно законами</w:t>
      </w:r>
      <w:r w:rsidRPr="00A16C38">
        <w:rPr>
          <w:color w:val="000000"/>
          <w:sz w:val="28"/>
          <w:lang w:val="ru-RU"/>
        </w:rPr>
        <w:t xml:space="preserve">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1" w:name="z334"/>
      <w:bookmarkEnd w:id="1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Запрещается принятие государственными органами нормативных правовых актов, устанавливающих привилегированное положение отдельно взятых субъектов предпринимательства.</w:t>
      </w:r>
    </w:p>
    <w:p w:rsidR="00F92EDE" w:rsidRPr="00A16C38" w:rsidRDefault="00A16C38">
      <w:pPr>
        <w:spacing w:after="0"/>
        <w:rPr>
          <w:lang w:val="ru-RU"/>
        </w:rPr>
      </w:pPr>
      <w:bookmarkStart w:id="12" w:name="z3"/>
      <w:bookmarkEnd w:id="11"/>
      <w:r w:rsidRPr="00A16C38">
        <w:rPr>
          <w:b/>
          <w:color w:val="000000"/>
          <w:lang w:val="ru-RU"/>
        </w:rPr>
        <w:t xml:space="preserve"> Статья 3. Цели и принципы взаимодействия субъектов предпр</w:t>
      </w:r>
      <w:r w:rsidRPr="00A16C38">
        <w:rPr>
          <w:b/>
          <w:color w:val="000000"/>
          <w:lang w:val="ru-RU"/>
        </w:rPr>
        <w:t>инимательства и государства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3" w:name="z335"/>
      <w:bookmarkEnd w:id="1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Взаимодействие субъектов предпринимательства и государства направлено на создание благоприятных условий для развития предпринимательства и общества, стимулирование предпринимательской инициативы в Республике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4" w:name="z336"/>
      <w:bookmarkEnd w:id="1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Принципами взаимодействия субъектов предпринимательства и государства являются:</w:t>
      </w:r>
    </w:p>
    <w:bookmarkEnd w:id="14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законность;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свобода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равенство субъектов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неприкосновенность собственности;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доброс</w:t>
      </w:r>
      <w:r w:rsidRPr="00A16C38">
        <w:rPr>
          <w:color w:val="000000"/>
          <w:sz w:val="28"/>
          <w:lang w:val="ru-RU"/>
        </w:rPr>
        <w:t>овестная конкуренция;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6) баланс интересов потребителей, субъектов предпринимательства и государства;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7) прозрачность деятельности государственных органов и доступность информации;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8) эффективность государственного регулирования предприним</w:t>
      </w:r>
      <w:r w:rsidRPr="00A16C38">
        <w:rPr>
          <w:color w:val="000000"/>
          <w:sz w:val="28"/>
          <w:lang w:val="ru-RU"/>
        </w:rPr>
        <w:t>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9) повышение способности субъектов предпринимательства к самостоятельной защите своих прав и законных интересов;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10) приоритет предупреждения правонарушения;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11) взаимная ответственность субъектов предпринимательства и </w:t>
      </w:r>
      <w:r w:rsidRPr="00A16C38">
        <w:rPr>
          <w:color w:val="000000"/>
          <w:sz w:val="28"/>
          <w:lang w:val="ru-RU"/>
        </w:rPr>
        <w:t>государства;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12) свобода от коррупции;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13) стимулирование предпринимательской деятельности и обеспечение ее защиты и поддержки;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14) поддержка отечественных производителей товаров, работ, услуг;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15) недопустимость незаконного </w:t>
      </w:r>
      <w:r w:rsidRPr="00A16C38">
        <w:rPr>
          <w:color w:val="000000"/>
          <w:sz w:val="28"/>
          <w:lang w:val="ru-RU"/>
        </w:rPr>
        <w:t>вмешательства государства в дела субъектов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16) участие субъектов частного предпринимательства в нормотворчестве;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17) стимулирование социальной ответственности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18) ограниченное участие государства </w:t>
      </w:r>
      <w:r w:rsidRPr="00A16C38">
        <w:rPr>
          <w:color w:val="000000"/>
          <w:sz w:val="28"/>
          <w:lang w:val="ru-RU"/>
        </w:rPr>
        <w:t>в предпринимательской деятельности;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Примечание РЦПИ!</w:t>
      </w:r>
      <w:r>
        <w:br/>
      </w:r>
      <w:r>
        <w:rPr>
          <w:color w:val="FF0000"/>
          <w:sz w:val="28"/>
        </w:rPr>
        <w:t>      Подпункт 19) вводится в действие после введения в действие законодательного акта о саморегулировании в соответствии с Кодексом РК от 29.10.2015 № 375-V.</w:t>
      </w:r>
      <w:r>
        <w:br/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A16C38">
        <w:rPr>
          <w:color w:val="000000"/>
          <w:sz w:val="28"/>
          <w:lang w:val="ru-RU"/>
        </w:rPr>
        <w:t>19) саморегулирование.</w:t>
      </w:r>
    </w:p>
    <w:p w:rsidR="00F92EDE" w:rsidRPr="00A16C38" w:rsidRDefault="00A16C38">
      <w:pPr>
        <w:spacing w:after="0"/>
        <w:rPr>
          <w:lang w:val="ru-RU"/>
        </w:rPr>
      </w:pPr>
      <w:bookmarkStart w:id="15" w:name="z4"/>
      <w:r w:rsidRPr="00A16C38">
        <w:rPr>
          <w:b/>
          <w:color w:val="000000"/>
          <w:lang w:val="ru-RU"/>
        </w:rPr>
        <w:t xml:space="preserve"> Статья </w:t>
      </w:r>
      <w:r w:rsidRPr="00A16C38">
        <w:rPr>
          <w:b/>
          <w:color w:val="000000"/>
          <w:lang w:val="ru-RU"/>
        </w:rPr>
        <w:t>4. Законность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6" w:name="z337"/>
      <w:bookmarkEnd w:id="15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Субъекты предпринимательства при осуществлении предпринимательской деятельности, государственные органы, должностные лица государственных органов при осуществлении государственного регулирования предпринимательства обязаны соблюдать</w:t>
      </w:r>
      <w:r w:rsidRPr="00A16C38">
        <w:rPr>
          <w:color w:val="000000"/>
          <w:sz w:val="28"/>
          <w:lang w:val="ru-RU"/>
        </w:rPr>
        <w:t xml:space="preserve"> требования Конституции Республики Казахстан, настоящего Кодекса и иных нормативных правовых актов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7" w:name="z338"/>
      <w:bookmarkEnd w:id="16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Акты и решения государственных органов, противоречащие Конституции Республики Казахстан и соответствующим ей нормативным прав</w:t>
      </w:r>
      <w:r w:rsidRPr="00A16C38">
        <w:rPr>
          <w:color w:val="000000"/>
          <w:sz w:val="28"/>
          <w:lang w:val="ru-RU"/>
        </w:rPr>
        <w:t>овым актам Республики Казахстан по содержанию, оформлению и (или) процедурам их принятия, признаются незаконными и недействительными с момента их принятия и подлежат отмене.</w:t>
      </w:r>
    </w:p>
    <w:p w:rsidR="00F92EDE" w:rsidRPr="00A16C38" w:rsidRDefault="00A16C38">
      <w:pPr>
        <w:spacing w:after="0"/>
        <w:rPr>
          <w:lang w:val="ru-RU"/>
        </w:rPr>
      </w:pPr>
      <w:bookmarkStart w:id="18" w:name="z5"/>
      <w:bookmarkEnd w:id="17"/>
      <w:r w:rsidRPr="00A16C38">
        <w:rPr>
          <w:b/>
          <w:color w:val="000000"/>
          <w:lang w:val="ru-RU"/>
        </w:rPr>
        <w:t xml:space="preserve"> Статья 5. Свобода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9" w:name="z339"/>
      <w:bookmarkEnd w:id="1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Каждый имеет право на свободу пред</w:t>
      </w:r>
      <w:r w:rsidRPr="00A16C38">
        <w:rPr>
          <w:color w:val="000000"/>
          <w:sz w:val="28"/>
          <w:lang w:val="ru-RU"/>
        </w:rPr>
        <w:t>принимательской деятельности, свободное использование своего имущества для любой законной предпринимательской деятельности.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0" w:name="z340"/>
      <w:bookmarkEnd w:id="1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Субъекты предпринимательства вправе осуществлять любые виды предпринимательской деятельности, не запрещенные законами Респу</w:t>
      </w:r>
      <w:r w:rsidRPr="00A16C38">
        <w:rPr>
          <w:color w:val="000000"/>
          <w:sz w:val="28"/>
          <w:lang w:val="ru-RU"/>
        </w:rPr>
        <w:t>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21" w:name="z6"/>
      <w:bookmarkEnd w:id="20"/>
      <w:r w:rsidRPr="00A16C38">
        <w:rPr>
          <w:b/>
          <w:color w:val="000000"/>
          <w:lang w:val="ru-RU"/>
        </w:rPr>
        <w:t xml:space="preserve"> Статья 6. Равенство субъектов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2" w:name="z341"/>
      <w:bookmarkEnd w:id="2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Субъекты предпринимательства равны перед законом и судом независимо от их формы собственности и любых иных обстоятельств.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3" w:name="z342"/>
      <w:bookmarkEnd w:id="2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Субъекты предпринимательства имеют равные возмож</w:t>
      </w:r>
      <w:r w:rsidRPr="00A16C38">
        <w:rPr>
          <w:color w:val="000000"/>
          <w:sz w:val="28"/>
          <w:lang w:val="ru-RU"/>
        </w:rPr>
        <w:t>ности при осуществлении предпринимательской деятельности.</w:t>
      </w:r>
    </w:p>
    <w:p w:rsidR="00F92EDE" w:rsidRPr="00A16C38" w:rsidRDefault="00A16C38">
      <w:pPr>
        <w:spacing w:after="0"/>
        <w:rPr>
          <w:lang w:val="ru-RU"/>
        </w:rPr>
      </w:pPr>
      <w:bookmarkStart w:id="24" w:name="z7"/>
      <w:bookmarkEnd w:id="23"/>
      <w:r w:rsidRPr="00A16C38">
        <w:rPr>
          <w:b/>
          <w:color w:val="000000"/>
          <w:lang w:val="ru-RU"/>
        </w:rPr>
        <w:t xml:space="preserve"> Статья 7. Неприкосновенность собственности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5" w:name="z343"/>
      <w:bookmarkEnd w:id="2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Неприкосновенность собственности субъектов предпринимательства гарантируется законом.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6" w:name="z344"/>
      <w:bookmarkEnd w:id="2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Субъекты предпринимательства могут иметь в собстве</w:t>
      </w:r>
      <w:r w:rsidRPr="00A16C38">
        <w:rPr>
          <w:color w:val="000000"/>
          <w:sz w:val="28"/>
          <w:lang w:val="ru-RU"/>
        </w:rPr>
        <w:t>нности любое законно приобретенное имущество.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7" w:name="z345"/>
      <w:bookmarkEnd w:id="2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Субъекты предпринимательства не могут быть лишены своего имущества, иначе как по решению суда. Принудительное отчуждение имущества для государственных нужд в исключительных случаях, предусмотренных зак</w:t>
      </w:r>
      <w:r w:rsidRPr="00A16C38">
        <w:rPr>
          <w:color w:val="000000"/>
          <w:sz w:val="28"/>
          <w:lang w:val="ru-RU"/>
        </w:rPr>
        <w:t>оном, может быть произведено при условии равноценного его возмещения.</w:t>
      </w:r>
    </w:p>
    <w:p w:rsidR="00F92EDE" w:rsidRPr="00A16C38" w:rsidRDefault="00A16C38">
      <w:pPr>
        <w:spacing w:after="0"/>
        <w:rPr>
          <w:lang w:val="ru-RU"/>
        </w:rPr>
      </w:pPr>
      <w:bookmarkStart w:id="28" w:name="z8"/>
      <w:bookmarkEnd w:id="27"/>
      <w:r w:rsidRPr="00A16C38">
        <w:rPr>
          <w:b/>
          <w:color w:val="000000"/>
          <w:lang w:val="ru-RU"/>
        </w:rPr>
        <w:t xml:space="preserve"> Статья 8. Добросовестная конкуренция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9" w:name="z346"/>
      <w:bookmarkEnd w:id="2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Деятельность, направленная на ограничение или устранение конкуренции, ущемление прав и законных интересов потребителей, недобросовестная ко</w:t>
      </w:r>
      <w:r w:rsidRPr="00A16C38">
        <w:rPr>
          <w:color w:val="000000"/>
          <w:sz w:val="28"/>
          <w:lang w:val="ru-RU"/>
        </w:rPr>
        <w:t>нкуренция запрещаются.</w:t>
      </w:r>
    </w:p>
    <w:bookmarkEnd w:id="29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Монополистическая деятельность регулируется и ограничивается законом.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0" w:name="z34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Антимонопольное регулирование осуществляется в целях защиты конкуренции, создания условий для эффективного функционирования товарных рынков, </w:t>
      </w:r>
      <w:r w:rsidRPr="00A16C38">
        <w:rPr>
          <w:color w:val="000000"/>
          <w:sz w:val="28"/>
          <w:lang w:val="ru-RU"/>
        </w:rPr>
        <w:t>обеспечения единства экономического пространства, свободного перемещения товаров и свободы экономической деятельности в Республике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31" w:name="z9"/>
      <w:bookmarkEnd w:id="30"/>
      <w:r w:rsidRPr="00A16C38">
        <w:rPr>
          <w:b/>
          <w:color w:val="000000"/>
          <w:lang w:val="ru-RU"/>
        </w:rPr>
        <w:t xml:space="preserve"> Статья 9. Баланс интересов потребителей, субъектов предпринимательства и государства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2" w:name="z348"/>
      <w:bookmarkEnd w:id="3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Введение форм и сре</w:t>
      </w:r>
      <w:r w:rsidRPr="00A16C38">
        <w:rPr>
          <w:color w:val="000000"/>
          <w:sz w:val="28"/>
          <w:lang w:val="ru-RU"/>
        </w:rPr>
        <w:t>дств государственного регулирования предпринимательства осуществляется в целях обеспечения достаточного уровня безопасности деятельности или действий (операций), максимально эффективной защиты прав потребителей при минимальной объективно необходимой нагруз</w:t>
      </w:r>
      <w:r w:rsidRPr="00A16C38">
        <w:rPr>
          <w:color w:val="000000"/>
          <w:sz w:val="28"/>
          <w:lang w:val="ru-RU"/>
        </w:rPr>
        <w:t>ке на субъектов предпринимательства.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3" w:name="z349"/>
      <w:bookmarkEnd w:id="3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Государственные органы при осуществлении государственного регулирования не вправе требовать от субъектов предпринимательства представления документов и (или) дополнительных сведений, не предусмотренных норматив</w:t>
      </w:r>
      <w:r w:rsidRPr="00A16C38">
        <w:rPr>
          <w:color w:val="000000"/>
          <w:sz w:val="28"/>
          <w:lang w:val="ru-RU"/>
        </w:rPr>
        <w:t>ными правовыми актами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4" w:name="z350"/>
      <w:bookmarkEnd w:id="3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Квалификационные и разрешительные требования должны обеспечивать минимально необходимый набор ресурсов, нормативов и показателей, достаточных субъектам предпринимательства для обеспечения требуемого уров</w:t>
      </w:r>
      <w:r w:rsidRPr="00A16C38">
        <w:rPr>
          <w:color w:val="000000"/>
          <w:sz w:val="28"/>
          <w:lang w:val="ru-RU"/>
        </w:rPr>
        <w:t>ня безопасности осуществляемой деятельности, действий (операций) или безопасности объекта.</w:t>
      </w:r>
    </w:p>
    <w:p w:rsidR="00F92EDE" w:rsidRPr="00A16C38" w:rsidRDefault="00A16C38">
      <w:pPr>
        <w:spacing w:after="0"/>
        <w:rPr>
          <w:lang w:val="ru-RU"/>
        </w:rPr>
      </w:pPr>
      <w:bookmarkStart w:id="35" w:name="z10"/>
      <w:bookmarkEnd w:id="34"/>
      <w:r w:rsidRPr="00A16C38">
        <w:rPr>
          <w:b/>
          <w:color w:val="000000"/>
          <w:lang w:val="ru-RU"/>
        </w:rPr>
        <w:t xml:space="preserve"> Статья 10. Прозрачность деятельности государственных органов и доступность информации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6" w:name="z351"/>
      <w:bookmarkEnd w:id="3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Деятельность государственных органов должна быть публичной и открытой</w:t>
      </w:r>
      <w:r w:rsidRPr="00A16C38">
        <w:rPr>
          <w:color w:val="000000"/>
          <w:sz w:val="28"/>
          <w:lang w:val="ru-RU"/>
        </w:rPr>
        <w:t xml:space="preserve"> в пределах, установленных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7" w:name="z352"/>
      <w:bookmarkEnd w:id="3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Государственные органы обязаны обеспечивать прозрачность своей деятельности по принятию решений, затрагивающих интересы субъектов предпринимательства.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8" w:name="z353"/>
      <w:bookmarkEnd w:id="3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Информация, имеющаяся у госуд</w:t>
      </w:r>
      <w:r w:rsidRPr="00A16C38">
        <w:rPr>
          <w:color w:val="000000"/>
          <w:sz w:val="28"/>
          <w:lang w:val="ru-RU"/>
        </w:rPr>
        <w:t>арственных органов и необходимая субъектам предпринимательства, должна быть доступна, если ее использование не ограничено законами Республики Казахстан. Такая информация предоставляется бесплатно, за исключением случаев, установленных законами Республики К</w:t>
      </w:r>
      <w:r w:rsidRPr="00A16C38">
        <w:rPr>
          <w:color w:val="000000"/>
          <w:sz w:val="28"/>
          <w:lang w:val="ru-RU"/>
        </w:rPr>
        <w:t>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9" w:name="z1354"/>
      <w:bookmarkEnd w:id="3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3-1. Субъекты частного предпринимательства могут иметь печать со своим наименованием.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40" w:name="z1355"/>
      <w:bookmarkEnd w:id="3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Государственным органам и финансовым организациям запрещается истребовать печать на документах у юридических лиц, относящихся к субъектам частного п</w:t>
      </w:r>
      <w:r w:rsidRPr="00A16C38">
        <w:rPr>
          <w:color w:val="000000"/>
          <w:sz w:val="28"/>
          <w:lang w:val="ru-RU"/>
        </w:rPr>
        <w:t>редпринимательства.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41" w:name="z354"/>
      <w:bookmarkEnd w:id="4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Все процедуры и требования, связанные с государственным регулированием предпринимательства, должны содержать четкий и не подлежащий различному толкованию смысл.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42" w:name="z1881"/>
      <w:bookmarkEnd w:id="4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5. Положения настоящей статьи, устанавливающие обязательства</w:t>
      </w:r>
      <w:r w:rsidRPr="00A16C38">
        <w:rPr>
          <w:color w:val="000000"/>
          <w:sz w:val="28"/>
          <w:lang w:val="ru-RU"/>
        </w:rPr>
        <w:t xml:space="preserve"> государственных органов, распространяются на уполномоченную организацию в сфере гражданской авиации.</w:t>
      </w:r>
    </w:p>
    <w:bookmarkEnd w:id="42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10 с изменениями, внесенными законами РК от 24.05.2018 </w:t>
      </w:r>
      <w:r w:rsidRPr="00A16C38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</w:t>
      </w:r>
      <w:r w:rsidRPr="00A16C38">
        <w:rPr>
          <w:color w:val="FF0000"/>
          <w:sz w:val="28"/>
          <w:lang w:val="ru-RU"/>
        </w:rPr>
        <w:t xml:space="preserve">го первого официального опубликования); от 19.04.2019 </w:t>
      </w:r>
      <w:r w:rsidRPr="00A16C38">
        <w:rPr>
          <w:color w:val="000000"/>
          <w:sz w:val="28"/>
          <w:lang w:val="ru-RU"/>
        </w:rPr>
        <w:t>№ 249-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с 01.08.2019).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43" w:name="z11"/>
      <w:r w:rsidRPr="00A16C38">
        <w:rPr>
          <w:b/>
          <w:color w:val="000000"/>
          <w:lang w:val="ru-RU"/>
        </w:rPr>
        <w:t xml:space="preserve"> Статья 11. Эффективность государственного регулирования предпринимательства</w:t>
      </w:r>
    </w:p>
    <w:bookmarkEnd w:id="43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Эффективность государственного регулирования предпринимательства достигае</w:t>
      </w:r>
      <w:r w:rsidRPr="00A16C38">
        <w:rPr>
          <w:color w:val="000000"/>
          <w:sz w:val="28"/>
          <w:lang w:val="ru-RU"/>
        </w:rPr>
        <w:t>тся через внедрение обязательных процедур его обоснования, согласования и мониторинга.</w:t>
      </w:r>
    </w:p>
    <w:p w:rsidR="00F92EDE" w:rsidRPr="00A16C38" w:rsidRDefault="00A16C38">
      <w:pPr>
        <w:spacing w:after="0"/>
        <w:rPr>
          <w:lang w:val="ru-RU"/>
        </w:rPr>
      </w:pPr>
      <w:bookmarkStart w:id="44" w:name="z12"/>
      <w:r w:rsidRPr="00A16C38">
        <w:rPr>
          <w:b/>
          <w:color w:val="000000"/>
          <w:lang w:val="ru-RU"/>
        </w:rPr>
        <w:t xml:space="preserve"> Статья 12. Повышение способности субъектов предпринимательства к самостоятельной защите своих прав и законных интересов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45" w:name="z355"/>
      <w:bookmarkEnd w:id="4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Субъекты предпринимательства вправе не </w:t>
      </w:r>
      <w:r w:rsidRPr="00A16C38">
        <w:rPr>
          <w:color w:val="000000"/>
          <w:sz w:val="28"/>
          <w:lang w:val="ru-RU"/>
        </w:rPr>
        <w:t>допускать к проверке должностных лиц органов государственного контроля и надзора в случаях несоблюдения должностными лицами требований к проведению проверки, установленных настоящим Кодексом.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46" w:name="z356"/>
      <w:bookmarkEnd w:id="4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В целях защиты своих прав и законных интересов в ходе о</w:t>
      </w:r>
      <w:r w:rsidRPr="00A16C38">
        <w:rPr>
          <w:color w:val="000000"/>
          <w:sz w:val="28"/>
          <w:lang w:val="ru-RU"/>
        </w:rPr>
        <w:t>существления государственного контроля и надзора субъекты предпринимательства вправе привлекать третьих лиц к участию в проверке.</w:t>
      </w:r>
    </w:p>
    <w:p w:rsidR="00F92EDE" w:rsidRPr="00A16C38" w:rsidRDefault="00A16C38">
      <w:pPr>
        <w:spacing w:after="0"/>
        <w:rPr>
          <w:lang w:val="ru-RU"/>
        </w:rPr>
      </w:pPr>
      <w:bookmarkStart w:id="47" w:name="z13"/>
      <w:bookmarkEnd w:id="46"/>
      <w:r w:rsidRPr="00A16C38">
        <w:rPr>
          <w:b/>
          <w:color w:val="000000"/>
          <w:lang w:val="ru-RU"/>
        </w:rPr>
        <w:t xml:space="preserve"> Статья 13. Приоритет предупреждения правонарушения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48" w:name="z357"/>
      <w:bookmarkEnd w:id="4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Профилактика правонарушений и мотивация субъекта предпринимательс</w:t>
      </w:r>
      <w:r w:rsidRPr="00A16C38">
        <w:rPr>
          <w:color w:val="000000"/>
          <w:sz w:val="28"/>
          <w:lang w:val="ru-RU"/>
        </w:rPr>
        <w:t>тва исполнять требования, установленные законами Республики Казахстан, имеют приоритет перед применением мер государственного принуждения в процессе осуществления предпринимательской деятельности.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49" w:name="z358"/>
      <w:bookmarkEnd w:id="4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Меры государственного принуждения за совершенное с</w:t>
      </w:r>
      <w:r w:rsidRPr="00A16C38">
        <w:rPr>
          <w:color w:val="000000"/>
          <w:sz w:val="28"/>
          <w:lang w:val="ru-RU"/>
        </w:rPr>
        <w:t>убъектом предпринимательства правонарушение должны соответствовать его характеру и тяжести.</w:t>
      </w:r>
    </w:p>
    <w:p w:rsidR="00F92EDE" w:rsidRPr="00A16C38" w:rsidRDefault="00A16C38">
      <w:pPr>
        <w:spacing w:after="0"/>
        <w:rPr>
          <w:lang w:val="ru-RU"/>
        </w:rPr>
      </w:pPr>
      <w:bookmarkStart w:id="50" w:name="z14"/>
      <w:bookmarkEnd w:id="49"/>
      <w:r w:rsidRPr="00A16C38">
        <w:rPr>
          <w:b/>
          <w:color w:val="000000"/>
          <w:lang w:val="ru-RU"/>
        </w:rPr>
        <w:t xml:space="preserve"> Статья 14. Взаимная ответственность субъектов предпринимательства и государства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51" w:name="z359"/>
      <w:bookmarkEnd w:id="5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Государство посредством выдачи разрешения подтверждает обеспечение лицензи</w:t>
      </w:r>
      <w:r w:rsidRPr="00A16C38">
        <w:rPr>
          <w:color w:val="000000"/>
          <w:sz w:val="28"/>
          <w:lang w:val="ru-RU"/>
        </w:rPr>
        <w:t>атом, владельцем разрешения второй категории минимального уровня безопасности в соответствии с целями государственного регулирования.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52" w:name="z360"/>
      <w:bookmarkEnd w:id="5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В процессе государственного регулирования предпринимательства не должны создаваться препятствия к осуществлению з</w:t>
      </w:r>
      <w:r w:rsidRPr="00A16C38">
        <w:rPr>
          <w:color w:val="000000"/>
          <w:sz w:val="28"/>
          <w:lang w:val="ru-RU"/>
        </w:rPr>
        <w:t>аконной деятельности субъектов предпринимательства со стороны государственных органов и их должностных лиц.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53" w:name="z361"/>
      <w:bookmarkEnd w:id="5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В процессе государственного регулирования предпринимательства при исполнении субъектами предпринимательства своих обязанностей или реализац</w:t>
      </w:r>
      <w:r w:rsidRPr="00A16C38">
        <w:rPr>
          <w:color w:val="000000"/>
          <w:sz w:val="28"/>
          <w:lang w:val="ru-RU"/>
        </w:rPr>
        <w:t>ии предоставленных им по закону прав предполагается добросовестность их действий.</w:t>
      </w:r>
    </w:p>
    <w:bookmarkEnd w:id="53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Субъект предпринимательства также считается добросовестным, если при реализации прав, законных интересов и (или) исполнении обязанностей он руководствовался официальным</w:t>
      </w:r>
      <w:r w:rsidRPr="00A16C38">
        <w:rPr>
          <w:color w:val="000000"/>
          <w:sz w:val="28"/>
          <w:lang w:val="ru-RU"/>
        </w:rPr>
        <w:t xml:space="preserve"> разъяснением государственного органа, данным в пределах его компетенции, закрепленной в соответствии с законодательством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Убытки, причиненные субъекту предпринимательства в результате издания не соответствующего законодательству</w:t>
      </w:r>
      <w:r w:rsidRPr="00A16C38">
        <w:rPr>
          <w:color w:val="000000"/>
          <w:sz w:val="28"/>
          <w:lang w:val="ru-RU"/>
        </w:rPr>
        <w:t xml:space="preserve"> Республики Казахстан акта государственного органа, а также действиями (бездействием) должностных лиц этих органов, подлежат возмещению в порядке, предусмотренном гражданским законодательством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54" w:name="z36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Представленные субъектами </w:t>
      </w:r>
      <w:r w:rsidRPr="00A16C38">
        <w:rPr>
          <w:color w:val="000000"/>
          <w:sz w:val="28"/>
          <w:lang w:val="ru-RU"/>
        </w:rPr>
        <w:t>предпринимательства фактические данные о рассматриваемых государственным органом обстоятельствах считаются достоверными до тех пор, пока суд или государственный орган не установит обратное в соответствии с законодательством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55" w:name="z363"/>
      <w:bookmarkEnd w:id="5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5. З</w:t>
      </w:r>
      <w:r w:rsidRPr="00A16C38">
        <w:rPr>
          <w:color w:val="000000"/>
          <w:sz w:val="28"/>
          <w:lang w:val="ru-RU"/>
        </w:rPr>
        <w:t>апрещается использование предоставленных настоящим Кодексом и иными нормативными правовыми актами прав в противоречии с их назначением с целью ущемления прав и законных интересов других субъектов предпринимательства или уклонения от исполнения существующих</w:t>
      </w:r>
      <w:r w:rsidRPr="00A16C38">
        <w:rPr>
          <w:color w:val="000000"/>
          <w:sz w:val="28"/>
          <w:lang w:val="ru-RU"/>
        </w:rPr>
        <w:t xml:space="preserve"> обязанностей или юридической ответственности за фактически совершенные правонарушения.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56" w:name="z1882"/>
      <w:bookmarkEnd w:id="5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6. Положения настоящей статьи, устанавливающие обязательства государственных органов, распространяются на уполномоченную организацию в сфере гражданской авиации.</w:t>
      </w:r>
    </w:p>
    <w:bookmarkEnd w:id="56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14 с изменением, внесенным Законом РК от 19.04.2019 </w:t>
      </w:r>
      <w:r w:rsidRPr="00A16C38">
        <w:rPr>
          <w:color w:val="000000"/>
          <w:sz w:val="28"/>
          <w:lang w:val="ru-RU"/>
        </w:rPr>
        <w:t>№ 249-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с 01.08.2019).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57" w:name="z15"/>
      <w:r w:rsidRPr="00A16C38">
        <w:rPr>
          <w:b/>
          <w:color w:val="000000"/>
          <w:lang w:val="ru-RU"/>
        </w:rPr>
        <w:t xml:space="preserve"> Статья 15. Свобода от коррупции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58" w:name="z364"/>
      <w:bookmarkEnd w:id="5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При введении и осуществлении государственного регулирования предпринимательства должны исключат</w:t>
      </w:r>
      <w:r w:rsidRPr="00A16C38">
        <w:rPr>
          <w:color w:val="000000"/>
          <w:sz w:val="28"/>
          <w:lang w:val="ru-RU"/>
        </w:rPr>
        <w:t>ься факты конфликта интересов и избирательного применения права.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59" w:name="z365"/>
      <w:bookmarkEnd w:id="5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В целях ограничения контактов субъектов предпринимательства с государственными органами в процессе государственного регулирования предпринимательства в нормативных правовых актах дол</w:t>
      </w:r>
      <w:r w:rsidRPr="00A16C38">
        <w:rPr>
          <w:color w:val="000000"/>
          <w:sz w:val="28"/>
          <w:lang w:val="ru-RU"/>
        </w:rPr>
        <w:t>жно быть предусмотрено применение принципа "одного окна", при котором все необходимые согласования от государственных органов должны получаться самими государственными органами в порядке межведомственного взаимодействия.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60" w:name="z366"/>
      <w:bookmarkEnd w:id="59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Не допускается злоупотреб</w:t>
      </w:r>
      <w:r w:rsidRPr="00A16C38">
        <w:rPr>
          <w:color w:val="000000"/>
          <w:sz w:val="28"/>
          <w:lang w:val="ru-RU"/>
        </w:rPr>
        <w:t xml:space="preserve">ление служебными полномочиями лицами, уполномоченными на выполнение государственных функций, и лицами, приравненными к ним, осуществляющими регулирование предпринимательской деятельности, в целях принятия имущественных благ и преимуществ. </w:t>
      </w:r>
    </w:p>
    <w:p w:rsidR="00F92EDE" w:rsidRPr="00A16C38" w:rsidRDefault="00A16C38">
      <w:pPr>
        <w:spacing w:after="0"/>
        <w:rPr>
          <w:lang w:val="ru-RU"/>
        </w:rPr>
      </w:pPr>
      <w:bookmarkStart w:id="61" w:name="z16"/>
      <w:bookmarkEnd w:id="60"/>
      <w:r w:rsidRPr="00A16C38">
        <w:rPr>
          <w:b/>
          <w:color w:val="000000"/>
          <w:lang w:val="ru-RU"/>
        </w:rPr>
        <w:t xml:space="preserve"> Статья 16. Стим</w:t>
      </w:r>
      <w:r w:rsidRPr="00A16C38">
        <w:rPr>
          <w:b/>
          <w:color w:val="000000"/>
          <w:lang w:val="ru-RU"/>
        </w:rPr>
        <w:t>улирование предпринимательской деятельности и обеспечение ее защиты и поддержки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62" w:name="z367"/>
      <w:bookmarkEnd w:id="6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В целях стимулирования развития субъектов предпринимательства государством проводится комплекс мер, направленных на создание благоприятных правовых, экономических, соц</w:t>
      </w:r>
      <w:r w:rsidRPr="00A16C38">
        <w:rPr>
          <w:color w:val="000000"/>
          <w:sz w:val="28"/>
          <w:lang w:val="ru-RU"/>
        </w:rPr>
        <w:t>иальных условий и гарантий для реализации предпринимательской инициативы.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63" w:name="z368"/>
      <w:bookmarkEnd w:id="6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Стимулирование предпринимательской деятельности осуществляется, в том числе, посредством обеспечения защиты и поддержки предпринимательства.</w:t>
      </w:r>
    </w:p>
    <w:p w:rsidR="00F92EDE" w:rsidRPr="00A16C38" w:rsidRDefault="00A16C38">
      <w:pPr>
        <w:spacing w:after="0"/>
        <w:rPr>
          <w:lang w:val="ru-RU"/>
        </w:rPr>
      </w:pPr>
      <w:bookmarkStart w:id="64" w:name="z17"/>
      <w:bookmarkEnd w:id="63"/>
      <w:r w:rsidRPr="00A16C38">
        <w:rPr>
          <w:b/>
          <w:color w:val="000000"/>
          <w:lang w:val="ru-RU"/>
        </w:rPr>
        <w:t xml:space="preserve"> Статья 17. Поддержка отечествен</w:t>
      </w:r>
      <w:r w:rsidRPr="00A16C38">
        <w:rPr>
          <w:b/>
          <w:color w:val="000000"/>
          <w:lang w:val="ru-RU"/>
        </w:rPr>
        <w:t>ных производителей товаров, работ, услуг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65" w:name="z369"/>
      <w:bookmarkEnd w:id="6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Государственными органами и иными организациями реализуются меры по созданию благоприятных условий для стимулирования развития отечественного производства товаров, работ, услуг.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66" w:name="z370"/>
      <w:bookmarkEnd w:id="6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При разработке и эк</w:t>
      </w:r>
      <w:r w:rsidRPr="00A16C38">
        <w:rPr>
          <w:color w:val="000000"/>
          <w:sz w:val="28"/>
          <w:lang w:val="ru-RU"/>
        </w:rPr>
        <w:t>спертизе проектов нормативных правовых актов, заключении международных договоров Республики Казахстан и участии в принятии решений международных организаций в целях повышения конкурентоспособности отечественных товаров, работ, услуг учитываются национальны</w:t>
      </w:r>
      <w:r w:rsidRPr="00A16C38">
        <w:rPr>
          <w:color w:val="000000"/>
          <w:sz w:val="28"/>
          <w:lang w:val="ru-RU"/>
        </w:rPr>
        <w:t>е интересы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67" w:name="z18"/>
      <w:bookmarkEnd w:id="66"/>
      <w:r w:rsidRPr="00A16C38">
        <w:rPr>
          <w:b/>
          <w:color w:val="000000"/>
          <w:lang w:val="ru-RU"/>
        </w:rPr>
        <w:t xml:space="preserve"> Статья 18. Недопустимость незаконного вмешательства государства в дела субъектов предпринимательства</w:t>
      </w:r>
    </w:p>
    <w:bookmarkEnd w:id="67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Не допускаются незаконное вмешательство государства в дела субъектов предпринимательства, их объединений, а также у</w:t>
      </w:r>
      <w:r w:rsidRPr="00A16C38">
        <w:rPr>
          <w:color w:val="000000"/>
          <w:sz w:val="28"/>
          <w:lang w:val="ru-RU"/>
        </w:rPr>
        <w:t>казанных объединений в дела государства и возложение на них функций государственных органов.</w:t>
      </w:r>
    </w:p>
    <w:p w:rsidR="00F92EDE" w:rsidRPr="00A16C38" w:rsidRDefault="00A16C38">
      <w:pPr>
        <w:spacing w:after="0"/>
        <w:rPr>
          <w:lang w:val="ru-RU"/>
        </w:rPr>
      </w:pPr>
      <w:bookmarkStart w:id="68" w:name="z19"/>
      <w:r w:rsidRPr="00A16C38">
        <w:rPr>
          <w:b/>
          <w:color w:val="000000"/>
          <w:lang w:val="ru-RU"/>
        </w:rPr>
        <w:t xml:space="preserve"> Статья 19. Участие субъектов частного предпринимательства в нормотворчестве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69" w:name="z1356"/>
      <w:bookmarkEnd w:id="6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Субъекты частного предпринимательства участвуют в разработке и экспертизе проект</w:t>
      </w:r>
      <w:r w:rsidRPr="00A16C38">
        <w:rPr>
          <w:color w:val="000000"/>
          <w:sz w:val="28"/>
          <w:lang w:val="ru-RU"/>
        </w:rPr>
        <w:t>ов нормативных правовых актов, проектов международных договоров Республики Казахстан, а также международных договоров, участницей которых намеревается стать Республика Казахстан, затрагивающих интересы субъектов предпринимательства, через Национальную пала</w:t>
      </w:r>
      <w:r w:rsidRPr="00A16C38">
        <w:rPr>
          <w:color w:val="000000"/>
          <w:sz w:val="28"/>
          <w:lang w:val="ru-RU"/>
        </w:rPr>
        <w:t>ту предпринимателей Республики Казахстан и экспертные советы по вопросам частного предпринимательства (далее – экспертные советы).</w:t>
      </w:r>
    </w:p>
    <w:bookmarkEnd w:id="69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19 в редакции Закона РК от 24.05.2018 </w:t>
      </w:r>
      <w:r w:rsidRPr="00A16C38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календарных дней</w:t>
      </w:r>
      <w:r w:rsidRPr="00A16C38">
        <w:rPr>
          <w:color w:val="FF0000"/>
          <w:sz w:val="28"/>
          <w:lang w:val="ru-RU"/>
        </w:rPr>
        <w:t xml:space="preserve"> после дня его первого официального опубликования).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70" w:name="z20"/>
      <w:r w:rsidRPr="00A16C38">
        <w:rPr>
          <w:b/>
          <w:color w:val="000000"/>
          <w:lang w:val="ru-RU"/>
        </w:rPr>
        <w:t xml:space="preserve"> Статья 20. Стимулирование социальной ответственности предпринимательства</w:t>
      </w:r>
    </w:p>
    <w:bookmarkEnd w:id="70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Государством гарантируется и поощряется внедрение субъектами предпринимательства в своей деятельности социальной ответствен</w:t>
      </w:r>
      <w:r w:rsidRPr="00A16C38">
        <w:rPr>
          <w:color w:val="000000"/>
          <w:sz w:val="28"/>
          <w:lang w:val="ru-RU"/>
        </w:rPr>
        <w:t>ности.</w:t>
      </w:r>
    </w:p>
    <w:p w:rsidR="00F92EDE" w:rsidRPr="00A16C38" w:rsidRDefault="00A16C38">
      <w:pPr>
        <w:spacing w:after="0"/>
        <w:rPr>
          <w:lang w:val="ru-RU"/>
        </w:rPr>
      </w:pPr>
      <w:bookmarkStart w:id="71" w:name="z21"/>
      <w:r w:rsidRPr="00A16C38">
        <w:rPr>
          <w:b/>
          <w:color w:val="000000"/>
          <w:lang w:val="ru-RU"/>
        </w:rPr>
        <w:t xml:space="preserve"> Статья 21. Ограниченное участие государства в предпринимательской деятельности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72" w:name="z371"/>
      <w:bookmarkEnd w:id="7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Государство участвует в предпринимательской деятельности в пределах, ограниченных настоящим Кодексом и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73" w:name="z372"/>
      <w:bookmarkEnd w:id="7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В целях развития </w:t>
      </w:r>
      <w:r w:rsidRPr="00A16C38">
        <w:rPr>
          <w:color w:val="000000"/>
          <w:sz w:val="28"/>
          <w:lang w:val="ru-RU"/>
        </w:rPr>
        <w:t>частного предпринимательства и конкуренции государством принимаются меры, направленные на сокращение доли участия государства в предпринимательской деятельности путем ограничения создания государственных юридических лиц в сфере предпринимательства, юридиче</w:t>
      </w:r>
      <w:r w:rsidRPr="00A16C38">
        <w:rPr>
          <w:color w:val="000000"/>
          <w:sz w:val="28"/>
          <w:lang w:val="ru-RU"/>
        </w:rPr>
        <w:t>ских лиц с участием государства в уставном капитале.</w:t>
      </w:r>
    </w:p>
    <w:bookmarkEnd w:id="73"/>
    <w:p w:rsidR="00F92EDE" w:rsidRDefault="00A16C38">
      <w:pPr>
        <w:spacing w:after="0"/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Примечание РЦПИ!</w:t>
      </w:r>
      <w:r>
        <w:br/>
      </w:r>
      <w:r>
        <w:rPr>
          <w:color w:val="FF0000"/>
          <w:sz w:val="28"/>
        </w:rPr>
        <w:t>      Статья 22 вводится в действие после введения в действие законодательного акта о саморегулировании в соответствии с Кодексом РК от 29.10.2015 № 375-V.</w:t>
      </w:r>
      <w:r>
        <w:br/>
      </w:r>
    </w:p>
    <w:p w:rsidR="00F92EDE" w:rsidRPr="00A16C38" w:rsidRDefault="00A16C38">
      <w:pPr>
        <w:spacing w:after="0"/>
        <w:rPr>
          <w:lang w:val="ru-RU"/>
        </w:rPr>
      </w:pPr>
      <w:r>
        <w:rPr>
          <w:b/>
          <w:color w:val="000000"/>
        </w:rPr>
        <w:t xml:space="preserve"> </w:t>
      </w:r>
      <w:r w:rsidRPr="00A16C38">
        <w:rPr>
          <w:b/>
          <w:color w:val="000000"/>
          <w:lang w:val="ru-RU"/>
        </w:rPr>
        <w:t>Статья 22. Саморегулир</w:t>
      </w:r>
      <w:r w:rsidRPr="00A16C38">
        <w:rPr>
          <w:b/>
          <w:color w:val="000000"/>
          <w:lang w:val="ru-RU"/>
        </w:rPr>
        <w:t>ование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Государством создаются условия для развития саморегулирования в предпринимательской и профессиональной деятельности посредством сокращения сферы государственного регулирования исходя из минимальной необходимости в нем.</w:t>
      </w:r>
    </w:p>
    <w:p w:rsidR="00F92EDE" w:rsidRDefault="00A16C38">
      <w:pPr>
        <w:spacing w:after="0"/>
      </w:pPr>
      <w:bookmarkStart w:id="74" w:name="z373"/>
      <w:r w:rsidRPr="00A16C38">
        <w:rPr>
          <w:b/>
          <w:color w:val="000000"/>
          <w:lang w:val="ru-RU"/>
        </w:rPr>
        <w:t xml:space="preserve"> Глава 2. СУБЪЕКТЫ ПРЕДПРИНИМАТЕЛЬСТВА И УСЛОВИЯ ИХ</w:t>
      </w:r>
      <w:r w:rsidRPr="00A16C38">
        <w:rPr>
          <w:lang w:val="ru-RU"/>
        </w:rPr>
        <w:br/>
      </w:r>
      <w:r w:rsidRPr="00A16C38">
        <w:rPr>
          <w:b/>
          <w:color w:val="000000"/>
          <w:lang w:val="ru-RU"/>
        </w:rPr>
        <w:t>ФУНКЦИОНИРОВАНИЯ</w:t>
      </w:r>
      <w:r w:rsidRPr="00A16C38">
        <w:rPr>
          <w:lang w:val="ru-RU"/>
        </w:rPr>
        <w:br/>
      </w:r>
      <w:r w:rsidRPr="00A16C38">
        <w:rPr>
          <w:b/>
          <w:color w:val="000000"/>
          <w:lang w:val="ru-RU"/>
        </w:rPr>
        <w:t xml:space="preserve">Параграф 1. </w:t>
      </w:r>
      <w:r>
        <w:rPr>
          <w:b/>
          <w:color w:val="000000"/>
        </w:rPr>
        <w:t>Общие положения о субъектах предпринимательства</w:t>
      </w:r>
    </w:p>
    <w:p w:rsidR="00F92EDE" w:rsidRPr="00A16C38" w:rsidRDefault="00A16C38">
      <w:pPr>
        <w:spacing w:after="0"/>
        <w:rPr>
          <w:lang w:val="ru-RU"/>
        </w:rPr>
      </w:pPr>
      <w:bookmarkStart w:id="75" w:name="z23"/>
      <w:bookmarkEnd w:id="74"/>
      <w:r>
        <w:rPr>
          <w:b/>
          <w:color w:val="000000"/>
        </w:rPr>
        <w:t xml:space="preserve"> </w:t>
      </w:r>
      <w:r w:rsidRPr="00A16C38">
        <w:rPr>
          <w:b/>
          <w:color w:val="000000"/>
          <w:lang w:val="ru-RU"/>
        </w:rPr>
        <w:t>Статья 23. Субъекты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76" w:name="z375"/>
      <w:bookmarkEnd w:id="7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Субъектами предпринимательства являются граждане, оралманы и </w:t>
      </w:r>
      <w:r w:rsidRPr="00A16C38">
        <w:rPr>
          <w:color w:val="000000"/>
          <w:sz w:val="28"/>
          <w:lang w:val="ru-RU"/>
        </w:rPr>
        <w:t>негосударственные коммерческие юридические лица, осуществляющие предпринимательскую деятельность (субъекты частного предпринимательства), государственные предприятия (субъекты государственного предпринимательства).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77" w:name="z376"/>
      <w:bookmarkEnd w:id="7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Физическое лицо, являющееся субъ</w:t>
      </w:r>
      <w:r w:rsidRPr="00A16C38">
        <w:rPr>
          <w:color w:val="000000"/>
          <w:sz w:val="28"/>
          <w:lang w:val="ru-RU"/>
        </w:rPr>
        <w:t>ектом предпринимательства, регистрируется в качестве индивидуального предпринимателя в порядке, предусмотренном настоящим Кодексом.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78" w:name="z377"/>
      <w:bookmarkEnd w:id="77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Юридическое лицо, являющееся субъектом предпринимательства, может быть создано в организационно-правовой форме, пр</w:t>
      </w:r>
      <w:r w:rsidRPr="00A16C38">
        <w:rPr>
          <w:color w:val="000000"/>
          <w:sz w:val="28"/>
          <w:lang w:val="ru-RU"/>
        </w:rPr>
        <w:t>едусмотренной Гражданским кодексом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79" w:name="z24"/>
      <w:bookmarkEnd w:id="78"/>
      <w:r w:rsidRPr="00A16C38">
        <w:rPr>
          <w:b/>
          <w:color w:val="000000"/>
          <w:lang w:val="ru-RU"/>
        </w:rPr>
        <w:t xml:space="preserve"> Статья 24. Категории субъектов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80" w:name="z378"/>
      <w:bookmarkEnd w:id="7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В зависимости от среднегодовой численности работников и среднегодового дохода субъекты предпринимательства относятся к следующим категория</w:t>
      </w:r>
      <w:r w:rsidRPr="00A16C38">
        <w:rPr>
          <w:color w:val="000000"/>
          <w:sz w:val="28"/>
          <w:lang w:val="ru-RU"/>
        </w:rPr>
        <w:t>м:</w:t>
      </w:r>
    </w:p>
    <w:bookmarkEnd w:id="80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субъекты малого предпринимательства, в том числе субъекты микропредпринимательства;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субъекты среднего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субъекты крупного предпринимательства.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81" w:name="z379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Отнесение субъектов предпринимательства к категориям, указанным</w:t>
      </w:r>
      <w:r w:rsidRPr="00A16C38">
        <w:rPr>
          <w:color w:val="000000"/>
          <w:sz w:val="28"/>
          <w:lang w:val="ru-RU"/>
        </w:rPr>
        <w:t xml:space="preserve"> в пункте 1 настоящей статьи, используется для целей:</w:t>
      </w:r>
    </w:p>
    <w:bookmarkEnd w:id="81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государственной статистики;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оказания государственной поддержки;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применения иных норм законодательства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Для целей государственной статистики используется толь</w:t>
      </w:r>
      <w:r w:rsidRPr="00A16C38">
        <w:rPr>
          <w:color w:val="000000"/>
          <w:sz w:val="28"/>
          <w:lang w:val="ru-RU"/>
        </w:rPr>
        <w:t>ко критерий среднегодовой численности работников.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Для целей оказания государственной поддержки и применения иных норм законодательства Республики Казахстан используются два критерия: среднегодовая численность работников и среднегодовой доход.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</w:t>
      </w:r>
      <w:r w:rsidRPr="00A16C38">
        <w:rPr>
          <w:color w:val="000000"/>
          <w:sz w:val="28"/>
          <w:lang w:val="ru-RU"/>
        </w:rPr>
        <w:t>реднегодовая численность работников субъектов предпринимательства определяется с учетом всех работников, включая работников филиалов, представительств и других обособленных подразделений данного субъекта, а также самого индивидуального предпринимателя.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A16C38">
        <w:rPr>
          <w:color w:val="000000"/>
          <w:sz w:val="28"/>
          <w:lang w:val="ru-RU"/>
        </w:rPr>
        <w:t xml:space="preserve"> Среднегодовым доходом считается сумма совокупных годовых доходов или доходов субъектов предпринимательства, применяющих в соответствии с налоговым законодательством Республики Казахстан специальный налоговый режим на основе патента или упрощенной деклар</w:t>
      </w:r>
      <w:r w:rsidRPr="00A16C38">
        <w:rPr>
          <w:color w:val="000000"/>
          <w:sz w:val="28"/>
          <w:lang w:val="ru-RU"/>
        </w:rPr>
        <w:t>ации, за последние три года, поделенная на три.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Программами государственной поддержки субъектов частного предпринимательства могут предусматриваться иные критерии.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82" w:name="z38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Субъектами малого предпринимательства являются индивидуальные предприниматели</w:t>
      </w:r>
      <w:r w:rsidRPr="00A16C38">
        <w:rPr>
          <w:color w:val="000000"/>
          <w:sz w:val="28"/>
          <w:lang w:val="ru-RU"/>
        </w:rPr>
        <w:t xml:space="preserve"> без образования юридического лица и юридические лица, осуществляющие предпринимательство, со среднегодовой численностью работников не более ста человек и среднегодовым доходом не свыше трехсоттысячекратного месячного расчетного показателя, установленного </w:t>
      </w:r>
      <w:r w:rsidRPr="00A16C38">
        <w:rPr>
          <w:color w:val="000000"/>
          <w:sz w:val="28"/>
          <w:lang w:val="ru-RU"/>
        </w:rPr>
        <w:t>законом о республиканском бюджете и действующего на 1 января соответствующего финансового года.</w:t>
      </w:r>
    </w:p>
    <w:bookmarkEnd w:id="82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Субъектами микропредпринимательства являются субъекты малого предпринимательства, осуществляющие частное предпринимательство, со среднегодовой численность</w:t>
      </w:r>
      <w:r w:rsidRPr="00A16C38">
        <w:rPr>
          <w:color w:val="000000"/>
          <w:sz w:val="28"/>
          <w:lang w:val="ru-RU"/>
        </w:rPr>
        <w:t>ю работников не более пятнадцати человек или среднегодовым доходом не свыше тридцатитысячекратного месячного расчетного показателя, установленного законом о республиканском бюджете и действующего на 1 января соответствующего финансового года.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83" w:name="z38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Для </w:t>
      </w:r>
      <w:r w:rsidRPr="00A16C38">
        <w:rPr>
          <w:color w:val="000000"/>
          <w:sz w:val="28"/>
          <w:lang w:val="ru-RU"/>
        </w:rPr>
        <w:t>целей государственной поддержки и применения иных норм законодательства Республики Казахстан субъектами малого предпринимательства, в том числе микропредпринимательства, не могут быть признаны индивидуальные предприниматели и юридические лица, осуществляющ</w:t>
      </w:r>
      <w:r w:rsidRPr="00A16C38">
        <w:rPr>
          <w:color w:val="000000"/>
          <w:sz w:val="28"/>
          <w:lang w:val="ru-RU"/>
        </w:rPr>
        <w:t>ие:</w:t>
      </w:r>
    </w:p>
    <w:bookmarkEnd w:id="83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деятельность, связанную с оборотом наркотических средств, психотропных веществ и прекурсоров;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производство и (или) оптовую реализацию подакцизной продукции;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деятельность по хранению зерна на хлебоприемных пунктах;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пр</w:t>
      </w:r>
      <w:r w:rsidRPr="00A16C38">
        <w:rPr>
          <w:color w:val="000000"/>
          <w:sz w:val="28"/>
          <w:lang w:val="ru-RU"/>
        </w:rPr>
        <w:t>оведение лотереи;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деятельность в сфере игорного бизнеса;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6) деятельность, связанную с оборотом радиоактивных материалов;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7) банковскую деятельность (либо отдельные виды банковских операций) и деятельность на страховом рынке (кроме деят</w:t>
      </w:r>
      <w:r w:rsidRPr="00A16C38">
        <w:rPr>
          <w:color w:val="000000"/>
          <w:sz w:val="28"/>
          <w:lang w:val="ru-RU"/>
        </w:rPr>
        <w:t>ельности страхового агента);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8) аудиторскую деятельность;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9) профессиональную деятельность на рынке ценных бумаг;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10) деятельность кредитных бюро;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11) охранную деятельность;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12) деятельность, связанную с оборотом гражданского </w:t>
      </w:r>
      <w:r w:rsidRPr="00A16C38">
        <w:rPr>
          <w:color w:val="000000"/>
          <w:sz w:val="28"/>
          <w:lang w:val="ru-RU"/>
        </w:rPr>
        <w:t>и служебного оружия и патронов к нему.</w:t>
      </w:r>
    </w:p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Индивидуальные предприниматели и юридические лица, осуществляющие деятельность, указанную в настоящем пункте, относятся к субъектам среднего предпринимательства, а в случае соответствия критериям, установленным</w:t>
      </w:r>
      <w:r w:rsidRPr="00A16C38">
        <w:rPr>
          <w:color w:val="000000"/>
          <w:sz w:val="28"/>
          <w:lang w:val="ru-RU"/>
        </w:rPr>
        <w:t xml:space="preserve"> пунктом 6 настоящей статьи, – к субъектам крупного предпринимательства.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Для субъектов частного предпринимательства, в соответствии с налоговым законодательством Республики Казахстан являющихся плательщиками налога на игорный бизнес, фиксированного н</w:t>
      </w:r>
      <w:r w:rsidRPr="00A16C38">
        <w:rPr>
          <w:color w:val="000000"/>
          <w:sz w:val="28"/>
          <w:lang w:val="ru-RU"/>
        </w:rPr>
        <w:t>алога и единого земельного налога, используется критерий по численности работников.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84" w:name="z382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5. Субъектами среднего предпринимательства являются индивидуальные предприниматели и юридические лица, осуществляющие предпринимательство, не относящиеся к субъектам</w:t>
      </w:r>
      <w:r w:rsidRPr="00A16C38">
        <w:rPr>
          <w:color w:val="000000"/>
          <w:sz w:val="28"/>
          <w:lang w:val="ru-RU"/>
        </w:rPr>
        <w:t xml:space="preserve"> малого и крупного предпринимательства в соответствии с пунктами 3 и 6 настоящей статьи.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85" w:name="z383"/>
      <w:bookmarkEnd w:id="8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6. Субъектами крупного предпринимательства являются индивидуальные предприниматели и юридические лица, осуществляющие предпринимательство и отвечающие одному или</w:t>
      </w:r>
      <w:r w:rsidRPr="00A16C38">
        <w:rPr>
          <w:color w:val="000000"/>
          <w:sz w:val="28"/>
          <w:lang w:val="ru-RU"/>
        </w:rPr>
        <w:t xml:space="preserve"> двум из следующих критериев: среднегодовая численность работников более двухсот пятидесяти человек и (или) среднегодовой доход свыше трехмиллионнократного месячного расчетного показателя, установленного законом о республиканском бюджете и действующего на </w:t>
      </w:r>
      <w:r w:rsidRPr="00A16C38">
        <w:rPr>
          <w:color w:val="000000"/>
          <w:sz w:val="28"/>
          <w:lang w:val="ru-RU"/>
        </w:rPr>
        <w:t>1 января соответствующего финансового года.</w:t>
      </w:r>
    </w:p>
    <w:p w:rsidR="00F92EDE" w:rsidRPr="00A16C38" w:rsidRDefault="00A16C38">
      <w:pPr>
        <w:spacing w:after="0"/>
        <w:rPr>
          <w:lang w:val="ru-RU"/>
        </w:rPr>
      </w:pPr>
      <w:bookmarkStart w:id="86" w:name="z25"/>
      <w:bookmarkEnd w:id="85"/>
      <w:r w:rsidRPr="00A16C38">
        <w:rPr>
          <w:b/>
          <w:color w:val="000000"/>
          <w:lang w:val="ru-RU"/>
        </w:rPr>
        <w:t xml:space="preserve"> Статья 25. Реестр субъектов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87" w:name="z384"/>
      <w:bookmarkEnd w:id="8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Для использования данных о категориях субъектов предпринимательства уполномоченный орган по предпринимательству ведет реестр субъектов предпринимательства</w:t>
      </w:r>
      <w:r w:rsidRPr="00A16C38">
        <w:rPr>
          <w:color w:val="000000"/>
          <w:sz w:val="28"/>
          <w:lang w:val="ru-RU"/>
        </w:rPr>
        <w:t>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88" w:name="z385"/>
      <w:bookmarkEnd w:id="8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Реестром субъектов предпринимательства является электронная база данных, содержащая сведения о категориях субъектов предпринимательства.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89" w:name="z386"/>
      <w:bookmarkEnd w:id="8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Информация о категории субъектов предпринимательства предоставляется в форме электронной справки за</w:t>
      </w:r>
      <w:r w:rsidRPr="00A16C38">
        <w:rPr>
          <w:color w:val="000000"/>
          <w:sz w:val="28"/>
          <w:lang w:val="ru-RU"/>
        </w:rPr>
        <w:t>интересованным лицам, в том числе государственным органам, для использования в работе.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90" w:name="z387"/>
      <w:bookmarkEnd w:id="8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Правила ведения и использования реестра субъектов предпринимательства утверждаются Правительством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91" w:name="z26"/>
      <w:bookmarkEnd w:id="90"/>
      <w:r w:rsidRPr="00A16C38">
        <w:rPr>
          <w:b/>
          <w:color w:val="000000"/>
          <w:lang w:val="ru-RU"/>
        </w:rPr>
        <w:t xml:space="preserve"> Статья 26. Права субъектов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92" w:name="z388"/>
      <w:bookmarkEnd w:id="9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Субъекты частного предпринимательства вправе:</w:t>
      </w:r>
    </w:p>
    <w:bookmarkEnd w:id="92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осуществлять любые виды предпринимательской деятельности, иметь свободу доступа на рынки товаров, работ и услуг, если иное не установлено закона</w:t>
      </w:r>
      <w:r w:rsidRPr="00A16C38">
        <w:rPr>
          <w:color w:val="000000"/>
          <w:sz w:val="28"/>
          <w:lang w:val="ru-RU"/>
        </w:rPr>
        <w:t>ми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осуществлять предпринимательство с использованием наемного труда в соответствии с законами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создавать филиалы и представительства в порядке, предусмотренном законами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A16C38">
        <w:rPr>
          <w:color w:val="000000"/>
          <w:sz w:val="28"/>
          <w:lang w:val="ru-RU"/>
        </w:rPr>
        <w:t xml:space="preserve"> 4) самостоятельно устанавливать цены на производимые товары, работы, услуги, за исключением случаев, установленных настоящим Кодексом и законами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самостоятельно осуществлять контроль за качеством товаров, работ и услуг;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A16C38">
        <w:rPr>
          <w:color w:val="000000"/>
          <w:sz w:val="28"/>
          <w:lang w:val="ru-RU"/>
        </w:rPr>
        <w:t xml:space="preserve"> 6) осуществлять внешнеэкономическую деятельность в пределах своей правоспособности;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7) учреждать объединения субъектов предпринимательства и участвовать в них;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8) участвовать в работе экспертных советов через аккредитованные объединения субъе</w:t>
      </w:r>
      <w:r w:rsidRPr="00A16C38">
        <w:rPr>
          <w:color w:val="000000"/>
          <w:sz w:val="28"/>
          <w:lang w:val="ru-RU"/>
        </w:rPr>
        <w:t>ктов частного предпринимательства, Национальную палату предпринимателей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9) обращаться в правоохранительные и иные государственные органы по вопросам привлечения к ответственности лиц, нарушивших права и (или) воспрепятствовавших</w:t>
      </w:r>
      <w:r w:rsidRPr="00A16C38">
        <w:rPr>
          <w:color w:val="000000"/>
          <w:sz w:val="28"/>
          <w:lang w:val="ru-RU"/>
        </w:rPr>
        <w:t xml:space="preserve"> реализации законных интересов субъектов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10) обращаться в суд, арбитраж, к Уполномоченному по защите прав предпринимателей Казахстана и в иные органы для защиты своих прав и законных интересов;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11) урегулировать спор посред</w:t>
      </w:r>
      <w:r w:rsidRPr="00A16C38">
        <w:rPr>
          <w:color w:val="000000"/>
          <w:sz w:val="28"/>
          <w:lang w:val="ru-RU"/>
        </w:rPr>
        <w:t>ством примирительных процедур;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12) вносить для рассмотрения в уполномоченный орган по предпринимательству предложения об устранении причин и условий, способствующих неисполнению или ненадлежащему исполнению нормативных правовых актов по вопросам подд</w:t>
      </w:r>
      <w:r w:rsidRPr="00A16C38">
        <w:rPr>
          <w:color w:val="000000"/>
          <w:sz w:val="28"/>
          <w:lang w:val="ru-RU"/>
        </w:rPr>
        <w:t>ержки и защиты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13) участвовать в реализации проектов в социальной, экономической и экологической сферах в качестве мер социальной ответственности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14) осуществлять иные права, не ограниченные законами </w:t>
      </w:r>
      <w:r w:rsidRPr="00A16C38">
        <w:rPr>
          <w:color w:val="000000"/>
          <w:sz w:val="28"/>
          <w:lang w:val="ru-RU"/>
        </w:rPr>
        <w:t>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93" w:name="z38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Государственные предприятия осуществляют права, предусмотренные настоящим Кодексом, с учетом особенностей, установленных законами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94" w:name="z27"/>
      <w:bookmarkEnd w:id="93"/>
      <w:r w:rsidRPr="00A16C38">
        <w:rPr>
          <w:b/>
          <w:color w:val="000000"/>
          <w:lang w:val="ru-RU"/>
        </w:rPr>
        <w:t xml:space="preserve"> Статья 27. Обязанности субъектов предпринимательства</w:t>
      </w:r>
    </w:p>
    <w:bookmarkEnd w:id="94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Субъекты пред</w:t>
      </w:r>
      <w:r w:rsidRPr="00A16C38">
        <w:rPr>
          <w:color w:val="000000"/>
          <w:sz w:val="28"/>
          <w:lang w:val="ru-RU"/>
        </w:rPr>
        <w:t>принимательства обязаны: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соблюдать законодательство Республики Казахстан, права и законные интересы физических и юридических лиц;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обеспечивать безопасность и качество товаров, работ, услуг в соответствии с требованиями законодательства Ре</w:t>
      </w:r>
      <w:r w:rsidRPr="00A16C38">
        <w:rPr>
          <w:color w:val="000000"/>
          <w:sz w:val="28"/>
          <w:lang w:val="ru-RU"/>
        </w:rPr>
        <w:t>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предоставлять потребителям товаров, работ, услуг полную и достоверную информацию о товарах, работах, услугах;</w:t>
      </w:r>
    </w:p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получать разрешения либо направлять уведомления для начала осуществления деятельности или действия (операци</w:t>
      </w:r>
      <w:r w:rsidRPr="00A16C38">
        <w:rPr>
          <w:color w:val="000000"/>
          <w:sz w:val="28"/>
          <w:lang w:val="ru-RU"/>
        </w:rPr>
        <w:t>и) в соответствии с Законом Республики Казахстан "О разрешениях и уведомлениях";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осуществлять обязательное страхование гражданско-правовой ответственности в случаях, предусмотренных законами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6) сохранять природу и береж</w:t>
      </w:r>
      <w:r w:rsidRPr="00A16C38">
        <w:rPr>
          <w:color w:val="000000"/>
          <w:sz w:val="28"/>
          <w:lang w:val="ru-RU"/>
        </w:rPr>
        <w:t>но относиться к природным богатствам;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7) повышать эффективность использования природных и энергетических ресурсов и управления ими в процессе осуществления деятельности;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8) выполнять иные обязанности, предусмотренные настоящим Кодексом и иными </w:t>
      </w:r>
      <w:r w:rsidRPr="00A16C38">
        <w:rPr>
          <w:color w:val="000000"/>
          <w:sz w:val="28"/>
          <w:lang w:val="ru-RU"/>
        </w:rPr>
        <w:t>законами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95" w:name="z28"/>
      <w:r w:rsidRPr="00A16C38">
        <w:rPr>
          <w:b/>
          <w:color w:val="000000"/>
          <w:lang w:val="ru-RU"/>
        </w:rPr>
        <w:t xml:space="preserve"> Статья 28. Охрана информации, составляющей коммерческую тайну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96" w:name="z390"/>
      <w:bookmarkEnd w:id="9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Охрана коммерческой тайны заключается в запрете незаконного получения, распространения либо использования информации, составляющей коммерческую тайну в с</w:t>
      </w:r>
      <w:r w:rsidRPr="00A16C38">
        <w:rPr>
          <w:color w:val="000000"/>
          <w:sz w:val="28"/>
          <w:lang w:val="ru-RU"/>
        </w:rPr>
        <w:t>оответствии с настоящим Кодексом и законодательством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97" w:name="z391"/>
      <w:bookmarkEnd w:id="9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Субъект предпринимательства определяет круг лиц, имеющих право свободного доступа к информации, составляющей коммерческую тайну, и принимает меры к охране ее конфиденциальн</w:t>
      </w:r>
      <w:r w:rsidRPr="00A16C38">
        <w:rPr>
          <w:color w:val="000000"/>
          <w:sz w:val="28"/>
          <w:lang w:val="ru-RU"/>
        </w:rPr>
        <w:t>ости.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98" w:name="z392"/>
      <w:bookmarkEnd w:id="9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Порядок отнесения информации к категориям доступа, условия хранения и использования информации, составляющей коммерческую тайну, определяются субъектом предпринимательства.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99" w:name="z393"/>
      <w:bookmarkEnd w:id="9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Принимаемые субъектом предпринимательства меры по охране ин</w:t>
      </w:r>
      <w:r w:rsidRPr="00A16C38">
        <w:rPr>
          <w:color w:val="000000"/>
          <w:sz w:val="28"/>
          <w:lang w:val="ru-RU"/>
        </w:rPr>
        <w:t>формации, составляющей коммерческую тайну, могут включать в себя:</w:t>
      </w:r>
    </w:p>
    <w:bookmarkEnd w:id="99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определение перечня информации, составляющей коммерческую тайну;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ограничение доступа к коммерческой тайне путем установления порядка обращения с этой информацией и контроля</w:t>
      </w:r>
      <w:r w:rsidRPr="00A16C38">
        <w:rPr>
          <w:color w:val="000000"/>
          <w:sz w:val="28"/>
          <w:lang w:val="ru-RU"/>
        </w:rPr>
        <w:t xml:space="preserve"> за соблюдением такого порядка;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учет лиц, получивших доступ к коммерческой тайне, и (или) лиц, которым эта информация была предоставлена или передана.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00" w:name="z39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5. Лица, незаконными методами получившие, раскрывшие и (или) использовавшие информацию, со</w:t>
      </w:r>
      <w:r w:rsidRPr="00A16C38">
        <w:rPr>
          <w:color w:val="000000"/>
          <w:sz w:val="28"/>
          <w:lang w:val="ru-RU"/>
        </w:rPr>
        <w:t>ставляющую коммерческую тайну, обязаны возместить причиненный ущерб в соответствии с гражданским законодательством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01" w:name="z395"/>
      <w:bookmarkEnd w:id="10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6. Субъект предпринимательства или лицо, им уполномоченное, вправе требовать у своих работников подписку о неразг</w:t>
      </w:r>
      <w:r w:rsidRPr="00A16C38">
        <w:rPr>
          <w:color w:val="000000"/>
          <w:sz w:val="28"/>
          <w:lang w:val="ru-RU"/>
        </w:rPr>
        <w:t>лашении информации, составляющей коммерческую тайну, а лиц, осуществляющих его проверку, предупреждать об ответственности в соответствии с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02" w:name="z396"/>
      <w:bookmarkEnd w:id="10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7. Перечень информации, подлежащей обязательному опубликованию либо обязательном</w:t>
      </w:r>
      <w:r w:rsidRPr="00A16C38">
        <w:rPr>
          <w:color w:val="000000"/>
          <w:sz w:val="28"/>
          <w:lang w:val="ru-RU"/>
        </w:rPr>
        <w:t>у доведению до сведения акционеров акционерного общества, участников хозяйственного товарищества, членов производственного кооператива или иного определенного круга лиц, устанавливается законами Республики Казахстан и учредительными документами субъекта пр</w:t>
      </w:r>
      <w:r w:rsidRPr="00A16C38">
        <w:rPr>
          <w:color w:val="000000"/>
          <w:sz w:val="28"/>
          <w:lang w:val="ru-RU"/>
        </w:rPr>
        <w:t>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03" w:name="z397"/>
      <w:bookmarkEnd w:id="10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8. Информация, составляющая коммерческую тайну, не может быть разглашена без согласия субъекта предпринимательства, за исключением информации, по которой имеется вступившее в законную силу решение суда, или иных случаев, установлен</w:t>
      </w:r>
      <w:r w:rsidRPr="00A16C38">
        <w:rPr>
          <w:color w:val="000000"/>
          <w:sz w:val="28"/>
          <w:lang w:val="ru-RU"/>
        </w:rPr>
        <w:t>ных настоящим Кодексом.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04" w:name="z398"/>
      <w:bookmarkEnd w:id="10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9. Государственные органы и их должностные лица без согласия субъекта предпринимательства не вправе распространять и (или) использовать ставшую известной им в силу выполнения должностных (служебных) обязанностей информацию, со</w:t>
      </w:r>
      <w:r w:rsidRPr="00A16C38">
        <w:rPr>
          <w:color w:val="000000"/>
          <w:sz w:val="28"/>
          <w:lang w:val="ru-RU"/>
        </w:rPr>
        <w:t>ставляющую коммерческую тайну, за исключением случаев, предусмотренных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05" w:name="z399"/>
      <w:bookmarkEnd w:id="10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10. Субъект предпринимательства вправе не предоставлять государственным органам и должностным лицам при выполнении регистрационных, контрольных и на</w:t>
      </w:r>
      <w:r w:rsidRPr="00A16C38">
        <w:rPr>
          <w:color w:val="000000"/>
          <w:sz w:val="28"/>
          <w:lang w:val="ru-RU"/>
        </w:rPr>
        <w:t>дзорных функций и совершении других действий доступ к информации, составляющей коммерческую тайну, кроме той, которая необходима для реализации возложенных на них функций.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06" w:name="z1332"/>
      <w:bookmarkEnd w:id="10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10-1. Субъект предпринимательства, владеющий на праве собственности или другом</w:t>
      </w:r>
      <w:r w:rsidRPr="00A16C38">
        <w:rPr>
          <w:color w:val="000000"/>
          <w:sz w:val="28"/>
          <w:lang w:val="ru-RU"/>
        </w:rPr>
        <w:t xml:space="preserve"> законном основании критически важным объектом информационно-коммуникационной инфраструктуры, передает резервную копию электронного информационного ресурса на единую платформу резервного хранения электронных информационных ресурсов в порядке, определенном </w:t>
      </w:r>
      <w:r w:rsidRPr="00A16C38">
        <w:rPr>
          <w:color w:val="000000"/>
          <w:sz w:val="28"/>
          <w:lang w:val="ru-RU"/>
        </w:rPr>
        <w:t>законодательством Республики Казахстан, с учетом требований законодательства Республики Казахстан о национальной безопасности.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07" w:name="z400"/>
      <w:bookmarkEnd w:id="10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11. Государственные органы и их должностные лица несут установленную законами Республики Казахстан ответственность за </w:t>
      </w:r>
      <w:r w:rsidRPr="00A16C38">
        <w:rPr>
          <w:color w:val="000000"/>
          <w:sz w:val="28"/>
          <w:lang w:val="ru-RU"/>
        </w:rPr>
        <w:t>незаконное распространение и (или) использование информации, составляющей коммерческую тайну, а ущерб, причиненный субъекту предпринимательства в результате такого распространения и (или) использования, подлежит возмещению в соответствии с гражданским зако</w:t>
      </w:r>
      <w:r w:rsidRPr="00A16C38">
        <w:rPr>
          <w:color w:val="000000"/>
          <w:sz w:val="28"/>
          <w:lang w:val="ru-RU"/>
        </w:rPr>
        <w:t>нодательством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08" w:name="z401"/>
      <w:bookmarkEnd w:id="10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12. Обобщенная информация, не раскрывающая сведений о деятельности конкретного субъекта предпринимательства, является общедоступной.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09" w:name="z402"/>
      <w:bookmarkEnd w:id="10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13. К общедоступной информации субъекта предпринимательства относятся:</w:t>
      </w:r>
    </w:p>
    <w:bookmarkEnd w:id="109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фамилия, имя, отчество (если оно указано в документе, удостоверяющем личность) или наименование индивидуального предпринимателя;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наименование и дата регистрации юридического лица;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идентификационный номер;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юридический адр</w:t>
      </w:r>
      <w:r w:rsidRPr="00A16C38">
        <w:rPr>
          <w:color w:val="000000"/>
          <w:sz w:val="28"/>
          <w:lang w:val="ru-RU"/>
        </w:rPr>
        <w:t>ес (место нахождения);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вид деятельности;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6) фамилия, имя, отчество (если оно указано в документе, удостоверяющем личность) руководителя.</w:t>
      </w:r>
    </w:p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28 с изменениями, внесенными Законом РК от 28.12.2017 </w:t>
      </w:r>
      <w:r w:rsidRPr="00A16C38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</w:t>
      </w:r>
      <w:r w:rsidRPr="00A16C38">
        <w:rPr>
          <w:color w:val="FF0000"/>
          <w:sz w:val="28"/>
          <w:lang w:val="ru-RU"/>
        </w:rPr>
        <w:t xml:space="preserve"> по истечении десяти календарных дней после дня его первого официального опубликования).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110" w:name="z29"/>
      <w:r w:rsidRPr="00A16C38">
        <w:rPr>
          <w:b/>
          <w:color w:val="000000"/>
          <w:lang w:val="ru-RU"/>
        </w:rPr>
        <w:t xml:space="preserve"> Статья 29. Первичные статистические и административные данные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11" w:name="z403"/>
      <w:bookmarkEnd w:id="11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Первичные статистические данные представляются субъектами предпринимательства в соответствии с</w:t>
      </w:r>
      <w:r w:rsidRPr="00A16C38">
        <w:rPr>
          <w:color w:val="000000"/>
          <w:sz w:val="28"/>
          <w:lang w:val="ru-RU"/>
        </w:rPr>
        <w:t xml:space="preserve"> законодательством Республики Казахстан в области государственной статистики.</w:t>
      </w:r>
    </w:p>
    <w:bookmarkEnd w:id="111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Использование первичных статистических данных государственными органами и Национальным Банком Республики Казахстан в отношении субъекта предпринимательства, в том числе при</w:t>
      </w:r>
      <w:r w:rsidRPr="00A16C38">
        <w:rPr>
          <w:color w:val="000000"/>
          <w:sz w:val="28"/>
          <w:lang w:val="ru-RU"/>
        </w:rPr>
        <w:t xml:space="preserve"> осуществлении ими контрольных и надзорных функций, не допускается.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12" w:name="z40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Формы, предназначенные для сбора административных данных, а также методики расчета показателей, должны быть согласованы с уполномоченным органом в области государственной статисти</w:t>
      </w:r>
      <w:r w:rsidRPr="00A16C38">
        <w:rPr>
          <w:color w:val="000000"/>
          <w:sz w:val="28"/>
          <w:lang w:val="ru-RU"/>
        </w:rPr>
        <w:t>ки в порядке, установленном законодательством Республики Казахстан.</w:t>
      </w:r>
    </w:p>
    <w:bookmarkEnd w:id="112"/>
    <w:p w:rsidR="00F92EDE" w:rsidRPr="00A16C38" w:rsidRDefault="00A16C38">
      <w:pPr>
        <w:spacing w:after="0"/>
        <w:rPr>
          <w:lang w:val="ru-RU"/>
        </w:rPr>
      </w:pPr>
      <w:r w:rsidRPr="00A16C38">
        <w:rPr>
          <w:b/>
          <w:color w:val="000000"/>
          <w:lang w:val="ru-RU"/>
        </w:rPr>
        <w:t xml:space="preserve"> Параграф 2. Субъекты индивидуального предпринимательства</w:t>
      </w:r>
    </w:p>
    <w:p w:rsidR="00F92EDE" w:rsidRDefault="00A16C38">
      <w:pPr>
        <w:spacing w:after="0"/>
      </w:pPr>
      <w:bookmarkStart w:id="113" w:name="z30"/>
      <w:r w:rsidRPr="00A16C38">
        <w:rPr>
          <w:b/>
          <w:color w:val="000000"/>
          <w:lang w:val="ru-RU"/>
        </w:rPr>
        <w:t xml:space="preserve"> Статья 30. </w:t>
      </w:r>
      <w:r>
        <w:rPr>
          <w:b/>
          <w:color w:val="000000"/>
        </w:rPr>
        <w:t>Понятие и виды индивидуального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14" w:name="z405"/>
      <w:bookmarkEnd w:id="113"/>
      <w:r>
        <w:rPr>
          <w:color w:val="000000"/>
          <w:sz w:val="28"/>
        </w:rPr>
        <w:t xml:space="preserve">      </w:t>
      </w:r>
      <w:r w:rsidRPr="00A16C38">
        <w:rPr>
          <w:color w:val="000000"/>
          <w:sz w:val="28"/>
          <w:lang w:val="ru-RU"/>
        </w:rPr>
        <w:t>1. Индивидуальным предпринимательством является самостоятельн</w:t>
      </w:r>
      <w:r w:rsidRPr="00A16C38">
        <w:rPr>
          <w:color w:val="000000"/>
          <w:sz w:val="28"/>
          <w:lang w:val="ru-RU"/>
        </w:rPr>
        <w:t>ая, инициативная деятельность граждан Республики Казахстан, оралманов, направленная на получение чистого дохода, основанная на собственности самих физических лиц и осуществляемая от имени физических лиц, за их риск и под их имущественную ответственность.</w:t>
      </w:r>
    </w:p>
    <w:bookmarkEnd w:id="114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A16C38">
        <w:rPr>
          <w:color w:val="000000"/>
          <w:sz w:val="28"/>
          <w:lang w:val="ru-RU"/>
        </w:rPr>
        <w:t xml:space="preserve"> Иным физическим лицам запрещается осуществлять индивидуальное предпринимательство.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15" w:name="z40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Индивидуальное предпринимательство осуществляется в виде личного или совместного предпринимательства.</w:t>
      </w:r>
    </w:p>
    <w:p w:rsidR="00F92EDE" w:rsidRPr="00A16C38" w:rsidRDefault="00A16C38">
      <w:pPr>
        <w:spacing w:after="0"/>
        <w:rPr>
          <w:lang w:val="ru-RU"/>
        </w:rPr>
      </w:pPr>
      <w:bookmarkStart w:id="116" w:name="z31"/>
      <w:bookmarkEnd w:id="115"/>
      <w:r w:rsidRPr="00A16C38">
        <w:rPr>
          <w:b/>
          <w:color w:val="000000"/>
          <w:lang w:val="ru-RU"/>
        </w:rPr>
        <w:t xml:space="preserve"> Статья 31. Личное предпринимательство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17" w:name="z407"/>
      <w:bookmarkEnd w:id="11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Личное пр</w:t>
      </w:r>
      <w:r w:rsidRPr="00A16C38">
        <w:rPr>
          <w:color w:val="000000"/>
          <w:sz w:val="28"/>
          <w:lang w:val="ru-RU"/>
        </w:rPr>
        <w:t>едпринимательство осуществляется одним физическим лицом самостоятельно на базе имущества, принадлежащего ему на праве собственности, а также в силу иного права, допускающего пользование и (или) распоряжение имуществом.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18" w:name="z408"/>
      <w:bookmarkEnd w:id="11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Для осуществления личного пр</w:t>
      </w:r>
      <w:r w:rsidRPr="00A16C38">
        <w:rPr>
          <w:color w:val="000000"/>
          <w:sz w:val="28"/>
          <w:lang w:val="ru-RU"/>
        </w:rPr>
        <w:t>едпринимательства физическим лицом, состоящим в браке, согласие супруга не требуется.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19" w:name="z409"/>
      <w:bookmarkEnd w:id="118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В случаях, когда для осуществления личного предпринимательства физическое лицо использует общее имущество супругов, необходимо нотариально удостоверенное соглас</w:t>
      </w:r>
      <w:r w:rsidRPr="00A16C38">
        <w:rPr>
          <w:color w:val="000000"/>
          <w:sz w:val="28"/>
          <w:lang w:val="ru-RU"/>
        </w:rPr>
        <w:t xml:space="preserve">ие другого супруга на такое использование, если иное не предусмотрено законами или брачным договором либо иным соглашением между супругами. 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20" w:name="z410"/>
      <w:bookmarkEnd w:id="11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Личное предпринимательство может осуществляться с использованием формы фермерского хозяйства.</w:t>
      </w:r>
    </w:p>
    <w:p w:rsidR="00F92EDE" w:rsidRPr="00A16C38" w:rsidRDefault="00A16C38">
      <w:pPr>
        <w:spacing w:after="0"/>
        <w:rPr>
          <w:lang w:val="ru-RU"/>
        </w:rPr>
      </w:pPr>
      <w:bookmarkStart w:id="121" w:name="z32"/>
      <w:bookmarkEnd w:id="120"/>
      <w:r w:rsidRPr="00A16C38">
        <w:rPr>
          <w:b/>
          <w:color w:val="000000"/>
          <w:lang w:val="ru-RU"/>
        </w:rPr>
        <w:t xml:space="preserve"> Статья 32. </w:t>
      </w:r>
      <w:r w:rsidRPr="00A16C38">
        <w:rPr>
          <w:b/>
          <w:color w:val="000000"/>
          <w:lang w:val="ru-RU"/>
        </w:rPr>
        <w:t>Совместное предпринимательство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22" w:name="z411"/>
      <w:bookmarkEnd w:id="12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Совместное предпринимательство осуществляется группой физических лиц (индивидуальных предпринимателей) на базе имущества, принадлежащего им на праве общей собственности, а также в силу иного права, допускающего совме</w:t>
      </w:r>
      <w:r w:rsidRPr="00A16C38">
        <w:rPr>
          <w:color w:val="000000"/>
          <w:sz w:val="28"/>
          <w:lang w:val="ru-RU"/>
        </w:rPr>
        <w:t>стное пользование и (или) распоряжение имуществом.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23" w:name="z412"/>
      <w:bookmarkEnd w:id="12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При совместном предпринимательстве все сделки, связанные с частным предпринимательством, совершаются, а права и обязанности приобретаются и осуществляются от имени всех участников совместного пред</w:t>
      </w:r>
      <w:r w:rsidRPr="00A16C38">
        <w:rPr>
          <w:color w:val="000000"/>
          <w:sz w:val="28"/>
          <w:lang w:val="ru-RU"/>
        </w:rPr>
        <w:t>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24" w:name="z413"/>
      <w:bookmarkEnd w:id="12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Формами совместного предпринимательства являются:</w:t>
      </w:r>
    </w:p>
    <w:bookmarkEnd w:id="124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предпринимательство супругов, осуществляемое на базе общей совместной собственности супругов;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семейное предпринимательство, осуществляемое на базе общей </w:t>
      </w:r>
      <w:r w:rsidRPr="00A16C38">
        <w:rPr>
          <w:color w:val="000000"/>
          <w:sz w:val="28"/>
          <w:lang w:val="ru-RU"/>
        </w:rPr>
        <w:t>совместной собственности крестьянского хозяйства или общей совместной собственности на приватизированное жилище;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простое товарищество, при котором частное предпринимательство осуществляется на базе общей долевой собственности;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иные формы </w:t>
      </w:r>
      <w:r w:rsidRPr="00A16C38">
        <w:rPr>
          <w:color w:val="000000"/>
          <w:sz w:val="28"/>
          <w:lang w:val="ru-RU"/>
        </w:rPr>
        <w:t>в соответствии с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25" w:name="z41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При осуществлении предпринимательства супругов в деловом обороте от имени супругов выступает один из супругов с согласия другого супруга, которое может быть подтверждено при регистрации индивидуально</w:t>
      </w:r>
      <w:r w:rsidRPr="00A16C38">
        <w:rPr>
          <w:color w:val="000000"/>
          <w:sz w:val="28"/>
          <w:lang w:val="ru-RU"/>
        </w:rPr>
        <w:t>го предпринимателя или выражено письменно и нотариально удостоверено в случаях, когда деятельность индивидуального предпринимателя осуществляется без государственной регистрации.</w:t>
      </w:r>
    </w:p>
    <w:bookmarkEnd w:id="125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При отсутствии согласия одного из супругов на выступление другого супру</w:t>
      </w:r>
      <w:r w:rsidRPr="00A16C38">
        <w:rPr>
          <w:color w:val="000000"/>
          <w:sz w:val="28"/>
          <w:lang w:val="ru-RU"/>
        </w:rPr>
        <w:t>га в деловом обороте от их имени предполагается, что супруг, выступающий в деловом обороте, осуществляет индивидуальное предпринимательство в виде личного предпринимательства.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26" w:name="z41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5. Индивидуальное предпринимательство с использованием формы простого това</w:t>
      </w:r>
      <w:r w:rsidRPr="00A16C38">
        <w:rPr>
          <w:color w:val="000000"/>
          <w:sz w:val="28"/>
          <w:lang w:val="ru-RU"/>
        </w:rPr>
        <w:t>рищества осуществляется в соответствии с гражданским законодательством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127" w:name="z33"/>
      <w:bookmarkEnd w:id="126"/>
      <w:r w:rsidRPr="00A16C38">
        <w:rPr>
          <w:b/>
          <w:color w:val="000000"/>
          <w:lang w:val="ru-RU"/>
        </w:rPr>
        <w:t xml:space="preserve"> Статья 33. Осуществление деятельности индивидуального предпринимателя под своим именем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28" w:name="z416"/>
      <w:bookmarkEnd w:id="12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Индивидуальный предприниматель занимается предпринимательской деят</w:t>
      </w:r>
      <w:r w:rsidRPr="00A16C38">
        <w:rPr>
          <w:color w:val="000000"/>
          <w:sz w:val="28"/>
          <w:lang w:val="ru-RU"/>
        </w:rPr>
        <w:t>ельностью, приобретает и осуществляет права и обязанности под своим именем.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29" w:name="z417"/>
      <w:bookmarkEnd w:id="12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Гражданин, оралман при совершении сделок, связанных с его предпринимательской деятельностью, должен указывать, что он действует в качестве индивидуального предпринимателя.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30" w:name="z418"/>
      <w:bookmarkEnd w:id="12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Отсутствие такого указания не освобождает индивидуального предпринимателя от риска и ответственности, которые несет индивидуальный предприниматель по своим обязательствам.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31" w:name="z419"/>
      <w:bookmarkEnd w:id="13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При осуществлении своей деятельности индивидуальный предпринимате</w:t>
      </w:r>
      <w:r w:rsidRPr="00A16C38">
        <w:rPr>
          <w:color w:val="000000"/>
          <w:sz w:val="28"/>
          <w:lang w:val="ru-RU"/>
        </w:rPr>
        <w:t>ль вправе использовать персональные бланки деловой документации, печать, штампы, тексты которых должны со всей определенностью свидетельствовать о том, что данное лицо является индивидуальным предпринимателем.</w:t>
      </w:r>
    </w:p>
    <w:p w:rsidR="00F92EDE" w:rsidRPr="00A16C38" w:rsidRDefault="00A16C38">
      <w:pPr>
        <w:spacing w:after="0"/>
        <w:rPr>
          <w:lang w:val="ru-RU"/>
        </w:rPr>
      </w:pPr>
      <w:bookmarkStart w:id="132" w:name="z34"/>
      <w:bookmarkEnd w:id="131"/>
      <w:r w:rsidRPr="00A16C38">
        <w:rPr>
          <w:b/>
          <w:color w:val="000000"/>
          <w:lang w:val="ru-RU"/>
        </w:rPr>
        <w:t xml:space="preserve"> Статья 34. Социальная защита индивидуального </w:t>
      </w:r>
      <w:r w:rsidRPr="00A16C38">
        <w:rPr>
          <w:b/>
          <w:color w:val="000000"/>
          <w:lang w:val="ru-RU"/>
        </w:rPr>
        <w:t>предпринимателя</w:t>
      </w:r>
    </w:p>
    <w:bookmarkEnd w:id="132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Индивидуальный предприниматель имеет право пользоваться системой социального и пенсионного обеспечения, социального страхования в соответствии с законодательством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133" w:name="z35"/>
      <w:r w:rsidRPr="00A16C38">
        <w:rPr>
          <w:b/>
          <w:color w:val="000000"/>
          <w:lang w:val="ru-RU"/>
        </w:rPr>
        <w:t xml:space="preserve"> Статья 35. Государственная регистрация индивидуа</w:t>
      </w:r>
      <w:r w:rsidRPr="00A16C38">
        <w:rPr>
          <w:b/>
          <w:color w:val="000000"/>
          <w:lang w:val="ru-RU"/>
        </w:rPr>
        <w:t>льных предпринимателей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34" w:name="z1343"/>
      <w:bookmarkEnd w:id="13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Государственная регистрация физических лиц, осуществляющих частное предпринимательство без образования юридического лица, заключается в постановке на учет в качестве индивидуального предпринимателя в органе государственных д</w:t>
      </w:r>
      <w:r w:rsidRPr="00A16C38">
        <w:rPr>
          <w:color w:val="000000"/>
          <w:sz w:val="28"/>
          <w:lang w:val="ru-RU"/>
        </w:rPr>
        <w:t>оходов по месту нахождения, заявленному при государственной регистрации в качестве индивидуального предпринимателя.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35" w:name="z1344"/>
      <w:bookmarkEnd w:id="13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Обязательной государственной регистрации в качестве индивидуального предпринимателя подлежат физические лица, которые отвечают </w:t>
      </w:r>
      <w:r w:rsidRPr="00A16C38">
        <w:rPr>
          <w:color w:val="000000"/>
          <w:sz w:val="28"/>
          <w:lang w:val="ru-RU"/>
        </w:rPr>
        <w:t>одному из следующих условий:</w:t>
      </w:r>
    </w:p>
    <w:bookmarkEnd w:id="135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используют труд наемных работников на постоянной основе;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имеют от частного предпринимательства годовой доход, исчисленный в соответствии с налоговым законодательством Республики Казахстан, в размере, превышающ</w:t>
      </w:r>
      <w:r w:rsidRPr="00A16C38">
        <w:rPr>
          <w:color w:val="000000"/>
          <w:sz w:val="28"/>
          <w:lang w:val="ru-RU"/>
        </w:rPr>
        <w:t>ем 12-кратный минимальный размер заработной платы, установленный законом о республиканском бюджете и действующий на 1 января соответствующего финансового года.</w:t>
      </w:r>
    </w:p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Примечание РЦПИ!</w:t>
      </w:r>
    </w:p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Часть вторая пункта 2 действует до 01.01.2024 в соответствии с Зак</w:t>
      </w:r>
      <w:r w:rsidRPr="00A16C38">
        <w:rPr>
          <w:color w:val="FF0000"/>
          <w:sz w:val="28"/>
          <w:lang w:val="ru-RU"/>
        </w:rPr>
        <w:t>оном РК от 26.12.2018 № 203-</w:t>
      </w:r>
      <w:r>
        <w:rPr>
          <w:color w:val="FF0000"/>
          <w:sz w:val="28"/>
        </w:rPr>
        <w:t>VI</w:t>
      </w:r>
      <w:r w:rsidRPr="00A16C38">
        <w:rPr>
          <w:color w:val="FF0000"/>
          <w:sz w:val="28"/>
          <w:lang w:val="ru-RU"/>
        </w:rPr>
        <w:t>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Деятельность перечисленных индивидуальных предпринимателей без государственной регистрации запрещается, за исключением лиц, указанных в пунктах 3 и 4 настоящей статьи, а также случаев, предусмотренных налоговым законо</w:t>
      </w:r>
      <w:r w:rsidRPr="00A16C38">
        <w:rPr>
          <w:color w:val="000000"/>
          <w:sz w:val="28"/>
          <w:lang w:val="ru-RU"/>
        </w:rPr>
        <w:t>дательством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36" w:name="z134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Физическое лицо, не использующее труд работников на постоянной основе, вправе не регистрироваться в качестве индивидуального предпринимателя при получении следующих доходов, установленных Кодексом Республики Казах</w:t>
      </w:r>
      <w:r w:rsidRPr="00A16C38">
        <w:rPr>
          <w:color w:val="000000"/>
          <w:sz w:val="28"/>
          <w:lang w:val="ru-RU"/>
        </w:rPr>
        <w:t>стан "О налогах и других обязательных платежах в бюджет" (Налоговый кодекс):</w:t>
      </w:r>
    </w:p>
    <w:bookmarkEnd w:id="136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доходов, подлежащих налогообложению у источника выплаты;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имущественного дохода;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доходов из источников за пределами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доходо</w:t>
      </w:r>
      <w:r w:rsidRPr="00A16C38">
        <w:rPr>
          <w:color w:val="000000"/>
          <w:sz w:val="28"/>
          <w:lang w:val="ru-RU"/>
        </w:rPr>
        <w:t>в домашних работников в соответствии с трудовым законодательством Республики Казахстан, получающих доходы от лиц, не являющихся налоговыми агентами;</w:t>
      </w:r>
    </w:p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доходов граждан Республики Казахстан по трудовым договорам (контрактам) и (или) договорам граждан</w:t>
      </w:r>
      <w:r w:rsidRPr="00A16C38">
        <w:rPr>
          <w:color w:val="000000"/>
          <w:sz w:val="28"/>
          <w:lang w:val="ru-RU"/>
        </w:rPr>
        <w:t xml:space="preserve">ско-правового характера, заключенным с дипломатическими и приравненными к ним представительствами иностранного государства, консульскими учреждениями иностранного государства, аккредитованными в Республике Казахстан, не являющимися налоговыми агентами; 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6) доходов граждан Республики Казахстан по трудовым договорам (контрактам) и (или) договорам гражданско-правового характера, заключенным с международными и государственными организациями, зарубежными и казахстанскими неправительственными общественным</w:t>
      </w:r>
      <w:r w:rsidRPr="00A16C38">
        <w:rPr>
          <w:color w:val="000000"/>
          <w:sz w:val="28"/>
          <w:lang w:val="ru-RU"/>
        </w:rPr>
        <w:t>и организациями и фондами, освобожденными от обязательства по исчислению, удержанию и перечислению индивидуального подоходного налога у источника выплаты в соответствии с международными договорами, ратифицированными Республикой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7) доходов </w:t>
      </w:r>
      <w:r w:rsidRPr="00A16C38">
        <w:rPr>
          <w:color w:val="000000"/>
          <w:sz w:val="28"/>
          <w:lang w:val="ru-RU"/>
        </w:rPr>
        <w:t>трудовых иммигрантов-резидентов, полученных (подлежащих получению) по трудовым договорам, заключенным в соответствии с трудовым законодательством Республики Казахстан на основании разрешения трудовому иммигранту;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8) доходов медиаторов, за исключением</w:t>
      </w:r>
      <w:r w:rsidRPr="00A16C38">
        <w:rPr>
          <w:color w:val="000000"/>
          <w:sz w:val="28"/>
          <w:lang w:val="ru-RU"/>
        </w:rPr>
        <w:t xml:space="preserve"> профессиональных медиаторов в соответствии с Законом Республики Казахстан "О медиации", полученных от лиц, не являющихся налоговыми агентами;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9) доходов от личного подсобного хозяйства, учтенного в книге похозяйственного учета в соответствии с закон</w:t>
      </w:r>
      <w:r w:rsidRPr="00A16C38">
        <w:rPr>
          <w:color w:val="000000"/>
          <w:sz w:val="28"/>
          <w:lang w:val="ru-RU"/>
        </w:rPr>
        <w:t>одательством Республики Казахстан, подлежащих налогообложению, по которым не было произведено удержание индивидуального подоходного налога у источника выплаты в связи с представлением налоговому агенту недостоверных сведений лицом, занимающимся личным подс</w:t>
      </w:r>
      <w:r w:rsidRPr="00A16C38">
        <w:rPr>
          <w:color w:val="000000"/>
          <w:sz w:val="28"/>
          <w:lang w:val="ru-RU"/>
        </w:rPr>
        <w:t>обным хозяйством.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В целях применения настоящего пункта налоговым агентом признается лицо, определенное налоговым законодательством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37" w:name="z1789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Примечание РЦПИ!</w:t>
      </w:r>
    </w:p>
    <w:bookmarkEnd w:id="137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Пункт 4 действует до 01.01.2024 в соответствии с Законом РК от 26.1</w:t>
      </w:r>
      <w:r w:rsidRPr="00A16C38">
        <w:rPr>
          <w:color w:val="FF0000"/>
          <w:sz w:val="28"/>
          <w:lang w:val="ru-RU"/>
        </w:rPr>
        <w:t>2.2018 № 203-</w:t>
      </w:r>
      <w:r>
        <w:rPr>
          <w:color w:val="FF0000"/>
          <w:sz w:val="28"/>
        </w:rPr>
        <w:t>VI</w:t>
      </w:r>
      <w:r w:rsidRPr="00A16C38">
        <w:rPr>
          <w:color w:val="FF0000"/>
          <w:sz w:val="28"/>
          <w:lang w:val="ru-RU"/>
        </w:rPr>
        <w:t>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Физическое лицо, признанное в соответствии со статьей 774 Кодекса Республики Казахстан "О налогах и других обязательных платежах в бюджет" (Налоговый кодекс) плательщиком единого совокупного платежа, вправе не регистрироваться в </w:t>
      </w:r>
      <w:r w:rsidRPr="00A16C38">
        <w:rPr>
          <w:color w:val="000000"/>
          <w:sz w:val="28"/>
          <w:lang w:val="ru-RU"/>
        </w:rPr>
        <w:t>качестве индивидуального предпринимателя.</w:t>
      </w:r>
    </w:p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35 в редакции Закона РК от 25.12.2017 </w:t>
      </w:r>
      <w:r w:rsidRPr="00A16C38">
        <w:rPr>
          <w:color w:val="000000"/>
          <w:sz w:val="28"/>
          <w:lang w:val="ru-RU"/>
        </w:rPr>
        <w:t>№ 122-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с 01.01.2018); с изменениями, внесенными Законом РК от 26.12.2018 </w:t>
      </w:r>
      <w:r w:rsidRPr="00A16C38">
        <w:rPr>
          <w:color w:val="000000"/>
          <w:sz w:val="28"/>
          <w:lang w:val="ru-RU"/>
        </w:rPr>
        <w:t>№ 203-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с 01.01.2019).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138" w:name="z36"/>
      <w:r w:rsidRPr="00A16C38">
        <w:rPr>
          <w:b/>
          <w:color w:val="000000"/>
          <w:lang w:val="ru-RU"/>
        </w:rPr>
        <w:t xml:space="preserve"> Статья 36. П</w:t>
      </w:r>
      <w:r w:rsidRPr="00A16C38">
        <w:rPr>
          <w:b/>
          <w:color w:val="000000"/>
          <w:lang w:val="ru-RU"/>
        </w:rPr>
        <w:t>орядок государственной регистрации индивидуальных предпринимателей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39" w:name="z423"/>
      <w:bookmarkEnd w:id="13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Для государственной регистрации в качестве индивидуального предпринимателя (совместного индивидуального предпринимательства) физическое лицо (уполномоченное лицо совместного индиви</w:t>
      </w:r>
      <w:r w:rsidRPr="00A16C38">
        <w:rPr>
          <w:color w:val="000000"/>
          <w:sz w:val="28"/>
          <w:lang w:val="ru-RU"/>
        </w:rPr>
        <w:t>дуального предпринимательства) представляет непосредственно в орган государственных доходов или через государственную информационную систему разрешений и уведомлений уведомление по форме, утвержденной уполномоченным органом в сфере разрешений и уведомлений</w:t>
      </w:r>
      <w:r w:rsidRPr="00A16C38">
        <w:rPr>
          <w:color w:val="000000"/>
          <w:sz w:val="28"/>
          <w:lang w:val="ru-RU"/>
        </w:rPr>
        <w:t>.</w:t>
      </w:r>
    </w:p>
    <w:bookmarkEnd w:id="139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В случае регистрации совместного индивидуального предпринимательства уполномоченное лицо совместного индивидуального предпринимательства предоставляет доверенность, подписанную от имени всех участников совместного предпринимательства.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В случа</w:t>
      </w:r>
      <w:r w:rsidRPr="00A16C38">
        <w:rPr>
          <w:color w:val="000000"/>
          <w:sz w:val="28"/>
          <w:lang w:val="ru-RU"/>
        </w:rPr>
        <w:t>е, если заявитель не достиг совершеннолетнего возраста, к уведомлению прилагается согласие законных представителей, а при отсутствии такого согласия – копия свидетельства о заключении брака (супружества) либо решение органа опеки и попечительства или решен</w:t>
      </w:r>
      <w:r w:rsidRPr="00A16C38">
        <w:rPr>
          <w:color w:val="000000"/>
          <w:sz w:val="28"/>
          <w:lang w:val="ru-RU"/>
        </w:rPr>
        <w:t>ие суда об объявлении несовершеннолетнего полностью дееспособным.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Истребование иных документов запрещается.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Примечание ИЗПИ!</w:t>
      </w:r>
      <w:r w:rsidRPr="00A16C38">
        <w:rPr>
          <w:lang w:val="ru-RU"/>
        </w:rPr>
        <w:br/>
      </w: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В пункт 2 предусмотрено изменение Законом РК от 13.05.2020 № 325-VІ (вводится в действие по истечении шести месяц</w:t>
      </w:r>
      <w:r>
        <w:rPr>
          <w:color w:val="FF0000"/>
          <w:sz w:val="28"/>
        </w:rPr>
        <w:t>ев после дня его первого официального опубликования).</w:t>
      </w:r>
      <w:r>
        <w:br/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A16C38">
        <w:rPr>
          <w:color w:val="000000"/>
          <w:sz w:val="28"/>
          <w:lang w:val="ru-RU"/>
        </w:rPr>
        <w:t>2. Лица, включенные в перечень организаций и лиц, связанных с финансированием терроризма и экстремизма, в соответствии с законодательством Республики Казахстан не вправе подавать уведомление.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40" w:name="z425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A16C38">
        <w:rPr>
          <w:color w:val="000000"/>
          <w:sz w:val="28"/>
          <w:lang w:val="ru-RU"/>
        </w:rPr>
        <w:t xml:space="preserve"> 3. Орган государственных доходов в течение одного рабочего дня со дня представления физическим лицом документов, указанных в пункте 1 настоящей статьи, за исключением случаев представления уведомлений лицами, указанными в пункте 2 настоящей статьи, про</w:t>
      </w:r>
      <w:r w:rsidRPr="00A16C38">
        <w:rPr>
          <w:color w:val="000000"/>
          <w:sz w:val="28"/>
          <w:lang w:val="ru-RU"/>
        </w:rPr>
        <w:t>изводит государственную регистрацию индивидуального предпринимателя (совместного индивидуального предпринимательства).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41" w:name="z426"/>
      <w:bookmarkEnd w:id="14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При изменении данных, указанных в уведомлении, индивидуальный предприниматель (уполномоченное лицо совместного индивидуального п</w:t>
      </w:r>
      <w:r w:rsidRPr="00A16C38">
        <w:rPr>
          <w:color w:val="000000"/>
          <w:sz w:val="28"/>
          <w:lang w:val="ru-RU"/>
        </w:rPr>
        <w:t>редпринимательства) обязан (обязано) сообщить о таких изменениях в орган государственных доходов по форме, установленной этим органом.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42" w:name="z427"/>
      <w:bookmarkEnd w:id="14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5. Уведомление представляется в электронной форме посредством веб-портала "электронного правительства" либо в явочн</w:t>
      </w:r>
      <w:r w:rsidRPr="00A16C38">
        <w:rPr>
          <w:color w:val="000000"/>
          <w:sz w:val="28"/>
          <w:lang w:val="ru-RU"/>
        </w:rPr>
        <w:t>ом порядке на бумажном носителе.</w:t>
      </w:r>
    </w:p>
    <w:bookmarkEnd w:id="142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36 в редакции Закона РК от 29.03.2016 </w:t>
      </w:r>
      <w:r w:rsidRPr="00A16C38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A16C38">
        <w:rPr>
          <w:color w:val="FF0000"/>
          <w:sz w:val="28"/>
          <w:lang w:val="ru-RU"/>
        </w:rPr>
        <w:t xml:space="preserve"> (вводится в действие </w:t>
      </w:r>
      <w:r>
        <w:rPr>
          <w:color w:val="FF0000"/>
          <w:sz w:val="28"/>
        </w:rPr>
        <w:t>c</w:t>
      </w:r>
      <w:r w:rsidRPr="00A16C38">
        <w:rPr>
          <w:color w:val="FF0000"/>
          <w:sz w:val="28"/>
          <w:lang w:val="ru-RU"/>
        </w:rPr>
        <w:t xml:space="preserve"> 01.01.2017); с изменением, внесенным Законом РК от 25.12.2017 </w:t>
      </w:r>
      <w:r w:rsidRPr="00A16C38">
        <w:rPr>
          <w:color w:val="000000"/>
          <w:sz w:val="28"/>
          <w:lang w:val="ru-RU"/>
        </w:rPr>
        <w:t>№ 122-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с 01.01.2018).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r w:rsidRPr="00A16C38">
        <w:rPr>
          <w:b/>
          <w:color w:val="000000"/>
          <w:lang w:val="ru-RU"/>
        </w:rPr>
        <w:t xml:space="preserve"> Статья 37. Свидетельство</w:t>
      </w:r>
      <w:r w:rsidRPr="00A16C38">
        <w:rPr>
          <w:b/>
          <w:color w:val="000000"/>
          <w:lang w:val="ru-RU"/>
        </w:rPr>
        <w:t xml:space="preserve"> о государственной регистрации индивидуального предпринимателя</w:t>
      </w:r>
    </w:p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37 исключена Законом РК от 29.03.2016 № 479-</w:t>
      </w:r>
      <w:r>
        <w:rPr>
          <w:color w:val="FF0000"/>
          <w:sz w:val="28"/>
        </w:rPr>
        <w:t>V</w:t>
      </w:r>
      <w:r w:rsidRPr="00A16C38">
        <w:rPr>
          <w:color w:val="FF0000"/>
          <w:sz w:val="28"/>
          <w:lang w:val="ru-RU"/>
        </w:rPr>
        <w:t xml:space="preserve"> (вводится в действие </w:t>
      </w:r>
      <w:r>
        <w:rPr>
          <w:color w:val="FF0000"/>
          <w:sz w:val="28"/>
        </w:rPr>
        <w:t>c</w:t>
      </w:r>
      <w:r w:rsidRPr="00A16C38">
        <w:rPr>
          <w:color w:val="FF0000"/>
          <w:sz w:val="28"/>
          <w:lang w:val="ru-RU"/>
        </w:rPr>
        <w:t xml:space="preserve"> 01.01.2017).</w:t>
      </w:r>
    </w:p>
    <w:p w:rsidR="00F92EDE" w:rsidRPr="00A16C38" w:rsidRDefault="00A16C38">
      <w:pPr>
        <w:spacing w:after="0"/>
        <w:rPr>
          <w:lang w:val="ru-RU"/>
        </w:rPr>
      </w:pPr>
      <w:bookmarkStart w:id="143" w:name="z38"/>
      <w:r w:rsidRPr="00A16C38">
        <w:rPr>
          <w:b/>
          <w:color w:val="000000"/>
          <w:lang w:val="ru-RU"/>
        </w:rPr>
        <w:t xml:space="preserve"> Статья 38. Прекращение деятельности индивидуального предпринимателя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44" w:name="z431"/>
      <w:bookmarkEnd w:id="14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Деятельност</w:t>
      </w:r>
      <w:r w:rsidRPr="00A16C38">
        <w:rPr>
          <w:color w:val="000000"/>
          <w:sz w:val="28"/>
          <w:lang w:val="ru-RU"/>
        </w:rPr>
        <w:t>ь индивидуального предпринимателя может быть прекращена в добровольном либо принудительном порядке, а также в случае наступления обстоятельств, предусмотренных настоящим Кодексом.</w:t>
      </w:r>
    </w:p>
    <w:bookmarkEnd w:id="144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В добровольном порядке деятельность индивидуального предпринимателя </w:t>
      </w:r>
      <w:r w:rsidRPr="00A16C38">
        <w:rPr>
          <w:color w:val="000000"/>
          <w:sz w:val="28"/>
          <w:lang w:val="ru-RU"/>
        </w:rPr>
        <w:t>прекращается в любое время на основании решения, принятого самостоятельно индивидуальным предпринимателем при личном предпринимательстве, всеми участниками совместно – при совместном предпринимательстве. В этом случае индивидуальный предприниматель предста</w:t>
      </w:r>
      <w:r w:rsidRPr="00A16C38">
        <w:rPr>
          <w:color w:val="000000"/>
          <w:sz w:val="28"/>
          <w:lang w:val="ru-RU"/>
        </w:rPr>
        <w:t>вляет в орган государственных доходов заявление о прекращении предпринимательской деятельности.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Для добровольного прекращения деятельности индивидуальный предприниматель представляет в орган государственных доходов заявление о прекращении предпринима</w:t>
      </w:r>
      <w:r w:rsidRPr="00A16C38">
        <w:rPr>
          <w:color w:val="000000"/>
          <w:sz w:val="28"/>
          <w:lang w:val="ru-RU"/>
        </w:rPr>
        <w:t>тельской деятельности.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Решение о прекращении совместного предпринимательства считается принятым, если за него проголосовало не менее половины его участников, если иное не предусмотрено соглашением между ними.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45" w:name="z43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В принудительном порядке деятель</w:t>
      </w:r>
      <w:r w:rsidRPr="00A16C38">
        <w:rPr>
          <w:color w:val="000000"/>
          <w:sz w:val="28"/>
          <w:lang w:val="ru-RU"/>
        </w:rPr>
        <w:t>ность индивидуального предпринимателя прекращается по решению суда в случаях:</w:t>
      </w:r>
    </w:p>
    <w:bookmarkEnd w:id="145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1) исключен Законом РК от 27.12.2019 </w:t>
      </w:r>
      <w:r w:rsidRPr="00A16C38">
        <w:rPr>
          <w:color w:val="000000"/>
          <w:sz w:val="28"/>
          <w:lang w:val="ru-RU"/>
        </w:rPr>
        <w:t>№ 290-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</w:t>
      </w:r>
      <w:r w:rsidRPr="00A16C38">
        <w:rPr>
          <w:color w:val="000000"/>
          <w:sz w:val="28"/>
          <w:lang w:val="ru-RU"/>
        </w:rPr>
        <w:t>признания недействительной регистрации индивидуального предпринимателя в связи с допущенными при регистрации нарушениями законодательства Республики Казахстан, которые носят неустранимый характер;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осуществления деятельности с неоднократными в тече</w:t>
      </w:r>
      <w:r w:rsidRPr="00A16C38">
        <w:rPr>
          <w:color w:val="000000"/>
          <w:sz w:val="28"/>
          <w:lang w:val="ru-RU"/>
        </w:rPr>
        <w:t>ние календарного года или грубыми нарушениями законодательства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объявления его умершим;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Примечание ИЗПИ!</w:t>
      </w:r>
      <w:r w:rsidRPr="00A16C38">
        <w:rPr>
          <w:lang w:val="ru-RU"/>
        </w:rPr>
        <w:br/>
      </w: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В подпункт 5) предусмотрено изменение Законом РК от 13.05.2020 № 325-VІ (вводится в действие по истечении шес</w:t>
      </w:r>
      <w:r>
        <w:rPr>
          <w:color w:val="FF0000"/>
          <w:sz w:val="28"/>
        </w:rPr>
        <w:t>ти месяцев после дня его первого официального опубликования).</w:t>
      </w:r>
      <w:r>
        <w:br/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A16C38">
        <w:rPr>
          <w:color w:val="000000"/>
          <w:sz w:val="28"/>
          <w:lang w:val="ru-RU"/>
        </w:rPr>
        <w:t>5) включения его в перечень организаций и лиц, связанных с финансированием терроризма и экстремизма, в соответствии с законодательством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6) признания его безвес</w:t>
      </w:r>
      <w:r w:rsidRPr="00A16C38">
        <w:rPr>
          <w:color w:val="000000"/>
          <w:sz w:val="28"/>
          <w:lang w:val="ru-RU"/>
        </w:rPr>
        <w:t>тно отсутствующим;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7) установленных Кодексом Республики Казахстан "О налогах и других обязательных платежах в бюджет" (Налоговый кодекс), предусматривающих прекращение деятельности в принудительном порядке.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46" w:name="z43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Деятельность индивидуального предп</w:t>
      </w:r>
      <w:r w:rsidRPr="00A16C38">
        <w:rPr>
          <w:color w:val="000000"/>
          <w:sz w:val="28"/>
          <w:lang w:val="ru-RU"/>
        </w:rPr>
        <w:t>ринимателя, помимо оснований, предусмотренных настоящей статьей, прекращается также в следующих случаях:</w:t>
      </w:r>
    </w:p>
    <w:bookmarkEnd w:id="146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личного предпринимательства при признании индивидуального предпринимателя недееспособным, ограниченно дееспособным или его смерти;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се</w:t>
      </w:r>
      <w:r w:rsidRPr="00A16C38">
        <w:rPr>
          <w:color w:val="000000"/>
          <w:sz w:val="28"/>
          <w:lang w:val="ru-RU"/>
        </w:rPr>
        <w:t>мейного предпринимательства и простого товарищества, если в результате наступления обстоятельств, перечисленных в подпункте 1) настоящего пункта, остался один или не осталось ни одного участника совместного предпринимательства, а также при разделе имуществ</w:t>
      </w:r>
      <w:r w:rsidRPr="00A16C38">
        <w:rPr>
          <w:color w:val="000000"/>
          <w:sz w:val="28"/>
          <w:lang w:val="ru-RU"/>
        </w:rPr>
        <w:t>а в связи с расторжением брака;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установленных налоговым законодательством Республики Казахстан, предусматривающих прекращение деятельности в упрощенном порядке;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47" w:name="z189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вступления в законную силу определения суда о завершении процедуры банкротств</w:t>
      </w:r>
      <w:r w:rsidRPr="00A16C38">
        <w:rPr>
          <w:color w:val="000000"/>
          <w:sz w:val="28"/>
          <w:lang w:val="ru-RU"/>
        </w:rPr>
        <w:t>а в отношении индивидуального предпринимателя, признанного банкротом по решению суда.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48" w:name="z434"/>
      <w:bookmarkEnd w:id="147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Деятельность индивидуального предпринимателя считается прекращенной с момента снятия с регистрационного учета в качестве индивидуального предпринимателя в орган</w:t>
      </w:r>
      <w:r w:rsidRPr="00A16C38">
        <w:rPr>
          <w:color w:val="000000"/>
          <w:sz w:val="28"/>
          <w:lang w:val="ru-RU"/>
        </w:rPr>
        <w:t>е государственных доходов на основании его заявления либо решения суда, вступившего в законную силу, а также в случаях, установленных пунктом 3 настоящей статьи.</w:t>
      </w:r>
    </w:p>
    <w:bookmarkEnd w:id="148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Индивидуальный предприниматель признается снятым с регистрационного учета в качестве инд</w:t>
      </w:r>
      <w:r w:rsidRPr="00A16C38">
        <w:rPr>
          <w:color w:val="000000"/>
          <w:sz w:val="28"/>
          <w:lang w:val="ru-RU"/>
        </w:rPr>
        <w:t>ивидуального предпринимателя в регистрирующем органе со дня размещения этой информации на интернет-ресурсе уполномоченного органа, осуществляющего руководство в сфере обеспечения поступления налогов и других обязательных платежей в бюджет.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49" w:name="z43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5. При осу</w:t>
      </w:r>
      <w:r w:rsidRPr="00A16C38">
        <w:rPr>
          <w:color w:val="000000"/>
          <w:sz w:val="28"/>
          <w:lang w:val="ru-RU"/>
        </w:rPr>
        <w:t>ществлении индивидуального предпринимательства без регистрации в установленных случаях оно считается прекращенным с даты его фактического прекращения в добровольном порядке либо соответственно с даты вступления в законную силу решения суда – при принудител</w:t>
      </w:r>
      <w:r w:rsidRPr="00A16C38">
        <w:rPr>
          <w:color w:val="000000"/>
          <w:sz w:val="28"/>
          <w:lang w:val="ru-RU"/>
        </w:rPr>
        <w:t>ьном порядке.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50" w:name="z436"/>
      <w:bookmarkEnd w:id="14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6. Для субъектов малого предпринимательства, не имеющих неисполненных обязательств и отнесенных государственными органами к категории субъектов с незначительной и средней степенями риска, законами Республики Казахстан устанавливается уп</w:t>
      </w:r>
      <w:r w:rsidRPr="00A16C38">
        <w:rPr>
          <w:color w:val="000000"/>
          <w:sz w:val="28"/>
          <w:lang w:val="ru-RU"/>
        </w:rPr>
        <w:t>рощенный порядок реорганизации и добровольной ликвидации.</w:t>
      </w:r>
    </w:p>
    <w:bookmarkEnd w:id="150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38 с изменениями, внесенными законами РК от 25.12.2017 </w:t>
      </w:r>
      <w:r w:rsidRPr="00A16C38">
        <w:rPr>
          <w:color w:val="000000"/>
          <w:sz w:val="28"/>
          <w:lang w:val="ru-RU"/>
        </w:rPr>
        <w:t>№ 122-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с 01.01.2018); от 27.12.2019 </w:t>
      </w:r>
      <w:r w:rsidRPr="00A16C38">
        <w:rPr>
          <w:color w:val="000000"/>
          <w:sz w:val="28"/>
          <w:lang w:val="ru-RU"/>
        </w:rPr>
        <w:t>№ 290-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календарных д</w:t>
      </w:r>
      <w:r w:rsidRPr="00A16C38">
        <w:rPr>
          <w:color w:val="FF0000"/>
          <w:sz w:val="28"/>
          <w:lang w:val="ru-RU"/>
        </w:rPr>
        <w:t>ней после дня его первого официального опубликования).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151" w:name="z39"/>
      <w:r w:rsidRPr="00A16C38">
        <w:rPr>
          <w:b/>
          <w:color w:val="000000"/>
          <w:lang w:val="ru-RU"/>
        </w:rPr>
        <w:t xml:space="preserve"> Статья 39. Банкротство индивидуального предпринимателя</w:t>
      </w:r>
    </w:p>
    <w:bookmarkEnd w:id="151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Процедура банкротства индивидуального предпринимателя осуществляется в порядке, установленном законодательством Республики Казахстан о реа</w:t>
      </w:r>
      <w:r w:rsidRPr="00A16C38">
        <w:rPr>
          <w:color w:val="000000"/>
          <w:sz w:val="28"/>
          <w:lang w:val="ru-RU"/>
        </w:rPr>
        <w:t>билитации и банкротстве.</w:t>
      </w:r>
    </w:p>
    <w:p w:rsidR="00F92EDE" w:rsidRPr="00A16C38" w:rsidRDefault="00A16C38">
      <w:pPr>
        <w:spacing w:after="0"/>
        <w:rPr>
          <w:lang w:val="ru-RU"/>
        </w:rPr>
      </w:pPr>
      <w:bookmarkStart w:id="152" w:name="z40"/>
      <w:r w:rsidRPr="00A16C38">
        <w:rPr>
          <w:b/>
          <w:color w:val="000000"/>
          <w:lang w:val="ru-RU"/>
        </w:rPr>
        <w:t xml:space="preserve"> Статья 40. Обращение взыскания по долгам индивидуальных предпринимателей на их имущество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53" w:name="z437"/>
      <w:bookmarkEnd w:id="15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Индивидуальные предприниматели несут ответственность по своим обязательствам всем своим имуществом, за исключением имущества, на кот</w:t>
      </w:r>
      <w:r w:rsidRPr="00A16C38">
        <w:rPr>
          <w:color w:val="000000"/>
          <w:sz w:val="28"/>
          <w:lang w:val="ru-RU"/>
        </w:rPr>
        <w:t>орое взыскание не может быть обращено в соответствии с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54" w:name="z438"/>
      <w:bookmarkEnd w:id="15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При осуществлении личного предпринимательства физическое лицо несет ответственность всем своим имуществом, в том числе долей в общей собственности супругов, за и</w:t>
      </w:r>
      <w:r w:rsidRPr="00A16C38">
        <w:rPr>
          <w:color w:val="000000"/>
          <w:sz w:val="28"/>
          <w:lang w:val="ru-RU"/>
        </w:rPr>
        <w:t>сключением имущества, на которое взыскание не может быть обращено в соответствии с законами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155" w:name="z41"/>
      <w:bookmarkEnd w:id="154"/>
      <w:r w:rsidRPr="00A16C38">
        <w:rPr>
          <w:b/>
          <w:color w:val="000000"/>
          <w:lang w:val="ru-RU"/>
        </w:rPr>
        <w:t xml:space="preserve"> Статья 41. Понятие и формы крестьянского или фермерского хозяйства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56" w:name="z439"/>
      <w:bookmarkEnd w:id="15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Крестьянским или фермерским хозяйством признается трудовое объеди</w:t>
      </w:r>
      <w:r w:rsidRPr="00A16C38">
        <w:rPr>
          <w:color w:val="000000"/>
          <w:sz w:val="28"/>
          <w:lang w:val="ru-RU"/>
        </w:rPr>
        <w:t>нение лиц, в котором осуществление индивидуального предпринимательства неразрывно связано с использованием земель сельскохозяйственного назначения для производства сельскохозяйственной продукции, а также переработкой и сбытом этой продукции.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57" w:name="z440"/>
      <w:bookmarkEnd w:id="15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Крест</w:t>
      </w:r>
      <w:r w:rsidRPr="00A16C38">
        <w:rPr>
          <w:color w:val="000000"/>
          <w:sz w:val="28"/>
          <w:lang w:val="ru-RU"/>
        </w:rPr>
        <w:t>ьянское или фермерское хозяйство может выступать в формах:</w:t>
      </w:r>
    </w:p>
    <w:bookmarkEnd w:id="157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крестьянского хозяйства, в котором предпринимательская деятельность осуществляется в форме семейного предпринимательства, основанного на базе общей совместной собственности;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ферме</w:t>
      </w:r>
      <w:r w:rsidRPr="00A16C38">
        <w:rPr>
          <w:color w:val="000000"/>
          <w:sz w:val="28"/>
          <w:lang w:val="ru-RU"/>
        </w:rPr>
        <w:t>рского хозяйства, основанного на осуществлении личного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фермерского хозяйства, организованного в форме простого товарищества на базе общей долевой собственности на основе договора о совместной деятельности.</w:t>
      </w:r>
    </w:p>
    <w:p w:rsidR="00F92EDE" w:rsidRPr="00A16C38" w:rsidRDefault="00A16C38">
      <w:pPr>
        <w:spacing w:after="0"/>
        <w:rPr>
          <w:lang w:val="ru-RU"/>
        </w:rPr>
      </w:pPr>
      <w:bookmarkStart w:id="158" w:name="z42"/>
      <w:r w:rsidRPr="00A16C38">
        <w:rPr>
          <w:b/>
          <w:color w:val="000000"/>
          <w:lang w:val="ru-RU"/>
        </w:rPr>
        <w:t xml:space="preserve"> Статья 42. Глава и члены крестьянского или фермерского хозяйства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59" w:name="z441"/>
      <w:bookmarkEnd w:id="15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Главой крестьянского или фермерского хозяйства может быть дееспособный гражданин Республики Казахстан, оралман, достигший восемнадцати лет.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60" w:name="z442"/>
      <w:bookmarkEnd w:id="15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Членами крестьянского или фермер</w:t>
      </w:r>
      <w:r w:rsidRPr="00A16C38">
        <w:rPr>
          <w:color w:val="000000"/>
          <w:sz w:val="28"/>
          <w:lang w:val="ru-RU"/>
        </w:rPr>
        <w:t>ского хозяйства являются супруги, близкие родственники (родители (родитель), дети, усыновители (удочерители), усыновленные (удочеренные), полнородные и неполнородные братья и сестры, дедушки, бабушки, внуки) и другие лица, совместно ведущие общее хозяйство</w:t>
      </w:r>
      <w:r w:rsidRPr="00A16C38">
        <w:rPr>
          <w:color w:val="000000"/>
          <w:sz w:val="28"/>
          <w:lang w:val="ru-RU"/>
        </w:rPr>
        <w:t>.</w:t>
      </w:r>
    </w:p>
    <w:p w:rsidR="00F92EDE" w:rsidRPr="00A16C38" w:rsidRDefault="00A16C38">
      <w:pPr>
        <w:spacing w:after="0"/>
        <w:rPr>
          <w:lang w:val="ru-RU"/>
        </w:rPr>
      </w:pPr>
      <w:bookmarkStart w:id="161" w:name="z43"/>
      <w:bookmarkEnd w:id="160"/>
      <w:r w:rsidRPr="00A16C38">
        <w:rPr>
          <w:b/>
          <w:color w:val="000000"/>
          <w:lang w:val="ru-RU"/>
        </w:rPr>
        <w:t xml:space="preserve"> Статья 43. Права и обязанности главы и членов крестьянского или фермерского хозяйства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62" w:name="z443"/>
      <w:bookmarkEnd w:id="16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Глава крестьянского или фермерского хозяйства вправе:</w:t>
      </w:r>
    </w:p>
    <w:bookmarkEnd w:id="162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представлять интересы крестьянского или фермерского хозяйства в отношениях с физическими и </w:t>
      </w:r>
      <w:r w:rsidRPr="00A16C38">
        <w:rPr>
          <w:color w:val="000000"/>
          <w:sz w:val="28"/>
          <w:lang w:val="ru-RU"/>
        </w:rPr>
        <w:t>юридическими лицами;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осуществлять гражданско-правовые сделки, не запрещенные законами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уполномочить кого-либо из членов хозяйства исполнять свои функции в случае длительного отсутствия;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определять основные на</w:t>
      </w:r>
      <w:r w:rsidRPr="00A16C38">
        <w:rPr>
          <w:color w:val="000000"/>
          <w:sz w:val="28"/>
          <w:lang w:val="ru-RU"/>
        </w:rPr>
        <w:t>правления деятельности крестьянского или фермерского хозяйства;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утверждать внутренние правила, процедуры их принятия и другие документы, регулирующие внутреннюю </w:t>
      </w:r>
      <w:r>
        <w:rPr>
          <w:color w:val="000000"/>
          <w:sz w:val="28"/>
        </w:rPr>
        <w:t>деятельность крестьянского или фермерского хозяйства;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A16C38">
        <w:rPr>
          <w:color w:val="000000"/>
          <w:sz w:val="28"/>
          <w:lang w:val="ru-RU"/>
        </w:rPr>
        <w:t>6) выносить на рассмотрени</w:t>
      </w:r>
      <w:r w:rsidRPr="00A16C38">
        <w:rPr>
          <w:color w:val="000000"/>
          <w:sz w:val="28"/>
          <w:lang w:val="ru-RU"/>
        </w:rPr>
        <w:t>е общего собрания членов крестьянского или фермерского хозяйства вопрос об участии крестьянского или фермерского хозяйства в создании и деятельности юридических лиц;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7) осуществлять иные права, предусмотренные настоящим Кодексом и законами Республики</w:t>
      </w:r>
      <w:r w:rsidRPr="00A16C38">
        <w:rPr>
          <w:color w:val="000000"/>
          <w:sz w:val="28"/>
          <w:lang w:val="ru-RU"/>
        </w:rPr>
        <w:t xml:space="preserve">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63" w:name="z44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Глава крестьянского или фермерского хозяйства обязан:</w:t>
      </w:r>
    </w:p>
    <w:bookmarkEnd w:id="163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организовывать ведение учета и отчетности крестьянского или фермерского хозяйства;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выполнять в пределах своей компетенции решения общего собрания членов крестьянск</w:t>
      </w:r>
      <w:r w:rsidRPr="00A16C38">
        <w:rPr>
          <w:color w:val="000000"/>
          <w:sz w:val="28"/>
          <w:lang w:val="ru-RU"/>
        </w:rPr>
        <w:t>ого или фермерского хозяйства, не противоречащие законодательству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создавать условия труда для членов крестьянского или фермерского хозяйства;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при принятии наемных работников заключать трудовые договоры, издавать акты</w:t>
      </w:r>
      <w:r w:rsidRPr="00A16C38">
        <w:rPr>
          <w:color w:val="000000"/>
          <w:sz w:val="28"/>
          <w:lang w:val="ru-RU"/>
        </w:rPr>
        <w:t xml:space="preserve"> работодателя в соответствии с трудовым законодательством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осуществлять иные обязанности, предусмотренные настоящим Кодексом и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64" w:name="z44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Члены крестьянского или фермерского хозяйства вправе:</w:t>
      </w:r>
    </w:p>
    <w:bookmarkEnd w:id="164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добровольно выходить из крестьянского или фермерского хозяйства в порядке, определяемом общим собранием членов крестьянского или фермерского хозяйства;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получать информацию о деятельности крестьянского или фермерского хозяйства, в том числе зна</w:t>
      </w:r>
      <w:r w:rsidRPr="00A16C38">
        <w:rPr>
          <w:color w:val="000000"/>
          <w:sz w:val="28"/>
          <w:lang w:val="ru-RU"/>
        </w:rPr>
        <w:t>комиться с данными бухгалтерского учета, финансовой отчетности и другой документацией этого хозяйства;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обращаться к общему собранию членов крестьянского или фермерского хозяйства и (или) в государственные органы с жалобами на неправомерные действи</w:t>
      </w:r>
      <w:r w:rsidRPr="00A16C38">
        <w:rPr>
          <w:color w:val="000000"/>
          <w:sz w:val="28"/>
          <w:lang w:val="ru-RU"/>
        </w:rPr>
        <w:t>я (бездействие) главы и других членов;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обжаловать в судебном порядке решения главы и общего собрания членов крестьянского или фермерского хозяйства в случае нарушения их прав и законных интересов;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осуществлять иные права, предусмотренные </w:t>
      </w:r>
      <w:r w:rsidRPr="00A16C38">
        <w:rPr>
          <w:color w:val="000000"/>
          <w:sz w:val="28"/>
          <w:lang w:val="ru-RU"/>
        </w:rPr>
        <w:t>настоящим Кодексом и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65" w:name="z44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Члены крестьянского или фермерского хозяйства обязаны:</w:t>
      </w:r>
    </w:p>
    <w:bookmarkEnd w:id="165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выполнять решения общего собрания членов крестьянского или фермерского хозяйства;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соблюдать требования внутренних документ</w:t>
      </w:r>
      <w:r w:rsidRPr="00A16C38">
        <w:rPr>
          <w:color w:val="000000"/>
          <w:sz w:val="28"/>
          <w:lang w:val="ru-RU"/>
        </w:rPr>
        <w:t>ов крестьянского или фермерского хозяйства;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в случае смены главы крестьянского или фермерского хозяйства общим заявлением извещать об этом органы, зарегистрировавшие хозяйство;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осуществлять иные обязанности, предусмотренные настоящим </w:t>
      </w:r>
      <w:r w:rsidRPr="00A16C38">
        <w:rPr>
          <w:color w:val="000000"/>
          <w:sz w:val="28"/>
          <w:lang w:val="ru-RU"/>
        </w:rPr>
        <w:t>Кодексом и законами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166" w:name="z44"/>
      <w:r w:rsidRPr="00A16C38">
        <w:rPr>
          <w:b/>
          <w:color w:val="000000"/>
          <w:lang w:val="ru-RU"/>
        </w:rPr>
        <w:t xml:space="preserve"> Статья 44. Особенности создания крестьянского или фермерского хозяйства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67" w:name="z447"/>
      <w:bookmarkEnd w:id="16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Крестьянское или фермерское хозяйство создается на добровольных началах и считается созданным с момента государственной регистрации </w:t>
      </w:r>
      <w:r w:rsidRPr="00A16C38">
        <w:rPr>
          <w:color w:val="000000"/>
          <w:sz w:val="28"/>
          <w:lang w:val="ru-RU"/>
        </w:rPr>
        <w:t>права на земельный участок, а в случаях, установленных законами Республики Казахстан, после регистрации в качестве индивидуального предпринимателя.</w:t>
      </w:r>
    </w:p>
    <w:bookmarkEnd w:id="167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2. Исключен Законом РК от 25.12.2017 </w:t>
      </w:r>
      <w:r w:rsidRPr="00A16C38">
        <w:rPr>
          <w:color w:val="000000"/>
          <w:sz w:val="28"/>
          <w:lang w:val="ru-RU"/>
        </w:rPr>
        <w:t>№ 122-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с 01.01.2018).</w:t>
      </w:r>
      <w:r w:rsidRPr="00A16C38">
        <w:rPr>
          <w:lang w:val="ru-RU"/>
        </w:rPr>
        <w:br/>
      </w: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</w:t>
      </w:r>
      <w:r w:rsidRPr="00A16C38">
        <w:rPr>
          <w:color w:val="FF0000"/>
          <w:sz w:val="28"/>
          <w:lang w:val="ru-RU"/>
        </w:rPr>
        <w:t>Статья</w:t>
      </w:r>
      <w:r w:rsidRPr="00A16C38">
        <w:rPr>
          <w:color w:val="FF0000"/>
          <w:sz w:val="28"/>
          <w:lang w:val="ru-RU"/>
        </w:rPr>
        <w:t xml:space="preserve"> 44 с изменением, внесенным Законом РК от 25.12.2017 </w:t>
      </w:r>
      <w:r w:rsidRPr="00A16C38">
        <w:rPr>
          <w:color w:val="000000"/>
          <w:sz w:val="28"/>
          <w:lang w:val="ru-RU"/>
        </w:rPr>
        <w:t>№ 122-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с 01.01.2018).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168" w:name="z45"/>
      <w:r w:rsidRPr="00A16C38">
        <w:rPr>
          <w:b/>
          <w:color w:val="000000"/>
          <w:lang w:val="ru-RU"/>
        </w:rPr>
        <w:t xml:space="preserve"> Статья 45. Крестьянское или фермерское хозяйство как форма хозяйствования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69" w:name="z449"/>
      <w:bookmarkEnd w:id="16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Крестьянское или фермерское хозяйство является равноправной производствен</w:t>
      </w:r>
      <w:r w:rsidRPr="00A16C38">
        <w:rPr>
          <w:color w:val="000000"/>
          <w:sz w:val="28"/>
          <w:lang w:val="ru-RU"/>
        </w:rPr>
        <w:t>ной единицей сельского хозяйства в Республике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70" w:name="z450"/>
      <w:bookmarkEnd w:id="16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Крестьянское или фермерское хозяйство самостоятельно определяет направление своей деятельности, структуру и объемы производства, выращивает, перерабатывает и реализует продукцию, а также реш</w:t>
      </w:r>
      <w:r w:rsidRPr="00A16C38">
        <w:rPr>
          <w:color w:val="000000"/>
          <w:sz w:val="28"/>
          <w:lang w:val="ru-RU"/>
        </w:rPr>
        <w:t>ает другие вопросы, связанные с ведением хозяйства.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71" w:name="z451"/>
      <w:bookmarkEnd w:id="17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При осуществлении своей деятельности крестьянское или фермерское хозяйство вправе:</w:t>
      </w:r>
    </w:p>
    <w:bookmarkEnd w:id="171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открывать банковские счета и распоряжаться своими деньгами;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получать кредиты под залог имущест</w:t>
      </w:r>
      <w:r w:rsidRPr="00A16C38">
        <w:rPr>
          <w:color w:val="000000"/>
          <w:sz w:val="28"/>
          <w:lang w:val="ru-RU"/>
        </w:rPr>
        <w:t>ва, земельного участка и права землепользования в порядке и на условиях, установленных законодательством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осуществлять страхование арендуемых и собственных средств производства, а также посевов (посадок) сельскохозяйственных к</w:t>
      </w:r>
      <w:r w:rsidRPr="00A16C38">
        <w:rPr>
          <w:color w:val="000000"/>
          <w:sz w:val="28"/>
          <w:lang w:val="ru-RU"/>
        </w:rPr>
        <w:t>ультур, многолетних насаждений, произведенной продукции, сырья, материалов на случай гибели или повреждения в соответствии с законодательством Республики Казахстан о страховании и страховой деятельности;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на добровольных началах объединяться в кооп</w:t>
      </w:r>
      <w:r w:rsidRPr="00A16C38">
        <w:rPr>
          <w:color w:val="000000"/>
          <w:sz w:val="28"/>
          <w:lang w:val="ru-RU"/>
        </w:rPr>
        <w:t>еративы, общества и другие объединения, участвовать в деятельности кооперативных, хозяйственных товариществ и других организаций, а также по своему усмотрению выйти из любой организации.</w:t>
      </w:r>
    </w:p>
    <w:p w:rsidR="00F92EDE" w:rsidRPr="00A16C38" w:rsidRDefault="00A16C38">
      <w:pPr>
        <w:spacing w:after="0"/>
        <w:rPr>
          <w:lang w:val="ru-RU"/>
        </w:rPr>
      </w:pPr>
      <w:bookmarkStart w:id="172" w:name="z46"/>
      <w:r w:rsidRPr="00A16C38">
        <w:rPr>
          <w:b/>
          <w:color w:val="000000"/>
          <w:lang w:val="ru-RU"/>
        </w:rPr>
        <w:t xml:space="preserve"> Статья 46. Собственность крестьянского или фермерского хозяйства 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73" w:name="z452"/>
      <w:bookmarkEnd w:id="17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A16C38">
        <w:rPr>
          <w:color w:val="000000"/>
          <w:sz w:val="28"/>
          <w:lang w:val="ru-RU"/>
        </w:rPr>
        <w:t xml:space="preserve"> 1. Имущество крестьянского хозяйства принадлежит его членам на праве совместной собственности, если договором между ними не установлено иное.</w:t>
      </w:r>
    </w:p>
    <w:bookmarkEnd w:id="173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Имущество фермерского хозяйства, организованного в форме простого товарищества на основе договора о совм</w:t>
      </w:r>
      <w:r w:rsidRPr="00A16C38">
        <w:rPr>
          <w:color w:val="000000"/>
          <w:sz w:val="28"/>
          <w:lang w:val="ru-RU"/>
        </w:rPr>
        <w:t>естной деятельности, принадлежит его членам на праве общей долевой собственности.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Имущество фермерского хозяйства, основанного на личном предпринимательстве, принадлежит ему на праве частной собственности.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74" w:name="z45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В собственности членов </w:t>
      </w:r>
      <w:r w:rsidRPr="00A16C38">
        <w:rPr>
          <w:color w:val="000000"/>
          <w:sz w:val="28"/>
          <w:lang w:val="ru-RU"/>
        </w:rPr>
        <w:t>крестьянского или фермерского хозяйства могут находиться земельные участки, насаждения на земельном участке, в том числе насаждения частного лесного фонда, дикие животные, разведенные и содержащиеся в неволе и (или) полувольных условиях, хозяйственные и ин</w:t>
      </w:r>
      <w:r w:rsidRPr="00A16C38">
        <w:rPr>
          <w:color w:val="000000"/>
          <w:sz w:val="28"/>
          <w:lang w:val="ru-RU"/>
        </w:rPr>
        <w:t>ые постройки, мелиоративные и другие сооружения, продуктивный и рабочий скот, птица, сельскохозяйственная и иная техника и оборудование, транспортные средства, инвентарь и другое имущество, переданные членами крестьянского или фермерского хозяйства и (или)</w:t>
      </w:r>
      <w:r w:rsidRPr="00A16C38">
        <w:rPr>
          <w:color w:val="000000"/>
          <w:sz w:val="28"/>
          <w:lang w:val="ru-RU"/>
        </w:rPr>
        <w:t xml:space="preserve"> приобретенные для хозяйства на общие средства его членов.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75" w:name="z454"/>
      <w:bookmarkEnd w:id="17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Плоды, продукция и доходы, полученные в результате деятельности крестьянского или фермерского хозяйства, являются общим совместным или общим долевым имуществом членов крестьянского или фер</w:t>
      </w:r>
      <w:r w:rsidRPr="00A16C38">
        <w:rPr>
          <w:color w:val="000000"/>
          <w:sz w:val="28"/>
          <w:lang w:val="ru-RU"/>
        </w:rPr>
        <w:t>мерского хозяйства и используются по соглашению между ними.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76" w:name="z455"/>
      <w:bookmarkEnd w:id="17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Имущественные отношения членов крестьянского или фермерского хозяйства регулируются соответствующими нормами гражданского и земельного законодательства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77" w:name="z456"/>
      <w:bookmarkEnd w:id="17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5. Имущ</w:t>
      </w:r>
      <w:r w:rsidRPr="00A16C38">
        <w:rPr>
          <w:color w:val="000000"/>
          <w:sz w:val="28"/>
          <w:lang w:val="ru-RU"/>
        </w:rPr>
        <w:t>ество и право на земельный участок крестьянского или фермерского хозяйства наследуются в порядке, предусмотренном законами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178" w:name="z47"/>
      <w:bookmarkEnd w:id="177"/>
      <w:r w:rsidRPr="00A16C38">
        <w:rPr>
          <w:b/>
          <w:color w:val="000000"/>
          <w:lang w:val="ru-RU"/>
        </w:rPr>
        <w:t xml:space="preserve"> Статья 47. Предоставление земельного участка для ведения крестьянского или фермерского хозяйства</w:t>
      </w:r>
    </w:p>
    <w:bookmarkEnd w:id="178"/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Услови</w:t>
      </w:r>
      <w:r w:rsidRPr="00A16C38">
        <w:rPr>
          <w:color w:val="000000"/>
          <w:sz w:val="28"/>
          <w:lang w:val="ru-RU"/>
        </w:rPr>
        <w:t>я, порядок предоставления и использования земельного участка для ведения крестьянского или фермерского хозяйства устанавливаются Земельным кодексом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179" w:name="z48"/>
      <w:r w:rsidRPr="00A16C38">
        <w:rPr>
          <w:b/>
          <w:color w:val="000000"/>
          <w:lang w:val="ru-RU"/>
        </w:rPr>
        <w:t xml:space="preserve"> Статья 48. Условия деятельности крестьянского или фермерского хозяйства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80" w:name="z457"/>
      <w:bookmarkEnd w:id="17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Крес</w:t>
      </w:r>
      <w:r w:rsidRPr="00A16C38">
        <w:rPr>
          <w:color w:val="000000"/>
          <w:sz w:val="28"/>
          <w:lang w:val="ru-RU"/>
        </w:rPr>
        <w:t>тьянское или фермерское хозяйство покрывает свои расходы за счет получаемого дохода.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81" w:name="z458"/>
      <w:bookmarkEnd w:id="18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Производственные, коммерческие и иные отношения крестьянского или фермерского хозяйства осуществляются на договорной основе.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82" w:name="z459"/>
      <w:bookmarkEnd w:id="18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К выполнению работ в крестья</w:t>
      </w:r>
      <w:r w:rsidRPr="00A16C38">
        <w:rPr>
          <w:color w:val="000000"/>
          <w:sz w:val="28"/>
          <w:lang w:val="ru-RU"/>
        </w:rPr>
        <w:t>нском или фермерском хозяйстве могут привлекаться граждане, работающие по трудовому договору.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83" w:name="z460"/>
      <w:bookmarkEnd w:id="18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Порядок заключения договора о найме в крестьянском или фермерском хозяйстве определяется трудовым законодательством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84" w:name="z461"/>
      <w:bookmarkEnd w:id="18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5. Члены </w:t>
      </w:r>
      <w:r w:rsidRPr="00A16C38">
        <w:rPr>
          <w:color w:val="000000"/>
          <w:sz w:val="28"/>
          <w:lang w:val="ru-RU"/>
        </w:rPr>
        <w:t>крестьянского или фермерского хозяйства и граждане, работающие в хозяйстве по трудовому договору, пользуются всеми правами, предусмотренными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85" w:name="z462"/>
      <w:bookmarkEnd w:id="18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6. Крестьянские и фермерские хозяйства имеют право пользоваться системой социа</w:t>
      </w:r>
      <w:r w:rsidRPr="00A16C38">
        <w:rPr>
          <w:color w:val="000000"/>
          <w:sz w:val="28"/>
          <w:lang w:val="ru-RU"/>
        </w:rPr>
        <w:t>льного и пенсионного обеспечения, социального страхования в соответствии с законодательством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186" w:name="z49"/>
      <w:bookmarkEnd w:id="185"/>
      <w:r w:rsidRPr="00A16C38">
        <w:rPr>
          <w:b/>
          <w:color w:val="000000"/>
          <w:lang w:val="ru-RU"/>
        </w:rPr>
        <w:t xml:space="preserve"> Статья 49. Прекращение деятельности крестьянского или фермерского хозяйства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87" w:name="z463"/>
      <w:bookmarkEnd w:id="18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Деятельность крестьянского или фермерского хозяйства пр</w:t>
      </w:r>
      <w:r w:rsidRPr="00A16C38">
        <w:rPr>
          <w:color w:val="000000"/>
          <w:sz w:val="28"/>
          <w:lang w:val="ru-RU"/>
        </w:rPr>
        <w:t>екращается, если не остается ни одного члена хозяйства, наследника или другого лица, желающего продолжить деятельность хозяйства, а также в случаях банкротства и прекращения права частной собственности на земельный участок или права землепользования.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88" w:name="z464"/>
      <w:bookmarkEnd w:id="18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При прекращении деятельности крестьянского или фермерского хозяйства раздел общего имущества между участниками совместной собственности, а также выдел доли одного из них могут быть осуществлены при условии предварительного определения доли каждого из у</w:t>
      </w:r>
      <w:r w:rsidRPr="00A16C38">
        <w:rPr>
          <w:color w:val="000000"/>
          <w:sz w:val="28"/>
          <w:lang w:val="ru-RU"/>
        </w:rPr>
        <w:t>частников в праве на общее имущество.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89" w:name="z465"/>
      <w:bookmarkEnd w:id="18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Имущество, находящееся в долевой собственности, может быть разделено между его участниками по соглашению между ними.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90" w:name="z466"/>
      <w:bookmarkEnd w:id="18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Условия и порядок раздела имущества, земельного участка и права землепользования пр</w:t>
      </w:r>
      <w:r w:rsidRPr="00A16C38">
        <w:rPr>
          <w:color w:val="000000"/>
          <w:sz w:val="28"/>
          <w:lang w:val="ru-RU"/>
        </w:rPr>
        <w:t>и прекращении деятельности крестьянского или фермерского хозяйства регулируются гражданским законодательством Республики Казахстан.</w:t>
      </w:r>
    </w:p>
    <w:bookmarkEnd w:id="190"/>
    <w:p w:rsidR="00F92EDE" w:rsidRPr="00A16C38" w:rsidRDefault="00A16C38">
      <w:pPr>
        <w:spacing w:after="0"/>
        <w:rPr>
          <w:lang w:val="ru-RU"/>
        </w:rPr>
      </w:pPr>
      <w:r w:rsidRPr="00A16C38">
        <w:rPr>
          <w:b/>
          <w:color w:val="000000"/>
          <w:lang w:val="ru-RU"/>
        </w:rPr>
        <w:t xml:space="preserve"> Параграф 3. Предпринимательство юридических лиц</w:t>
      </w:r>
    </w:p>
    <w:p w:rsidR="00F92EDE" w:rsidRDefault="00A16C38">
      <w:pPr>
        <w:spacing w:after="0"/>
      </w:pPr>
      <w:bookmarkStart w:id="191" w:name="z50"/>
      <w:r w:rsidRPr="00A16C38">
        <w:rPr>
          <w:b/>
          <w:color w:val="000000"/>
          <w:lang w:val="ru-RU"/>
        </w:rPr>
        <w:t xml:space="preserve"> Статья 50. </w:t>
      </w:r>
      <w:r>
        <w:rPr>
          <w:b/>
          <w:color w:val="000000"/>
        </w:rPr>
        <w:t>Предпринимательство негосударственных юридических лиц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92" w:name="z467"/>
      <w:bookmarkEnd w:id="191"/>
      <w:r>
        <w:rPr>
          <w:color w:val="000000"/>
          <w:sz w:val="28"/>
        </w:rPr>
        <w:t xml:space="preserve">      </w:t>
      </w:r>
      <w:r w:rsidRPr="00A16C38">
        <w:rPr>
          <w:color w:val="000000"/>
          <w:sz w:val="28"/>
          <w:lang w:val="ru-RU"/>
        </w:rPr>
        <w:t xml:space="preserve">1. </w:t>
      </w:r>
      <w:r w:rsidRPr="00A16C38">
        <w:rPr>
          <w:color w:val="000000"/>
          <w:sz w:val="28"/>
          <w:lang w:val="ru-RU"/>
        </w:rPr>
        <w:t>Предпринимательство негосударственных юридических лиц может осуществляться путем создания коммерческих юридических лиц, преследующих извлечение дохода в качестве основной цели своей деятельности.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93" w:name="z468"/>
      <w:bookmarkEnd w:id="19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Организационно-правовыми формами негосударственных </w:t>
      </w:r>
      <w:r w:rsidRPr="00A16C38">
        <w:rPr>
          <w:color w:val="000000"/>
          <w:sz w:val="28"/>
          <w:lang w:val="ru-RU"/>
        </w:rPr>
        <w:t>коммерческих юридических лиц могут быть только хозяйственное товарищество, акционерное общество и производственный кооператив.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94" w:name="z469"/>
      <w:bookmarkEnd w:id="19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Некоммерческая организация может заниматься предпринимательской деятельностью лишь постольку, поскольку это соответствуе</w:t>
      </w:r>
      <w:r w:rsidRPr="00A16C38">
        <w:rPr>
          <w:color w:val="000000"/>
          <w:sz w:val="28"/>
          <w:lang w:val="ru-RU"/>
        </w:rPr>
        <w:t>т ее уставным целям.</w:t>
      </w:r>
    </w:p>
    <w:p w:rsidR="00F92EDE" w:rsidRPr="00A16C38" w:rsidRDefault="00A16C38">
      <w:pPr>
        <w:spacing w:after="0"/>
        <w:rPr>
          <w:lang w:val="ru-RU"/>
        </w:rPr>
      </w:pPr>
      <w:bookmarkStart w:id="195" w:name="z51"/>
      <w:bookmarkEnd w:id="194"/>
      <w:r w:rsidRPr="00A16C38">
        <w:rPr>
          <w:b/>
          <w:color w:val="000000"/>
          <w:lang w:val="ru-RU"/>
        </w:rPr>
        <w:t xml:space="preserve"> Статья 51. Предпринимательство государственных предприятий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96" w:name="z470"/>
      <w:bookmarkEnd w:id="19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Государством в целях решения социально-экономических задач, определяемых потребностями общества и государства, создаются государственные предприятия, основанные на пр</w:t>
      </w:r>
      <w:r w:rsidRPr="00A16C38">
        <w:rPr>
          <w:color w:val="000000"/>
          <w:sz w:val="28"/>
          <w:lang w:val="ru-RU"/>
        </w:rPr>
        <w:t>аве:</w:t>
      </w:r>
    </w:p>
    <w:bookmarkEnd w:id="196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хозяйственного ведения;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оперативного управления (казенные предприятия).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97" w:name="z47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Государственным предприятием на праве хозяйственного ведения является коммерческая организация, наделенная государством имуществом на праве хозяйственно</w:t>
      </w:r>
      <w:r w:rsidRPr="00A16C38">
        <w:rPr>
          <w:color w:val="000000"/>
          <w:sz w:val="28"/>
          <w:lang w:val="ru-RU"/>
        </w:rPr>
        <w:t>го ведения и отвечающая по своим обязательствам всем принадлежащим ей имуществом.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198" w:name="z472"/>
      <w:bookmarkEnd w:id="19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Казенным предприятием является коммерческая организация, наделенная государством имуществом на праве оперативного управления.</w:t>
      </w:r>
    </w:p>
    <w:p w:rsidR="00F92EDE" w:rsidRPr="00A16C38" w:rsidRDefault="00A16C38">
      <w:pPr>
        <w:spacing w:after="0"/>
        <w:rPr>
          <w:lang w:val="ru-RU"/>
        </w:rPr>
      </w:pPr>
      <w:bookmarkStart w:id="199" w:name="z52"/>
      <w:bookmarkEnd w:id="198"/>
      <w:r w:rsidRPr="00A16C38">
        <w:rPr>
          <w:b/>
          <w:color w:val="000000"/>
          <w:lang w:val="ru-RU"/>
        </w:rPr>
        <w:t xml:space="preserve"> Статья 52. Государственная регистрация</w:t>
      </w:r>
      <w:r w:rsidRPr="00A16C38">
        <w:rPr>
          <w:b/>
          <w:color w:val="000000"/>
          <w:lang w:val="ru-RU"/>
        </w:rPr>
        <w:t xml:space="preserve"> юридических лиц, относящихся к субъектам предпринимательства, и учетная регистрация их филиалов и представительств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00" w:name="z473"/>
      <w:bookmarkEnd w:id="19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Юридические лица, создаваемые на территории Республики Казахстан и относящиеся к субъектам предпринимательства, подлежат государств</w:t>
      </w:r>
      <w:r w:rsidRPr="00A16C38">
        <w:rPr>
          <w:color w:val="000000"/>
          <w:sz w:val="28"/>
          <w:lang w:val="ru-RU"/>
        </w:rPr>
        <w:t>енной регистрации независимо от целей их создания, рода и характера их деятельности, состава участников (членов).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01" w:name="z474"/>
      <w:bookmarkEnd w:id="20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Филиалы и представительства юридических лиц, являющихся субъектами предпринимательства, расположенные на территории Республики Казахс</w:t>
      </w:r>
      <w:r w:rsidRPr="00A16C38">
        <w:rPr>
          <w:color w:val="000000"/>
          <w:sz w:val="28"/>
          <w:lang w:val="ru-RU"/>
        </w:rPr>
        <w:t>тан, подлежат учетной регистрации без приобретения ими права юридического лица.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02" w:name="z475"/>
      <w:bookmarkEnd w:id="20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Государственную регистрацию юридических лиц, относящихся к субъектам предпринимательства, и учетную регистрацию их филиалов и представительств осуществляет Государстве</w:t>
      </w:r>
      <w:r w:rsidRPr="00A16C38">
        <w:rPr>
          <w:color w:val="000000"/>
          <w:sz w:val="28"/>
          <w:lang w:val="ru-RU"/>
        </w:rPr>
        <w:t>нная корпорация "Правительство для граждан" (регистрирующий орган), за исключением случаев, предусмотренных законодательными актами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03" w:name="z476"/>
      <w:bookmarkEnd w:id="20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Государственная регистрация (перерегистрация) субъектов предпринимательства – юридических лиц</w:t>
      </w:r>
      <w:r w:rsidRPr="00A16C38">
        <w:rPr>
          <w:color w:val="000000"/>
          <w:sz w:val="28"/>
          <w:lang w:val="ru-RU"/>
        </w:rPr>
        <w:t xml:space="preserve"> осуществляется в соответствии с законодательством Республики Казахстан о государственной регистрации юридических лиц и учетной регистрации филиалов и представительств.</w:t>
      </w:r>
    </w:p>
    <w:bookmarkEnd w:id="203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52 с изменением, внесенным Законом РК от 02.04.2019 </w:t>
      </w:r>
      <w:r w:rsidRPr="00A16C38">
        <w:rPr>
          <w:color w:val="000000"/>
          <w:sz w:val="28"/>
          <w:lang w:val="ru-RU"/>
        </w:rPr>
        <w:t>№ 241-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</w:t>
      </w:r>
      <w:r w:rsidRPr="00A16C38">
        <w:rPr>
          <w:color w:val="FF0000"/>
          <w:sz w:val="28"/>
          <w:lang w:val="ru-RU"/>
        </w:rPr>
        <w:t>ится в действие с 01.07.2019).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204" w:name="z53"/>
      <w:r w:rsidRPr="00A16C38">
        <w:rPr>
          <w:b/>
          <w:color w:val="000000"/>
          <w:lang w:val="ru-RU"/>
        </w:rPr>
        <w:t xml:space="preserve"> Статья 53. Реорганизация и ликвидация юридического лица, являющегося субъектом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05" w:name="z477"/>
      <w:bookmarkEnd w:id="204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Реорганизация или ликвидация юридического лица, являющегося субъектом предпринимательства, осуществляется в соотве</w:t>
      </w:r>
      <w:r w:rsidRPr="00A16C38">
        <w:rPr>
          <w:color w:val="000000"/>
          <w:sz w:val="28"/>
          <w:lang w:val="ru-RU"/>
        </w:rPr>
        <w:t>тствии с Гражданским кодексом Республики Казахстан с учетом особенностей, установленных настоящим Кодексом и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06" w:name="z478"/>
      <w:bookmarkEnd w:id="20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Субъект предпринимательства объявляется решением суда банкротом на основании заявления должника или кредито</w:t>
      </w:r>
      <w:r w:rsidRPr="00A16C38">
        <w:rPr>
          <w:color w:val="000000"/>
          <w:sz w:val="28"/>
          <w:lang w:val="ru-RU"/>
        </w:rPr>
        <w:t>ра в суд, а в случаях, предусмотренных законами Республики Казахстан, и иных лиц.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07" w:name="z479"/>
      <w:bookmarkEnd w:id="20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Процедура реабилитации и банкротства юридического лица осуществляется в порядке, установленном законодательством Республики Казахстан о реабилитации и банкротстве.</w:t>
      </w:r>
    </w:p>
    <w:p w:rsidR="00F92EDE" w:rsidRPr="00A16C38" w:rsidRDefault="00A16C38">
      <w:pPr>
        <w:spacing w:after="0"/>
        <w:rPr>
          <w:lang w:val="ru-RU"/>
        </w:rPr>
      </w:pPr>
      <w:bookmarkStart w:id="208" w:name="z1233"/>
      <w:bookmarkEnd w:id="207"/>
      <w:r w:rsidRPr="00A16C38">
        <w:rPr>
          <w:b/>
          <w:color w:val="000000"/>
          <w:lang w:val="ru-RU"/>
        </w:rPr>
        <w:t xml:space="preserve"> Глава 3. ОБЪЕДИНЕНИЯ СУБЪЕКТОВ ПРЕДПРИНИМАТЕЛЬСТВА И УСЛОВИЯ ИХ ФУНКЦИОНИРОВАНИЯ</w:t>
      </w:r>
    </w:p>
    <w:p w:rsidR="00F92EDE" w:rsidRPr="00A16C38" w:rsidRDefault="00A16C38">
      <w:pPr>
        <w:spacing w:after="0"/>
        <w:rPr>
          <w:lang w:val="ru-RU"/>
        </w:rPr>
      </w:pPr>
      <w:bookmarkStart w:id="209" w:name="z54"/>
      <w:bookmarkEnd w:id="208"/>
      <w:r w:rsidRPr="00A16C38">
        <w:rPr>
          <w:b/>
          <w:color w:val="000000"/>
          <w:lang w:val="ru-RU"/>
        </w:rPr>
        <w:t xml:space="preserve"> Статья 54. Объединения субъектов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10" w:name="z480"/>
      <w:bookmarkEnd w:id="20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Объединением субъектов предпринимательства является ассоциация (союз), создаваемая субъектами </w:t>
      </w:r>
      <w:r w:rsidRPr="00A16C38">
        <w:rPr>
          <w:color w:val="000000"/>
          <w:sz w:val="28"/>
          <w:lang w:val="ru-RU"/>
        </w:rPr>
        <w:t>предпринимательства в целях координации их предпринимательской деятельности, а также представления и защиты общих интересов субъектов предпринимательства.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11" w:name="z481"/>
      <w:bookmarkEnd w:id="21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Финансирование объединений субъектов предпринимательства обеспечивается за счет добровольных</w:t>
      </w:r>
      <w:r w:rsidRPr="00A16C38">
        <w:rPr>
          <w:color w:val="000000"/>
          <w:sz w:val="28"/>
          <w:lang w:val="ru-RU"/>
        </w:rPr>
        <w:t xml:space="preserve"> членских взносов субъектов предпринимательства и иных источников, не запрещенных законами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212" w:name="z55"/>
      <w:bookmarkEnd w:id="211"/>
      <w:r w:rsidRPr="00A16C38">
        <w:rPr>
          <w:b/>
          <w:color w:val="000000"/>
          <w:lang w:val="ru-RU"/>
        </w:rPr>
        <w:t xml:space="preserve"> Статья 55. Основы деятельности объединений субъектов предпринимательства</w:t>
      </w:r>
    </w:p>
    <w:bookmarkEnd w:id="212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Деятельность объединений субъектов предпринимательства основыва</w:t>
      </w:r>
      <w:r w:rsidRPr="00A16C38">
        <w:rPr>
          <w:color w:val="000000"/>
          <w:sz w:val="28"/>
          <w:lang w:val="ru-RU"/>
        </w:rPr>
        <w:t>ется на: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равноправии всех субъектов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недопущении принятия решений, не соответствующих основным направлениям внутренней и внешней политики государства;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независимости, не допускающей ограничения законно осуществ</w:t>
      </w:r>
      <w:r w:rsidRPr="00A16C38">
        <w:rPr>
          <w:color w:val="000000"/>
          <w:sz w:val="28"/>
          <w:lang w:val="ru-RU"/>
        </w:rPr>
        <w:t>ляемой деятельности объединений субъектов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прозрачности деятельности, подотчетности, ответственности перед своими членами;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эффективности, системности и оперативности в принятии решений и их реализации.</w:t>
      </w:r>
    </w:p>
    <w:p w:rsidR="00F92EDE" w:rsidRPr="00A16C38" w:rsidRDefault="00A16C38">
      <w:pPr>
        <w:spacing w:after="0"/>
        <w:rPr>
          <w:lang w:val="ru-RU"/>
        </w:rPr>
      </w:pPr>
      <w:bookmarkStart w:id="213" w:name="z56"/>
      <w:r w:rsidRPr="00A16C38">
        <w:rPr>
          <w:b/>
          <w:color w:val="000000"/>
          <w:lang w:val="ru-RU"/>
        </w:rPr>
        <w:t xml:space="preserve"> Статья 56. Наци</w:t>
      </w:r>
      <w:r w:rsidRPr="00A16C38">
        <w:rPr>
          <w:b/>
          <w:color w:val="000000"/>
          <w:lang w:val="ru-RU"/>
        </w:rPr>
        <w:t>ональная палата предпринимателей Республики Казахстан, ее цель и задачи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14" w:name="z482"/>
      <w:bookmarkEnd w:id="21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Национальной палатой предпринимателей Республики Казахстан (далее – Национальная палата) является некоммерческая организация, представляющая собой союз субъектов предпринимате</w:t>
      </w:r>
      <w:r w:rsidRPr="00A16C38">
        <w:rPr>
          <w:color w:val="000000"/>
          <w:sz w:val="28"/>
          <w:lang w:val="ru-RU"/>
        </w:rPr>
        <w:t>льства, созданная в целях обеспечения благоприятных правовых, экономических и социальных условий для реализации предпринимательской инициативы и развития взаимовыгодного партнерства между бизнес-сообществом и органами государственной власти Республики Каза</w:t>
      </w:r>
      <w:r w:rsidRPr="00A16C38">
        <w:rPr>
          <w:color w:val="000000"/>
          <w:sz w:val="28"/>
          <w:lang w:val="ru-RU"/>
        </w:rPr>
        <w:t>хстан, а также стимулирования и поддержки деятельности объединений индивидуальных предпринимателей и (или) юридических лиц в форме ассоциации (союза) (далее – ассоциация (союз).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15" w:name="z483"/>
      <w:bookmarkEnd w:id="21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Целью создания Национальной палаты является формирование институциона</w:t>
      </w:r>
      <w:r w:rsidRPr="00A16C38">
        <w:rPr>
          <w:color w:val="000000"/>
          <w:sz w:val="28"/>
          <w:lang w:val="ru-RU"/>
        </w:rPr>
        <w:t>льной основы для роста и дальнейшего развития предпринимательства в Республике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16" w:name="z484"/>
      <w:bookmarkEnd w:id="21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Задачами Национальной палаты являются:</w:t>
      </w:r>
    </w:p>
    <w:bookmarkEnd w:id="216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консолидация предпринимательского сообщества;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представление, обеспечение и защита прав и законных ин</w:t>
      </w:r>
      <w:r w:rsidRPr="00A16C38">
        <w:rPr>
          <w:color w:val="000000"/>
          <w:sz w:val="28"/>
          <w:lang w:val="ru-RU"/>
        </w:rPr>
        <w:t>тересов субъектов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организация эффективного взаимодействия субъектов предпринимательства и их ассоциаций (союзов) с государственными органами;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содействие созданию благоприятных правовых, экономических и социальных усло</w:t>
      </w:r>
      <w:r w:rsidRPr="00A16C38">
        <w:rPr>
          <w:color w:val="000000"/>
          <w:sz w:val="28"/>
          <w:lang w:val="ru-RU"/>
        </w:rPr>
        <w:t>вий для реализации предпринимательской инициативы в Республике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участие в процессе совершенствования законодательства Республики Казахстан, затрагивающего интересы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6) иные задачи, предусмотренные законами Респу</w:t>
      </w:r>
      <w:r w:rsidRPr="00A16C38">
        <w:rPr>
          <w:color w:val="000000"/>
          <w:sz w:val="28"/>
          <w:lang w:val="ru-RU"/>
        </w:rPr>
        <w:t>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217" w:name="z57"/>
      <w:r w:rsidRPr="00A16C38">
        <w:rPr>
          <w:b/>
          <w:color w:val="000000"/>
          <w:lang w:val="ru-RU"/>
        </w:rPr>
        <w:t xml:space="preserve"> Статья 57. Система Национальной палаты 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18" w:name="z485"/>
      <w:bookmarkEnd w:id="21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Ассоциации (союзы) должны пройти аккредитацию для признания Национальной палатой их соответствия установленным критериям на представление интересов субъектов предпринимательства в органах у</w:t>
      </w:r>
      <w:r w:rsidRPr="00A16C38">
        <w:rPr>
          <w:color w:val="000000"/>
          <w:sz w:val="28"/>
          <w:lang w:val="ru-RU"/>
        </w:rPr>
        <w:t>правления и рабочих органах Национальной палаты.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19" w:name="z486"/>
      <w:bookmarkEnd w:id="21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В систему Национальной палаты входят:</w:t>
      </w:r>
    </w:p>
    <w:bookmarkEnd w:id="219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на республиканском уровне: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Национальная палата;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аккредитованные в Национальной палате республиканские межотраслевые, отраслевые ассоциации </w:t>
      </w:r>
      <w:r w:rsidRPr="00A16C38">
        <w:rPr>
          <w:color w:val="000000"/>
          <w:sz w:val="28"/>
          <w:lang w:val="ru-RU"/>
        </w:rPr>
        <w:t>(союзы), а также республиканские ассоциации (союзы) малого, среднего и (или) крупного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на территориальном уровне: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палаты предпринимателей областей, городов республиканского значения и столицы (далее – региональные </w:t>
      </w:r>
      <w:r w:rsidRPr="00A16C38">
        <w:rPr>
          <w:color w:val="000000"/>
          <w:sz w:val="28"/>
          <w:lang w:val="ru-RU"/>
        </w:rPr>
        <w:t>палаты);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аккредитованные в региональных палатах региональные межотраслевые, региональные отраслевые ассоциации (союзы), а также региональные ассоциации (союзы) малого, среднего и (или) крупного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аккредитованные в региональны</w:t>
      </w:r>
      <w:r w:rsidRPr="00A16C38">
        <w:rPr>
          <w:color w:val="000000"/>
          <w:sz w:val="28"/>
          <w:lang w:val="ru-RU"/>
        </w:rPr>
        <w:t>х палатах областные, городов областного, республиканского значения и столицы ассоциации (союзы);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аккредитованные в региональных палатах районные, городов районного значения ассоциации (союзы);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на городском и районном уровнях: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филиалы р</w:t>
      </w:r>
      <w:r w:rsidRPr="00A16C38">
        <w:rPr>
          <w:color w:val="000000"/>
          <w:sz w:val="28"/>
          <w:lang w:val="ru-RU"/>
        </w:rPr>
        <w:t>егиональных палат в районах соответствующих областей, городов областного, республиканского значения и столицы, а также в городах областного, районного значения;</w:t>
      </w:r>
    </w:p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юридические лица с участием Национальной палаты в качестве учредителя, созданные для </w:t>
      </w:r>
      <w:r w:rsidRPr="00A16C38">
        <w:rPr>
          <w:color w:val="000000"/>
          <w:sz w:val="28"/>
          <w:lang w:val="ru-RU"/>
        </w:rPr>
        <w:t>реализации целей Закона Республики Казахстан "О Национальной палате предпринимателей Республики Казахстан";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филиалы и представительства Национальной палаты, находящиеся на территории иностранного государства;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6) Уполномоченный по защите прав</w:t>
      </w:r>
      <w:r w:rsidRPr="00A16C38">
        <w:rPr>
          <w:color w:val="000000"/>
          <w:sz w:val="28"/>
          <w:lang w:val="ru-RU"/>
        </w:rPr>
        <w:t xml:space="preserve"> предпринимателей Казахстана.</w:t>
      </w:r>
    </w:p>
    <w:p w:rsidR="00F92EDE" w:rsidRPr="00A16C38" w:rsidRDefault="00A16C38">
      <w:pPr>
        <w:spacing w:after="0"/>
        <w:rPr>
          <w:lang w:val="ru-RU"/>
        </w:rPr>
      </w:pPr>
      <w:bookmarkStart w:id="220" w:name="z58"/>
      <w:r w:rsidRPr="00A16C38">
        <w:rPr>
          <w:b/>
          <w:color w:val="000000"/>
          <w:lang w:val="ru-RU"/>
        </w:rPr>
        <w:t xml:space="preserve"> Статья 58. Принципы деятельности Национальной палаты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21" w:name="z487"/>
      <w:bookmarkEnd w:id="22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Деятельность Национальной палаты основывается на принципах:</w:t>
      </w:r>
    </w:p>
    <w:bookmarkEnd w:id="221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самостоятельности;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равноправия всех субъектов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принятия </w:t>
      </w:r>
      <w:r w:rsidRPr="00A16C38">
        <w:rPr>
          <w:color w:val="000000"/>
          <w:sz w:val="28"/>
          <w:lang w:val="ru-RU"/>
        </w:rPr>
        <w:t>решений, не противоречащих основным направлениям внутренней и внешней политики государства;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прозрачности деятельности, подотчетности, ответственности перед своими членами;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эффективности, системности и оперативности в принятии решений и их</w:t>
      </w:r>
      <w:r w:rsidRPr="00A16C38">
        <w:rPr>
          <w:color w:val="000000"/>
          <w:sz w:val="28"/>
          <w:lang w:val="ru-RU"/>
        </w:rPr>
        <w:t xml:space="preserve"> реализации;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6) развития межотраслевых, отраслевых и региональных ассоциаций (союзов);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7) социальной ответственности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8) способствования обеспечению безопасности товаров, работ и услуг для жизни и здоровья человека и о</w:t>
      </w:r>
      <w:r w:rsidRPr="00A16C38">
        <w:rPr>
          <w:color w:val="000000"/>
          <w:sz w:val="28"/>
          <w:lang w:val="ru-RU"/>
        </w:rPr>
        <w:t>кружающей среды, производимых производителями товаров, работ и услуг;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9) обеспечения баланса интересов общества и предпринимательства.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Примечание РЦПИ!</w:t>
      </w:r>
      <w:r>
        <w:br/>
      </w:r>
      <w:r>
        <w:rPr>
          <w:color w:val="FF0000"/>
          <w:sz w:val="28"/>
        </w:rPr>
        <w:t>      Пункт 2 вводится в действие после введения в действие законодательного акта о саморегулировании в соответствии с Кодексом РК от 29.10.2015 № 375-V.</w:t>
      </w:r>
      <w:r>
        <w:br/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A16C38">
        <w:rPr>
          <w:color w:val="000000"/>
          <w:sz w:val="28"/>
          <w:lang w:val="ru-RU"/>
        </w:rPr>
        <w:t>2. Национальная палата образуется по принципу обязательности членства в ней субъектов предприни</w:t>
      </w:r>
      <w:r w:rsidRPr="00A16C38">
        <w:rPr>
          <w:color w:val="000000"/>
          <w:sz w:val="28"/>
          <w:lang w:val="ru-RU"/>
        </w:rPr>
        <w:t>мательства, зарегистрированных (прошедших учетную регистрацию) в соответствии с законодательством Республики Казахстан, за исключением субъектов предпринимательства, для которых законодательством Республики Казахстан установлено обязательное членство в ины</w:t>
      </w:r>
      <w:r w:rsidRPr="00A16C38">
        <w:rPr>
          <w:color w:val="000000"/>
          <w:sz w:val="28"/>
          <w:lang w:val="ru-RU"/>
        </w:rPr>
        <w:t>х некоммерческих организациях, а также государственных предприятий, если иное не установлено настоящим пунктом.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На субъектов предпринимательства, являющихся членами (участниками) саморегулируемых организаций в сфере предпринимательской деятельности, </w:t>
      </w:r>
      <w:r w:rsidRPr="00A16C38">
        <w:rPr>
          <w:color w:val="000000"/>
          <w:sz w:val="28"/>
          <w:lang w:val="ru-RU"/>
        </w:rPr>
        <w:t>основанных на обязательном членстве, распространяется принцип обязательности членства субъектов предпринимательства в Национальной палате.</w:t>
      </w:r>
    </w:p>
    <w:p w:rsidR="00F92EDE" w:rsidRPr="00A16C38" w:rsidRDefault="00A16C38">
      <w:pPr>
        <w:spacing w:after="0"/>
        <w:rPr>
          <w:lang w:val="ru-RU"/>
        </w:rPr>
      </w:pPr>
      <w:bookmarkStart w:id="222" w:name="z59"/>
      <w:r w:rsidRPr="00A16C38">
        <w:rPr>
          <w:b/>
          <w:color w:val="000000"/>
          <w:lang w:val="ru-RU"/>
        </w:rPr>
        <w:t xml:space="preserve"> Статья 59. Члены Национальной палаты 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23" w:name="z489"/>
      <w:bookmarkEnd w:id="22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Членами Национальной палаты являются субъекты предпринимательства, ес</w:t>
      </w:r>
      <w:r w:rsidRPr="00A16C38">
        <w:rPr>
          <w:color w:val="000000"/>
          <w:sz w:val="28"/>
          <w:lang w:val="ru-RU"/>
        </w:rPr>
        <w:t>ли иное не установлено настоящим Кодексом и Законом Республики Казахстан "О Национальной палате предпринимателей Республики Казахстан".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24" w:name="z490"/>
      <w:bookmarkEnd w:id="22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Члены Национальной палаты вправе:</w:t>
      </w:r>
    </w:p>
    <w:bookmarkEnd w:id="224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пользоваться профессиональной поддержкой и защитой со стороны Национ</w:t>
      </w:r>
      <w:r w:rsidRPr="00A16C38">
        <w:rPr>
          <w:color w:val="000000"/>
          <w:sz w:val="28"/>
          <w:lang w:val="ru-RU"/>
        </w:rPr>
        <w:t>альной палаты, а также услугами, предусмотренными ее уставом;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избирать и быть избранными в ее органы управления;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обращаться в Национальную палату с письменными запросами и получать мотивированные ответы в пределах предоставленных </w:t>
      </w:r>
      <w:r w:rsidRPr="00A16C38">
        <w:rPr>
          <w:color w:val="000000"/>
          <w:sz w:val="28"/>
          <w:lang w:val="ru-RU"/>
        </w:rPr>
        <w:t>Национальной палате полномочий, вносить предложения по совершенствованию организации ее деятельности;</w:t>
      </w:r>
    </w:p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участвовать в управлении Национальной палатой в порядке, предусмотренном Законом Республики Казахстан "О Национальной палате предпринимателей Ре</w:t>
      </w:r>
      <w:r w:rsidRPr="00A16C38">
        <w:rPr>
          <w:color w:val="000000"/>
          <w:sz w:val="28"/>
          <w:lang w:val="ru-RU"/>
        </w:rPr>
        <w:t>спублики Казахстан" и уставом Национальной палаты;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проходить обучение, переподготовку и повышение квалификации, организуемые Национальной палатой;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6) получать квалифицированную информационно-аналитическую поддержку, в том числе услуги незави</w:t>
      </w:r>
      <w:r w:rsidRPr="00A16C38">
        <w:rPr>
          <w:color w:val="000000"/>
          <w:sz w:val="28"/>
          <w:lang w:val="ru-RU"/>
        </w:rPr>
        <w:t>симых экспертов различного профиля;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7) заслушивать отчеты о деятельности Национальной палаты в порядке, предусмотренном ее уставом;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8) пользоваться иными правами, предусмотренными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25" w:name="z49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Члены Национальной палат</w:t>
      </w:r>
      <w:r w:rsidRPr="00A16C38">
        <w:rPr>
          <w:color w:val="000000"/>
          <w:sz w:val="28"/>
          <w:lang w:val="ru-RU"/>
        </w:rPr>
        <w:t>ы обязаны оплачивать обязательные членские взносы.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26" w:name="z492"/>
      <w:bookmarkEnd w:id="22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Члены Национальной палаты равны в своих правах.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27" w:name="z493"/>
      <w:bookmarkEnd w:id="22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5. Национальная палата не вправе вмешиваться в деятельность субъектов предпринимательства, нарушать их права и законные интересы.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28" w:name="z494"/>
      <w:bookmarkEnd w:id="22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6. Уре</w:t>
      </w:r>
      <w:r w:rsidRPr="00A16C38">
        <w:rPr>
          <w:color w:val="000000"/>
          <w:sz w:val="28"/>
          <w:lang w:val="ru-RU"/>
        </w:rPr>
        <w:t>гулирование споров осуществляется в порядке, предусмотренном законодательством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229" w:name="z60"/>
      <w:bookmarkEnd w:id="228"/>
      <w:r w:rsidRPr="00A16C38">
        <w:rPr>
          <w:b/>
          <w:color w:val="000000"/>
          <w:lang w:val="ru-RU"/>
        </w:rPr>
        <w:t xml:space="preserve"> Статья 60. Компетенция Национальной палаты</w:t>
      </w:r>
    </w:p>
    <w:bookmarkEnd w:id="229"/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Национальная палата осуществляет функции, предусмотренные настоящим Кодексом, Законом Республики Казахст</w:t>
      </w:r>
      <w:r w:rsidRPr="00A16C38">
        <w:rPr>
          <w:color w:val="000000"/>
          <w:sz w:val="28"/>
          <w:lang w:val="ru-RU"/>
        </w:rPr>
        <w:t>ан "О Национальной палате предпринимателей Республики Казахстан" и иными законами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230" w:name="z61"/>
      <w:r w:rsidRPr="00A16C38">
        <w:rPr>
          <w:b/>
          <w:color w:val="000000"/>
          <w:lang w:val="ru-RU"/>
        </w:rPr>
        <w:t xml:space="preserve"> Статья 61. Взаимодействие с Правительством Республики Казахстан, государственными органами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31" w:name="z495"/>
      <w:bookmarkEnd w:id="23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Правительство Республики Казахстан:</w:t>
      </w:r>
    </w:p>
    <w:bookmarkEnd w:id="231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утверж</w:t>
      </w:r>
      <w:r w:rsidRPr="00A16C38">
        <w:rPr>
          <w:color w:val="000000"/>
          <w:sz w:val="28"/>
          <w:lang w:val="ru-RU"/>
        </w:rPr>
        <w:t>дает предельные размеры обязательных членских взносов;</w:t>
      </w:r>
    </w:p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выполняет иные функции, возложенные на него Конституцией, настоящим Кодексом, иными законами Республики Казахстан и актами Президента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32" w:name="z49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Взаимодействие Правительст</w:t>
      </w:r>
      <w:r w:rsidRPr="00A16C38">
        <w:rPr>
          <w:color w:val="000000"/>
          <w:sz w:val="28"/>
          <w:lang w:val="ru-RU"/>
        </w:rPr>
        <w:t>ва Республики Казахстан и Национальной палаты направлено на достижение цели ее создания и задач.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33" w:name="z497"/>
      <w:bookmarkEnd w:id="23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Взаимодействие Национальной палаты с Правительством Республики Казахстан и государственными органами осуществляется в порядке, предусмотренном настоящ</w:t>
      </w:r>
      <w:r w:rsidRPr="00A16C38">
        <w:rPr>
          <w:color w:val="000000"/>
          <w:sz w:val="28"/>
          <w:lang w:val="ru-RU"/>
        </w:rPr>
        <w:t>им Кодексом и иными нормативными правовыми актами, в форме:</w:t>
      </w:r>
    </w:p>
    <w:bookmarkEnd w:id="233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участия Национальной палаты в разработке и экспертизе проектов нормативных правовых актов, затрагивающих интересы субъектов частного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участия Национальной пал</w:t>
      </w:r>
      <w:r w:rsidRPr="00A16C38">
        <w:rPr>
          <w:color w:val="000000"/>
          <w:sz w:val="28"/>
          <w:lang w:val="ru-RU"/>
        </w:rPr>
        <w:t>аты в разработке и экспертизе международных договоров, участницей которых намеревается стать Республика Казахстан, а также проектов международных договоров Республики Казахстан, затрагивающих интересы субъектов частного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созда</w:t>
      </w:r>
      <w:r w:rsidRPr="00A16C38">
        <w:rPr>
          <w:color w:val="000000"/>
          <w:sz w:val="28"/>
          <w:lang w:val="ru-RU"/>
        </w:rPr>
        <w:t xml:space="preserve">ния Национальной палатой консультативно-совещательных органов с участием центральных и местных государственных 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органов;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участия Национальной палаты в работе консультативно-совещательных органов при центральных и местных государственных орга</w:t>
      </w:r>
      <w:r w:rsidRPr="00A16C38">
        <w:rPr>
          <w:color w:val="000000"/>
          <w:sz w:val="28"/>
          <w:lang w:val="ru-RU"/>
        </w:rPr>
        <w:t>нах, создаваемых по вопросам, затрагивающим права и обязанности субъектов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иных формах, направленных на реализацию цели создания, задач и функций Национальной палаты.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34" w:name="z49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Государственные органы обязаны в порядке, предусмот</w:t>
      </w:r>
      <w:r w:rsidRPr="00A16C38">
        <w:rPr>
          <w:color w:val="000000"/>
          <w:sz w:val="28"/>
          <w:lang w:val="ru-RU"/>
        </w:rPr>
        <w:t>ренном законодательством Республики Казахстан, предоставлять по запросу Национальной палаты информацию, затрагивающую права и обязанности предпринимателей Республики Казахстан, за исключением сведений, составляющих коммерческую, банковскую и иную охраняему</w:t>
      </w:r>
      <w:r w:rsidRPr="00A16C38">
        <w:rPr>
          <w:color w:val="000000"/>
          <w:sz w:val="28"/>
          <w:lang w:val="ru-RU"/>
        </w:rPr>
        <w:t>ю законом тайну.</w:t>
      </w:r>
    </w:p>
    <w:bookmarkEnd w:id="234"/>
    <w:p w:rsidR="00F92EDE" w:rsidRDefault="00A16C38">
      <w:pPr>
        <w:spacing w:after="0"/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Примечание РЦПИ!</w:t>
      </w:r>
      <w:r>
        <w:br/>
      </w:r>
      <w:r>
        <w:rPr>
          <w:color w:val="FF0000"/>
          <w:sz w:val="28"/>
        </w:rPr>
        <w:t>      Статья 62 вводится в действие после введения в действие законодательного акта о саморегулировании в соответствии с Кодексом РК от 29.10.2015 № 375-V.</w:t>
      </w:r>
      <w:r>
        <w:br/>
      </w:r>
    </w:p>
    <w:p w:rsidR="00F92EDE" w:rsidRPr="00A16C38" w:rsidRDefault="00A16C38">
      <w:pPr>
        <w:spacing w:after="0"/>
        <w:rPr>
          <w:lang w:val="ru-RU"/>
        </w:rPr>
      </w:pPr>
      <w:r>
        <w:rPr>
          <w:b/>
          <w:color w:val="000000"/>
        </w:rPr>
        <w:t xml:space="preserve"> </w:t>
      </w:r>
      <w:r w:rsidRPr="00A16C38">
        <w:rPr>
          <w:b/>
          <w:color w:val="000000"/>
          <w:lang w:val="ru-RU"/>
        </w:rPr>
        <w:t>Статья 62. Введение саморегулирования и его виды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В ц</w:t>
      </w:r>
      <w:r w:rsidRPr="00A16C38">
        <w:rPr>
          <w:color w:val="000000"/>
          <w:sz w:val="28"/>
          <w:lang w:val="ru-RU"/>
        </w:rPr>
        <w:t xml:space="preserve">елях создания благоприятных правовых и экономических условий в сферах предпринимательской и профессиональной деятельности может быть введено саморегулирование, основанное на добровольном и обязательном членствах (участии) в саморегулируемых организациях в </w:t>
      </w:r>
      <w:r w:rsidRPr="00A16C38">
        <w:rPr>
          <w:color w:val="000000"/>
          <w:sz w:val="28"/>
          <w:lang w:val="ru-RU"/>
        </w:rPr>
        <w:t>соответствии с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Для введения саморегулирования, основанного на обязательном членстве (участии) в саморегулируемой организации, регулирующий государственный орган в конкретной сфере и заинтересованные лица должны предварительно провести процедуру анализа регуляторног</w:t>
      </w:r>
      <w:r w:rsidRPr="00A16C38">
        <w:rPr>
          <w:color w:val="000000"/>
          <w:sz w:val="28"/>
          <w:lang w:val="ru-RU"/>
        </w:rPr>
        <w:t>о воздействия в соответствии со статьей 83 настоящего Кодекса.</w:t>
      </w:r>
    </w:p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62 с изменением, внесенным Законом РК от 24.05.2018 </w:t>
      </w:r>
      <w:r w:rsidRPr="00A16C38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16C38">
        <w:rPr>
          <w:lang w:val="ru-RU"/>
        </w:rPr>
        <w:br/>
      </w:r>
    </w:p>
    <w:p w:rsidR="00F92EDE" w:rsidRDefault="00A16C38">
      <w:pPr>
        <w:spacing w:after="0"/>
      </w:pPr>
      <w:bookmarkStart w:id="235" w:name="z1234"/>
      <w:r w:rsidRPr="00A16C38">
        <w:rPr>
          <w:b/>
          <w:color w:val="000000"/>
          <w:lang w:val="ru-RU"/>
        </w:rPr>
        <w:t xml:space="preserve"> РАЗДЕЛ 2. ВЗАИМОДЕЙСТВИЕ СУБЪЕКТОВ ПРЕДПРИНИМАТЕЛЬСТВА И ГОСУДАРСТВА</w:t>
      </w:r>
      <w:r w:rsidRPr="00A16C38">
        <w:rPr>
          <w:lang w:val="ru-RU"/>
        </w:rPr>
        <w:br/>
      </w:r>
      <w:r w:rsidRPr="00A16C38">
        <w:rPr>
          <w:b/>
          <w:color w:val="000000"/>
          <w:lang w:val="ru-RU"/>
        </w:rPr>
        <w:t xml:space="preserve">Глава 4. </w:t>
      </w:r>
      <w:r>
        <w:rPr>
          <w:b/>
          <w:color w:val="000000"/>
        </w:rPr>
        <w:t>УЧАСТИЕ СУБЪЕКТОВ ПРЕДПРИНИМАТЕЛЬСТВА В НОРМОТВОРЧЕСТВЕ</w:t>
      </w:r>
    </w:p>
    <w:p w:rsidR="00F92EDE" w:rsidRPr="00A16C38" w:rsidRDefault="00A16C38">
      <w:pPr>
        <w:spacing w:after="0"/>
        <w:rPr>
          <w:lang w:val="ru-RU"/>
        </w:rPr>
      </w:pPr>
      <w:bookmarkStart w:id="236" w:name="z63"/>
      <w:bookmarkEnd w:id="235"/>
      <w:r>
        <w:rPr>
          <w:b/>
          <w:color w:val="000000"/>
        </w:rPr>
        <w:t xml:space="preserve"> </w:t>
      </w:r>
      <w:r w:rsidRPr="00A16C38">
        <w:rPr>
          <w:b/>
          <w:color w:val="000000"/>
          <w:lang w:val="ru-RU"/>
        </w:rPr>
        <w:t>Статья 63. Аккредитация объединений субъектов частного предпринимательства</w:t>
      </w:r>
    </w:p>
    <w:bookmarkEnd w:id="236"/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63 исключена Законом РК</w:t>
      </w:r>
      <w:r w:rsidRPr="00A16C38">
        <w:rPr>
          <w:color w:val="FF0000"/>
          <w:sz w:val="28"/>
          <w:lang w:val="ru-RU"/>
        </w:rPr>
        <w:t xml:space="preserve"> от 24.05.2018 № 156-</w:t>
      </w:r>
      <w:r>
        <w:rPr>
          <w:color w:val="FF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F92EDE" w:rsidRPr="00A16C38" w:rsidRDefault="00A16C38">
      <w:pPr>
        <w:spacing w:after="0"/>
        <w:rPr>
          <w:lang w:val="ru-RU"/>
        </w:rPr>
      </w:pPr>
      <w:bookmarkStart w:id="237" w:name="z64"/>
      <w:r w:rsidRPr="00A16C38">
        <w:rPr>
          <w:b/>
          <w:color w:val="000000"/>
          <w:lang w:val="ru-RU"/>
        </w:rPr>
        <w:t xml:space="preserve"> Статья 64. Экспертные советы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38" w:name="z1357"/>
      <w:bookmarkEnd w:id="23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Экспертным советом является консультативно-совещательный орган, создаваемый при цент</w:t>
      </w:r>
      <w:r w:rsidRPr="00A16C38">
        <w:rPr>
          <w:color w:val="000000"/>
          <w:sz w:val="28"/>
          <w:lang w:val="ru-RU"/>
        </w:rPr>
        <w:t>ральных государственных и местных исполнительных органах для организации работы по: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39" w:name="z1358"/>
      <w:bookmarkEnd w:id="23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выработке предложений по совершенствованию деятельности государственных органов с целью поддержки и защиты предпринимательства, в том числе устранения административны</w:t>
      </w:r>
      <w:r w:rsidRPr="00A16C38">
        <w:rPr>
          <w:color w:val="000000"/>
          <w:sz w:val="28"/>
          <w:lang w:val="ru-RU"/>
        </w:rPr>
        <w:t>х барьеров;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40" w:name="z1359"/>
      <w:bookmarkEnd w:id="23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выработке предложений по совершенствованию законодательства Республики Казахстан, затрагивающего интересы предпринимательства;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41" w:name="z1360"/>
      <w:bookmarkEnd w:id="24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получению экспертных заключений от членов экспертных советов на проекты нормативных правовых актов, проек</w:t>
      </w:r>
      <w:r w:rsidRPr="00A16C38">
        <w:rPr>
          <w:color w:val="000000"/>
          <w:sz w:val="28"/>
          <w:lang w:val="ru-RU"/>
        </w:rPr>
        <w:t>ты международных договоров Республики Казахстан, а также международных договоров, участницей которых намеревается стать Республика Казахстан, затрагивающих интересы предпринимательства.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42" w:name="z1361"/>
      <w:bookmarkEnd w:id="24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В состав экспертных советов входят представители Национальной</w:t>
      </w:r>
      <w:r w:rsidRPr="00A16C38">
        <w:rPr>
          <w:color w:val="000000"/>
          <w:sz w:val="28"/>
          <w:lang w:val="ru-RU"/>
        </w:rPr>
        <w:t xml:space="preserve"> палаты, саморегулируемых организаций, основанных на обязательном членстве (участии), объединений субъектов частного предпринимательства и иных некоммерческих организаций, государственных органов.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43" w:name="z1362"/>
      <w:bookmarkEnd w:id="24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Заседания экспертных советов проводятся по мере необх</w:t>
      </w:r>
      <w:r w:rsidRPr="00A16C38">
        <w:rPr>
          <w:color w:val="000000"/>
          <w:sz w:val="28"/>
          <w:lang w:val="ru-RU"/>
        </w:rPr>
        <w:t>одимости.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44" w:name="z1363"/>
      <w:bookmarkEnd w:id="243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Объединения субъектов частного предпринимательства и иные некоммерческие организации приобретают статус членов экспертного совета только с момента их аккредитации в центральном государственном или местном исполнительном органе. 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45" w:name="z1364"/>
      <w:bookmarkEnd w:id="24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</w:t>
      </w:r>
      <w:r w:rsidRPr="00A16C38">
        <w:rPr>
          <w:color w:val="000000"/>
          <w:sz w:val="28"/>
          <w:lang w:val="ru-RU"/>
        </w:rPr>
        <w:t>. Форма свидетельства об аккредитации, порядок проведения аккредитации, основания и порядок отмены аккредитации объединений субъектов частного предпринимательства и иных некоммерческих организаций определяются Правительством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46" w:name="z1365"/>
      <w:bookmarkEnd w:id="245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Св</w:t>
      </w:r>
      <w:r w:rsidRPr="00A16C38">
        <w:rPr>
          <w:color w:val="000000"/>
          <w:sz w:val="28"/>
          <w:lang w:val="ru-RU"/>
        </w:rPr>
        <w:t xml:space="preserve">идетельство об аккредитации выдается сроком на три года. 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47" w:name="z1366"/>
      <w:bookmarkEnd w:id="24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Объединения субъектов частного предпринимательства, аккредитованные более двух раз подряд в центральных государственных и (или) местных исполнительных органах, получают свидетельство об аккред</w:t>
      </w:r>
      <w:r w:rsidRPr="00A16C38">
        <w:rPr>
          <w:color w:val="000000"/>
          <w:sz w:val="28"/>
          <w:lang w:val="ru-RU"/>
        </w:rPr>
        <w:t>итации на бессрочной основе.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48" w:name="z1367"/>
      <w:bookmarkEnd w:id="24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5. Участие в заседаниях экспертного совета принимают представители членов экспертного совета, полномочия которых подтверждаются доверенностью.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49" w:name="z1368"/>
      <w:bookmarkEnd w:id="24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Составы экспертных советов при центральных государственных и местных исп</w:t>
      </w:r>
      <w:r w:rsidRPr="00A16C38">
        <w:rPr>
          <w:color w:val="000000"/>
          <w:sz w:val="28"/>
          <w:lang w:val="ru-RU"/>
        </w:rPr>
        <w:t>олнительных органах утверждаются решениями руководителей этих органов.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50" w:name="z1369"/>
      <w:bookmarkEnd w:id="24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6. Рассмотрению экспертным советом не подлежат проекты нормативных правовых актов, содержащих государственные секреты.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51" w:name="z1370"/>
      <w:bookmarkEnd w:id="25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7. Рассмотрение проекта нормативного правового акта, п</w:t>
      </w:r>
      <w:r w:rsidRPr="00A16C38">
        <w:rPr>
          <w:color w:val="000000"/>
          <w:sz w:val="28"/>
          <w:lang w:val="ru-RU"/>
        </w:rPr>
        <w:t>роекта международного договора Республики Казахстан, а также международного договора, участницей которого намеревается стать Республика Казахстан, осуществляется членами экспертного совета без проведения заседания путем незамедлительной рассылки экспертным</w:t>
      </w:r>
      <w:r w:rsidRPr="00A16C38">
        <w:rPr>
          <w:color w:val="000000"/>
          <w:sz w:val="28"/>
          <w:lang w:val="ru-RU"/>
        </w:rPr>
        <w:t xml:space="preserve"> советом членам экспертного совета уведомления о размещении соответствующего проекта на интернет-портале открытых нормативных правовых актов.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52" w:name="z1371"/>
      <w:bookmarkEnd w:id="25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Заседание экспертного совета проводится по инициативе членов экспертного совета. Повестка дня рассматриваетс</w:t>
      </w:r>
      <w:r w:rsidRPr="00A16C38">
        <w:rPr>
          <w:color w:val="000000"/>
          <w:sz w:val="28"/>
          <w:lang w:val="ru-RU"/>
        </w:rPr>
        <w:t>я при наличии не менее двух третей его членов.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53" w:name="z1372"/>
      <w:bookmarkEnd w:id="25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При этом заседания экспертного совета могут проводиться путем непосредственного созыва членов экспертного совета либо проведения видеоконференцсвязи или интернет-конференции в режиме реального времени.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54" w:name="z1373"/>
      <w:bookmarkEnd w:id="25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A16C38">
        <w:rPr>
          <w:color w:val="000000"/>
          <w:sz w:val="28"/>
          <w:lang w:val="ru-RU"/>
        </w:rPr>
        <w:t xml:space="preserve"> 8. На рассмотрение экспертного совета может быть вынесен любой вопрос, затрагивающий интересы субъектов частного предпринимательства, в случае, если данный вопрос относится к компетенции соответствующего центрального государственного или местного испо</w:t>
      </w:r>
      <w:r w:rsidRPr="00A16C38">
        <w:rPr>
          <w:color w:val="000000"/>
          <w:sz w:val="28"/>
          <w:lang w:val="ru-RU"/>
        </w:rPr>
        <w:t>лнительного органа.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55" w:name="z1374"/>
      <w:bookmarkEnd w:id="25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9. Типовое положение об экспертных советах утверждается Правительством Республики Казахстан.</w:t>
      </w:r>
    </w:p>
    <w:bookmarkEnd w:id="255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64 в редакции Закона РК от 24.05.2018 </w:t>
      </w:r>
      <w:r w:rsidRPr="00A16C38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</w:t>
      </w:r>
      <w:r w:rsidRPr="00A16C38">
        <w:rPr>
          <w:color w:val="FF0000"/>
          <w:sz w:val="28"/>
          <w:lang w:val="ru-RU"/>
        </w:rPr>
        <w:t>го первого официального опубликования).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256" w:name="z65"/>
      <w:r w:rsidRPr="00A16C38">
        <w:rPr>
          <w:b/>
          <w:color w:val="000000"/>
          <w:lang w:val="ru-RU"/>
        </w:rPr>
        <w:t xml:space="preserve"> Статья 65. Особенности разработки и принятия нормативных правовых актов, затрагивающих интересы субъектов предпринимательства 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57" w:name="z1375"/>
      <w:bookmarkEnd w:id="25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Центральные государственные и местные исполнительные органы направляют уведомл</w:t>
      </w:r>
      <w:r w:rsidRPr="00A16C38">
        <w:rPr>
          <w:color w:val="000000"/>
          <w:sz w:val="28"/>
          <w:lang w:val="ru-RU"/>
        </w:rPr>
        <w:t>ение в экспертные советы и Национальную палату о размещении соответствующего проекта нормативного правового акта, затрагивающего интересы субъектов предпринимательства, на интернет-портале открытых нормативных правовых актов для получения экспертного заклю</w:t>
      </w:r>
      <w:r w:rsidRPr="00A16C38">
        <w:rPr>
          <w:color w:val="000000"/>
          <w:sz w:val="28"/>
          <w:lang w:val="ru-RU"/>
        </w:rPr>
        <w:t>чения, в том числе при каждом последующем согласовании данного проекта с заинтересованными государственными органами.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58" w:name="z1376"/>
      <w:bookmarkEnd w:id="25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Срок, устанавливаемый центральными государственными и местными исполнительными органами для представления экспертного заключения на </w:t>
      </w:r>
      <w:r w:rsidRPr="00A16C38">
        <w:rPr>
          <w:color w:val="000000"/>
          <w:sz w:val="28"/>
          <w:lang w:val="ru-RU"/>
        </w:rPr>
        <w:t>проект нормативного правового акта, затрагивающего интересы субъектов предпринимательства, не может быть менее десяти рабочих дней с момента поступления уведомления членам экспертного совета и в Национальную палату.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59" w:name="z1377"/>
      <w:bookmarkEnd w:id="25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Требование по получению </w:t>
      </w:r>
      <w:r w:rsidRPr="00A16C38">
        <w:rPr>
          <w:color w:val="000000"/>
          <w:sz w:val="28"/>
          <w:lang w:val="ru-RU"/>
        </w:rPr>
        <w:t>экспертного заключения, указанное в части первой настоящего пункта, не распространяется на проекты нормативных правовых актов центральных и местных исполнительных органов, а также акимов, предусматривающих принятие решений об установлении (отмене) карантин</w:t>
      </w:r>
      <w:r w:rsidRPr="00A16C38">
        <w:rPr>
          <w:color w:val="000000"/>
          <w:sz w:val="28"/>
          <w:lang w:val="ru-RU"/>
        </w:rPr>
        <w:t>ной зоны с введением карантинного режима на соответствующей территории, об установлении (снятии) карантина и (или) ограничительных мероприятий в случаях, предусмотренных законодательством Республики Казахстан в области ветеринарии, а также объявление чрезв</w:t>
      </w:r>
      <w:r w:rsidRPr="00A16C38">
        <w:rPr>
          <w:color w:val="000000"/>
          <w:sz w:val="28"/>
          <w:lang w:val="ru-RU"/>
        </w:rPr>
        <w:t>ычайной ситуации природного и техногенного характера.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60" w:name="z1378"/>
      <w:bookmarkEnd w:id="25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Положения настоящего пункта распространяются на концепции проектов законов, затрагивающих интересы субъектов предпринимательства.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61" w:name="z1379"/>
      <w:bookmarkEnd w:id="26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Пояснительная записка к проекту нормативного правового ак</w:t>
      </w:r>
      <w:r w:rsidRPr="00A16C38">
        <w:rPr>
          <w:color w:val="000000"/>
          <w:sz w:val="28"/>
          <w:lang w:val="ru-RU"/>
        </w:rPr>
        <w:t>та, затрагивающего интересы субъектов предпринимательства, должна содержать результаты расчетов, подтверждающих снижение и (или) увеличение затрат субъектов предпринимательства в связи с введением в действие нормативного правового акта.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62" w:name="z1380"/>
      <w:bookmarkEnd w:id="261"/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Требовани</w:t>
      </w:r>
      <w:r w:rsidRPr="00A16C38">
        <w:rPr>
          <w:color w:val="000000"/>
          <w:sz w:val="28"/>
          <w:lang w:val="ru-RU"/>
        </w:rPr>
        <w:t>я, предусмотренные настоящей статьей и статьями 66 – 68 настоящего Кодекса, являются обязательными условиями принятия нормативных правовых актов, затрагивающих интересы субъектов предпринимательства.</w:t>
      </w:r>
    </w:p>
    <w:bookmarkEnd w:id="262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65 в редакции Закона РК от 24.05.20</w:t>
      </w:r>
      <w:r w:rsidRPr="00A16C38">
        <w:rPr>
          <w:color w:val="FF0000"/>
          <w:sz w:val="28"/>
          <w:lang w:val="ru-RU"/>
        </w:rPr>
        <w:t xml:space="preserve">18 </w:t>
      </w:r>
      <w:r w:rsidRPr="00A16C38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21.01.2019 </w:t>
      </w:r>
      <w:r w:rsidRPr="00A16C38">
        <w:rPr>
          <w:color w:val="000000"/>
          <w:sz w:val="28"/>
          <w:lang w:val="ru-RU"/>
        </w:rPr>
        <w:t>№ 217-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</w:t>
      </w:r>
      <w:r w:rsidRPr="00A16C38">
        <w:rPr>
          <w:color w:val="FF0000"/>
          <w:sz w:val="28"/>
          <w:lang w:val="ru-RU"/>
        </w:rPr>
        <w:t>го официального опубликования).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263" w:name="z66"/>
      <w:r w:rsidRPr="00A16C38">
        <w:rPr>
          <w:b/>
          <w:color w:val="000000"/>
          <w:lang w:val="ru-RU"/>
        </w:rPr>
        <w:t xml:space="preserve"> Статья 66. Экспертные заключения по концепциям проектов законов, проектам нормативных правовых актов, затрагивающих интересы субъектов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64" w:name="z1381"/>
      <w:bookmarkEnd w:id="26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Экспертное заключение представляет собой письменную позици</w:t>
      </w:r>
      <w:r w:rsidRPr="00A16C38">
        <w:rPr>
          <w:color w:val="000000"/>
          <w:sz w:val="28"/>
          <w:lang w:val="ru-RU"/>
        </w:rPr>
        <w:t>ю члена экспертного совета и Национальной палаты, носит рекомендательный характер и является обязательным приложением к концепции проекта закона, проекту нормативного правового акта до его принятия, в том числе при каждом последующем согласовании данного п</w:t>
      </w:r>
      <w:r w:rsidRPr="00A16C38">
        <w:rPr>
          <w:color w:val="000000"/>
          <w:sz w:val="28"/>
          <w:lang w:val="ru-RU"/>
        </w:rPr>
        <w:t>роекта с заинтересованными государственными органами.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65" w:name="z1382"/>
      <w:bookmarkEnd w:id="26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Экспертные заключения представляются на казахском и русском языках.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66" w:name="z1383"/>
      <w:bookmarkEnd w:id="26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Экспертные заключения представляются государственным органам-разработчикам членами экспертного совета и Национальной па</w:t>
      </w:r>
      <w:r w:rsidRPr="00A16C38">
        <w:rPr>
          <w:color w:val="000000"/>
          <w:sz w:val="28"/>
          <w:lang w:val="ru-RU"/>
        </w:rPr>
        <w:t>латой в сроки, определенные такими государственными органами, но не менее десяти рабочих дней с момента получения уведомления членом экспертного совета и Национальной палатой.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67" w:name="z1384"/>
      <w:bookmarkEnd w:id="26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Непредставление экспертного заключения в установленные сроки означает, что</w:t>
      </w:r>
      <w:r w:rsidRPr="00A16C38">
        <w:rPr>
          <w:color w:val="000000"/>
          <w:sz w:val="28"/>
          <w:lang w:val="ru-RU"/>
        </w:rPr>
        <w:t xml:space="preserve"> концепция проекта закона, проект нормативного правового акта считаются согласованными членом экспертного совета и Национальной палатой без замечаний.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68" w:name="z1385"/>
      <w:bookmarkEnd w:id="26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При этом государственным органам запрещается требовать от государственных органов-разработчиков пол</w:t>
      </w:r>
      <w:r w:rsidRPr="00A16C38">
        <w:rPr>
          <w:color w:val="000000"/>
          <w:sz w:val="28"/>
          <w:lang w:val="ru-RU"/>
        </w:rPr>
        <w:t>учения экспертных заключений от членов экспертного совета и Национальной палаты, не представивших экспертное заключение в сроки, установленные в настоящем пункте.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69" w:name="z1386"/>
      <w:bookmarkEnd w:id="26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Государственный орган-разработчик при согласии с экспертным заключением вносит в кон</w:t>
      </w:r>
      <w:r w:rsidRPr="00A16C38">
        <w:rPr>
          <w:color w:val="000000"/>
          <w:sz w:val="28"/>
          <w:lang w:val="ru-RU"/>
        </w:rPr>
        <w:t>цепцию проекта закона, проект нормативного правового акта соответствующие изменения и (или) дополнения.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70" w:name="z1387"/>
      <w:bookmarkEnd w:id="26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В случае несогласия с экспертным заключением государственный орган-разработчик в течение десяти рабочих дней со дня получения экспертного </w:t>
      </w:r>
      <w:r w:rsidRPr="00A16C38">
        <w:rPr>
          <w:color w:val="000000"/>
          <w:sz w:val="28"/>
          <w:lang w:val="ru-RU"/>
        </w:rPr>
        <w:t>заключения направляет члену экспертного совета, давшему данное заключение, и Национальной палате ответ с обоснованием причин несогласия. Такой ответ является обязательным приложением к концепции проекта закона, проекту нормативного правового акта до его пр</w:t>
      </w:r>
      <w:r w:rsidRPr="00A16C38">
        <w:rPr>
          <w:color w:val="000000"/>
          <w:sz w:val="28"/>
          <w:lang w:val="ru-RU"/>
        </w:rPr>
        <w:t>инятия.</w:t>
      </w:r>
    </w:p>
    <w:bookmarkEnd w:id="270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66 в редакции Закона РК от 24.05.2018 </w:t>
      </w:r>
      <w:r w:rsidRPr="00A16C38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271" w:name="z67"/>
      <w:r w:rsidRPr="00A16C38">
        <w:rPr>
          <w:b/>
          <w:color w:val="000000"/>
          <w:lang w:val="ru-RU"/>
        </w:rPr>
        <w:t xml:space="preserve"> Статья 67. Опубликование (распространение) проекта нормативного право</w:t>
      </w:r>
      <w:r w:rsidRPr="00A16C38">
        <w:rPr>
          <w:b/>
          <w:color w:val="000000"/>
          <w:lang w:val="ru-RU"/>
        </w:rPr>
        <w:t>вого акта, затрагивающего интересы субъектов предпринимательства, в средствах массовой информации</w:t>
      </w:r>
    </w:p>
    <w:p w:rsidR="00F92EDE" w:rsidRDefault="00A16C38">
      <w:pPr>
        <w:spacing w:after="0"/>
        <w:jc w:val="both"/>
      </w:pPr>
      <w:bookmarkStart w:id="272" w:name="z1388"/>
      <w:bookmarkEnd w:id="27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Проект нормативного правового акта, затрагивающего интересы субъектов предпринимательства, подлежит обязательному опубликованию </w:t>
      </w:r>
      <w:r>
        <w:rPr>
          <w:color w:val="000000"/>
          <w:sz w:val="28"/>
        </w:rPr>
        <w:t>(распространению) в сред</w:t>
      </w:r>
      <w:r>
        <w:rPr>
          <w:color w:val="000000"/>
          <w:sz w:val="28"/>
        </w:rPr>
        <w:t>ствах массовой информации, включая интернет-ресурсы, до его рассмотрения в соответствующем органе, экспертным советом и Национальной палатой.</w:t>
      </w:r>
    </w:p>
    <w:bookmarkEnd w:id="272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A16C38">
        <w:rPr>
          <w:color w:val="FF0000"/>
          <w:sz w:val="28"/>
          <w:lang w:val="ru-RU"/>
        </w:rPr>
        <w:t xml:space="preserve">Сноска. Статья 67 в редакции Закона РК от 24.05.2018 </w:t>
      </w:r>
      <w:r w:rsidRPr="00A16C38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</w:t>
      </w:r>
      <w:r w:rsidRPr="00A16C38">
        <w:rPr>
          <w:color w:val="FF0000"/>
          <w:sz w:val="28"/>
          <w:lang w:val="ru-RU"/>
        </w:rPr>
        <w:t>дарных дней после дня его первого официального опубликования).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273" w:name="z68"/>
      <w:r w:rsidRPr="00A16C38">
        <w:rPr>
          <w:b/>
          <w:color w:val="000000"/>
          <w:lang w:val="ru-RU"/>
        </w:rPr>
        <w:t xml:space="preserve"> Статья 68. Порядок введения в действие нормативного правового акта, затрагивающего интересы субъектов предпринимательства</w:t>
      </w:r>
    </w:p>
    <w:bookmarkEnd w:id="273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Сроки введения в действие нормативного правового акта, затрагив</w:t>
      </w:r>
      <w:r w:rsidRPr="00A16C38">
        <w:rPr>
          <w:color w:val="000000"/>
          <w:sz w:val="28"/>
          <w:lang w:val="ru-RU"/>
        </w:rPr>
        <w:t>ающего интересы субъектов предпринимательства, должны устанавливаться исходя из сроков, необходимых субъекту предпринимательства для подготовки к осуществлению деятельности в связи с устанавливаемыми законами Республики Казахстан требованиями.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Порядо</w:t>
      </w:r>
      <w:r w:rsidRPr="00A16C38">
        <w:rPr>
          <w:color w:val="000000"/>
          <w:sz w:val="28"/>
          <w:lang w:val="ru-RU"/>
        </w:rPr>
        <w:t>к и сроки введения в действие нормативных правовых актов не должны наносить ущерб субъектам предпринимательства.</w:t>
      </w:r>
    </w:p>
    <w:p w:rsidR="00F92EDE" w:rsidRPr="00A16C38" w:rsidRDefault="00A16C38">
      <w:pPr>
        <w:spacing w:after="0"/>
        <w:rPr>
          <w:lang w:val="ru-RU"/>
        </w:rPr>
      </w:pPr>
      <w:bookmarkStart w:id="274" w:name="z69"/>
      <w:r w:rsidRPr="00A16C38">
        <w:rPr>
          <w:b/>
          <w:color w:val="000000"/>
          <w:lang w:val="ru-RU"/>
        </w:rPr>
        <w:t xml:space="preserve"> Статья 69. Особенности заключения международных договоров, затрагивающих интересы субъектов частного предпринимательства</w:t>
      </w:r>
    </w:p>
    <w:bookmarkEnd w:id="274"/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При разработке</w:t>
      </w:r>
      <w:r w:rsidRPr="00A16C38">
        <w:rPr>
          <w:color w:val="000000"/>
          <w:sz w:val="28"/>
          <w:lang w:val="ru-RU"/>
        </w:rPr>
        <w:t xml:space="preserve"> и заключении проектов международных договоров Республики Казахстан, а также международных договоров, участницей которых намеревается стать Республика Казахстан, затрагивающих интересы субъектов частного предпринимательства, применяется порядок, предусмотр</w:t>
      </w:r>
      <w:r w:rsidRPr="00A16C38">
        <w:rPr>
          <w:color w:val="000000"/>
          <w:sz w:val="28"/>
          <w:lang w:val="ru-RU"/>
        </w:rPr>
        <w:t>енный статьями 65–68 настоящего Кодекса.</w:t>
      </w:r>
    </w:p>
    <w:p w:rsidR="00F92EDE" w:rsidRPr="00A16C38" w:rsidRDefault="00A16C38">
      <w:pPr>
        <w:spacing w:after="0"/>
        <w:rPr>
          <w:lang w:val="ru-RU"/>
        </w:rPr>
      </w:pPr>
      <w:bookmarkStart w:id="275" w:name="z1236"/>
      <w:r w:rsidRPr="00A16C38">
        <w:rPr>
          <w:b/>
          <w:color w:val="000000"/>
          <w:lang w:val="ru-RU"/>
        </w:rPr>
        <w:t xml:space="preserve"> Глава 5. ГОСУДАРСТВЕННО-ЧАСТНОЕ ПАРТНЕРСТВО</w:t>
      </w:r>
    </w:p>
    <w:p w:rsidR="00F92EDE" w:rsidRDefault="00A16C38">
      <w:pPr>
        <w:spacing w:after="0"/>
      </w:pPr>
      <w:bookmarkStart w:id="276" w:name="z70"/>
      <w:bookmarkEnd w:id="275"/>
      <w:r w:rsidRPr="00A16C38">
        <w:rPr>
          <w:b/>
          <w:color w:val="000000"/>
          <w:lang w:val="ru-RU"/>
        </w:rPr>
        <w:t xml:space="preserve"> Статья 70. </w:t>
      </w:r>
      <w:r>
        <w:rPr>
          <w:b/>
          <w:color w:val="000000"/>
        </w:rPr>
        <w:t>Понятие государственно-частного партнерства</w:t>
      </w:r>
    </w:p>
    <w:bookmarkEnd w:id="276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A16C38">
        <w:rPr>
          <w:color w:val="000000"/>
          <w:sz w:val="28"/>
          <w:lang w:val="ru-RU"/>
        </w:rPr>
        <w:t xml:space="preserve">Государственно-частное партнерство является формой сотрудничества между государственным партнером и частным </w:t>
      </w:r>
      <w:r w:rsidRPr="00A16C38">
        <w:rPr>
          <w:color w:val="000000"/>
          <w:sz w:val="28"/>
          <w:lang w:val="ru-RU"/>
        </w:rPr>
        <w:t>партнером, соответствующей следующим признакам: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построение отношений государственного партнера и частного партнера путем заключения договора государственно-частного партнерства;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среднесрочный или долгосрочный срок реализации проекта госуд</w:t>
      </w:r>
      <w:r w:rsidRPr="00A16C38">
        <w:rPr>
          <w:color w:val="000000"/>
          <w:sz w:val="28"/>
          <w:lang w:val="ru-RU"/>
        </w:rPr>
        <w:t>арственно-частного партнерства (от трех до тридцати лет в зависимости от особенностей проекта государственно-частного партнерства);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совместное участие государственного партнера и частного партнера в реализации проекта государственно-частного партн</w:t>
      </w:r>
      <w:r w:rsidRPr="00A16C38">
        <w:rPr>
          <w:color w:val="000000"/>
          <w:sz w:val="28"/>
          <w:lang w:val="ru-RU"/>
        </w:rPr>
        <w:t>ерства;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объединение ресурсов государственного партнера и частного партнера для реализации проекта государственно-частного партнерства.</w:t>
      </w:r>
    </w:p>
    <w:p w:rsidR="00F92EDE" w:rsidRPr="00A16C38" w:rsidRDefault="00A16C38">
      <w:pPr>
        <w:spacing w:after="0"/>
        <w:rPr>
          <w:lang w:val="ru-RU"/>
        </w:rPr>
      </w:pPr>
      <w:bookmarkStart w:id="277" w:name="z71"/>
      <w:r w:rsidRPr="00A16C38">
        <w:rPr>
          <w:b/>
          <w:color w:val="000000"/>
          <w:lang w:val="ru-RU"/>
        </w:rPr>
        <w:t xml:space="preserve"> Статья 71. Субъекты государственно-частного партнерства</w:t>
      </w:r>
    </w:p>
    <w:bookmarkEnd w:id="277"/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Субъектами государственно-частного партнерства являются государственный партнер и частный партнер, а также иные лица, участвующие в реализации проекта государственно-частного партнерства, предусмотренные Законом Республики Казахстан "О государственно</w:t>
      </w:r>
      <w:r w:rsidRPr="00A16C38">
        <w:rPr>
          <w:color w:val="000000"/>
          <w:sz w:val="28"/>
          <w:lang w:val="ru-RU"/>
        </w:rPr>
        <w:t>-частном партнерстве".</w:t>
      </w:r>
    </w:p>
    <w:p w:rsidR="00F92EDE" w:rsidRPr="00A16C38" w:rsidRDefault="00A16C38">
      <w:pPr>
        <w:spacing w:after="0"/>
        <w:rPr>
          <w:lang w:val="ru-RU"/>
        </w:rPr>
      </w:pPr>
      <w:bookmarkStart w:id="278" w:name="z72"/>
      <w:r w:rsidRPr="00A16C38">
        <w:rPr>
          <w:b/>
          <w:color w:val="000000"/>
          <w:lang w:val="ru-RU"/>
        </w:rPr>
        <w:t xml:space="preserve"> Статья 72. Объекты государственно-частного партнерства</w:t>
      </w:r>
    </w:p>
    <w:bookmarkEnd w:id="278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Объектами государственно-частного партнерства являются имущество, имущественные комплексы, проектирование, строительство, создание, реконструкция, модернизация и эксплуата</w:t>
      </w:r>
      <w:r w:rsidRPr="00A16C38">
        <w:rPr>
          <w:color w:val="000000"/>
          <w:sz w:val="28"/>
          <w:lang w:val="ru-RU"/>
        </w:rPr>
        <w:t>ция которых осуществляются в рамках реализации проекта государственно-частного партнерства. К объектам государственно-частного партнерства также относятся работы (услуги) и инновации, подлежащие внедрению в ходе реализации проекта государственно-частного п</w:t>
      </w:r>
      <w:r w:rsidRPr="00A16C38">
        <w:rPr>
          <w:color w:val="000000"/>
          <w:sz w:val="28"/>
          <w:lang w:val="ru-RU"/>
        </w:rPr>
        <w:t>артнерства.</w:t>
      </w:r>
    </w:p>
    <w:p w:rsidR="00F92EDE" w:rsidRPr="00A16C38" w:rsidRDefault="00A16C38">
      <w:pPr>
        <w:spacing w:after="0"/>
        <w:rPr>
          <w:lang w:val="ru-RU"/>
        </w:rPr>
      </w:pPr>
      <w:bookmarkStart w:id="279" w:name="z73"/>
      <w:r w:rsidRPr="00A16C38">
        <w:rPr>
          <w:b/>
          <w:color w:val="000000"/>
          <w:lang w:val="ru-RU"/>
        </w:rPr>
        <w:t xml:space="preserve"> Статья 73. Основные задачи и принципы государственно-частного партнерства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80" w:name="z521"/>
      <w:bookmarkEnd w:id="27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Основными задачами государственно-частного партнерства являются:</w:t>
      </w:r>
    </w:p>
    <w:bookmarkEnd w:id="280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создание условий для эффективного взаимодействия государственного партнера и частного </w:t>
      </w:r>
      <w:r w:rsidRPr="00A16C38">
        <w:rPr>
          <w:color w:val="000000"/>
          <w:sz w:val="28"/>
          <w:lang w:val="ru-RU"/>
        </w:rPr>
        <w:t>партнера в целях обеспечения устойчивого социально-экономического развития Республики Казахстан;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привлечение инвестиций в экономику государства путем объединения ресурсов государственного партнера и частного партнера для развития инфраструктуры и </w:t>
      </w:r>
      <w:r w:rsidRPr="00A16C38">
        <w:rPr>
          <w:color w:val="000000"/>
          <w:sz w:val="28"/>
          <w:lang w:val="ru-RU"/>
        </w:rPr>
        <w:t>систем жизнеобеспечения населения;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повышение уровня доступности и качества товаров, работ и услуг с учетом интересов и потребностей населения, а также иных заинтересованных лиц;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повышение общей инновационной активности в Республике Казахс</w:t>
      </w:r>
      <w:r w:rsidRPr="00A16C38">
        <w:rPr>
          <w:color w:val="000000"/>
          <w:sz w:val="28"/>
          <w:lang w:val="ru-RU"/>
        </w:rPr>
        <w:t>тан, в том числе содействие развитию высокотехнологичных и наукоемких производств.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81" w:name="z52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Принципами государственно-частного партнерства являются:</w:t>
      </w:r>
    </w:p>
    <w:bookmarkEnd w:id="281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принцип последовательности – поэтапное построение взаимоотношений между субъектами государственно-</w:t>
      </w:r>
      <w:r w:rsidRPr="00A16C38">
        <w:rPr>
          <w:color w:val="000000"/>
          <w:sz w:val="28"/>
          <w:lang w:val="ru-RU"/>
        </w:rPr>
        <w:t>частного партнерства;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 w:rsidRPr="00A16C3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принцип конкурсности – определение частного партнера на конкурсной основе, за исключением случаев, установленных Законом Республики Казахстан "О государственно-частном партнерстве";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принцип сбалансированности – взаи</w:t>
      </w:r>
      <w:r w:rsidRPr="00A16C38">
        <w:rPr>
          <w:color w:val="000000"/>
          <w:sz w:val="28"/>
          <w:lang w:val="ru-RU"/>
        </w:rPr>
        <w:t>мовыгодное распределение обязанностей, гарантий, рисков и доходов между государственным партнером и частным партнером в процессе реализации проекта государственно-частного партнерства;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принцип результативности – установление критериев и показателе</w:t>
      </w:r>
      <w:r w:rsidRPr="00A16C38">
        <w:rPr>
          <w:color w:val="000000"/>
          <w:sz w:val="28"/>
          <w:lang w:val="ru-RU"/>
        </w:rPr>
        <w:t>й, позволяющих оценить достижение результатов государственно-частного партнерства.</w:t>
      </w:r>
    </w:p>
    <w:p w:rsidR="00F92EDE" w:rsidRPr="00A16C38" w:rsidRDefault="00A16C38">
      <w:pPr>
        <w:spacing w:after="0"/>
        <w:rPr>
          <w:lang w:val="ru-RU"/>
        </w:rPr>
      </w:pPr>
      <w:bookmarkStart w:id="282" w:name="z74"/>
      <w:r w:rsidRPr="00A16C38">
        <w:rPr>
          <w:b/>
          <w:color w:val="000000"/>
          <w:lang w:val="ru-RU"/>
        </w:rPr>
        <w:t xml:space="preserve"> Статья 74. Сферы применения государственно-частного партнерства и способы его осуществления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83" w:name="z1327"/>
      <w:bookmarkEnd w:id="28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Государственно-частное партнерство осуществляется во всех отраслях (сфе</w:t>
      </w:r>
      <w:r w:rsidRPr="00A16C38">
        <w:rPr>
          <w:color w:val="000000"/>
          <w:sz w:val="28"/>
          <w:lang w:val="ru-RU"/>
        </w:rPr>
        <w:t>рах) экономики. При этом не могут быть переданы для реализации государственно-частного партнерства объекты, перечень которых определяется Правительством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84" w:name="z524"/>
      <w:bookmarkEnd w:id="28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Государственно-частное партнерство по способу осуществления подразделяет</w:t>
      </w:r>
      <w:r w:rsidRPr="00A16C38">
        <w:rPr>
          <w:color w:val="000000"/>
          <w:sz w:val="28"/>
          <w:lang w:val="ru-RU"/>
        </w:rPr>
        <w:t>ся на институциональное и контрактное.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85" w:name="z525"/>
      <w:bookmarkEnd w:id="28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Институциональное государственно-частное партнерство реализуется компанией государственно-частного партнерства в соответствии с договором государственно-частного партнерства.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86" w:name="z526"/>
      <w:bookmarkEnd w:id="28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В иных случаях государст</w:t>
      </w:r>
      <w:r w:rsidRPr="00A16C38">
        <w:rPr>
          <w:color w:val="000000"/>
          <w:sz w:val="28"/>
          <w:lang w:val="ru-RU"/>
        </w:rPr>
        <w:t>венно-частное партнерство осуществляется по способу контрактного государственно-частного партнерства.</w:t>
      </w:r>
    </w:p>
    <w:bookmarkEnd w:id="286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 Контрактное государственно-частное партнерство реализуется посредством заключения договора государственно-частного партнерства, в том числе в следу</w:t>
      </w:r>
      <w:r w:rsidRPr="00A16C38">
        <w:rPr>
          <w:color w:val="000000"/>
          <w:sz w:val="28"/>
          <w:lang w:val="ru-RU"/>
        </w:rPr>
        <w:t>ющих видах: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концессии;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доверительного управления государственным имуществом;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имущественного найма (аренды) государственного имущества;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4) лизинга;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5) договоров, заключаемых на разработку технологии, изготовление </w:t>
      </w:r>
      <w:r w:rsidRPr="00A16C38">
        <w:rPr>
          <w:color w:val="000000"/>
          <w:sz w:val="28"/>
          <w:lang w:val="ru-RU"/>
        </w:rPr>
        <w:t>опытного образца, опытно-промышленное испытание и мелкосерийное производство;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6) контракта жизненного цикла;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7) сервисного контракта;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8) иных договоров, соответствующих признакам государственно-частного партнерства.</w:t>
      </w:r>
    </w:p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74 с изменением, внесенным Законом РК от 03.07.2017 </w:t>
      </w:r>
      <w:r w:rsidRPr="00A16C38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287" w:name="z1237"/>
      <w:r w:rsidRPr="00A16C38">
        <w:rPr>
          <w:b/>
          <w:color w:val="000000"/>
          <w:lang w:val="ru-RU"/>
        </w:rPr>
        <w:t xml:space="preserve"> Глава 6. СОЦИАЛЬНАЯ ОТВЕТСТВЕННОСТЬ ПРЕДПРИНИМАТЕЛЬСТВА</w:t>
      </w:r>
    </w:p>
    <w:p w:rsidR="00F92EDE" w:rsidRDefault="00A16C38">
      <w:pPr>
        <w:spacing w:after="0"/>
      </w:pPr>
      <w:bookmarkStart w:id="288" w:name="z75"/>
      <w:bookmarkEnd w:id="287"/>
      <w:r w:rsidRPr="00A16C38">
        <w:rPr>
          <w:b/>
          <w:color w:val="000000"/>
          <w:lang w:val="ru-RU"/>
        </w:rPr>
        <w:t xml:space="preserve"> Статья </w:t>
      </w:r>
      <w:r w:rsidRPr="00A16C38">
        <w:rPr>
          <w:b/>
          <w:color w:val="000000"/>
          <w:lang w:val="ru-RU"/>
        </w:rPr>
        <w:t xml:space="preserve">75. </w:t>
      </w:r>
      <w:r>
        <w:rPr>
          <w:b/>
          <w:color w:val="000000"/>
        </w:rPr>
        <w:t>Общие положения социальной ответственности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89" w:name="z527"/>
      <w:bookmarkEnd w:id="288"/>
      <w:r>
        <w:rPr>
          <w:color w:val="000000"/>
          <w:sz w:val="28"/>
        </w:rPr>
        <w:t xml:space="preserve">      </w:t>
      </w:r>
      <w:r w:rsidRPr="00A16C38">
        <w:rPr>
          <w:color w:val="000000"/>
          <w:sz w:val="28"/>
          <w:lang w:val="ru-RU"/>
        </w:rPr>
        <w:t>1. Социальной ответственностью предпринимательства является добровольный вклад субъектов предпринимательства в развитие социальной, экологической и иных сфер.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90" w:name="z528"/>
      <w:bookmarkEnd w:id="289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Государство соз</w:t>
      </w:r>
      <w:r w:rsidRPr="00A16C38">
        <w:rPr>
          <w:color w:val="000000"/>
          <w:sz w:val="28"/>
          <w:lang w:val="ru-RU"/>
        </w:rPr>
        <w:t>дает условия для социальной ответственности предпринимательства в Республике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91" w:name="z529"/>
      <w:bookmarkEnd w:id="29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Никто не вправе принуждать субъектов предпринимательства осуществлять деятельность по социальной ответственности.</w:t>
      </w:r>
    </w:p>
    <w:bookmarkEnd w:id="291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Не допускается незаконное вмешательство</w:t>
      </w:r>
      <w:r w:rsidRPr="00A16C38">
        <w:rPr>
          <w:color w:val="000000"/>
          <w:sz w:val="28"/>
          <w:lang w:val="ru-RU"/>
        </w:rPr>
        <w:t xml:space="preserve"> государства в дела субъектов предпринимательства при осуществлении благотворительности.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92" w:name="z53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Субъекты предпринимательства в своей деятельности могут внедрять социальную ответственность предпринимательства в сферах занятости и трудовых отношений, охран</w:t>
      </w:r>
      <w:r w:rsidRPr="00A16C38">
        <w:rPr>
          <w:color w:val="000000"/>
          <w:sz w:val="28"/>
          <w:lang w:val="ru-RU"/>
        </w:rPr>
        <w:t>ы окружающей среды и иных сферах.</w:t>
      </w:r>
    </w:p>
    <w:bookmarkEnd w:id="292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Социальная ответственность предпринимательства может осуществляться субъектами предпринимательства посредством благотворительности и в иных формах, не запрещенных законодательством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293" w:name="z76"/>
      <w:r w:rsidRPr="00A16C38">
        <w:rPr>
          <w:b/>
          <w:color w:val="000000"/>
          <w:lang w:val="ru-RU"/>
        </w:rPr>
        <w:t xml:space="preserve"> Статья 76. С</w:t>
      </w:r>
      <w:r w:rsidRPr="00A16C38">
        <w:rPr>
          <w:b/>
          <w:color w:val="000000"/>
          <w:lang w:val="ru-RU"/>
        </w:rPr>
        <w:t>оциальная ответственность предпринимательства в сфере занятости и трудовых отношений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94" w:name="z531"/>
      <w:bookmarkEnd w:id="29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Социальная ответственность предпринимательства строится на основе защиты предусмотренных законодательством Республики Казахстан прав работников субъектов предприн</w:t>
      </w:r>
      <w:r w:rsidRPr="00A16C38">
        <w:rPr>
          <w:color w:val="000000"/>
          <w:sz w:val="28"/>
          <w:lang w:val="ru-RU"/>
        </w:rPr>
        <w:t>имательства и должна быть направлена на развитие партнерских отношений между субъектом предпринимательства и его работниками в решении социальных вопросов и регламентации условий труда.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95" w:name="z532"/>
      <w:bookmarkEnd w:id="294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Основными направлениями в сфере занятости и трудовых отношени</w:t>
      </w:r>
      <w:r w:rsidRPr="00A16C38">
        <w:rPr>
          <w:color w:val="000000"/>
          <w:sz w:val="28"/>
          <w:lang w:val="ru-RU"/>
        </w:rPr>
        <w:t>й предпринимательства являются сохранение рабочих мест, улучшение условий труда, обеспечение безопасности условий труда и соблюдение норм социальной защиты работников, а также утверждение внутренней политики.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96" w:name="z533"/>
      <w:bookmarkEnd w:id="29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Субъекты предпринимательства участвуют</w:t>
      </w:r>
      <w:r w:rsidRPr="00A16C38">
        <w:rPr>
          <w:color w:val="000000"/>
          <w:sz w:val="28"/>
          <w:lang w:val="ru-RU"/>
        </w:rPr>
        <w:t xml:space="preserve"> в реализации политики социального партнерства и коллективных отношений в сфере труда в соответствии с трудовым законодательством Республики Казахстан.</w:t>
      </w:r>
    </w:p>
    <w:p w:rsidR="00F92EDE" w:rsidRPr="00A16C38" w:rsidRDefault="00A16C38">
      <w:pPr>
        <w:spacing w:after="0"/>
        <w:rPr>
          <w:lang w:val="ru-RU"/>
        </w:rPr>
      </w:pPr>
      <w:bookmarkStart w:id="297" w:name="z77"/>
      <w:bookmarkEnd w:id="296"/>
      <w:r w:rsidRPr="00A16C38">
        <w:rPr>
          <w:b/>
          <w:color w:val="000000"/>
          <w:lang w:val="ru-RU"/>
        </w:rPr>
        <w:t xml:space="preserve"> Статья 77. Социальная ответственность предпринимательства в экологической сфере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98" w:name="z534"/>
      <w:bookmarkEnd w:id="29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Субъекты предп</w:t>
      </w:r>
      <w:r w:rsidRPr="00A16C38">
        <w:rPr>
          <w:color w:val="000000"/>
          <w:sz w:val="28"/>
          <w:lang w:val="ru-RU"/>
        </w:rPr>
        <w:t>ринимательства должны обеспечивать бережное и рациональное отношение к окружающей среде.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299" w:name="z535"/>
      <w:bookmarkEnd w:id="298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Социальная ответственность предпринимательства в экологической сфере реализуется посредством добровольного выполнения следующих задач:</w:t>
      </w:r>
    </w:p>
    <w:bookmarkEnd w:id="299"/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1) финансирование</w:t>
      </w:r>
      <w:r w:rsidRPr="00A16C38">
        <w:rPr>
          <w:color w:val="000000"/>
          <w:sz w:val="28"/>
          <w:lang w:val="ru-RU"/>
        </w:rPr>
        <w:t xml:space="preserve"> программ и мероприятий в области охраны окружающей среды и благоустройства улиц, парков и других общественных мест;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2) утверждение внутренней политики в сфере охраны окружающей среды;</w:t>
      </w:r>
    </w:p>
    <w:p w:rsidR="00F92EDE" w:rsidRPr="00A16C38" w:rsidRDefault="00A16C3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3) решение иных вопросов, направленных на улучшение состоян</w:t>
      </w:r>
      <w:r w:rsidRPr="00A16C38">
        <w:rPr>
          <w:color w:val="000000"/>
          <w:sz w:val="28"/>
          <w:lang w:val="ru-RU"/>
        </w:rPr>
        <w:t>ия окружающей среды.</w:t>
      </w:r>
    </w:p>
    <w:p w:rsidR="00F92EDE" w:rsidRPr="00A16C38" w:rsidRDefault="00A16C38">
      <w:pPr>
        <w:spacing w:after="0"/>
        <w:rPr>
          <w:lang w:val="ru-RU"/>
        </w:rPr>
      </w:pPr>
      <w:bookmarkStart w:id="300" w:name="z78"/>
      <w:r w:rsidRPr="00A16C38">
        <w:rPr>
          <w:b/>
          <w:color w:val="000000"/>
          <w:lang w:val="ru-RU"/>
        </w:rPr>
        <w:t xml:space="preserve"> Статья 78. Государственные гарантии при осуществлении благотворительности субъектами предпринимательства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01" w:name="z536"/>
      <w:bookmarkEnd w:id="300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Защита прав и законных интересов субъектов предпринимательства – участников благотворительности гарантируется и поддержи</w:t>
      </w:r>
      <w:r w:rsidRPr="00A16C38">
        <w:rPr>
          <w:color w:val="000000"/>
          <w:sz w:val="28"/>
          <w:lang w:val="ru-RU"/>
        </w:rPr>
        <w:t>вается государством.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02" w:name="z1328"/>
      <w:bookmarkEnd w:id="301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Государством стимулируется благотворительность субъектов предпринимательства посредством установления и присуждения субъектам предпринимательства, осуществляющим такую деятельность, внесшим значительный вклад в развитие благот</w:t>
      </w:r>
      <w:r w:rsidRPr="00A16C38">
        <w:rPr>
          <w:color w:val="000000"/>
          <w:sz w:val="28"/>
          <w:lang w:val="ru-RU"/>
        </w:rPr>
        <w:t>ворительности, государственных наград в порядке, утверждаемом Президентом Республики Казахстан, а также почетных званий в порядке, утверждаемом Правительством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03" w:name="z538"/>
      <w:bookmarkEnd w:id="302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Субъекты предпринимательства, осуществляющие благотворительность, </w:t>
      </w:r>
      <w:r w:rsidRPr="00A16C38">
        <w:rPr>
          <w:color w:val="000000"/>
          <w:sz w:val="28"/>
          <w:lang w:val="ru-RU"/>
        </w:rPr>
        <w:t>имеют право на налоговые льготы в соответствии с Кодексом Республики Казахстан "О налогах и других обязательных платежах в бюджет" (Налоговый кодекс).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04" w:name="z539"/>
      <w:bookmarkEnd w:id="303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4. Должностные лица государственных органов, препятствующие реализации прав субъектов предпринимате</w:t>
      </w:r>
      <w:r w:rsidRPr="00A16C38">
        <w:rPr>
          <w:color w:val="000000"/>
          <w:sz w:val="28"/>
          <w:lang w:val="ru-RU"/>
        </w:rPr>
        <w:t>льства по осуществлению благотворительности и получению физическими и юридическими лицами благотворительной помощи, несут ответственность в соответствии с законами Республики Казахстан.</w:t>
      </w:r>
    </w:p>
    <w:bookmarkEnd w:id="304"/>
    <w:p w:rsidR="00F92EDE" w:rsidRPr="00A16C38" w:rsidRDefault="00A16C38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16C38">
        <w:rPr>
          <w:color w:val="FF0000"/>
          <w:sz w:val="28"/>
          <w:lang w:val="ru-RU"/>
        </w:rPr>
        <w:t xml:space="preserve"> Сноска. Статья 78 с изменением, внесенным Законом РК от 03.07.20</w:t>
      </w:r>
      <w:r w:rsidRPr="00A16C38">
        <w:rPr>
          <w:color w:val="FF0000"/>
          <w:sz w:val="28"/>
          <w:lang w:val="ru-RU"/>
        </w:rPr>
        <w:t xml:space="preserve">17 </w:t>
      </w:r>
      <w:r w:rsidRPr="00A16C38">
        <w:rPr>
          <w:color w:val="000000"/>
          <w:sz w:val="28"/>
          <w:lang w:val="ru-RU"/>
        </w:rPr>
        <w:t>№ 86-</w:t>
      </w:r>
      <w:r>
        <w:rPr>
          <w:color w:val="000000"/>
          <w:sz w:val="28"/>
        </w:rPr>
        <w:t>VI</w:t>
      </w:r>
      <w:r w:rsidRPr="00A16C38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16C38">
        <w:rPr>
          <w:lang w:val="ru-RU"/>
        </w:rPr>
        <w:br/>
      </w:r>
    </w:p>
    <w:p w:rsidR="00F92EDE" w:rsidRPr="00A16C38" w:rsidRDefault="00A16C38">
      <w:pPr>
        <w:spacing w:after="0"/>
        <w:rPr>
          <w:lang w:val="ru-RU"/>
        </w:rPr>
      </w:pPr>
      <w:bookmarkStart w:id="305" w:name="z79"/>
      <w:r w:rsidRPr="00A16C38">
        <w:rPr>
          <w:b/>
          <w:color w:val="000000"/>
          <w:lang w:val="ru-RU"/>
        </w:rPr>
        <w:t xml:space="preserve"> Статья 79. Взаимодействие государства и субъектов предпринимательства, занимающихся благотворительностью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06" w:name="z540"/>
      <w:bookmarkEnd w:id="305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1. Государство </w:t>
      </w:r>
      <w:r w:rsidRPr="00A16C38">
        <w:rPr>
          <w:color w:val="000000"/>
          <w:sz w:val="28"/>
          <w:lang w:val="ru-RU"/>
        </w:rPr>
        <w:t>обеспечивает соблюдение прав и законных интересов субъектов предпринимательства, а также их объединений, осуществляющих благотворительность.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07" w:name="z541"/>
      <w:bookmarkEnd w:id="306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2. Субъекты предпринимательства, а также их объединения, осуществляющие благотворительность, могут сотруднича</w:t>
      </w:r>
      <w:r w:rsidRPr="00A16C38">
        <w:rPr>
          <w:color w:val="000000"/>
          <w:sz w:val="28"/>
          <w:lang w:val="ru-RU"/>
        </w:rPr>
        <w:t>ть и взаимодействовать с государственными органами, местными исполнительными органами, заключать с ними соглашения, а также на основании договоров выполнять определенные работы, предусмотренные законами Республики Казахстан.</w:t>
      </w:r>
    </w:p>
    <w:p w:rsidR="00F92EDE" w:rsidRPr="00A16C38" w:rsidRDefault="00A16C38">
      <w:pPr>
        <w:spacing w:after="0"/>
        <w:jc w:val="both"/>
        <w:rPr>
          <w:lang w:val="ru-RU"/>
        </w:rPr>
      </w:pPr>
      <w:bookmarkStart w:id="308" w:name="z542"/>
      <w:bookmarkEnd w:id="307"/>
      <w:r>
        <w:rPr>
          <w:color w:val="000000"/>
          <w:sz w:val="28"/>
        </w:rPr>
        <w:t>     </w:t>
      </w:r>
      <w:r w:rsidRPr="00A16C38">
        <w:rPr>
          <w:color w:val="000000"/>
          <w:sz w:val="28"/>
          <w:lang w:val="ru-RU"/>
        </w:rPr>
        <w:t xml:space="preserve"> 3. Нормы настоящего Кодек</w:t>
      </w:r>
      <w:r w:rsidRPr="00A16C38">
        <w:rPr>
          <w:color w:val="000000"/>
          <w:sz w:val="28"/>
          <w:lang w:val="ru-RU"/>
        </w:rPr>
        <w:t>са не распространяются на механизм привлечения, оценки, мониторинга и использования связанных и несвязанных грантов, которые не могут быть использованы для целей филантропической деятельности.</w:t>
      </w:r>
    </w:p>
    <w:p w:rsidR="00F92EDE" w:rsidRDefault="00A16C38">
      <w:pPr>
        <w:spacing w:after="0"/>
      </w:pPr>
      <w:bookmarkStart w:id="309" w:name="z1238"/>
      <w:bookmarkEnd w:id="308"/>
      <w:r w:rsidRPr="00A16C38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Глава 7. ГОСУДАРСТВЕННОЕ РЕГУЛИРОВАНИЕ ПРЕДПРИНИМАТЕЛЬСТВА</w:t>
      </w:r>
    </w:p>
    <w:p w:rsidR="00F92EDE" w:rsidRDefault="00A16C38">
      <w:pPr>
        <w:spacing w:after="0"/>
      </w:pPr>
      <w:bookmarkStart w:id="310" w:name="z80"/>
      <w:bookmarkEnd w:id="309"/>
      <w:r>
        <w:rPr>
          <w:b/>
          <w:color w:val="000000"/>
        </w:rPr>
        <w:t xml:space="preserve"> Ст</w:t>
      </w:r>
      <w:r>
        <w:rPr>
          <w:b/>
          <w:color w:val="000000"/>
        </w:rPr>
        <w:t xml:space="preserve">атья 80. Цели и пределы государственного регулирования предпринимательства </w:t>
      </w:r>
    </w:p>
    <w:p w:rsidR="00F92EDE" w:rsidRDefault="00A16C38">
      <w:pPr>
        <w:spacing w:after="0"/>
        <w:jc w:val="both"/>
      </w:pPr>
      <w:bookmarkStart w:id="311" w:name="z543"/>
      <w:bookmarkEnd w:id="310"/>
      <w:r>
        <w:rPr>
          <w:color w:val="000000"/>
          <w:sz w:val="28"/>
        </w:rPr>
        <w:t xml:space="preserve">      1. Целями государственного регулирования предпринимательства являются обеспечение безопасности производимых и реализуемых субъектом предпринимательства товаров, работ, услуг </w:t>
      </w:r>
      <w:r>
        <w:rPr>
          <w:color w:val="000000"/>
          <w:sz w:val="28"/>
        </w:rPr>
        <w:t>для жизни и здоровья людей, защиты их законных интересов, безопасности для окружающей среды, национальной безопасности Республики Казахстан, защиты имущественных интересов государства.</w:t>
      </w:r>
    </w:p>
    <w:p w:rsidR="00F92EDE" w:rsidRDefault="00A16C38">
      <w:pPr>
        <w:spacing w:after="0"/>
        <w:jc w:val="both"/>
      </w:pPr>
      <w:bookmarkStart w:id="312" w:name="z544"/>
      <w:bookmarkEnd w:id="311"/>
      <w:r>
        <w:rPr>
          <w:color w:val="000000"/>
          <w:sz w:val="28"/>
        </w:rPr>
        <w:t>      2. Государственное регулирование предпринимательства осуществляет</w:t>
      </w:r>
      <w:r>
        <w:rPr>
          <w:color w:val="000000"/>
          <w:sz w:val="28"/>
        </w:rPr>
        <w:t>ся посредством установления государством требований, обязательных для исполнения субъектами предпринимательства, в том числе с использованием регуляторных инструментов на уровне:</w:t>
      </w:r>
    </w:p>
    <w:bookmarkEnd w:id="31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законов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указов Президента Республики </w:t>
      </w:r>
      <w:r>
        <w:rPr>
          <w:color w:val="000000"/>
          <w:sz w:val="28"/>
        </w:rPr>
        <w:t>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нормативных постановлений Правительства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нормативных правовых приказов министров Республики Казахстан и иных руководителей центральных государственных органов и их ведомств;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нормативных правовых ак</w:t>
      </w:r>
      <w:r>
        <w:rPr>
          <w:color w:val="000000"/>
          <w:sz w:val="28"/>
        </w:rPr>
        <w:t>тов Национального Банка Республики Казахстан и уполномоченного органа по регулированию, контролю и надзору финансового рынка и финансовых организаций;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нормативных правовых решений маслихатов, нормативных правовых решений акимов, нормативных правов</w:t>
      </w:r>
      <w:r>
        <w:rPr>
          <w:color w:val="000000"/>
          <w:sz w:val="28"/>
        </w:rPr>
        <w:t>ых постановлений акиматов.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Регуляторные инструменты представляют собой способы воздействия в отношении субъектов предпринимательства, в том числе формы и средства государственного регулирования предпринимательства, предусмотренные статьей 81 настоящ</w:t>
      </w:r>
      <w:r>
        <w:rPr>
          <w:color w:val="000000"/>
          <w:sz w:val="28"/>
        </w:rPr>
        <w:t>его Кодекса.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3.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Сноска. Статья 80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(порядо</w:t>
      </w:r>
      <w:r>
        <w:rPr>
          <w:color w:val="FF0000"/>
          <w:sz w:val="28"/>
        </w:rPr>
        <w:t xml:space="preserve">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F92EDE" w:rsidRDefault="00A16C38">
      <w:pPr>
        <w:spacing w:after="0"/>
      </w:pPr>
      <w:bookmarkStart w:id="313" w:name="z81"/>
      <w:r>
        <w:rPr>
          <w:b/>
          <w:color w:val="000000"/>
        </w:rPr>
        <w:t xml:space="preserve"> Статья 81. Формы и средства государственного регулирования предпринимательства</w:t>
      </w:r>
    </w:p>
    <w:bookmarkEnd w:id="31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Государственное регулирование предпринимательства осуществляется путем: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1) установления нормативными правовыми актами Республики Казахстан требований к субъектам, а также продукции, процессам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государственной регистрации субъектов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введения разрешительного или уведоми</w:t>
      </w:r>
      <w:r>
        <w:rPr>
          <w:color w:val="000000"/>
          <w:sz w:val="28"/>
        </w:rPr>
        <w:t>тельного порядка осуществления субъектами предпринимательства отдельных видов деятельности или действий (операций);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технического регулирования;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государственного регулирования цен и тарифов;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обязательного страхования гражданско-пр</w:t>
      </w:r>
      <w:r>
        <w:rPr>
          <w:color w:val="000000"/>
          <w:sz w:val="28"/>
        </w:rPr>
        <w:t>авовой ответственности субъектов предпринимательства в соответствии с законами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государственного контроля и надзора;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защиты конкуренции и ограничения монополистической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государственного заказа;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10) установления законами Республики Казахстан ответственности субъектов предпринимательства, должностных лиц государственных органов;</w:t>
      </w:r>
    </w:p>
    <w:p w:rsidR="00F92EDE" w:rsidRDefault="00A16C38">
      <w:pPr>
        <w:spacing w:after="0"/>
        <w:jc w:val="both"/>
      </w:pPr>
      <w:bookmarkStart w:id="314" w:name="z1389"/>
      <w:r>
        <w:rPr>
          <w:color w:val="000000"/>
          <w:sz w:val="28"/>
        </w:rPr>
        <w:t>      10-1) введения информационных инструментов;</w:t>
      </w:r>
    </w:p>
    <w:p w:rsidR="00F92EDE" w:rsidRDefault="00A16C38">
      <w:pPr>
        <w:spacing w:after="0"/>
        <w:jc w:val="both"/>
      </w:pPr>
      <w:bookmarkStart w:id="315" w:name="z1390"/>
      <w:bookmarkEnd w:id="314"/>
      <w:r>
        <w:rPr>
          <w:color w:val="000000"/>
          <w:sz w:val="28"/>
        </w:rPr>
        <w:t xml:space="preserve">      10-2) введения саморегулирования, основанного на </w:t>
      </w:r>
      <w:r>
        <w:rPr>
          <w:color w:val="000000"/>
          <w:sz w:val="28"/>
        </w:rPr>
        <w:t>обязательном членстве (участии) в саморегулируемой организации;</w:t>
      </w:r>
    </w:p>
    <w:bookmarkEnd w:id="31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11) иных форм и средств государственного регулирования предпринимательства, установленных законами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81 с изменениями, внесенными Законом РК от 2</w:t>
      </w:r>
      <w:r>
        <w:rPr>
          <w:color w:val="FF0000"/>
          <w:sz w:val="28"/>
        </w:rPr>
        <w:t xml:space="preserve">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316" w:name="z82"/>
      <w:r>
        <w:rPr>
          <w:b/>
          <w:color w:val="000000"/>
        </w:rPr>
        <w:t xml:space="preserve"> Статья 82. Особенности разработки и принятия нормативных правовых актов, предусматривающих введение регуляторных инструментов </w:t>
      </w:r>
      <w:r>
        <w:rPr>
          <w:b/>
          <w:color w:val="000000"/>
        </w:rPr>
        <w:t>или ужесточение регулирования в отношении субъектов предпринимательства</w:t>
      </w:r>
    </w:p>
    <w:p w:rsidR="00F92EDE" w:rsidRDefault="00A16C38">
      <w:pPr>
        <w:spacing w:after="0"/>
        <w:jc w:val="both"/>
      </w:pPr>
      <w:bookmarkStart w:id="317" w:name="z1391"/>
      <w:bookmarkEnd w:id="316"/>
      <w:r>
        <w:rPr>
          <w:color w:val="000000"/>
          <w:sz w:val="28"/>
        </w:rPr>
        <w:t>      1. В случае, если государственные органы планируют ввести новый регуляторный инструмент или ужесточить регулирование в отношении субъектов предпринимательства, государственные ор</w:t>
      </w:r>
      <w:r>
        <w:rPr>
          <w:color w:val="000000"/>
          <w:sz w:val="28"/>
        </w:rPr>
        <w:t>ганы должны предварительно провести процедуру анализа регуляторного воздействия в порядке, определяемом уполномоченным органом по предпринимательству.</w:t>
      </w:r>
    </w:p>
    <w:p w:rsidR="00F92EDE" w:rsidRDefault="00A16C38">
      <w:pPr>
        <w:spacing w:after="0"/>
        <w:jc w:val="both"/>
      </w:pPr>
      <w:bookmarkStart w:id="318" w:name="z1392"/>
      <w:bookmarkEnd w:id="317"/>
      <w:r>
        <w:rPr>
          <w:color w:val="000000"/>
          <w:sz w:val="28"/>
        </w:rPr>
        <w:t>      Ужесточением регулирования является установление дополнительных требований, обязанностей или иное у</w:t>
      </w:r>
      <w:r>
        <w:rPr>
          <w:color w:val="000000"/>
          <w:sz w:val="28"/>
        </w:rPr>
        <w:t>величение нагрузки на субъектов предпринимательства в связи с введением или использованием регуляторных инструментов.</w:t>
      </w:r>
    </w:p>
    <w:p w:rsidR="00F92EDE" w:rsidRDefault="00A16C38">
      <w:pPr>
        <w:spacing w:after="0"/>
        <w:jc w:val="both"/>
      </w:pPr>
      <w:bookmarkStart w:id="319" w:name="z1393"/>
      <w:bookmarkEnd w:id="318"/>
      <w:r>
        <w:rPr>
          <w:color w:val="000000"/>
          <w:sz w:val="28"/>
        </w:rPr>
        <w:t>      2. Анализу регуляторного воздействия подлежат проекты документов Системы государственного планирования, концепции проектов законов Р</w:t>
      </w:r>
      <w:r>
        <w:rPr>
          <w:color w:val="000000"/>
          <w:sz w:val="28"/>
        </w:rPr>
        <w:t>еспублики Казахстан, проекты нормативных правовых актов Республики Казахстан, проекты технических регламентов Евразийского экономического союза, предусматривающих введение регуляторного инструмента и связанных с ним требований или ужесточение регулирования</w:t>
      </w:r>
      <w:r>
        <w:rPr>
          <w:color w:val="000000"/>
          <w:sz w:val="28"/>
        </w:rPr>
        <w:t>.</w:t>
      </w:r>
    </w:p>
    <w:p w:rsidR="00F92EDE" w:rsidRDefault="00A16C38">
      <w:pPr>
        <w:spacing w:after="0"/>
        <w:jc w:val="both"/>
      </w:pPr>
      <w:bookmarkStart w:id="320" w:name="z1394"/>
      <w:bookmarkEnd w:id="319"/>
      <w:r>
        <w:rPr>
          <w:color w:val="000000"/>
          <w:sz w:val="28"/>
        </w:rPr>
        <w:t>      При этом требование о проведении анализа регуляторного воздействия до и после введения регуляторного инструмента или ужесточения регулирования в отношении субъектов предпринимательства не распространяется на:</w:t>
      </w:r>
    </w:p>
    <w:p w:rsidR="00F92EDE" w:rsidRDefault="00A16C38">
      <w:pPr>
        <w:spacing w:after="0"/>
        <w:jc w:val="both"/>
      </w:pPr>
      <w:bookmarkStart w:id="321" w:name="z1395"/>
      <w:bookmarkEnd w:id="320"/>
      <w:r>
        <w:rPr>
          <w:color w:val="000000"/>
          <w:sz w:val="28"/>
        </w:rPr>
        <w:t>      1) регулирование вопросов по прео</w:t>
      </w:r>
      <w:r>
        <w:rPr>
          <w:color w:val="000000"/>
          <w:sz w:val="28"/>
        </w:rPr>
        <w:t>долению последствий аварий, стихийных бедствий и иных чрезвычайных ситуаций;</w:t>
      </w:r>
    </w:p>
    <w:p w:rsidR="00F92EDE" w:rsidRDefault="00A16C38">
      <w:pPr>
        <w:spacing w:after="0"/>
        <w:jc w:val="both"/>
      </w:pPr>
      <w:bookmarkStart w:id="322" w:name="z1396"/>
      <w:bookmarkEnd w:id="321"/>
      <w:r>
        <w:rPr>
          <w:color w:val="000000"/>
          <w:sz w:val="28"/>
        </w:rPr>
        <w:t>      2) регулирование оборота вооружения и военной техники, оборота гражданского и служебного оружия и патронов к нему, оборота наркотических средств, психотропных веществ, их ан</w:t>
      </w:r>
      <w:r>
        <w:rPr>
          <w:color w:val="000000"/>
          <w:sz w:val="28"/>
        </w:rPr>
        <w:t>алогов и прекурсоров;</w:t>
      </w:r>
    </w:p>
    <w:p w:rsidR="00F92EDE" w:rsidRDefault="00A16C38">
      <w:pPr>
        <w:spacing w:after="0"/>
        <w:jc w:val="both"/>
      </w:pPr>
      <w:bookmarkStart w:id="323" w:name="z1397"/>
      <w:bookmarkEnd w:id="322"/>
      <w:r>
        <w:rPr>
          <w:color w:val="000000"/>
          <w:sz w:val="28"/>
        </w:rPr>
        <w:t>      3) регулирование деятельности финансовых организаций и лиц, входящих в состав страховых групп и банковских конгломератов, а также на проекты нормативных правовых актов Национального Банка Республики Казахстан и уполномоченного о</w:t>
      </w:r>
      <w:r>
        <w:rPr>
          <w:color w:val="000000"/>
          <w:sz w:val="28"/>
        </w:rPr>
        <w:t>ргана по регулированию, контролю и надзору финансового рынка и финансовых организаций;</w:t>
      </w:r>
    </w:p>
    <w:p w:rsidR="00F92EDE" w:rsidRDefault="00A16C38">
      <w:pPr>
        <w:spacing w:after="0"/>
        <w:jc w:val="both"/>
      </w:pPr>
      <w:bookmarkStart w:id="324" w:name="z1398"/>
      <w:bookmarkEnd w:id="323"/>
      <w:r>
        <w:rPr>
          <w:color w:val="000000"/>
          <w:sz w:val="28"/>
        </w:rPr>
        <w:t>      4) введение специального валютного режима в случае угрозы экономической безопасности Республики Казахстан и стабильности ее финансовой системы;</w:t>
      </w:r>
    </w:p>
    <w:p w:rsidR="00F92EDE" w:rsidRDefault="00A16C38">
      <w:pPr>
        <w:spacing w:after="0"/>
        <w:jc w:val="both"/>
      </w:pPr>
      <w:bookmarkStart w:id="325" w:name="z1399"/>
      <w:bookmarkEnd w:id="324"/>
      <w:r>
        <w:rPr>
          <w:color w:val="000000"/>
          <w:sz w:val="28"/>
        </w:rPr>
        <w:t>      5) проекты но</w:t>
      </w:r>
      <w:r>
        <w:rPr>
          <w:color w:val="000000"/>
          <w:sz w:val="28"/>
        </w:rPr>
        <w:t>рмативных правовых актов, содержащих сведения, составляющие государственные секреты;</w:t>
      </w:r>
    </w:p>
    <w:p w:rsidR="00F92EDE" w:rsidRDefault="00A16C38">
      <w:pPr>
        <w:spacing w:after="0"/>
        <w:jc w:val="both"/>
      </w:pPr>
      <w:bookmarkStart w:id="326" w:name="z1400"/>
      <w:bookmarkEnd w:id="325"/>
      <w:r>
        <w:rPr>
          <w:color w:val="000000"/>
          <w:sz w:val="28"/>
        </w:rPr>
        <w:t>      6) принятие решений об установлении карантинной зоны с введением карантинного режима на соответствующей территории, а также об установлении карантина или ограничител</w:t>
      </w:r>
      <w:r>
        <w:rPr>
          <w:color w:val="000000"/>
          <w:sz w:val="28"/>
        </w:rPr>
        <w:t>ьных мероприятий в случае возникновения заразных болезней животных;</w:t>
      </w:r>
    </w:p>
    <w:p w:rsidR="00F92EDE" w:rsidRDefault="00A16C38">
      <w:pPr>
        <w:spacing w:after="0"/>
        <w:jc w:val="both"/>
      </w:pPr>
      <w:bookmarkStart w:id="327" w:name="z1401"/>
      <w:bookmarkEnd w:id="326"/>
      <w:r>
        <w:rPr>
          <w:color w:val="000000"/>
          <w:sz w:val="28"/>
        </w:rPr>
        <w:t>      7) введение юридической ответственности;</w:t>
      </w:r>
    </w:p>
    <w:p w:rsidR="00F92EDE" w:rsidRDefault="00A16C38">
      <w:pPr>
        <w:spacing w:after="0"/>
        <w:jc w:val="both"/>
      </w:pPr>
      <w:bookmarkStart w:id="328" w:name="z1402"/>
      <w:bookmarkEnd w:id="327"/>
      <w:r>
        <w:rPr>
          <w:color w:val="000000"/>
          <w:sz w:val="28"/>
        </w:rPr>
        <w:t>      8) регулирование вопросов по противодействию экстремизму и терроризму.</w:t>
      </w:r>
    </w:p>
    <w:p w:rsidR="00F92EDE" w:rsidRDefault="00A16C38">
      <w:pPr>
        <w:spacing w:after="0"/>
        <w:jc w:val="both"/>
      </w:pPr>
      <w:bookmarkStart w:id="329" w:name="z1403"/>
      <w:bookmarkEnd w:id="328"/>
      <w:r>
        <w:rPr>
          <w:color w:val="000000"/>
          <w:sz w:val="28"/>
        </w:rPr>
        <w:t xml:space="preserve">      3. Введение нового регуляторного инструмента или </w:t>
      </w:r>
      <w:r>
        <w:rPr>
          <w:color w:val="000000"/>
          <w:sz w:val="28"/>
        </w:rPr>
        <w:t>ужесточение регулирования осуществляется только после одобрения на заседании межведомственной комиссии по вопросам регулирования предпринимательской деятельности.</w:t>
      </w:r>
    </w:p>
    <w:p w:rsidR="00F92EDE" w:rsidRDefault="00A16C38">
      <w:pPr>
        <w:spacing w:after="0"/>
        <w:jc w:val="both"/>
      </w:pPr>
      <w:bookmarkStart w:id="330" w:name="z1404"/>
      <w:bookmarkEnd w:id="329"/>
      <w:r>
        <w:rPr>
          <w:color w:val="000000"/>
          <w:sz w:val="28"/>
        </w:rPr>
        <w:t>      Межведомственная комиссия по вопросам регулирования предпринимательской деятельности яв</w:t>
      </w:r>
      <w:r>
        <w:rPr>
          <w:color w:val="000000"/>
          <w:sz w:val="28"/>
        </w:rPr>
        <w:t>ляется консультативно-совещательным органом при Правительстве Республики Казахстан, создаваемым в целях выработки предложений и рекомендаций по вопросам совершенствования законодательства Республики Казахстан в сфере предпринимательства, основными функциям</w:t>
      </w:r>
      <w:r>
        <w:rPr>
          <w:color w:val="000000"/>
          <w:sz w:val="28"/>
        </w:rPr>
        <w:t>и которого являются:</w:t>
      </w:r>
    </w:p>
    <w:p w:rsidR="00F92EDE" w:rsidRDefault="00A16C38">
      <w:pPr>
        <w:spacing w:after="0"/>
        <w:jc w:val="both"/>
      </w:pPr>
      <w:bookmarkStart w:id="331" w:name="z1405"/>
      <w:bookmarkEnd w:id="330"/>
      <w:r>
        <w:rPr>
          <w:color w:val="000000"/>
          <w:sz w:val="28"/>
        </w:rPr>
        <w:t>      1) рассмотрение результатов анализа регуляторного воздействия;</w:t>
      </w:r>
    </w:p>
    <w:p w:rsidR="00F92EDE" w:rsidRDefault="00A16C38">
      <w:pPr>
        <w:spacing w:after="0"/>
        <w:jc w:val="both"/>
      </w:pPr>
      <w:bookmarkStart w:id="332" w:name="z1406"/>
      <w:bookmarkEnd w:id="331"/>
      <w:r>
        <w:rPr>
          <w:color w:val="000000"/>
          <w:sz w:val="28"/>
        </w:rPr>
        <w:t>      2) рассмотрение и одобрение годового отчета о состоянии регулирования предпринимательской деятельности в Республике Казахстан;</w:t>
      </w:r>
    </w:p>
    <w:p w:rsidR="00F92EDE" w:rsidRDefault="00A16C38">
      <w:pPr>
        <w:spacing w:after="0"/>
        <w:jc w:val="both"/>
      </w:pPr>
      <w:bookmarkStart w:id="333" w:name="z1407"/>
      <w:bookmarkEnd w:id="332"/>
      <w:r>
        <w:rPr>
          <w:color w:val="000000"/>
          <w:sz w:val="28"/>
        </w:rPr>
        <w:t>      3) рассмотрение рекомендаци</w:t>
      </w:r>
      <w:r>
        <w:rPr>
          <w:color w:val="000000"/>
          <w:sz w:val="28"/>
        </w:rPr>
        <w:t>й экспертных групп и принятие решений по ним;</w:t>
      </w:r>
    </w:p>
    <w:p w:rsidR="00F92EDE" w:rsidRDefault="00A16C38">
      <w:pPr>
        <w:spacing w:after="0"/>
        <w:jc w:val="both"/>
      </w:pPr>
      <w:bookmarkStart w:id="334" w:name="z1408"/>
      <w:bookmarkEnd w:id="333"/>
      <w:r>
        <w:rPr>
          <w:color w:val="000000"/>
          <w:sz w:val="28"/>
        </w:rPr>
        <w:t>      4) осуществление иных функций в соответствии с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335" w:name="z1409"/>
      <w:bookmarkEnd w:id="334"/>
      <w:r>
        <w:rPr>
          <w:color w:val="000000"/>
          <w:sz w:val="28"/>
        </w:rPr>
        <w:t>      Межведомственная комиссия по вопросам регулирования предпринимательской деятельности имеет право:</w:t>
      </w:r>
    </w:p>
    <w:p w:rsidR="00F92EDE" w:rsidRDefault="00A16C38">
      <w:pPr>
        <w:spacing w:after="0"/>
        <w:jc w:val="both"/>
      </w:pPr>
      <w:bookmarkStart w:id="336" w:name="z1410"/>
      <w:bookmarkEnd w:id="335"/>
      <w:r>
        <w:rPr>
          <w:color w:val="000000"/>
          <w:sz w:val="28"/>
        </w:rPr>
        <w:t>      1) взаи</w:t>
      </w:r>
      <w:r>
        <w:rPr>
          <w:color w:val="000000"/>
          <w:sz w:val="28"/>
        </w:rPr>
        <w:t>модействовать с центральными исполнительными и другими государственными органами и организациями;</w:t>
      </w:r>
    </w:p>
    <w:p w:rsidR="00F92EDE" w:rsidRDefault="00A16C38">
      <w:pPr>
        <w:spacing w:after="0"/>
        <w:jc w:val="both"/>
      </w:pPr>
      <w:bookmarkStart w:id="337" w:name="z1411"/>
      <w:bookmarkEnd w:id="336"/>
      <w:r>
        <w:rPr>
          <w:color w:val="000000"/>
          <w:sz w:val="28"/>
        </w:rPr>
        <w:t xml:space="preserve">       2) вносить в Правительство Республики Казахстан предложения и рекомендации по вопросам совершенствования законодательства Республики Казахстан в сфере </w:t>
      </w:r>
      <w:r>
        <w:rPr>
          <w:color w:val="000000"/>
          <w:sz w:val="28"/>
        </w:rPr>
        <w:t xml:space="preserve">предпринимательства; </w:t>
      </w:r>
    </w:p>
    <w:p w:rsidR="00F92EDE" w:rsidRDefault="00A16C38">
      <w:pPr>
        <w:spacing w:after="0"/>
        <w:jc w:val="both"/>
      </w:pPr>
      <w:bookmarkStart w:id="338" w:name="z1412"/>
      <w:bookmarkEnd w:id="337"/>
      <w:r>
        <w:rPr>
          <w:color w:val="000000"/>
          <w:sz w:val="28"/>
        </w:rPr>
        <w:t>      3) приглашать на заседания межведомственной комиссии по вопросам регулирования предпринимательской деятельности и заслушивать представителей государственных органов и организаций Республики Казахстан по вопросам, входящим в комп</w:t>
      </w:r>
      <w:r>
        <w:rPr>
          <w:color w:val="000000"/>
          <w:sz w:val="28"/>
        </w:rPr>
        <w:t>етенцию межведомственной комиссии по вопросам регулирования предпринимательской деятельности;</w:t>
      </w:r>
    </w:p>
    <w:p w:rsidR="00F92EDE" w:rsidRDefault="00A16C38">
      <w:pPr>
        <w:spacing w:after="0"/>
        <w:jc w:val="both"/>
      </w:pPr>
      <w:bookmarkStart w:id="339" w:name="z1413"/>
      <w:bookmarkEnd w:id="338"/>
      <w:r>
        <w:rPr>
          <w:color w:val="000000"/>
          <w:sz w:val="28"/>
        </w:rPr>
        <w:t>      4) запрашивать и получать от государственных органов и других организаций необходимые материалы;</w:t>
      </w:r>
    </w:p>
    <w:p w:rsidR="00F92EDE" w:rsidRDefault="00A16C38">
      <w:pPr>
        <w:spacing w:after="0"/>
        <w:jc w:val="both"/>
      </w:pPr>
      <w:bookmarkStart w:id="340" w:name="z1414"/>
      <w:bookmarkEnd w:id="339"/>
      <w:r>
        <w:rPr>
          <w:color w:val="000000"/>
          <w:sz w:val="28"/>
        </w:rPr>
        <w:t>      5) образовывать временно и постоянно действующие эксп</w:t>
      </w:r>
      <w:r>
        <w:rPr>
          <w:color w:val="000000"/>
          <w:sz w:val="28"/>
        </w:rPr>
        <w:t>ертные группы и утверждать их положение.</w:t>
      </w:r>
    </w:p>
    <w:p w:rsidR="00F92EDE" w:rsidRDefault="00A16C38">
      <w:pPr>
        <w:spacing w:after="0"/>
        <w:jc w:val="both"/>
      </w:pPr>
      <w:bookmarkStart w:id="341" w:name="z1415"/>
      <w:bookmarkEnd w:id="340"/>
      <w:r>
        <w:rPr>
          <w:color w:val="000000"/>
          <w:sz w:val="28"/>
        </w:rPr>
        <w:t xml:space="preserve">      Требования настоящего пункта не распространяются на проекты актов регионального значения, а также на случаи, предусмотренные подпунктами 3) и 4) пункта 2 настоящей статьи, за исключением случаев введения </w:t>
      </w:r>
      <w:r>
        <w:rPr>
          <w:color w:val="000000"/>
          <w:sz w:val="28"/>
        </w:rPr>
        <w:t>регуляторного инструмента или ужесточения регулирования в концепциях проектов законов Республики Казахстан и проектах законов Республики Казахстан.</w:t>
      </w:r>
    </w:p>
    <w:p w:rsidR="00F92EDE" w:rsidRDefault="00A16C38">
      <w:pPr>
        <w:spacing w:after="0"/>
        <w:jc w:val="both"/>
      </w:pPr>
      <w:bookmarkStart w:id="342" w:name="z1416"/>
      <w:bookmarkEnd w:id="341"/>
      <w:r>
        <w:rPr>
          <w:color w:val="000000"/>
          <w:sz w:val="28"/>
        </w:rPr>
        <w:t>      Под актами регионального значения понимаются документы Системы государственного планирования и нормати</w:t>
      </w:r>
      <w:r>
        <w:rPr>
          <w:color w:val="000000"/>
          <w:sz w:val="28"/>
        </w:rPr>
        <w:t>вные правовые акты, принятые местными представительными и исполнительными органами, в том числе акимом соответствующей территории.</w:t>
      </w:r>
    </w:p>
    <w:bookmarkEnd w:id="342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82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</w:t>
      </w:r>
      <w:r>
        <w:rPr>
          <w:color w:val="FF0000"/>
          <w:sz w:val="28"/>
        </w:rPr>
        <w:t xml:space="preserve"> после дня его первого официального опубликования); с изменениями, внесенными законами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</w:t>
      </w:r>
      <w:r>
        <w:rPr>
          <w:color w:val="FF0000"/>
          <w:sz w:val="28"/>
        </w:rPr>
        <w:t>водится в действие с 01.01.2020).</w:t>
      </w:r>
      <w:r>
        <w:br/>
      </w:r>
    </w:p>
    <w:p w:rsidR="00F92EDE" w:rsidRDefault="00A16C38">
      <w:pPr>
        <w:spacing w:after="0"/>
      </w:pPr>
      <w:bookmarkStart w:id="343" w:name="z83"/>
      <w:r>
        <w:rPr>
          <w:b/>
          <w:color w:val="000000"/>
        </w:rPr>
        <w:t xml:space="preserve"> Статья 83. Анализ регуляторного воздействия</w:t>
      </w:r>
    </w:p>
    <w:p w:rsidR="00F92EDE" w:rsidRDefault="00A16C38">
      <w:pPr>
        <w:spacing w:after="0"/>
        <w:jc w:val="both"/>
      </w:pPr>
      <w:bookmarkStart w:id="344" w:name="z1417"/>
      <w:bookmarkEnd w:id="343"/>
      <w:r>
        <w:rPr>
          <w:color w:val="000000"/>
          <w:sz w:val="28"/>
        </w:rPr>
        <w:t>      1. Анализом регуляторного воздействия является аналитическая процедура сопоставления выгод и затрат от вводимого регуляторного инструмента и связанных с ним требований, п</w:t>
      </w:r>
      <w:r>
        <w:rPr>
          <w:color w:val="000000"/>
          <w:sz w:val="28"/>
        </w:rPr>
        <w:t>озволяющая оценивать достижение целей государственного регулирования в последующем.</w:t>
      </w:r>
    </w:p>
    <w:p w:rsidR="00F92EDE" w:rsidRDefault="00A16C38">
      <w:pPr>
        <w:spacing w:after="0"/>
        <w:jc w:val="both"/>
      </w:pPr>
      <w:bookmarkStart w:id="345" w:name="z1418"/>
      <w:bookmarkEnd w:id="344"/>
      <w:r>
        <w:rPr>
          <w:color w:val="000000"/>
          <w:sz w:val="28"/>
        </w:rPr>
        <w:t>      Целью анализа регуляторного воздействия является повышение действенности и эффективности государственной политики в части использования конкретных регуляторных инстру</w:t>
      </w:r>
      <w:r>
        <w:rPr>
          <w:color w:val="000000"/>
          <w:sz w:val="28"/>
        </w:rPr>
        <w:t>ментов через оценку альтернативных подходов регулирования для достижения определенных целей или решения четко определенных проблем.</w:t>
      </w:r>
    </w:p>
    <w:p w:rsidR="00F92EDE" w:rsidRDefault="00A16C38">
      <w:pPr>
        <w:spacing w:after="0"/>
        <w:jc w:val="both"/>
      </w:pPr>
      <w:bookmarkStart w:id="346" w:name="z1419"/>
      <w:bookmarkEnd w:id="345"/>
      <w:r>
        <w:rPr>
          <w:color w:val="000000"/>
          <w:sz w:val="28"/>
        </w:rPr>
        <w:t>      2. Анализ регуляторного воздействия проводится до и после введения регуляторного инструмента, в том числе по действующ</w:t>
      </w:r>
      <w:r>
        <w:rPr>
          <w:color w:val="000000"/>
          <w:sz w:val="28"/>
        </w:rPr>
        <w:t>им регуляторным инструментам, в отношении которых ранее не проводился анализ регуляторного воздействия.</w:t>
      </w:r>
    </w:p>
    <w:p w:rsidR="00F92EDE" w:rsidRDefault="00A16C38">
      <w:pPr>
        <w:spacing w:after="0"/>
        <w:jc w:val="both"/>
      </w:pPr>
      <w:bookmarkStart w:id="347" w:name="z1420"/>
      <w:bookmarkEnd w:id="346"/>
      <w:r>
        <w:rPr>
          <w:color w:val="000000"/>
          <w:sz w:val="28"/>
        </w:rPr>
        <w:t xml:space="preserve">      Анализ регуляторного воздействия введенных регуляторных инструментов, а также действующих регуляторных инструментов осуществляется в соответствии </w:t>
      </w:r>
      <w:r>
        <w:rPr>
          <w:color w:val="000000"/>
          <w:sz w:val="28"/>
        </w:rPr>
        <w:t>с планами пересмотра, утверждаемыми регулирующими государственными органами ежегодно, в том числе с учетом обоснованных предложений уполномоченного органа по предпринимательству, Национальной палаты.</w:t>
      </w:r>
    </w:p>
    <w:p w:rsidR="00F92EDE" w:rsidRDefault="00A16C38">
      <w:pPr>
        <w:spacing w:after="0"/>
        <w:jc w:val="both"/>
      </w:pPr>
      <w:bookmarkStart w:id="348" w:name="z1421"/>
      <w:bookmarkEnd w:id="347"/>
      <w:r>
        <w:rPr>
          <w:color w:val="000000"/>
          <w:sz w:val="28"/>
        </w:rPr>
        <w:t xml:space="preserve">       В отношении документов, указанных в подпункте 6) </w:t>
      </w:r>
      <w:r>
        <w:rPr>
          <w:color w:val="000000"/>
          <w:sz w:val="28"/>
        </w:rPr>
        <w:t>пункта 2 статьи 80 настоящего Кодекса, план пересмотра ежегодно утверждается местным исполнительным органом области, города республиканского значения, столицы, в том числе с учетом обоснованных предложений региональной палаты предпринимателей.</w:t>
      </w:r>
    </w:p>
    <w:p w:rsidR="00F92EDE" w:rsidRDefault="00A16C38">
      <w:pPr>
        <w:spacing w:after="0"/>
        <w:jc w:val="both"/>
      </w:pPr>
      <w:bookmarkStart w:id="349" w:name="z1422"/>
      <w:bookmarkEnd w:id="348"/>
      <w:r>
        <w:rPr>
          <w:color w:val="000000"/>
          <w:sz w:val="28"/>
        </w:rPr>
        <w:t>      Информ</w:t>
      </w:r>
      <w:r>
        <w:rPr>
          <w:color w:val="000000"/>
          <w:sz w:val="28"/>
        </w:rPr>
        <w:t>ация о неисполнении государственными органами планов по пересмотру действующих регуляторных инструментов выносится на рассмотрение межведомственной комиссии по вопросам регулирования предпринимательской деятельности.</w:t>
      </w:r>
    </w:p>
    <w:p w:rsidR="00F92EDE" w:rsidRDefault="00A16C38">
      <w:pPr>
        <w:spacing w:after="0"/>
        <w:jc w:val="both"/>
      </w:pPr>
      <w:bookmarkStart w:id="350" w:name="z1423"/>
      <w:bookmarkEnd w:id="349"/>
      <w:r>
        <w:rPr>
          <w:color w:val="000000"/>
          <w:sz w:val="28"/>
        </w:rPr>
        <w:t>      3. По результатам анализа регулят</w:t>
      </w:r>
      <w:r>
        <w:rPr>
          <w:color w:val="000000"/>
          <w:sz w:val="28"/>
        </w:rPr>
        <w:t>орного воздействия в зависимости от эффективности применения регуляторного инструмента регуляторный инструмент может быть отменен или иным образом пересмотрен.</w:t>
      </w:r>
    </w:p>
    <w:p w:rsidR="00F92EDE" w:rsidRDefault="00A16C38">
      <w:pPr>
        <w:spacing w:after="0"/>
        <w:jc w:val="both"/>
      </w:pPr>
      <w:bookmarkStart w:id="351" w:name="z1424"/>
      <w:bookmarkEnd w:id="350"/>
      <w:r>
        <w:rPr>
          <w:color w:val="000000"/>
          <w:sz w:val="28"/>
        </w:rPr>
        <w:t>      Регуляторный инструмент подлежит отмене в случае недостижения целей государственного регул</w:t>
      </w:r>
      <w:r>
        <w:rPr>
          <w:color w:val="000000"/>
          <w:sz w:val="28"/>
        </w:rPr>
        <w:t>ирования предпринимательской деятельности, заявленных при его введении.</w:t>
      </w:r>
    </w:p>
    <w:p w:rsidR="00F92EDE" w:rsidRDefault="00A16C38">
      <w:pPr>
        <w:spacing w:after="0"/>
        <w:jc w:val="both"/>
      </w:pPr>
      <w:bookmarkStart w:id="352" w:name="z1425"/>
      <w:bookmarkEnd w:id="351"/>
      <w:r>
        <w:rPr>
          <w:color w:val="000000"/>
          <w:sz w:val="28"/>
        </w:rPr>
        <w:t>      4. Анализ регуляторного воздействия проводится государственными органами в отношении проектов документов, предусмотренных пунктом 2 статьи 80 настоящего Кодекса, а также уполномо</w:t>
      </w:r>
      <w:r>
        <w:rPr>
          <w:color w:val="000000"/>
          <w:sz w:val="28"/>
        </w:rPr>
        <w:t>ченным органом по предпринимательству, Национальной палатой и другими заинтересованными лицами в порядке, определяемом уполномоченным органом по предпринимательству.</w:t>
      </w:r>
    </w:p>
    <w:p w:rsidR="00F92EDE" w:rsidRDefault="00A16C38">
      <w:pPr>
        <w:spacing w:after="0"/>
        <w:jc w:val="both"/>
      </w:pPr>
      <w:bookmarkStart w:id="353" w:name="z1426"/>
      <w:bookmarkEnd w:id="352"/>
      <w:r>
        <w:rPr>
          <w:color w:val="000000"/>
          <w:sz w:val="28"/>
        </w:rPr>
        <w:t xml:space="preserve">      При этом анализ регуляторного воздействия проводится регулирующими государственными </w:t>
      </w:r>
      <w:r>
        <w:rPr>
          <w:color w:val="000000"/>
          <w:sz w:val="28"/>
        </w:rPr>
        <w:t>органами, за исключением актов регионального значения, в отношении которых анализ регуляторного воздействия проводится их разработчиками.</w:t>
      </w:r>
    </w:p>
    <w:p w:rsidR="00F92EDE" w:rsidRDefault="00A16C38">
      <w:pPr>
        <w:spacing w:after="0"/>
        <w:jc w:val="both"/>
      </w:pPr>
      <w:bookmarkStart w:id="354" w:name="z1427"/>
      <w:bookmarkEnd w:id="353"/>
      <w:r>
        <w:rPr>
          <w:color w:val="000000"/>
          <w:sz w:val="28"/>
        </w:rPr>
        <w:t>      5. Проведение анализа регуляторного воздействия является обязательным условием введения нового регуляторного инс</w:t>
      </w:r>
      <w:r>
        <w:rPr>
          <w:color w:val="000000"/>
          <w:sz w:val="28"/>
        </w:rPr>
        <w:t>трумента или ужесточения регулирования.</w:t>
      </w:r>
    </w:p>
    <w:p w:rsidR="00F92EDE" w:rsidRDefault="00A16C38">
      <w:pPr>
        <w:spacing w:after="0"/>
        <w:jc w:val="both"/>
      </w:pPr>
      <w:bookmarkStart w:id="355" w:name="z1428"/>
      <w:bookmarkEnd w:id="354"/>
      <w:r>
        <w:rPr>
          <w:color w:val="000000"/>
          <w:sz w:val="28"/>
        </w:rPr>
        <w:t>      6. Уполномоченный орган по предпринимательству:</w:t>
      </w:r>
    </w:p>
    <w:p w:rsidR="00F92EDE" w:rsidRDefault="00A16C38">
      <w:pPr>
        <w:spacing w:after="0"/>
        <w:jc w:val="both"/>
      </w:pPr>
      <w:bookmarkStart w:id="356" w:name="z1429"/>
      <w:bookmarkEnd w:id="355"/>
      <w:r>
        <w:rPr>
          <w:color w:val="000000"/>
          <w:sz w:val="28"/>
        </w:rPr>
        <w:t>      1) рассматривает результаты анализа регуляторного воздействия и дает заключение о соблюдении регулирующими государственными органами, Национальной палатой и</w:t>
      </w:r>
      <w:r>
        <w:rPr>
          <w:color w:val="000000"/>
          <w:sz w:val="28"/>
        </w:rPr>
        <w:t xml:space="preserve"> другими заинтересованными лицами установленных процедур, за исключением проектов актов регионального значения;</w:t>
      </w:r>
    </w:p>
    <w:p w:rsidR="00F92EDE" w:rsidRDefault="00A16C38">
      <w:pPr>
        <w:spacing w:after="0"/>
        <w:jc w:val="both"/>
      </w:pPr>
      <w:bookmarkStart w:id="357" w:name="z1430"/>
      <w:bookmarkEnd w:id="356"/>
      <w:r>
        <w:rPr>
          <w:color w:val="000000"/>
          <w:sz w:val="28"/>
        </w:rPr>
        <w:t>      2) в случае несогласия с выводами анализа регуляторного воздействия проводит альтернативный анализ регуляторного воздействия.</w:t>
      </w:r>
    </w:p>
    <w:p w:rsidR="00F92EDE" w:rsidRDefault="00A16C38">
      <w:pPr>
        <w:spacing w:after="0"/>
        <w:jc w:val="both"/>
      </w:pPr>
      <w:bookmarkStart w:id="358" w:name="z1431"/>
      <w:bookmarkEnd w:id="357"/>
      <w:r>
        <w:rPr>
          <w:color w:val="000000"/>
          <w:sz w:val="28"/>
        </w:rPr>
        <w:t>      7. Мес</w:t>
      </w:r>
      <w:r>
        <w:rPr>
          <w:color w:val="000000"/>
          <w:sz w:val="28"/>
        </w:rPr>
        <w:t>тный исполнительный орган области, города республиканского значения, столицы, осуществляющий руководство в сфере предпринимательства:</w:t>
      </w:r>
    </w:p>
    <w:p w:rsidR="00F92EDE" w:rsidRDefault="00A16C38">
      <w:pPr>
        <w:spacing w:after="0"/>
        <w:jc w:val="both"/>
      </w:pPr>
      <w:bookmarkStart w:id="359" w:name="z1432"/>
      <w:bookmarkEnd w:id="358"/>
      <w:r>
        <w:rPr>
          <w:color w:val="000000"/>
          <w:sz w:val="28"/>
        </w:rPr>
        <w:t>      1) рассматривает результаты анализа регуляторного воздействия и дает заключение о соблюдении разработчиками проектов</w:t>
      </w:r>
      <w:r>
        <w:rPr>
          <w:color w:val="000000"/>
          <w:sz w:val="28"/>
        </w:rPr>
        <w:t xml:space="preserve"> актов регионального значения, региональной палатой и другими заинтересованными лицами установленных процедур;</w:t>
      </w:r>
    </w:p>
    <w:p w:rsidR="00F92EDE" w:rsidRDefault="00A16C38">
      <w:pPr>
        <w:spacing w:after="0"/>
        <w:jc w:val="both"/>
      </w:pPr>
      <w:bookmarkStart w:id="360" w:name="z1433"/>
      <w:bookmarkEnd w:id="359"/>
      <w:r>
        <w:rPr>
          <w:color w:val="000000"/>
          <w:sz w:val="28"/>
        </w:rPr>
        <w:t>      2) в случае несогласия с выводами анализа регуляторного воздействия проводит альтернативный анализ регуляторного воздействия.</w:t>
      </w:r>
    </w:p>
    <w:p w:rsidR="00F92EDE" w:rsidRDefault="00A16C38">
      <w:pPr>
        <w:spacing w:after="0"/>
        <w:jc w:val="both"/>
      </w:pPr>
      <w:bookmarkStart w:id="361" w:name="z1434"/>
      <w:bookmarkEnd w:id="360"/>
      <w:r>
        <w:rPr>
          <w:color w:val="000000"/>
          <w:sz w:val="28"/>
        </w:rPr>
        <w:t>      Результ</w:t>
      </w:r>
      <w:r>
        <w:rPr>
          <w:color w:val="000000"/>
          <w:sz w:val="28"/>
        </w:rPr>
        <w:t>аты анализа регуляторного воздействия выносятся на рассмотрение консультативно-совещательного органа при акимате области, города республиканского значения, столицы по вопросам межведомственного характера, образуемого в соответствии с Законом Республики Каз</w:t>
      </w:r>
      <w:r>
        <w:rPr>
          <w:color w:val="000000"/>
          <w:sz w:val="28"/>
        </w:rPr>
        <w:t>ахстан "О местном государственном управлении и самоуправлении в Республике Казахстан", одобрение которых является обязательным условием для введения нового регуляторного инструмента или ужесточения регулирования.</w:t>
      </w:r>
    </w:p>
    <w:p w:rsidR="00F92EDE" w:rsidRDefault="00A16C38">
      <w:pPr>
        <w:spacing w:after="0"/>
        <w:jc w:val="both"/>
      </w:pPr>
      <w:bookmarkStart w:id="362" w:name="z1435"/>
      <w:bookmarkEnd w:id="361"/>
      <w:r>
        <w:rPr>
          <w:color w:val="000000"/>
          <w:sz w:val="28"/>
        </w:rPr>
        <w:t>      8. Результаты анализа регуляторного в</w:t>
      </w:r>
      <w:r>
        <w:rPr>
          <w:color w:val="000000"/>
          <w:sz w:val="28"/>
        </w:rPr>
        <w:t>оздействия и альтернативного анализа регуляторного воздействия размещаются на общедоступных интернет-ресурсах.</w:t>
      </w:r>
    </w:p>
    <w:bookmarkEnd w:id="362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83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</w:t>
      </w:r>
      <w:r>
        <w:rPr>
          <w:color w:val="FF0000"/>
          <w:sz w:val="28"/>
        </w:rPr>
        <w:t>го официального опубликования).</w:t>
      </w:r>
      <w:r>
        <w:br/>
      </w:r>
    </w:p>
    <w:p w:rsidR="00F92EDE" w:rsidRDefault="00A16C38">
      <w:pPr>
        <w:spacing w:after="0"/>
      </w:pPr>
      <w:bookmarkStart w:id="363" w:name="z84"/>
      <w:r>
        <w:rPr>
          <w:b/>
          <w:color w:val="000000"/>
        </w:rPr>
        <w:t xml:space="preserve"> Статья 84. Компетенция Правительства Республики Казахстан в области государственного регулирования предпринимательства</w:t>
      </w:r>
    </w:p>
    <w:p w:rsidR="00F92EDE" w:rsidRDefault="00A16C38">
      <w:pPr>
        <w:spacing w:after="0"/>
        <w:jc w:val="both"/>
      </w:pPr>
      <w:bookmarkStart w:id="364" w:name="z558"/>
      <w:bookmarkEnd w:id="363"/>
      <w:r>
        <w:rPr>
          <w:color w:val="000000"/>
          <w:sz w:val="28"/>
        </w:rPr>
        <w:t>      1. К компетенции Правительства Республики Казахстан относятся:</w:t>
      </w:r>
    </w:p>
    <w:bookmarkEnd w:id="364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утверждение правил </w:t>
      </w:r>
      <w:r>
        <w:rPr>
          <w:color w:val="000000"/>
          <w:sz w:val="28"/>
        </w:rPr>
        <w:t>ведения и использования реестра субъектов предпринимательства;</w:t>
      </w:r>
    </w:p>
    <w:p w:rsidR="00F92EDE" w:rsidRDefault="00A16C38">
      <w:pPr>
        <w:spacing w:after="0"/>
        <w:jc w:val="both"/>
      </w:pPr>
      <w:bookmarkStart w:id="365" w:name="z1436"/>
      <w:r>
        <w:rPr>
          <w:color w:val="000000"/>
          <w:sz w:val="28"/>
        </w:rPr>
        <w:t>      1-1) разработка основных направлений государственной политики в области государственного регулирования предпринимательства;</w:t>
      </w:r>
    </w:p>
    <w:bookmarkEnd w:id="365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утверждение правил расчета среднегодовой численности </w:t>
      </w:r>
      <w:r>
        <w:rPr>
          <w:color w:val="000000"/>
          <w:sz w:val="28"/>
        </w:rPr>
        <w:t>работников и среднегодового дохода;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утверждение правил разработки и утверждения годового отчета о состоянии регулирования предпринимательской деятельности в Республике Казахстан;</w:t>
      </w:r>
    </w:p>
    <w:p w:rsidR="00F92EDE" w:rsidRDefault="00A16C38">
      <w:pPr>
        <w:spacing w:after="0"/>
        <w:jc w:val="both"/>
      </w:pPr>
      <w:bookmarkStart w:id="366" w:name="z1784"/>
      <w:r>
        <w:rPr>
          <w:color w:val="000000"/>
          <w:sz w:val="28"/>
        </w:rPr>
        <w:t>      4) утверждение перечня обязательных услуг, оказываемых субъект</w:t>
      </w:r>
      <w:r>
        <w:rPr>
          <w:color w:val="000000"/>
          <w:sz w:val="28"/>
        </w:rPr>
        <w:t>ами естественных монополий и квазигосударственного сектора, в рамках защиты конкуренции и ограничения монополистической деятельности.</w:t>
      </w:r>
    </w:p>
    <w:bookmarkEnd w:id="36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области технического регулирования: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разработка основных направлений государственной политики в области те</w:t>
      </w:r>
      <w:r>
        <w:rPr>
          <w:color w:val="000000"/>
          <w:sz w:val="28"/>
        </w:rPr>
        <w:t>хнического регулирования;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формирование государственной системы технического регулирования;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обеспечение правовой реформы в области технического регулирования;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4)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</w:t>
      </w:r>
      <w:r>
        <w:rPr>
          <w:color w:val="FF0000"/>
          <w:sz w:val="28"/>
        </w:rPr>
        <w:t>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сфере аккредитации в области оценки соответствия: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разработка основных направлений государственной политики в области аккредитации;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утверждение прави</w:t>
      </w:r>
      <w:r>
        <w:rPr>
          <w:color w:val="000000"/>
          <w:sz w:val="28"/>
        </w:rPr>
        <w:t>л проведения конкурса по выбору органа по аккредитации и квалификационных требований к органу по аккредитации;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определение органа по аккредитации в соответствии с правилами, указанными в подпункте 2) настоящей части.</w:t>
      </w:r>
    </w:p>
    <w:p w:rsidR="00F92EDE" w:rsidRDefault="00A16C38">
      <w:pPr>
        <w:spacing w:after="0"/>
        <w:jc w:val="both"/>
      </w:pPr>
      <w:bookmarkStart w:id="367" w:name="z559"/>
      <w:r>
        <w:rPr>
          <w:color w:val="000000"/>
          <w:sz w:val="28"/>
        </w:rPr>
        <w:t>      2. Правительство Республ</w:t>
      </w:r>
      <w:r>
        <w:rPr>
          <w:color w:val="000000"/>
          <w:sz w:val="28"/>
        </w:rPr>
        <w:t>ики Казахстан выполняет иные функции, возложенные на него Конституцией, настоящим Кодексом, законами Республики Казахстан и актами Президента Республики Казахстан.</w:t>
      </w:r>
    </w:p>
    <w:bookmarkEnd w:id="367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84 с изменениями, внесенными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(порядок</w:t>
      </w:r>
      <w:r>
        <w:rPr>
          <w:color w:val="FF0000"/>
          <w:sz w:val="28"/>
        </w:rPr>
        <w:t xml:space="preserve">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F92EDE" w:rsidRDefault="00A16C38">
      <w:pPr>
        <w:spacing w:after="0"/>
      </w:pPr>
      <w:bookmarkStart w:id="368" w:name="z85"/>
      <w:r>
        <w:rPr>
          <w:b/>
          <w:color w:val="000000"/>
        </w:rPr>
        <w:t xml:space="preserve"> Статья 85. Уполномоченный орган по предпринимательству и его компетенция в области государственного регулирования предпринимательства</w:t>
      </w:r>
    </w:p>
    <w:p w:rsidR="00F92EDE" w:rsidRDefault="00A16C38">
      <w:pPr>
        <w:spacing w:after="0"/>
        <w:jc w:val="both"/>
      </w:pPr>
      <w:bookmarkStart w:id="369" w:name="z560"/>
      <w:bookmarkEnd w:id="368"/>
      <w:r>
        <w:rPr>
          <w:color w:val="000000"/>
          <w:sz w:val="28"/>
        </w:rPr>
        <w:t xml:space="preserve">      1. Уполномоченным органом по предпринимательству является государственный орган, </w:t>
      </w:r>
      <w:r>
        <w:rPr>
          <w:color w:val="000000"/>
          <w:sz w:val="28"/>
        </w:rPr>
        <w:t>осуществляющий руководство и межотраслевую координацию в области развития и поддержки частного предпринимательства.</w:t>
      </w:r>
    </w:p>
    <w:p w:rsidR="00F92EDE" w:rsidRDefault="00A16C38">
      <w:pPr>
        <w:spacing w:after="0"/>
        <w:jc w:val="both"/>
      </w:pPr>
      <w:bookmarkStart w:id="370" w:name="z561"/>
      <w:bookmarkEnd w:id="369"/>
      <w:r>
        <w:rPr>
          <w:color w:val="000000"/>
          <w:sz w:val="28"/>
        </w:rPr>
        <w:t>      2. Уполномоченный орган по предпринимательству:</w:t>
      </w:r>
    </w:p>
    <w:bookmarkEnd w:id="37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информирует Президента Республики Казахстан и Правительство Республики Казахс</w:t>
      </w:r>
      <w:r>
        <w:rPr>
          <w:color w:val="000000"/>
          <w:sz w:val="28"/>
        </w:rPr>
        <w:t>тан о нарушениях законодательства Республики Казахстан, регламентирующего деятельность субъектов предпринимательства, допускаемых государственными органами и их должностными лицами;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осуществляет координацию системы оценки рисков государственных ор</w:t>
      </w:r>
      <w:r>
        <w:rPr>
          <w:color w:val="000000"/>
          <w:sz w:val="28"/>
        </w:rPr>
        <w:t>ганов путем совместного утверждения критериев оценки рисков, проверочных листов, разрабатываемых уполномоченными государственными органами;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разрабатывает и утверждает формы проверочных листов;</w:t>
      </w:r>
    </w:p>
    <w:p w:rsidR="00F92EDE" w:rsidRDefault="00A16C38">
      <w:pPr>
        <w:spacing w:after="0"/>
        <w:jc w:val="both"/>
      </w:pPr>
      <w:bookmarkStart w:id="371" w:name="z1437"/>
      <w:r>
        <w:rPr>
          <w:color w:val="000000"/>
          <w:sz w:val="28"/>
        </w:rPr>
        <w:t xml:space="preserve">      3-1) взаимодействует с уполномоченным органом в </w:t>
      </w:r>
      <w:r>
        <w:rPr>
          <w:color w:val="000000"/>
          <w:sz w:val="28"/>
        </w:rPr>
        <w:t>области правовой статистики и специальных учетов по обмену информацией по учету проверок и профилактического контроля и надзора органов контроля и надзора;</w:t>
      </w:r>
    </w:p>
    <w:bookmarkEnd w:id="37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ведет реестр субъектов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разрабатывает правила ведения и исполь</w:t>
      </w:r>
      <w:r>
        <w:rPr>
          <w:color w:val="000000"/>
          <w:sz w:val="28"/>
        </w:rPr>
        <w:t>зования реестра субъектов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разрабатывает правила расчета среднегодовой численности работников и среднегодового дохода;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разрабатывает и утверждает правила проведения и использования анализа регуляторного воздействия рег</w:t>
      </w:r>
      <w:r>
        <w:rPr>
          <w:color w:val="000000"/>
          <w:sz w:val="28"/>
        </w:rPr>
        <w:t>уляторных инструментов;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разрабатывает правила разработки и утверждения годового отчета о состоянии регулирования предпринимательской деятельности в Республике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оказывает методическую помощь и координирует деятельность регулирующ</w:t>
      </w:r>
      <w:r>
        <w:rPr>
          <w:color w:val="000000"/>
          <w:sz w:val="28"/>
        </w:rPr>
        <w:t>их государственных органов по вопросам осуществления анализа регуляторного воздействия;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рассматривает отчеты местных исполнительных органов области, города республиканского значения, столицы, осуществляющих руководство в сфере предпринимательства</w:t>
      </w:r>
      <w:r>
        <w:rPr>
          <w:color w:val="000000"/>
          <w:sz w:val="28"/>
        </w:rPr>
        <w:t>, о состоянии работы по анализу регуляторного воздействия;</w:t>
      </w:r>
    </w:p>
    <w:p w:rsidR="00F92EDE" w:rsidRDefault="00A16C38">
      <w:pPr>
        <w:spacing w:after="0"/>
        <w:jc w:val="both"/>
      </w:pPr>
      <w:bookmarkStart w:id="372" w:name="z1438"/>
      <w:r>
        <w:rPr>
          <w:color w:val="000000"/>
          <w:sz w:val="28"/>
        </w:rPr>
        <w:t>      10-1) обеспечивает деятельность межведомственной комиссии по вопросам регулирования предпринимательской деятельности;</w:t>
      </w:r>
    </w:p>
    <w:bookmarkEnd w:id="372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11) организует обучение государственных служащих и иных лиц по </w:t>
      </w:r>
      <w:r>
        <w:rPr>
          <w:color w:val="000000"/>
          <w:sz w:val="28"/>
        </w:rPr>
        <w:t>вопросам внедрения и осуществления анализа регуляторного воздействия;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12) проводит альтернативный анализ регуляторного воздействия;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13) разрабатывает проект годового отчета о состоянии регулирования предпринимательской деятельности в Республике</w:t>
      </w:r>
      <w:r>
        <w:rPr>
          <w:color w:val="000000"/>
          <w:sz w:val="28"/>
        </w:rPr>
        <w:t xml:space="preserve"> Казахстан;</w:t>
      </w:r>
    </w:p>
    <w:p w:rsidR="00F92EDE" w:rsidRDefault="00A16C38">
      <w:pPr>
        <w:spacing w:after="0"/>
        <w:jc w:val="both"/>
      </w:pPr>
      <w:bookmarkStart w:id="373" w:name="z1439"/>
      <w:r>
        <w:rPr>
          <w:color w:val="000000"/>
          <w:sz w:val="28"/>
        </w:rPr>
        <w:t>      13-1) разрабатывает и утверждает перечень информационных инструментов;</w:t>
      </w:r>
    </w:p>
    <w:p w:rsidR="00F92EDE" w:rsidRDefault="00A16C38">
      <w:pPr>
        <w:spacing w:after="0"/>
        <w:jc w:val="both"/>
      </w:pPr>
      <w:bookmarkStart w:id="374" w:name="z1440"/>
      <w:bookmarkEnd w:id="373"/>
      <w:r>
        <w:rPr>
          <w:color w:val="000000"/>
          <w:sz w:val="28"/>
        </w:rPr>
        <w:t>      13-2) проводит рейтинг регионов и городов по легкости ведения бизнеса;</w:t>
      </w:r>
    </w:p>
    <w:p w:rsidR="00F92EDE" w:rsidRDefault="00A16C38">
      <w:pPr>
        <w:spacing w:after="0"/>
        <w:jc w:val="both"/>
      </w:pPr>
      <w:bookmarkStart w:id="375" w:name="z1441"/>
      <w:bookmarkEnd w:id="374"/>
      <w:r>
        <w:rPr>
          <w:color w:val="000000"/>
          <w:sz w:val="28"/>
        </w:rPr>
        <w:t xml:space="preserve">      13-3) разрабатывает и утверждает методику проведения рейтинга регионов и городов по </w:t>
      </w:r>
      <w:r>
        <w:rPr>
          <w:color w:val="000000"/>
          <w:sz w:val="28"/>
        </w:rPr>
        <w:t>легкости ведения бизнеса;</w:t>
      </w:r>
    </w:p>
    <w:bookmarkEnd w:id="37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14) осуществляет контроль в области поддержки и защиты субъектов частного предпринимательства.</w:t>
      </w:r>
    </w:p>
    <w:p w:rsidR="00F92EDE" w:rsidRDefault="00A16C38">
      <w:pPr>
        <w:spacing w:after="0"/>
        <w:jc w:val="both"/>
      </w:pPr>
      <w:bookmarkStart w:id="376" w:name="z562"/>
      <w:r>
        <w:rPr>
          <w:color w:val="000000"/>
          <w:sz w:val="28"/>
        </w:rPr>
        <w:t>      3. Уполномоченный орган по предпринимательству осуществляет иные полномочия, предусмотренные настоящим Кодексом, иными зако</w:t>
      </w:r>
      <w:r>
        <w:rPr>
          <w:color w:val="000000"/>
          <w:sz w:val="28"/>
        </w:rPr>
        <w:t>нами Республики Казахстан, актами Президента Республики Казахстан и Правительства Республики Казахстан.</w:t>
      </w:r>
    </w:p>
    <w:bookmarkEnd w:id="376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85 с изменениями, внесенными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377" w:name="z86"/>
      <w:r>
        <w:rPr>
          <w:b/>
          <w:color w:val="000000"/>
        </w:rPr>
        <w:t xml:space="preserve"> Статья 86. Регулирующие государственные органы и их компетенция в области государственного регулирования предпринимательства</w:t>
      </w:r>
    </w:p>
    <w:p w:rsidR="00F92EDE" w:rsidRDefault="00A16C38">
      <w:pPr>
        <w:spacing w:after="0"/>
        <w:jc w:val="both"/>
      </w:pPr>
      <w:bookmarkStart w:id="378" w:name="z563"/>
      <w:bookmarkEnd w:id="377"/>
      <w:r>
        <w:rPr>
          <w:color w:val="000000"/>
          <w:sz w:val="28"/>
        </w:rPr>
        <w:t>      1. Регулирующ</w:t>
      </w:r>
      <w:r>
        <w:rPr>
          <w:color w:val="000000"/>
          <w:sz w:val="28"/>
        </w:rPr>
        <w:t>ими государственными органами являются:</w:t>
      </w:r>
    </w:p>
    <w:bookmarkEnd w:id="37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государственные органы, осуществляющие руководство в отдельной отрасли или сфере государственного управления, в которой осуществляется государственный контроль и надзор;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государственные органы, осущ</w:t>
      </w:r>
      <w:r>
        <w:rPr>
          <w:color w:val="000000"/>
          <w:sz w:val="28"/>
        </w:rPr>
        <w:t>ествляющие руководство в отдельной отрасли или сфере государственного управления, в которой введен или планируется к введению регуляторный инструмент.</w:t>
      </w:r>
    </w:p>
    <w:p w:rsidR="00F92EDE" w:rsidRDefault="00A16C38">
      <w:pPr>
        <w:spacing w:after="0"/>
        <w:jc w:val="both"/>
      </w:pPr>
      <w:bookmarkStart w:id="379" w:name="z564"/>
      <w:r>
        <w:rPr>
          <w:color w:val="000000"/>
          <w:sz w:val="28"/>
        </w:rPr>
        <w:t>      2. К компетенции регулирующих государственных органов, осуществляющих руководство в отдельной отрас</w:t>
      </w:r>
      <w:r>
        <w:rPr>
          <w:color w:val="000000"/>
          <w:sz w:val="28"/>
        </w:rPr>
        <w:t>ли или сфере государственного управления, в которой осуществляется государственный контроль и надзор, относятся:</w:t>
      </w:r>
    </w:p>
    <w:bookmarkEnd w:id="37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реализация государственной политики в области государственного контроля и надзора в соответствующей отрасли (сфере), в которой осущест</w:t>
      </w:r>
      <w:r>
        <w:rPr>
          <w:color w:val="000000"/>
          <w:sz w:val="28"/>
        </w:rPr>
        <w:t>вляется государственный контроль и надзор;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утверждение в пределах своей компетенции нормативных правовых актов, предусмотренных пунктами 2 и 3 статьи 141, пунктом 1 статьи 143 настоящего Кодекса, а также полугодовых графиков проведения проверок;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3) организация государственного контроля и надзора в соответствии с законами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осуществление мониторинга эффективности государственного контроля и надзора;</w:t>
      </w:r>
    </w:p>
    <w:p w:rsidR="00F92EDE" w:rsidRDefault="00A16C38">
      <w:pPr>
        <w:spacing w:after="0"/>
        <w:jc w:val="both"/>
      </w:pPr>
      <w:bookmarkStart w:id="380" w:name="z1442"/>
      <w:r>
        <w:rPr>
          <w:color w:val="000000"/>
          <w:sz w:val="28"/>
        </w:rPr>
        <w:t>      4-1) рассмотрение предложений уполномоченного органа в облас</w:t>
      </w:r>
      <w:r>
        <w:rPr>
          <w:color w:val="000000"/>
          <w:sz w:val="28"/>
        </w:rPr>
        <w:t>ти правовой статистики и специальных учетов по совершенствованию проведения государственного контроля и надзора и принятие решений, в том числе путем внесения изменений и дополнений в нормативные правовые акты Республики Казахстан;</w:t>
      </w:r>
    </w:p>
    <w:bookmarkEnd w:id="38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осуществление и</w:t>
      </w:r>
      <w:r>
        <w:rPr>
          <w:color w:val="000000"/>
          <w:sz w:val="28"/>
        </w:rPr>
        <w:t>ных функций, предусмотренных настоящим Кодексом, законами Республики Казахстан, актами Президента Республики Казахстан и Правительства Республики Казахстан.</w:t>
      </w:r>
    </w:p>
    <w:p w:rsidR="00F92EDE" w:rsidRDefault="00A16C38">
      <w:pPr>
        <w:spacing w:after="0"/>
        <w:jc w:val="both"/>
      </w:pPr>
      <w:bookmarkStart w:id="381" w:name="z565"/>
      <w:r>
        <w:rPr>
          <w:color w:val="000000"/>
          <w:sz w:val="28"/>
        </w:rPr>
        <w:t>      3. К компетенции регулирующих государственных органов, осуществляющих руководство в отдельной</w:t>
      </w:r>
      <w:r>
        <w:rPr>
          <w:color w:val="000000"/>
          <w:sz w:val="28"/>
        </w:rPr>
        <w:t xml:space="preserve"> отрасли или сфере государственного управления, в которой введен или планируется к введению регуляторный инструмент, относятся:</w:t>
      </w:r>
    </w:p>
    <w:bookmarkEnd w:id="38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представление в уполномоченный орган по предпринимательству отчетов о состоянии регулирования предпринимательской деяте</w:t>
      </w:r>
      <w:r>
        <w:rPr>
          <w:color w:val="000000"/>
          <w:sz w:val="28"/>
        </w:rPr>
        <w:t>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осуществление иных полномочий, предусмотренных настоящим Кодексом, иными законами Республики Казахстан, актами Президента Республики Казахстан и Правительства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86 с изменением, внесенным Законом Р</w:t>
      </w:r>
      <w:r>
        <w:rPr>
          <w:color w:val="FF0000"/>
          <w:sz w:val="28"/>
        </w:rPr>
        <w:t xml:space="preserve">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382" w:name="z87"/>
      <w:r>
        <w:rPr>
          <w:b/>
          <w:color w:val="000000"/>
        </w:rPr>
        <w:t xml:space="preserve"> Статья 87. Органы контроля и надзора и их компетенция в области государственного регулирования предпринимательства</w:t>
      </w:r>
    </w:p>
    <w:p w:rsidR="00F92EDE" w:rsidRDefault="00A16C38">
      <w:pPr>
        <w:spacing w:after="0"/>
        <w:jc w:val="both"/>
      </w:pPr>
      <w:bookmarkStart w:id="383" w:name="z566"/>
      <w:bookmarkEnd w:id="382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1. Органами контроля и надзора являются государственные органы, их ведомства и территориальные подразделения, а также местные исполнительные органы, осуществляющие наблюдение и проверку на предмет соответствия деятельности проверяемых субъектов требования</w:t>
      </w:r>
      <w:r>
        <w:rPr>
          <w:color w:val="000000"/>
          <w:sz w:val="28"/>
        </w:rPr>
        <w:t>м, установленным законодательством Республики Казахстан в соответствии с пунктом 2 статьи 132 настоящего Кодекса.</w:t>
      </w:r>
    </w:p>
    <w:p w:rsidR="00F92EDE" w:rsidRDefault="00A16C38">
      <w:pPr>
        <w:spacing w:after="0"/>
        <w:jc w:val="both"/>
      </w:pPr>
      <w:bookmarkStart w:id="384" w:name="z567"/>
      <w:bookmarkEnd w:id="383"/>
      <w:r>
        <w:rPr>
          <w:color w:val="000000"/>
          <w:sz w:val="28"/>
        </w:rPr>
        <w:t>      2. К компетенции органов контроля и надзора относятся:</w:t>
      </w:r>
    </w:p>
    <w:bookmarkEnd w:id="384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реализация государственной политики в области государственного контроля </w:t>
      </w:r>
      <w:r>
        <w:rPr>
          <w:color w:val="000000"/>
          <w:sz w:val="28"/>
        </w:rPr>
        <w:t>и надзора в соответствующей сфере;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разработка в пределах своей компетенции нормативных правовых актов, предусмотренных пунктами 2 и 3 статьи 141, пунктом 1 статьи 143 настоящего Кодекса, а также полугодовых графиков проведения проверок;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</w:t>
      </w:r>
      <w:r>
        <w:rPr>
          <w:color w:val="000000"/>
          <w:sz w:val="28"/>
        </w:rPr>
        <w:t>роведение государственного контроля и надзора в соответствии с законами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проведение мониторинга эффективности государственного контроля и надзора;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5) внесение предложений по совершенствованию проведения государственного </w:t>
      </w:r>
      <w:r>
        <w:rPr>
          <w:color w:val="000000"/>
          <w:sz w:val="28"/>
        </w:rPr>
        <w:t>контроля и надзора;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осуществление иных функций, предусмотренных настоящим Кодексом и иными законами Республики Казахстан, актами Президента Республики Казахстан и Правительства Республики Казахстан.</w:t>
      </w:r>
    </w:p>
    <w:p w:rsidR="00F92EDE" w:rsidRDefault="00A16C38">
      <w:pPr>
        <w:spacing w:after="0"/>
      </w:pPr>
      <w:bookmarkStart w:id="385" w:name="z88"/>
      <w:r>
        <w:rPr>
          <w:b/>
          <w:color w:val="000000"/>
        </w:rPr>
        <w:t xml:space="preserve"> Статья 88. Компетенция антимонопольного органа </w:t>
      </w:r>
      <w:r>
        <w:rPr>
          <w:b/>
          <w:color w:val="000000"/>
        </w:rPr>
        <w:t>в области государственного регулирования предпринимательства</w:t>
      </w:r>
    </w:p>
    <w:bookmarkEnd w:id="385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Статья 88 исключена Законом РК от 28.12.2016 № 34-VІ (вводится в действие с 01.01.2017).</w:t>
      </w:r>
    </w:p>
    <w:p w:rsidR="00F92EDE" w:rsidRDefault="00A16C38">
      <w:pPr>
        <w:spacing w:after="0"/>
      </w:pPr>
      <w:bookmarkStart w:id="386" w:name="z89"/>
      <w:r>
        <w:rPr>
          <w:b/>
          <w:color w:val="000000"/>
        </w:rPr>
        <w:t xml:space="preserve"> Статья 89. Компетенция иных государственных органов в области государственного регулирован</w:t>
      </w:r>
      <w:r>
        <w:rPr>
          <w:b/>
          <w:color w:val="000000"/>
        </w:rPr>
        <w:t>ия предпринимательства</w:t>
      </w:r>
    </w:p>
    <w:bookmarkEnd w:id="38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Государственные органы в пределах своей компетенции в области государственного регулирования предпринимательства: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участвуют в формировании и реализации государственной политики в области государственного регулирования </w:t>
      </w:r>
      <w:r>
        <w:rPr>
          <w:color w:val="000000"/>
          <w:sz w:val="28"/>
        </w:rPr>
        <w:t>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осуществляют иные полномочия, предусмотренные настоящим Кодексом, иными законами Республики Казахстан, актами Президента Республики Казахстан и Правительства Республики Казахстан.</w:t>
      </w:r>
    </w:p>
    <w:p w:rsidR="00F92EDE" w:rsidRDefault="00A16C38">
      <w:pPr>
        <w:spacing w:after="0"/>
      </w:pPr>
      <w:bookmarkStart w:id="387" w:name="z90"/>
      <w:r>
        <w:rPr>
          <w:b/>
          <w:color w:val="000000"/>
        </w:rPr>
        <w:t xml:space="preserve"> Статья 90. Компетенция местных исполнительных</w:t>
      </w:r>
      <w:r>
        <w:rPr>
          <w:b/>
          <w:color w:val="000000"/>
        </w:rPr>
        <w:t xml:space="preserve"> органов в области государственного регулирования предпринимательства</w:t>
      </w:r>
    </w:p>
    <w:bookmarkEnd w:id="38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Местные исполнительные органы Республики Казахстан осуществляют: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 пределах своей компетенции утверждение предельно допустимых розничных цен на социально значимые продовол</w:t>
      </w:r>
      <w:r>
        <w:rPr>
          <w:color w:val="000000"/>
          <w:sz w:val="28"/>
        </w:rPr>
        <w:t>ьственные товары и государственный контроль за соблюдением размера предельно допустимых розничных цен на социально значимые продовольственные товары;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разрешительные процедуры, прием уведомлений в соответствии с законодательством Республики Казахст</w:t>
      </w:r>
      <w:r>
        <w:rPr>
          <w:color w:val="000000"/>
          <w:sz w:val="28"/>
        </w:rPr>
        <w:t>ан о разрешениях и уведомлениях;</w:t>
      </w:r>
    </w:p>
    <w:p w:rsidR="00F92EDE" w:rsidRDefault="00A16C38">
      <w:pPr>
        <w:spacing w:after="0"/>
        <w:jc w:val="both"/>
      </w:pPr>
      <w:bookmarkStart w:id="388" w:name="z1443"/>
      <w:r>
        <w:rPr>
          <w:color w:val="000000"/>
          <w:sz w:val="28"/>
        </w:rPr>
        <w:t>      2-1) проведение альтернативного анализа регуляторного воздействия;</w:t>
      </w:r>
    </w:p>
    <w:p w:rsidR="00F92EDE" w:rsidRDefault="00A16C38">
      <w:pPr>
        <w:spacing w:after="0"/>
        <w:jc w:val="both"/>
      </w:pPr>
      <w:bookmarkStart w:id="389" w:name="z1444"/>
      <w:bookmarkEnd w:id="388"/>
      <w:r>
        <w:rPr>
          <w:color w:val="000000"/>
          <w:sz w:val="28"/>
        </w:rPr>
        <w:t>      2-2) представление в уполномоченный орган по предпринимательству отчетов о состоянии работы по анализу регуляторного воздействия;</w:t>
      </w:r>
    </w:p>
    <w:bookmarkEnd w:id="38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в инт</w:t>
      </w:r>
      <w:r>
        <w:rPr>
          <w:color w:val="000000"/>
          <w:sz w:val="28"/>
        </w:rPr>
        <w:t>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90 с изменениями, внесенными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</w:t>
      </w:r>
      <w:r>
        <w:rPr>
          <w:color w:val="FF0000"/>
          <w:sz w:val="28"/>
        </w:rPr>
        <w:t>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390" w:name="z429"/>
      <w:r>
        <w:rPr>
          <w:b/>
          <w:color w:val="000000"/>
        </w:rPr>
        <w:t xml:space="preserve"> Глава 7-1. Антимонопольный орган и его полномочия</w:t>
      </w:r>
    </w:p>
    <w:bookmarkEnd w:id="390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Кодекс дополнен главой 7-1 в соответствии с Законом РК от 28.12.2016 № 34-VІ</w:t>
      </w:r>
      <w:r>
        <w:rPr>
          <w:color w:val="FF0000"/>
          <w:sz w:val="28"/>
        </w:rPr>
        <w:t xml:space="preserve"> (порядок введения в действие см. ст. 2).</w:t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90-1. Система антимонопольного органа</w:t>
      </w:r>
    </w:p>
    <w:p w:rsidR="00F92EDE" w:rsidRDefault="00A16C38">
      <w:pPr>
        <w:spacing w:after="0"/>
        <w:jc w:val="both"/>
      </w:pPr>
      <w:bookmarkStart w:id="391" w:name="z1281"/>
      <w:r>
        <w:rPr>
          <w:color w:val="000000"/>
          <w:sz w:val="28"/>
        </w:rPr>
        <w:t>      1. Единую систему антимонопольного органа составляют центральный исполнительный орган, его ведомство и подчиненные ему территориальные подразделения.</w:t>
      </w:r>
    </w:p>
    <w:p w:rsidR="00F92EDE" w:rsidRDefault="00A16C38">
      <w:pPr>
        <w:spacing w:after="0"/>
        <w:jc w:val="both"/>
      </w:pPr>
      <w:bookmarkStart w:id="392" w:name="z1282"/>
      <w:bookmarkEnd w:id="391"/>
      <w:r>
        <w:rPr>
          <w:color w:val="000000"/>
          <w:sz w:val="28"/>
        </w:rPr>
        <w:t>      2. Терр</w:t>
      </w:r>
      <w:r>
        <w:rPr>
          <w:color w:val="000000"/>
          <w:sz w:val="28"/>
        </w:rPr>
        <w:t>иториальные подразделения осуществляют свою деятельность в пределах полномочий, установленных законодательством Республики Казахстан, и положения, утвержденного центральным исполнительным органом.</w:t>
      </w:r>
    </w:p>
    <w:bookmarkEnd w:id="392"/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90-2. Задачи антимонопольного органа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Задачами </w:t>
      </w:r>
      <w:r>
        <w:rPr>
          <w:color w:val="000000"/>
          <w:sz w:val="28"/>
        </w:rPr>
        <w:t>антимонопольного органа являются: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содействие развитию добросовестной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предупреждение, выявление и расследование, пресечение нарушений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3) регулирование </w:t>
      </w:r>
      <w:r>
        <w:rPr>
          <w:color w:val="000000"/>
          <w:sz w:val="28"/>
        </w:rPr>
        <w:t>экономической концентрации;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демонополизация субъектов рынка, ограничивающих конкуренцию.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90-2 с изменением, внесенным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</w:t>
      </w:r>
      <w:r>
        <w:rPr>
          <w:color w:val="FF0000"/>
          <w:sz w:val="28"/>
        </w:rPr>
        <w:t>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90-3. Руководство ведомством антимонопольного органа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Руководство ведомством антимонопольного органа осуществляется первым руководителем ведомства.</w:t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90-4. Взаимодействие антимонопольного органа с антимо</w:t>
      </w:r>
      <w:r>
        <w:rPr>
          <w:b/>
          <w:color w:val="000000"/>
          <w:sz w:val="28"/>
        </w:rPr>
        <w:t>нопольными органами других государств</w:t>
      </w:r>
    </w:p>
    <w:p w:rsidR="00F92EDE" w:rsidRDefault="00A16C38">
      <w:pPr>
        <w:spacing w:after="0"/>
        <w:jc w:val="both"/>
      </w:pPr>
      <w:bookmarkStart w:id="393" w:name="z1286"/>
      <w:r>
        <w:rPr>
          <w:color w:val="000000"/>
          <w:sz w:val="28"/>
        </w:rPr>
        <w:t xml:space="preserve">      1. В рамках Евразийского экономического союза антимонопольный орган осуществляет взаимодействие с антимонопольными органами государств-участников Евразийского экономического союза в соответствии с международными </w:t>
      </w:r>
      <w:r>
        <w:rPr>
          <w:color w:val="000000"/>
          <w:sz w:val="28"/>
        </w:rPr>
        <w:t>договорами, в том числе путем направления уведомлений, запросов о предоставлении информации, проведения консультаций, информирования о расследованиях в соответствии с порядком, установленным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394" w:name="z1287"/>
      <w:bookmarkEnd w:id="393"/>
      <w:r>
        <w:rPr>
          <w:color w:val="000000"/>
          <w:sz w:val="28"/>
        </w:rPr>
        <w:t xml:space="preserve">      2. Антимонопольный </w:t>
      </w:r>
      <w:r>
        <w:rPr>
          <w:color w:val="000000"/>
          <w:sz w:val="28"/>
        </w:rPr>
        <w:t>орган в рамках участия в международных организациях вправе направлять запросы в антимонопольные органы иных государств и предоставлять информацию по их запросам.</w:t>
      </w:r>
    </w:p>
    <w:bookmarkEnd w:id="394"/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90-5. Взаимодействие антимонопольного и правоохранительных органов</w:t>
      </w:r>
    </w:p>
    <w:p w:rsidR="00F92EDE" w:rsidRDefault="00A16C38">
      <w:pPr>
        <w:spacing w:after="0"/>
        <w:jc w:val="both"/>
      </w:pPr>
      <w:bookmarkStart w:id="395" w:name="z1289"/>
      <w:r>
        <w:rPr>
          <w:color w:val="000000"/>
          <w:sz w:val="28"/>
        </w:rPr>
        <w:t>      1. Антимонопол</w:t>
      </w:r>
      <w:r>
        <w:rPr>
          <w:color w:val="000000"/>
          <w:sz w:val="28"/>
        </w:rPr>
        <w:t>ьный орган осуществляет взаимодействие с правоохранительными органами Республики Казахстан в пределах своих полномочий в следующих формах:</w:t>
      </w:r>
    </w:p>
    <w:bookmarkEnd w:id="39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информирует правоохранительные органы о выявленных фактах правонарушений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2) по запросу правоохранительных органов предоставляет аналитическую информацию о состоянии конкуренции на товарных рынках;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в пределах своей компетенции проводит по запросам правоохранительных органов экспертизы и дает заключения по вопросам зако</w:t>
      </w:r>
      <w:r>
        <w:rPr>
          <w:color w:val="000000"/>
          <w:sz w:val="28"/>
        </w:rPr>
        <w:t>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по постановлениям и запросам правоохранительных органов, их территориальных подразделений направляет в качестве экспертов своих работников для участия в процессуальных действиях и мер</w:t>
      </w:r>
      <w:r>
        <w:rPr>
          <w:color w:val="000000"/>
          <w:sz w:val="28"/>
        </w:rPr>
        <w:t>оприятиях по расследованию нарушений законодательства Республики Казахстан в области защиты конкуренции.</w:t>
      </w:r>
    </w:p>
    <w:p w:rsidR="00F92EDE" w:rsidRDefault="00A16C38">
      <w:pPr>
        <w:spacing w:after="0"/>
        <w:jc w:val="both"/>
      </w:pPr>
      <w:bookmarkStart w:id="396" w:name="z1290"/>
      <w:r>
        <w:rPr>
          <w:color w:val="000000"/>
          <w:sz w:val="28"/>
        </w:rPr>
        <w:t>      2. Правоохранительные органы Республики Казахстан осуществляют взаимодействие с антимонопольным органом в пределах своих полномочий в следующих ф</w:t>
      </w:r>
      <w:r>
        <w:rPr>
          <w:color w:val="000000"/>
          <w:sz w:val="28"/>
        </w:rPr>
        <w:t>ормах:</w:t>
      </w:r>
    </w:p>
    <w:bookmarkEnd w:id="39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информируют антимонопольный орган о выявленных правонарушениях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по запросам и обращениям антимонопольного органа: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направляют сотрудников для проведения совмес</w:t>
      </w:r>
      <w:r>
        <w:rPr>
          <w:color w:val="000000"/>
          <w:sz w:val="28"/>
        </w:rPr>
        <w:t>тных мероприятий по расследованию нарушений законодательства Республики Казахстан в области защиты конкуренции, а также пресечения противоправных действий, препятствующих исполнению служебных обязанностей работниками антимонопольного органа;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принимаю</w:t>
      </w:r>
      <w:r>
        <w:rPr>
          <w:color w:val="000000"/>
          <w:sz w:val="28"/>
        </w:rPr>
        <w:t xml:space="preserve">т меры по установлению мест нахождения нарушителей законодательства Республики Казахстан в области защиты конкуренции и их доставлению в антимонопольный орган для привлечения к административной ответственности согласно письменным запросам антимонопольного </w:t>
      </w:r>
      <w:r>
        <w:rPr>
          <w:color w:val="000000"/>
          <w:sz w:val="28"/>
        </w:rPr>
        <w:t>органа в порядке, установленном Кодексом Республики Казахстан об административных правонарушениях;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порядке, установленном Уголовно-процессуальным кодексом Республики Казахстан, принимают решения о проведении досудебного расследования по представляе</w:t>
      </w:r>
      <w:r>
        <w:rPr>
          <w:color w:val="000000"/>
          <w:sz w:val="28"/>
        </w:rPr>
        <w:t>мым антимонопольным органом материалам с признаками уголовно наказуемых антиконкурентных действий, о чем информируют антимонопольный орган;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оказывают практическую помощь антимонопольному органу в обнаружении и закреплении доказательств нарушений зако</w:t>
      </w:r>
      <w:r>
        <w:rPr>
          <w:color w:val="000000"/>
          <w:sz w:val="28"/>
        </w:rPr>
        <w:t>нодательства Республики Казахстан в области защиты конкуренции.</w:t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90-6. Компетенция антимонопольного органа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Антимонопольный орган: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осуществляет реализацию государственной политики в области защиты конкуренции и ограничения монополистиче</w:t>
      </w:r>
      <w:r>
        <w:rPr>
          <w:color w:val="000000"/>
          <w:sz w:val="28"/>
        </w:rPr>
        <w:t>ской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осуществляет межотраслевую координацию государственных органов и иных организаций в области защиты конкуренции и ограничения монополистической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осуществляет международное сотрудничество по вопросам защиты к</w:t>
      </w:r>
      <w:r>
        <w:rPr>
          <w:color w:val="000000"/>
          <w:sz w:val="28"/>
        </w:rPr>
        <w:t>онкуренции и ограничения монополистической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осуществляет государственный контроль за соблюдением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5) пресекает акты, действия (бездействие) государственных, </w:t>
      </w:r>
      <w:r>
        <w:rPr>
          <w:color w:val="000000"/>
          <w:sz w:val="28"/>
        </w:rPr>
        <w:t>местных исполнительных органов, организаций, наделенных государством функциями регулирования деятельности субъектов рынка, направленные на ограничение и (или) устранение конкуренции;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6)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</w:t>
      </w:r>
      <w:r>
        <w:rPr>
          <w:color w:val="FF0000"/>
          <w:sz w:val="28"/>
        </w:rPr>
        <w:t>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bookmarkStart w:id="397" w:name="z1445"/>
      <w:r>
        <w:rPr>
          <w:color w:val="000000"/>
          <w:sz w:val="28"/>
        </w:rPr>
        <w:t>      6-1) рассматривает ходатайства о получении согласия на экономическую концентрацию;</w:t>
      </w:r>
    </w:p>
    <w:bookmarkEnd w:id="397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7) предупреждает и устраняет злоупотребления доминирующим или </w:t>
      </w:r>
      <w:r>
        <w:rPr>
          <w:color w:val="000000"/>
          <w:sz w:val="28"/>
        </w:rPr>
        <w:t>монопольным положением на соответствующем товарном рынке, за исключением нарушений, предусмотренных законодательством Республики Казахстан о естественных монополиях;</w:t>
      </w:r>
    </w:p>
    <w:p w:rsidR="00F92EDE" w:rsidRDefault="00A16C38">
      <w:pPr>
        <w:spacing w:after="0"/>
        <w:jc w:val="both"/>
      </w:pPr>
      <w:bookmarkStart w:id="398" w:name="z1785"/>
      <w:r>
        <w:rPr>
          <w:color w:val="000000"/>
          <w:sz w:val="28"/>
        </w:rPr>
        <w:t>      7-1) разрабатывает и утверждает правила оказания обязательных услуг субъектами естес</w:t>
      </w:r>
      <w:r>
        <w:rPr>
          <w:color w:val="000000"/>
          <w:sz w:val="28"/>
        </w:rPr>
        <w:t>твенных монополий и квазигосударственного сектора в рамках защиты конкуренции и ограничения монополистической деятельности;</w:t>
      </w:r>
    </w:p>
    <w:bookmarkEnd w:id="39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предотвращает и пресекает антиконкурентные соглашения и согласованные действия субъектов рынка, недобросовестную конкуренци</w:t>
      </w:r>
      <w:r>
        <w:rPr>
          <w:color w:val="000000"/>
          <w:sz w:val="28"/>
        </w:rPr>
        <w:t>ю;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согласовывает нормативные правовые акты в области защиты конкуренции, ограничения монополистической деятельности и функционирования товарных рынков;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осуществляет распространение информации о применении норм законодательства Республики</w:t>
      </w:r>
      <w:r>
        <w:rPr>
          <w:color w:val="000000"/>
          <w:sz w:val="28"/>
        </w:rPr>
        <w:t xml:space="preserve"> Казахстан в области защиты конкуренции и пропаганду добросовестной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11) осуществляет анализ состояния конкуренции на товарных рынках;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12) осуществляет анализ и мониторинг деятельности субъектов рынка, занимающих доминирующее или мо</w:t>
      </w:r>
      <w:r>
        <w:rPr>
          <w:color w:val="000000"/>
          <w:sz w:val="28"/>
        </w:rPr>
        <w:t>нопольное положение на соответствующем товарном рынке;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13) утверждает методики по проведению анализа состояния конкуренции на товарном рынке с определением критериев взаимозаменяемости товаров, доступности их приобретения, а также границ товарного ры</w:t>
      </w:r>
      <w:r>
        <w:rPr>
          <w:color w:val="000000"/>
          <w:sz w:val="28"/>
        </w:rPr>
        <w:t>нка, в отношении финансовых организаций – по согласованию с уполномоченным органом по регулированию, контролю и надзору финансового рынка и финансовых организаций;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14) разрабатывает и утверждает методику анализа общественно значимых рынков;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15)</w:t>
      </w:r>
      <w:r>
        <w:rPr>
          <w:color w:val="000000"/>
          <w:sz w:val="28"/>
        </w:rPr>
        <w:t xml:space="preserve"> разрабатывает и утверждает методики по проведению обследования товарных рынков, на которых будут создаваться государственные предприятия и юридические лица, более пятидесяти процентов акций (долей участия в уставном капитале) которых принадлежат государст</w:t>
      </w:r>
      <w:r>
        <w:rPr>
          <w:color w:val="000000"/>
          <w:sz w:val="28"/>
        </w:rPr>
        <w:t>ву, и аффилированные с ними юридические лица и (или) осуществляться ими дополнительные виды деятельности, в отношении государственных предприятий и юридических лиц, более пятидесяти процентов акций (долей участия в уставном капитале) которых принадлежат На</w:t>
      </w:r>
      <w:r>
        <w:rPr>
          <w:color w:val="000000"/>
          <w:sz w:val="28"/>
        </w:rPr>
        <w:t>циональному Банку Республики Казахстан, и аффилированных с ними юридических лиц – по согласованию с Национальным Банком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16) разрабатывает и утверждает методику оценки экономической концентрации на товарных рынках;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17) разр</w:t>
      </w:r>
      <w:r>
        <w:rPr>
          <w:color w:val="000000"/>
          <w:sz w:val="28"/>
        </w:rPr>
        <w:t>абатывает и утверждает методику оценки экономической концентрации на финансовых рынках по согласованию с уполномоченным органом по регулированию, контролю и надзору финансового рынка и финансовых организаций;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18) выявляет монопольно высокую (низкую),</w:t>
      </w:r>
      <w:r>
        <w:rPr>
          <w:color w:val="000000"/>
          <w:sz w:val="28"/>
        </w:rPr>
        <w:t xml:space="preserve"> монопсонически низкую цену, установленную субъектом рынка, занимающим доминирующее или монопольное положение;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19) утверждает методики по выявлению монопольно высокой (низкой) и монопсонически низкой цены;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20) проводит расследования по фактам н</w:t>
      </w:r>
      <w:r>
        <w:rPr>
          <w:color w:val="000000"/>
          <w:sz w:val="28"/>
        </w:rPr>
        <w:t>арушения законодательства Республики Казахстан в области защиты конкуренции субъектами рынка, государственными, местными исполнительными органами, организациями, наделенными государством функциями регулирования деятельности субъектов рынка, в порядке, уста</w:t>
      </w:r>
      <w:r>
        <w:rPr>
          <w:color w:val="000000"/>
          <w:sz w:val="28"/>
        </w:rPr>
        <w:t>новленном настоящим Кодексом;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21) запрашивает и получает в порядке, установленном законами Республики Казахстан, от государственных органов, в том числе уполномоченного органа в области государственной статистики, органов государственных доходов, суб</w:t>
      </w:r>
      <w:r>
        <w:rPr>
          <w:color w:val="000000"/>
          <w:sz w:val="28"/>
        </w:rPr>
        <w:t xml:space="preserve">ъектов рынка, а также должностных и иных физических и юридических лиц информацию, необходимую для осуществления полномочий, предусмотренных настоящим Кодексом, в том числе сведения, составляющие коммерческую и иную охраняемую законом тайну, за исключением </w:t>
      </w:r>
      <w:r>
        <w:rPr>
          <w:color w:val="000000"/>
          <w:sz w:val="28"/>
        </w:rPr>
        <w:t>банковской тайны, тайны страхования и коммерческой тайны на рынке ценных бумаг;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22) выносит субъектам рынка обязательные для исполнения предписания о: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прекращении нарушений норм настоящего Кодекса и (или) устранении их последствий;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восста</w:t>
      </w:r>
      <w:r>
        <w:rPr>
          <w:color w:val="000000"/>
          <w:sz w:val="28"/>
        </w:rPr>
        <w:t>новлении первоначального положения;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расторжении или изменении договоров, противоречащих настоящему Кодексу;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необходимости отмены сделок путем расторжения или признания их недействительными при регулировании экономической концентрации;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зак</w:t>
      </w:r>
      <w:r>
        <w:rPr>
          <w:color w:val="000000"/>
          <w:sz w:val="28"/>
        </w:rPr>
        <w:t>лючении договора с иным субъектом рынка в случае, если нарушением является необоснованный отказ или уклонение от заключения договора с определенными продавцами (поставщиками) либо покупателями;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23) вносит государственным, местным исполнительным орган</w:t>
      </w:r>
      <w:r>
        <w:rPr>
          <w:color w:val="000000"/>
          <w:sz w:val="28"/>
        </w:rPr>
        <w:t xml:space="preserve">ам, организациям, наделенным государством функциями регулирования деятельности субъектов рынка, обязательные для исполнения предписания об отмене или изменении принятых ими актов, устранении нарушений, а также расторжении, отмене или изменении заключенных </w:t>
      </w:r>
      <w:r>
        <w:rPr>
          <w:color w:val="000000"/>
          <w:sz w:val="28"/>
        </w:rPr>
        <w:t>ими соглашений и сделок, противоречащих настоящему Кодексу, и совершении действий, направленных на обеспечение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24) рассматривает дела об административных правонарушениях и налагает административные взыскания в порядке, установленном Коде</w:t>
      </w:r>
      <w:r>
        <w:rPr>
          <w:color w:val="000000"/>
          <w:sz w:val="28"/>
        </w:rPr>
        <w:t>ксом Республики Казахстан об административных правонарушениях, участвует в суде по рассмотрению дел о нарушениях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25) направляет в правоохранительные органы материалы для проведения д</w:t>
      </w:r>
      <w:r>
        <w:rPr>
          <w:color w:val="000000"/>
          <w:sz w:val="28"/>
        </w:rPr>
        <w:t>осудебного расследования по признакам уголовных правонарушений, связанных с нарушением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26) ежегодно не позднее 1 июня направляет Президенту Республики Казахстан и Премьер-Министру </w:t>
      </w:r>
      <w:r>
        <w:rPr>
          <w:color w:val="000000"/>
          <w:sz w:val="28"/>
        </w:rPr>
        <w:t>Республики Казахстан годовой отчет о состоянии конкуренции на отдельных товарных рынках и принимаемых мерах по ограничению монополистической деятельности, а также размещает его на своем интернет-ресурсе;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27) ежегодно не позднее 5 января года, следующ</w:t>
      </w:r>
      <w:r>
        <w:rPr>
          <w:color w:val="000000"/>
          <w:sz w:val="28"/>
        </w:rPr>
        <w:t>его за отчетным, направляет в Правительство Республики Казахстан предложения по передаче в конкурентную среду государственных предприятий, юридических лиц, более пятидесяти процентов акций (долей участия в уставном капитале) которых принадлежат государству</w:t>
      </w:r>
      <w:r>
        <w:rPr>
          <w:color w:val="000000"/>
          <w:sz w:val="28"/>
        </w:rPr>
        <w:t>, и аффилированных с ними юридических лиц, и предложения по актуализации перечня видов деятельности, осуществляемых юридическими лицами, более пятидесяти процентов акций (долей участия в уставном капитале) которых принадлежат государству, и аффилированными</w:t>
      </w:r>
      <w:r>
        <w:rPr>
          <w:color w:val="000000"/>
          <w:sz w:val="28"/>
        </w:rPr>
        <w:t xml:space="preserve"> с ними юридическими лицами;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28) обеспечивает информационную открытость проводимой государственной политики в области защиты конкуренции и ограничения монополистической деятельности, в том числе ежеквартально не позднее пятнадцатого числа месяца, сле</w:t>
      </w:r>
      <w:r>
        <w:rPr>
          <w:color w:val="000000"/>
          <w:sz w:val="28"/>
        </w:rPr>
        <w:t>дующего за отчетным, размещает сведения о своей деятельности в средствах массовой информации, в том числе на своем интернет-ресурсе;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29) проводит экспертизу цен на товары, производимые и (или) реализуемые субъектом государственной монополии;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30</w:t>
      </w:r>
      <w:r>
        <w:rPr>
          <w:color w:val="000000"/>
          <w:sz w:val="28"/>
        </w:rPr>
        <w:t>) в порядке, установленном законодательством Республики Казахстан, обращается в правоохранительные органы о проведении оперативно-розыскных мероприятий;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31) направляет должностному лицу субъекта рынка, государственного, местного исполнительного орган</w:t>
      </w:r>
      <w:r>
        <w:rPr>
          <w:color w:val="000000"/>
          <w:sz w:val="28"/>
        </w:rPr>
        <w:t xml:space="preserve">а, организации, наделенной государством функциями регулирования деятельности субъектов рынка, предостережение в письменной форме о недопустимости совершения действия (бездействия), которое может привести к нарушению законодательства Республики Казахстан в </w:t>
      </w:r>
      <w:r>
        <w:rPr>
          <w:color w:val="000000"/>
          <w:sz w:val="28"/>
        </w:rPr>
        <w:t>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32) размещает на своем интернет-ресурсе анализ состояния конкуренции на товарных рынках, за исключением информации, содержащей государственные секреты и иную охраняемую законом тайну;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33) направляет субъектам рынка, </w:t>
      </w:r>
      <w:r>
        <w:rPr>
          <w:color w:val="000000"/>
          <w:sz w:val="28"/>
        </w:rPr>
        <w:t xml:space="preserve">государственным, местным исполнительным органам, организациям, наделенным государством функциями регулирования деятельности субъектов рынка, уведомление о наличии в действиях (бездействии) субъекта рынка, государственного, местного исполнительного органа, </w:t>
      </w:r>
      <w:r>
        <w:rPr>
          <w:color w:val="000000"/>
          <w:sz w:val="28"/>
        </w:rPr>
        <w:t>организации, наделенной государством функциями регулирования деятельности субъектов рынка, признаков нарушения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34) дает официальное разъяснение нормативных правовых актов в области з</w:t>
      </w:r>
      <w:r>
        <w:rPr>
          <w:color w:val="000000"/>
          <w:sz w:val="28"/>
        </w:rPr>
        <w:t>ащиты конкуренции, принятых антимонопольным органом;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35) разрабатывает и утверждает правила рассмотрения проектов соглашений субъектов рынка на предмет соответствия или несоответствия требованиям законодательства Республики Казахстан в области защиты</w:t>
      </w:r>
      <w:r>
        <w:rPr>
          <w:color w:val="000000"/>
          <w:sz w:val="28"/>
        </w:rPr>
        <w:t xml:space="preserve">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36) разрабатывает и утверждает для субъектов рынка типовые внешние акты антимонопольного комплаенса;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37) устанавливает соответствие внешнего акта антимонопольного комплаенса, направляемого субъектом рынка (субъектами рынка), норма</w:t>
      </w:r>
      <w:r>
        <w:rPr>
          <w:color w:val="000000"/>
          <w:sz w:val="28"/>
        </w:rPr>
        <w:t>м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38) размещает на своем интернет-ресурсе информацию о результатах расследований нарушений законодательства Республики Казахстан в области защиты конкуренции, решения антимонопольног</w:t>
      </w:r>
      <w:r>
        <w:rPr>
          <w:color w:val="000000"/>
          <w:sz w:val="28"/>
        </w:rPr>
        <w:t>о органа;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39) подает иски в суд о расторжении, изменении договоров и (или) признании недействительными сделок, противоречащих настоящему Кодексу;</w:t>
      </w:r>
    </w:p>
    <w:p w:rsidR="00F92EDE" w:rsidRDefault="00A16C38">
      <w:pPr>
        <w:spacing w:after="0"/>
        <w:jc w:val="both"/>
      </w:pPr>
      <w:bookmarkStart w:id="399" w:name="z1446"/>
      <w:r>
        <w:rPr>
          <w:color w:val="000000"/>
          <w:sz w:val="28"/>
        </w:rPr>
        <w:t>      39-1) формирует и ведет государственный реестр субъектов государственной монополии;</w:t>
      </w:r>
    </w:p>
    <w:bookmarkEnd w:id="39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40) осущ</w:t>
      </w:r>
      <w:r>
        <w:rPr>
          <w:color w:val="000000"/>
          <w:sz w:val="28"/>
        </w:rPr>
        <w:t>ествляет иные полномочия, предусмотренные настоящим Кодексом, иными законами Республики Казахстан, актами Президента Республики Казахстан и Правительства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90-6 с изменениями, внесенными законами РК от 24.05.2018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156-VI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 xml:space="preserve">Статья 90-7. </w:t>
      </w:r>
      <w:r>
        <w:rPr>
          <w:b/>
          <w:color w:val="000000"/>
          <w:sz w:val="28"/>
        </w:rPr>
        <w:t>Права сотрудников антимонопольного органа</w:t>
      </w:r>
    </w:p>
    <w:p w:rsidR="00F92EDE" w:rsidRDefault="00A16C38">
      <w:pPr>
        <w:spacing w:after="0"/>
        <w:jc w:val="both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В абзац первый предусмотрено изменение Законом РК от 26.11.2019 № 273-VI (вводится в действие по истечении шести месяцев после дня его первого официального опубликования).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Сотрудн</w:t>
      </w:r>
      <w:r>
        <w:rPr>
          <w:color w:val="000000"/>
          <w:sz w:val="28"/>
        </w:rPr>
        <w:t>ики антимонопольного органа при исполнении служебных обязанностей, в том числе рассмотрении заявлений о нарушении законодательства Республики Казахстан в области защиты конкуренции, расследовании дел о нарушении законодательства Республики Казахстан в обла</w:t>
      </w:r>
      <w:r>
        <w:rPr>
          <w:color w:val="000000"/>
          <w:sz w:val="28"/>
        </w:rPr>
        <w:t>сти защиты конкуренции, регулировании экономической концентрации и определении состояния уровня конкуренции, в соответствии с возложенными на них полномочиями при предъявлении ими служебных удостоверений и решения антимонопольного органа о проведении рассл</w:t>
      </w:r>
      <w:r>
        <w:rPr>
          <w:color w:val="000000"/>
          <w:sz w:val="28"/>
        </w:rPr>
        <w:t>едования нарушений законодательства Республики Казахстан в области защиты конкуренции имеют право: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получать беспрепятственный доступ в помещения и на территории государственных органов и субъектов рынка с соблюдением требований законодательства Ре</w:t>
      </w:r>
      <w:r>
        <w:rPr>
          <w:color w:val="000000"/>
          <w:sz w:val="28"/>
        </w:rPr>
        <w:t>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запрашивать и получать письменную информацию в сроки, установленные антимонопольным органом, которые не могут быть менее пяти рабочих дней, от государственных, местных исполнительных органов, субъектов рынка, должностных и иных</w:t>
      </w:r>
      <w:r>
        <w:rPr>
          <w:color w:val="000000"/>
          <w:sz w:val="28"/>
        </w:rPr>
        <w:t xml:space="preserve"> физических и юридических лиц, а также письменные и (или) устные объяснения по фактам допущенных нарушений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осуществлять иные полномочия, установленные законодательством Республики</w:t>
      </w:r>
      <w:r>
        <w:rPr>
          <w:color w:val="000000"/>
          <w:sz w:val="28"/>
        </w:rPr>
        <w:t xml:space="preserve">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90-7 с изменением, внесенным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 xml:space="preserve">Статья 90-8. Обеспечение соблюдения коммерческой, </w:t>
      </w:r>
      <w:r>
        <w:rPr>
          <w:b/>
          <w:color w:val="000000"/>
          <w:sz w:val="28"/>
        </w:rPr>
        <w:t>служебной и иной охраняемой законом тайны</w:t>
      </w:r>
    </w:p>
    <w:p w:rsidR="00F92EDE" w:rsidRDefault="00A16C38">
      <w:pPr>
        <w:spacing w:after="0"/>
        <w:jc w:val="both"/>
      </w:pPr>
      <w:bookmarkStart w:id="400" w:name="z1294"/>
      <w:r>
        <w:rPr>
          <w:color w:val="000000"/>
          <w:sz w:val="28"/>
        </w:rPr>
        <w:t>      1. Информация, составляющая коммерческую, служебную и иную охраняемую законом тайну, полученная антимонопольным органом при осуществлении своих полномочий, не подлежит разглашению, за исключением случаев, уст</w:t>
      </w:r>
      <w:r>
        <w:rPr>
          <w:color w:val="000000"/>
          <w:sz w:val="28"/>
        </w:rPr>
        <w:t>ановленных законами Республики Казахстан.</w:t>
      </w:r>
    </w:p>
    <w:p w:rsidR="00F92EDE" w:rsidRDefault="00A16C38">
      <w:pPr>
        <w:spacing w:after="0"/>
        <w:jc w:val="both"/>
      </w:pPr>
      <w:bookmarkStart w:id="401" w:name="z1295"/>
      <w:bookmarkEnd w:id="400"/>
      <w:r>
        <w:rPr>
          <w:color w:val="000000"/>
          <w:sz w:val="28"/>
        </w:rPr>
        <w:t>      2. За разглашение информации, составляющей коммерческую, служебную и иную охраняемую законом тайну, сотрудники антимонопольного органа несут ответственность, установленную законами Республики Казахстан.</w:t>
      </w:r>
    </w:p>
    <w:p w:rsidR="00F92EDE" w:rsidRDefault="00A16C38">
      <w:pPr>
        <w:spacing w:after="0"/>
        <w:jc w:val="both"/>
      </w:pPr>
      <w:bookmarkStart w:id="402" w:name="z1296"/>
      <w:bookmarkEnd w:id="401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3. Вред, причиненный физическому или юридическому лицу в результате разглашения антимонопольным органом либо его должностными лицами информации, составляющей коммерческую, служебную и иную охраняемую законом тайну, подлежит возмещению в соответствии с гра</w:t>
      </w:r>
      <w:r>
        <w:rPr>
          <w:color w:val="000000"/>
          <w:sz w:val="28"/>
        </w:rPr>
        <w:t>жданским законодательством Республики Казахстан.</w:t>
      </w:r>
    </w:p>
    <w:p w:rsidR="00F92EDE" w:rsidRDefault="00A16C38">
      <w:pPr>
        <w:spacing w:after="0"/>
      </w:pPr>
      <w:bookmarkStart w:id="403" w:name="z1239"/>
      <w:bookmarkEnd w:id="402"/>
      <w:r>
        <w:rPr>
          <w:b/>
          <w:color w:val="000000"/>
        </w:rPr>
        <w:t xml:space="preserve"> Глава 8. ГОСУДАРСТВЕННАЯ ПОДДЕРЖКА ЧАСТНОГО ПРЕДПРИНИМАТЕЛЬСТВА</w:t>
      </w:r>
    </w:p>
    <w:p w:rsidR="00F92EDE" w:rsidRDefault="00A16C38">
      <w:pPr>
        <w:spacing w:after="0"/>
      </w:pPr>
      <w:bookmarkStart w:id="404" w:name="z91"/>
      <w:bookmarkEnd w:id="403"/>
      <w:r>
        <w:rPr>
          <w:b/>
          <w:color w:val="000000"/>
        </w:rPr>
        <w:t xml:space="preserve"> Статья 91. Понятие государственной поддержки частного предпринимательства</w:t>
      </w:r>
    </w:p>
    <w:bookmarkEnd w:id="404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Под государственной поддержкой частного предпринимательства </w:t>
      </w:r>
      <w:r>
        <w:rPr>
          <w:color w:val="000000"/>
          <w:sz w:val="28"/>
        </w:rPr>
        <w:t>понимается комплекс государственных мер по стимулированию развития частного предпринимательства, созданию благоприятных правовых, экономических условий для реализации предпринимательской инициативы в Республике Казахстан.</w:t>
      </w:r>
    </w:p>
    <w:p w:rsidR="00F92EDE" w:rsidRDefault="00A16C38">
      <w:pPr>
        <w:spacing w:after="0"/>
      </w:pPr>
      <w:bookmarkStart w:id="405" w:name="z92"/>
      <w:r>
        <w:rPr>
          <w:b/>
          <w:color w:val="000000"/>
        </w:rPr>
        <w:t xml:space="preserve"> Статья 92. Основные направления г</w:t>
      </w:r>
      <w:r>
        <w:rPr>
          <w:b/>
          <w:color w:val="000000"/>
        </w:rPr>
        <w:t>осударственной поддержки частного предпринимательства</w:t>
      </w:r>
    </w:p>
    <w:p w:rsidR="00F92EDE" w:rsidRDefault="00A16C38">
      <w:pPr>
        <w:spacing w:after="0"/>
        <w:jc w:val="both"/>
      </w:pPr>
      <w:bookmarkStart w:id="406" w:name="z568"/>
      <w:bookmarkEnd w:id="405"/>
      <w:r>
        <w:rPr>
          <w:color w:val="000000"/>
          <w:sz w:val="28"/>
        </w:rPr>
        <w:t>      1. Государственная поддержка частного предпринимательства осуществляется по следующим основным направлениям:</w:t>
      </w:r>
    </w:p>
    <w:bookmarkEnd w:id="40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малое и среднее предпринимательство;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агропромышленный комплекс и несе</w:t>
      </w:r>
      <w:r>
        <w:rPr>
          <w:color w:val="000000"/>
          <w:sz w:val="28"/>
        </w:rPr>
        <w:t>льскохозяйственные виды предпринимательской деятельности в сельской местности;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индустриально-инновационная деятельность;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специальные экономические зоны;</w:t>
      </w:r>
    </w:p>
    <w:p w:rsidR="00F92EDE" w:rsidRDefault="00A16C38">
      <w:pPr>
        <w:spacing w:after="0"/>
        <w:jc w:val="both"/>
      </w:pPr>
      <w:bookmarkStart w:id="407" w:name="z1810"/>
      <w:r>
        <w:rPr>
          <w:color w:val="000000"/>
          <w:sz w:val="28"/>
        </w:rPr>
        <w:t>      4-1) индустриальные зоны;</w:t>
      </w:r>
    </w:p>
    <w:bookmarkEnd w:id="40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инвестиционная деятельность;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предпр</w:t>
      </w:r>
      <w:r>
        <w:rPr>
          <w:color w:val="000000"/>
          <w:sz w:val="28"/>
        </w:rPr>
        <w:t>инимательство отечественных производителей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жилищное строительство.</w:t>
      </w:r>
    </w:p>
    <w:p w:rsidR="00F92EDE" w:rsidRDefault="00A16C38">
      <w:pPr>
        <w:spacing w:after="0"/>
        <w:jc w:val="both"/>
      </w:pPr>
      <w:bookmarkStart w:id="408" w:name="z569"/>
      <w:r>
        <w:rPr>
          <w:color w:val="000000"/>
          <w:sz w:val="28"/>
        </w:rPr>
        <w:t>      2. Государственная поддержка частного предпринимательства может осуществляться также по иным направлениям в случаях, установленных законодательством Республики Казах</w:t>
      </w:r>
      <w:r>
        <w:rPr>
          <w:color w:val="000000"/>
          <w:sz w:val="28"/>
        </w:rPr>
        <w:t>стан.</w:t>
      </w:r>
    </w:p>
    <w:bookmarkEnd w:id="408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92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rPr>
          <w:color w:val="FF0000"/>
          <w:sz w:val="28"/>
        </w:rPr>
        <w:t>.</w:t>
      </w:r>
      <w:r>
        <w:br/>
      </w:r>
    </w:p>
    <w:p w:rsidR="00F92EDE" w:rsidRDefault="00A16C38">
      <w:pPr>
        <w:spacing w:after="0"/>
      </w:pPr>
      <w:bookmarkStart w:id="409" w:name="z93"/>
      <w:r>
        <w:rPr>
          <w:b/>
          <w:color w:val="000000"/>
        </w:rPr>
        <w:t xml:space="preserve"> Статья 93. Основные виды государственной поддержки частного предпринимательства</w:t>
      </w:r>
    </w:p>
    <w:p w:rsidR="00F92EDE" w:rsidRDefault="00A16C38">
      <w:pPr>
        <w:spacing w:after="0"/>
        <w:jc w:val="both"/>
      </w:pPr>
      <w:bookmarkStart w:id="410" w:name="z570"/>
      <w:bookmarkEnd w:id="409"/>
      <w:r>
        <w:rPr>
          <w:color w:val="000000"/>
          <w:sz w:val="28"/>
        </w:rPr>
        <w:t>      1. Государственная поддержка частного предпринимательства включает следующие основные виды государственной поддержки частного предпринимательства:</w:t>
      </w:r>
    </w:p>
    <w:bookmarkEnd w:id="41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финансовая</w:t>
      </w:r>
      <w:r>
        <w:rPr>
          <w:color w:val="000000"/>
          <w:sz w:val="28"/>
        </w:rPr>
        <w:t xml:space="preserve"> и имущественная поддержка;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инфраструктурная поддержка;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институциональная поддержка, заключающаяся в создании и развитии финансовых институтов поддержки и развития частного предпринимательства, научно-исследовательских институтов при госу</w:t>
      </w:r>
      <w:r>
        <w:rPr>
          <w:color w:val="000000"/>
          <w:sz w:val="28"/>
        </w:rPr>
        <w:t>дарственных органах по изучению проблем и разработке предложений по развитию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информационная поддержка, заключающаяся в информационно-аналитической, учебно-методологической, научно-методической поддержке частного предп</w:t>
      </w:r>
      <w:r>
        <w:rPr>
          <w:color w:val="000000"/>
          <w:sz w:val="28"/>
        </w:rPr>
        <w:t>ринимательства.</w:t>
      </w:r>
    </w:p>
    <w:p w:rsidR="00F92EDE" w:rsidRDefault="00A16C38">
      <w:pPr>
        <w:spacing w:after="0"/>
        <w:jc w:val="both"/>
      </w:pPr>
      <w:bookmarkStart w:id="411" w:name="z571"/>
      <w:r>
        <w:rPr>
          <w:color w:val="000000"/>
          <w:sz w:val="28"/>
        </w:rPr>
        <w:t>      2. Государственная поддержка частного предпринимательства предусматривает иные виды государственной поддержки частного предпринимательства, установленные настоящим Кодексом и законодательством Республики Казахстан.</w:t>
      </w:r>
    </w:p>
    <w:bookmarkEnd w:id="411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93 с изменениями, внесенными Законом РК от 04.07.2018 </w:t>
      </w:r>
      <w:r>
        <w:rPr>
          <w:color w:val="000000"/>
          <w:sz w:val="28"/>
        </w:rPr>
        <w:t xml:space="preserve">№ 174-VІ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412" w:name="z94"/>
      <w:r>
        <w:rPr>
          <w:b/>
          <w:color w:val="000000"/>
        </w:rPr>
        <w:t xml:space="preserve"> Статья 94. Финансовая и имущественная поддержка частного пред</w:t>
      </w:r>
      <w:r>
        <w:rPr>
          <w:b/>
          <w:color w:val="000000"/>
        </w:rPr>
        <w:t>принимательства</w:t>
      </w:r>
    </w:p>
    <w:p w:rsidR="00F92EDE" w:rsidRDefault="00A16C38">
      <w:pPr>
        <w:spacing w:after="0"/>
        <w:jc w:val="both"/>
      </w:pPr>
      <w:bookmarkStart w:id="413" w:name="z572"/>
      <w:bookmarkEnd w:id="412"/>
      <w:r>
        <w:rPr>
          <w:color w:val="000000"/>
          <w:sz w:val="28"/>
        </w:rPr>
        <w:t>      1. Финансовая и имущественная поддержка частного предпринимательства осуществляется путем:</w:t>
      </w:r>
    </w:p>
    <w:bookmarkEnd w:id="41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закупа гарантированного объема товаров (работ, услуг);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предоставления займов за счет бюджетных средств;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3) организации </w:t>
      </w:r>
      <w:r>
        <w:rPr>
          <w:color w:val="000000"/>
          <w:sz w:val="28"/>
        </w:rPr>
        <w:t>кредитования через банки второго уровня, национальные институты развития и иные юридические лица в соответствии с законодательством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4) выдачи государственных грантов для организации и реализации социально значимых проектов в </w:t>
      </w:r>
      <w:r>
        <w:rPr>
          <w:color w:val="000000"/>
          <w:sz w:val="28"/>
        </w:rPr>
        <w:t>отраслях экономики;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субсидирования ставки вознаграждения по выдаваемым кредитам и совершаемым лизинговым сделкам банками второго уровня, Банком Развития Казахстана и иными юридическими лицами, осуществляющими лизинговую деятельность, субъектам час</w:t>
      </w:r>
      <w:r>
        <w:rPr>
          <w:color w:val="000000"/>
          <w:sz w:val="28"/>
        </w:rPr>
        <w:t>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5-1) субсидирования ставки вознаграждения по выдаваемым кредитам банками второго уровня субъектам частного предпринимательства для целей жилищного строительства в порядке, определяемом уполномоченным органом по делам архите</w:t>
      </w:r>
      <w:r>
        <w:rPr>
          <w:color w:val="000000"/>
          <w:sz w:val="28"/>
        </w:rPr>
        <w:t>ктуры, градостроительства и строительства;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субсидирования ставки вознаграждения по выдаваемым микрокредитам микрофинансовыми организациями субъектам частного предпринимательства;</w:t>
      </w:r>
    </w:p>
    <w:p w:rsidR="00F92EDE" w:rsidRDefault="00A16C38">
      <w:pPr>
        <w:spacing w:after="0"/>
        <w:jc w:val="both"/>
      </w:pPr>
      <w:bookmarkStart w:id="414" w:name="z1448"/>
      <w:r>
        <w:rPr>
          <w:color w:val="000000"/>
          <w:sz w:val="28"/>
        </w:rPr>
        <w:t>      6-1) субсидирования ставки купонного вознаграждения по облигац</w:t>
      </w:r>
      <w:r>
        <w:rPr>
          <w:color w:val="000000"/>
          <w:sz w:val="28"/>
        </w:rPr>
        <w:t>иям, выпущенным субъектами частного предпринимательства в соответствии с законодательством Республики Казахстан и включенным в список фондовой биржи, осуществляющей деятельность на территории Республики Казахстан;</w:t>
      </w:r>
    </w:p>
    <w:bookmarkEnd w:id="41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возмещения и (или) субсидирования</w:t>
      </w:r>
      <w:r>
        <w:rPr>
          <w:color w:val="000000"/>
          <w:sz w:val="28"/>
        </w:rPr>
        <w:t xml:space="preserve"> расходов и (или) затрат;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частичного гарантирования кредитов субъектов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лизинга;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предоставления иных мер финансовой и имущественной поддержки частного предпринимательства, установленных настоящим Код</w:t>
      </w:r>
      <w:r>
        <w:rPr>
          <w:color w:val="000000"/>
          <w:sz w:val="28"/>
        </w:rPr>
        <w:t>ексом и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415" w:name="z573"/>
      <w:r>
        <w:rPr>
          <w:color w:val="000000"/>
          <w:sz w:val="28"/>
        </w:rPr>
        <w:t>      2. Порядок, формы государственной финансовой поддержки, отрасль (отрасли) экономики, в которой (которых) осуществляют деятельность субъекты частного предпринимательства, подлежащие государственной финан</w:t>
      </w:r>
      <w:r>
        <w:rPr>
          <w:color w:val="000000"/>
          <w:sz w:val="28"/>
        </w:rPr>
        <w:t>совой поддержке, юридическое (юридические) лицо (лица), привлекаемое (привлекаемые) для оказания государственной финансовой поддержки, размеры финансовой поддержки и другие условия, необходимые для оказания государственной финансовой поддержки, утверждаютс</w:t>
      </w:r>
      <w:r>
        <w:rPr>
          <w:color w:val="000000"/>
          <w:sz w:val="28"/>
        </w:rPr>
        <w:t>я Правительством Республики Казахстан.</w:t>
      </w:r>
    </w:p>
    <w:bookmarkEnd w:id="415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94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</w:t>
      </w:r>
      <w:r>
        <w:rPr>
          <w:color w:val="FF0000"/>
          <w:sz w:val="28"/>
        </w:rPr>
        <w:t>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416" w:name="z95"/>
      <w:r>
        <w:rPr>
          <w:b/>
          <w:color w:val="000000"/>
        </w:rPr>
        <w:t xml:space="preserve"> Статья 95. Специальный фонд развития частного предпринимательства</w:t>
      </w:r>
    </w:p>
    <w:p w:rsidR="00F92EDE" w:rsidRDefault="00A16C38">
      <w:pPr>
        <w:spacing w:after="0"/>
        <w:jc w:val="both"/>
      </w:pPr>
      <w:bookmarkStart w:id="417" w:name="z574"/>
      <w:bookmarkEnd w:id="416"/>
      <w:r>
        <w:rPr>
          <w:color w:val="000000"/>
          <w:sz w:val="28"/>
        </w:rPr>
        <w:t xml:space="preserve">      1. Финансовую поддержку инициатив субъектов частного предпринимательства со стороны государства осуществляет в том числе специальный фонд развития </w:t>
      </w:r>
      <w:r>
        <w:rPr>
          <w:color w:val="000000"/>
          <w:sz w:val="28"/>
        </w:rPr>
        <w:t>предпринимательства, созданный по решению Правительства Республики Казахстан, контрольный пакет акций которого принадлежит национальному управляющему холдингу (далее – специальный фонд).</w:t>
      </w:r>
    </w:p>
    <w:bookmarkEnd w:id="41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Основной целью деятельности специального фонда является содейст</w:t>
      </w:r>
      <w:r>
        <w:rPr>
          <w:color w:val="000000"/>
          <w:sz w:val="28"/>
        </w:rPr>
        <w:t>вие качественному развитию частного предпринимательства в Республике Казахстан посредством предоставления финансовой и нефинансовой поддержки частного предпринимательства.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Основными задачами специального фонда являются: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развитие деятельности</w:t>
      </w:r>
      <w:r>
        <w:rPr>
          <w:color w:val="000000"/>
          <w:sz w:val="28"/>
        </w:rPr>
        <w:t xml:space="preserve"> микрофинансовых организаций;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создание системы гарантирования субъектов частного предпринимательства при получении ими кредитов в банках второго уровня и иных юридических лицах;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развитие финансового лизинга;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обучение и консалтинг</w:t>
      </w:r>
      <w:r>
        <w:rPr>
          <w:color w:val="000000"/>
          <w:sz w:val="28"/>
        </w:rPr>
        <w:t xml:space="preserve"> по вопросам осуществления частного предпринимательства, в том числе финансовой и имущественной поддержки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информационно-аналитическая поддержка по вопросам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финансирование субъект</w:t>
      </w:r>
      <w:r>
        <w:rPr>
          <w:color w:val="000000"/>
          <w:sz w:val="28"/>
        </w:rPr>
        <w:t>ов частного предпринимательства путем обусловленного размещения средств в банках второго уровня и иных юридических лицах, а также иными способами, прямо предусмотренными законодательством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7) субсидирование ставки вознаграждения </w:t>
      </w:r>
      <w:r>
        <w:rPr>
          <w:color w:val="000000"/>
          <w:sz w:val="28"/>
        </w:rPr>
        <w:t>по выдаваемым кредитам и совершаемым лизинговым сделкам банками второго уровня, Банком Развития Казахстана и иными юридическими лицами, осуществляющими лизинговую деятельность, субъектам частного предпринимательства;</w:t>
      </w:r>
    </w:p>
    <w:p w:rsidR="00F92EDE" w:rsidRDefault="00A16C38">
      <w:pPr>
        <w:spacing w:after="0"/>
        <w:jc w:val="both"/>
      </w:pPr>
      <w:bookmarkStart w:id="418" w:name="z1449"/>
      <w:r>
        <w:rPr>
          <w:color w:val="000000"/>
          <w:sz w:val="28"/>
        </w:rPr>
        <w:t>      7-1) субсидирование ставки купонн</w:t>
      </w:r>
      <w:r>
        <w:rPr>
          <w:color w:val="000000"/>
          <w:sz w:val="28"/>
        </w:rPr>
        <w:t>ого вознаграждения по облигациям, выпущенным субъектами частного предпринимательства в соответствии с законодательством Республики Казахстан и включенным в список фондовой биржи, осуществляющей деятельность на территории Республики Казахстан;</w:t>
      </w:r>
    </w:p>
    <w:bookmarkEnd w:id="41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проп</w:t>
      </w:r>
      <w:r>
        <w:rPr>
          <w:color w:val="000000"/>
          <w:sz w:val="28"/>
        </w:rPr>
        <w:t>аганда идей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осуществление мониторинга реализации программ поддержки субъектов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другие задачи в соответствии с уставом специального фонда.</w:t>
      </w:r>
    </w:p>
    <w:p w:rsidR="00F92EDE" w:rsidRDefault="00A16C38">
      <w:pPr>
        <w:spacing w:after="0"/>
        <w:jc w:val="both"/>
      </w:pPr>
      <w:bookmarkStart w:id="419" w:name="z575"/>
      <w:r>
        <w:rPr>
          <w:color w:val="000000"/>
          <w:sz w:val="28"/>
        </w:rPr>
        <w:t>      2. Порядок и условия реализации за</w:t>
      </w:r>
      <w:r>
        <w:rPr>
          <w:color w:val="000000"/>
          <w:sz w:val="28"/>
        </w:rPr>
        <w:t>дач специального фонда определяются национальным управляющим холдингом.</w:t>
      </w:r>
    </w:p>
    <w:bookmarkEnd w:id="419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95 с изменением, внесенным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ания).</w:t>
      </w:r>
      <w:r>
        <w:br/>
      </w:r>
    </w:p>
    <w:p w:rsidR="00F92EDE" w:rsidRDefault="00A16C38">
      <w:pPr>
        <w:spacing w:after="0"/>
      </w:pPr>
      <w:bookmarkStart w:id="420" w:name="z96"/>
      <w:r>
        <w:rPr>
          <w:b/>
          <w:color w:val="000000"/>
        </w:rPr>
        <w:t xml:space="preserve"> Статья 96. Информационная поддержка частного предпринимательства</w:t>
      </w:r>
    </w:p>
    <w:p w:rsidR="00F92EDE" w:rsidRDefault="00A16C38">
      <w:pPr>
        <w:spacing w:after="0"/>
        <w:jc w:val="both"/>
      </w:pPr>
      <w:bookmarkStart w:id="421" w:name="z576"/>
      <w:bookmarkEnd w:id="420"/>
      <w:r>
        <w:rPr>
          <w:color w:val="000000"/>
          <w:sz w:val="28"/>
        </w:rPr>
        <w:t xml:space="preserve">      1. Информационная поддержка частного предпринимательства осуществляется в целях повышения профессионального уровня субъектов частного предпринимательства и их работников, </w:t>
      </w:r>
      <w:r>
        <w:rPr>
          <w:color w:val="000000"/>
          <w:sz w:val="28"/>
        </w:rPr>
        <w:t>позволяющая производить конкурентоспособные товары (работы, услуги).</w:t>
      </w:r>
    </w:p>
    <w:p w:rsidR="00F92EDE" w:rsidRDefault="00A16C38">
      <w:pPr>
        <w:spacing w:after="0"/>
        <w:jc w:val="both"/>
      </w:pPr>
      <w:bookmarkStart w:id="422" w:name="z577"/>
      <w:bookmarkEnd w:id="421"/>
      <w:r>
        <w:rPr>
          <w:color w:val="000000"/>
          <w:sz w:val="28"/>
        </w:rPr>
        <w:t>      2. Информационная поддержка осуществляется путем:</w:t>
      </w:r>
    </w:p>
    <w:bookmarkEnd w:id="42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организации учебных семинаров-тренингов и научно-практических конференций по развитию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2) организации зарубежных стажировок;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распространения методических пособий, информационных бюллетеней о практике осуществления частного предпринимательства, рынке новых технологий;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создания в регионах сети информационных, консалтинговых ц</w:t>
      </w:r>
      <w:r>
        <w:rPr>
          <w:color w:val="000000"/>
          <w:sz w:val="28"/>
        </w:rPr>
        <w:t>ентров;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оказания консультационных, информационных, юридических и маркетинговых и иных услуг;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содействия трансферту передовых зарубежных технологий;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сервисно-информационной поддержки при продвижении отечественных товаров (работ, у</w:t>
      </w:r>
      <w:r>
        <w:rPr>
          <w:color w:val="000000"/>
          <w:sz w:val="28"/>
        </w:rPr>
        <w:t>слуг) на экспорт;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подготовки менеджеров для организации обучения субъектов малого предпринимательства в регионах.</w:t>
      </w:r>
    </w:p>
    <w:p w:rsidR="00F92EDE" w:rsidRDefault="00A16C38">
      <w:pPr>
        <w:spacing w:after="0"/>
        <w:jc w:val="both"/>
      </w:pPr>
      <w:bookmarkStart w:id="423" w:name="z578"/>
      <w:r>
        <w:rPr>
          <w:color w:val="000000"/>
          <w:sz w:val="28"/>
        </w:rPr>
        <w:t xml:space="preserve">      3. Информационная поддержка субъектов частного предпринимательства осуществляется за счет бюджетных средств и иных источников, </w:t>
      </w:r>
      <w:r>
        <w:rPr>
          <w:color w:val="000000"/>
          <w:sz w:val="28"/>
        </w:rPr>
        <w:t>не запрещенных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424" w:name="z579"/>
      <w:bookmarkEnd w:id="423"/>
      <w:r>
        <w:rPr>
          <w:color w:val="000000"/>
          <w:sz w:val="28"/>
        </w:rPr>
        <w:t>      4. Уполномоченный орган по предпринимательству в целях осуществления информационной поддержки частного предпринимательства на своем интернет-ресурсе размещает следующую информацию:</w:t>
      </w:r>
    </w:p>
    <w:bookmarkEnd w:id="42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 гос</w:t>
      </w:r>
      <w:r>
        <w:rPr>
          <w:color w:val="000000"/>
          <w:sz w:val="28"/>
        </w:rPr>
        <w:t>ударственных и иных программах, направленных на поддержку субъектов частного предпринимательства, и их реализации;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 количестве субъектов частного предпринимательства с классификацией по видам экономической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3) об организациях, </w:t>
      </w:r>
      <w:r>
        <w:rPr>
          <w:color w:val="000000"/>
          <w:sz w:val="28"/>
        </w:rPr>
        <w:t>образующих инфраструктуру поддержки субъектов частного предпринимательства, условиях и о порядке оказания такими организациями поддержки субъектам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 мерах финансовой поддержки субъектов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5) о результатах проведенного анализа предпринимательской среды, инвестиционного климата и инфраструктуры развития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6) о концепциях проектов законов и проектов нормативных правовых актов, направленных на обеспечение </w:t>
      </w:r>
      <w:r>
        <w:rPr>
          <w:color w:val="000000"/>
          <w:sz w:val="28"/>
        </w:rPr>
        <w:t>поддержки развития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иную необходимую для развития субъектов частного предпринимательства информацию, предусмотренную настоящим Кодексом, законами Республики Казахстан, актами Президента Республики Казахстан и Правитель</w:t>
      </w:r>
      <w:r>
        <w:rPr>
          <w:color w:val="000000"/>
          <w:sz w:val="28"/>
        </w:rPr>
        <w:t>ства Республики Казахстан.</w:t>
      </w:r>
    </w:p>
    <w:p w:rsidR="00F92EDE" w:rsidRDefault="00A16C38">
      <w:pPr>
        <w:spacing w:after="0"/>
      </w:pPr>
      <w:bookmarkStart w:id="425" w:name="z97"/>
      <w:r>
        <w:rPr>
          <w:b/>
          <w:color w:val="000000"/>
        </w:rPr>
        <w:t xml:space="preserve"> Статья 97. Инфраструктурная поддержка частного предпринимательства</w:t>
      </w:r>
    </w:p>
    <w:p w:rsidR="00F92EDE" w:rsidRDefault="00A16C38">
      <w:pPr>
        <w:spacing w:after="0"/>
        <w:jc w:val="both"/>
      </w:pPr>
      <w:bookmarkStart w:id="426" w:name="z1746"/>
      <w:bookmarkEnd w:id="425"/>
      <w:r>
        <w:rPr>
          <w:color w:val="000000"/>
          <w:sz w:val="28"/>
        </w:rPr>
        <w:t xml:space="preserve">       Инфраструктурная поддержка частного предпринимательства обеспечивается путем создания и развития инфраструктуры поддержки частного предпринимательства, по</w:t>
      </w:r>
      <w:r>
        <w:rPr>
          <w:color w:val="000000"/>
          <w:sz w:val="28"/>
        </w:rPr>
        <w:t>д которой понимается комплекс создаваемых или действующих организаций, обеспечивающих общие условия функционирования и развития частного предпринимательства, включая содействие в организации собственного дела, предоставление информации в области права, мар</w:t>
      </w:r>
      <w:r>
        <w:rPr>
          <w:color w:val="000000"/>
          <w:sz w:val="28"/>
        </w:rPr>
        <w:t xml:space="preserve">кетинга, инжиниринга и менеджмента, поддержку в обеспечении материально-техническими, финансовыми и другими ресурсами на коммерческой основе. </w:t>
      </w:r>
    </w:p>
    <w:p w:rsidR="00F92EDE" w:rsidRDefault="00A16C38">
      <w:pPr>
        <w:spacing w:after="0"/>
        <w:jc w:val="both"/>
      </w:pPr>
      <w:bookmarkStart w:id="427" w:name="z1747"/>
      <w:bookmarkEnd w:id="426"/>
      <w:r>
        <w:rPr>
          <w:color w:val="000000"/>
          <w:sz w:val="28"/>
        </w:rPr>
        <w:t>      К инфраструктуре поддержки частного предпринимательства относятся центры поддержки предпринимательства, биз</w:t>
      </w:r>
      <w:r>
        <w:rPr>
          <w:color w:val="000000"/>
          <w:sz w:val="28"/>
        </w:rPr>
        <w:t>нес-инкубаторы и элементы индустриально-инновационной инфраструктуры.</w:t>
      </w:r>
    </w:p>
    <w:bookmarkEnd w:id="427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97 в редакции Закона РК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428" w:name="z98"/>
      <w:r>
        <w:rPr>
          <w:b/>
          <w:color w:val="000000"/>
        </w:rPr>
        <w:t xml:space="preserve"> Статья </w:t>
      </w:r>
      <w:r>
        <w:rPr>
          <w:b/>
          <w:color w:val="000000"/>
        </w:rPr>
        <w:t>98. Компетенция Правительства Республики Казахстан в области государственной поддержки и развития частного предпринимательства</w:t>
      </w:r>
    </w:p>
    <w:p w:rsidR="00F92EDE" w:rsidRDefault="00A16C38">
      <w:pPr>
        <w:spacing w:after="0"/>
        <w:jc w:val="both"/>
      </w:pPr>
      <w:bookmarkStart w:id="429" w:name="z580"/>
      <w:bookmarkEnd w:id="428"/>
      <w:r>
        <w:rPr>
          <w:color w:val="000000"/>
          <w:sz w:val="28"/>
        </w:rPr>
        <w:t>      1. Правительство Республики Казахстан:</w:t>
      </w:r>
    </w:p>
    <w:bookmarkEnd w:id="42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области государственной поддержки и развития частного предпринимательства: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1) разрабатывает основные направления государственной политики в области поддержки и развития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формирует государственную систему поддержки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3) определяет порядок оказания </w:t>
      </w:r>
      <w:r>
        <w:rPr>
          <w:color w:val="000000"/>
          <w:sz w:val="28"/>
        </w:rPr>
        <w:t>государственной поддержки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образует и упраздняет консультативно-совещательные органы при Правительстве по вопросам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организует рассмотрение экспертными советами разрабатываемых цен</w:t>
      </w:r>
      <w:r>
        <w:rPr>
          <w:color w:val="000000"/>
          <w:sz w:val="28"/>
        </w:rPr>
        <w:t xml:space="preserve">тральными государственными, местными представительными и исполнительными органами проектов нормативных правовых актов, проектов международных договоров Республики Казахстан, а также международных договоров, участницей которых намеревается стать Республика </w:t>
      </w:r>
      <w:r>
        <w:rPr>
          <w:color w:val="000000"/>
          <w:sz w:val="28"/>
        </w:rPr>
        <w:t>Казахстан, затрагивающих интересы субъектов частного предпринимательства;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6) исключен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7) утверждает правила предоставления субъектам малого и среднего предпринимательства в </w:t>
      </w:r>
      <w:r>
        <w:rPr>
          <w:color w:val="000000"/>
          <w:sz w:val="28"/>
        </w:rPr>
        <w:t>имущественный наем (аренду) или доверительное управление неиспользуемых объектов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</w:t>
      </w:r>
      <w:r>
        <w:rPr>
          <w:color w:val="000000"/>
          <w:sz w:val="28"/>
        </w:rPr>
        <w:t>редачей в собственность;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определяет и реализует государственную политику, стимулирующую создание и совершенствование конкурентоспособных отраслей, развитие субъектов частного предпринимательства и повышение качества производимой ими продукции;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9) разрабатывает нормативные правовые акты, способствующие развитию конкуренции и стимулированию инвестиций в инновации, материальные активы, а также долгосрочных инвестиций;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стимулирует создание кластеров в отдельных секторах экономики;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11) проводит анализ функционирования отраслей экономики в целях устранения препятствий для развития субъектов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12) создает национальные институты развития в целях увеличения инвестиций и ускорения внедрения инноваций в э</w:t>
      </w:r>
      <w:r>
        <w:rPr>
          <w:color w:val="000000"/>
          <w:sz w:val="28"/>
        </w:rPr>
        <w:t>кономику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13) осуществляет временную защиту отдельных отраслей таможенно-тарифными и нетарифными методами с созданием условий для развития конкуренции между субъектами частного предпринимательства в этих отраслях;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14) прини</w:t>
      </w:r>
      <w:r>
        <w:rPr>
          <w:color w:val="000000"/>
          <w:sz w:val="28"/>
        </w:rPr>
        <w:t>мает меры к устранению барьеров, установленных другой страной, в отношении национальных экспортеров;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15) стимулирует субъектов частного предпринимательства на проведение согласованной совместной экспортной политики;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16) организует предоставлени</w:t>
      </w:r>
      <w:r>
        <w:rPr>
          <w:color w:val="000000"/>
          <w:sz w:val="28"/>
        </w:rPr>
        <w:t>е субъектам частного предпринимательства экономической информации о состоянии внутренних и внешних рынков;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17) создает условия для повышения конкурентоспособности национальной продукции путем стимулирования внедрения систем менеджмента качества;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18) создает условия для внешнего спроса путем лоббирования интересов национальных экспортеров на территории других стран;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19) взаимодействует с Национальной палатой и объединениями субъектов частного предпринимательства и работодателей;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0) создает научно-исследовательские организации, финансирует фундаментальные и прикладные научные исследования для решения проблем отрасли или кластеров;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21) разрабатывает меры по вовлечению социально уязвимых слоев населения в частное предпринимател</w:t>
      </w:r>
      <w:r>
        <w:rPr>
          <w:color w:val="000000"/>
          <w:sz w:val="28"/>
        </w:rPr>
        <w:t>ьство;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22) утверждает правила проведения аккредитации объединений субъектов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23) утверждает типовое положение об экспертных советах по вопросам предпринимательства.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области поддержки индустриально-инновацион</w:t>
      </w:r>
      <w:r>
        <w:rPr>
          <w:color w:val="000000"/>
          <w:sz w:val="28"/>
        </w:rPr>
        <w:t>ной деятельности: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разрабатывает основные направления государственной политики в сфере государственной поддержки индустриально-инновационной деятельности и организует их осуществление;</w:t>
      </w:r>
    </w:p>
    <w:p w:rsidR="00F92EDE" w:rsidRDefault="00A16C38">
      <w:pPr>
        <w:spacing w:after="0"/>
        <w:jc w:val="both"/>
      </w:pPr>
      <w:bookmarkStart w:id="430" w:name="z1329"/>
      <w:r>
        <w:rPr>
          <w:color w:val="000000"/>
          <w:sz w:val="28"/>
        </w:rPr>
        <w:t>      2) определяет приоритетные сектора экономики;</w:t>
      </w:r>
    </w:p>
    <w:bookmarkEnd w:id="43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ут</w:t>
      </w:r>
      <w:r>
        <w:rPr>
          <w:color w:val="000000"/>
          <w:sz w:val="28"/>
        </w:rPr>
        <w:t>верждает перечень национальных институтов развития и иных юридических лиц, пятьдесят и более процентов голосующих акций (долей участия в уставном капитале) которых прямо либо косвенно принадлежат государству, уполномоченных на реализацию мер государственно</w:t>
      </w:r>
      <w:r>
        <w:rPr>
          <w:color w:val="000000"/>
          <w:sz w:val="28"/>
        </w:rPr>
        <w:t>й поддержки индустриально-инновационной деятельности;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4)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>      5) исключен Законом РК от 24.05.201</w:t>
      </w:r>
      <w:r>
        <w:rPr>
          <w:color w:val="FF0000"/>
          <w:sz w:val="28"/>
        </w:rPr>
        <w:t xml:space="preserve">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6) образует Координационный совет по форсированному индустриально-инновационному развитию при Правительстве Республики Казахстан </w:t>
      </w:r>
      <w:r>
        <w:rPr>
          <w:color w:val="000000"/>
          <w:sz w:val="28"/>
        </w:rPr>
        <w:t>и утверждает его положение и состав;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определяет порядок включения проектов в карту индустриализации и карты поддержки предпринимательства регионов.</w:t>
      </w:r>
    </w:p>
    <w:p w:rsidR="00F92EDE" w:rsidRDefault="00A16C38">
      <w:pPr>
        <w:spacing w:after="0"/>
        <w:jc w:val="both"/>
      </w:pPr>
      <w:bookmarkStart w:id="431" w:name="z581"/>
      <w:r>
        <w:rPr>
          <w:color w:val="000000"/>
          <w:sz w:val="28"/>
        </w:rPr>
        <w:t xml:space="preserve">      2. Правительство Республики Казахстан выполняет иные функции, предусмотренные Конституцией, </w:t>
      </w:r>
      <w:r>
        <w:rPr>
          <w:color w:val="000000"/>
          <w:sz w:val="28"/>
        </w:rPr>
        <w:t>настоящим Кодексом, законами Республики Казахстан и актами Президента Республики Казахстан.</w:t>
      </w:r>
    </w:p>
    <w:bookmarkEnd w:id="431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98 с изменениями, внесенными законами РК от 03.07.2017 </w:t>
      </w:r>
      <w:r>
        <w:rPr>
          <w:color w:val="000000"/>
          <w:sz w:val="28"/>
        </w:rPr>
        <w:t>№ 86-VI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</w:t>
      </w:r>
      <w:r>
        <w:rPr>
          <w:color w:val="FF0000"/>
          <w:sz w:val="28"/>
        </w:rPr>
        <w:t xml:space="preserve">официального опубликования);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F92EDE" w:rsidRDefault="00A16C38">
      <w:pPr>
        <w:spacing w:after="0"/>
      </w:pPr>
      <w:bookmarkStart w:id="432" w:name="z99"/>
      <w:r>
        <w:rPr>
          <w:b/>
          <w:color w:val="000000"/>
        </w:rPr>
        <w:t xml:space="preserve"> Статья 99. Компетенция уполномочен</w:t>
      </w:r>
      <w:r>
        <w:rPr>
          <w:b/>
          <w:color w:val="000000"/>
        </w:rPr>
        <w:t>ного органа по предпринимательству в области государственной поддержки и развития частного предпринимательства</w:t>
      </w:r>
    </w:p>
    <w:bookmarkEnd w:id="43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Уполномоченный орган по предпринимательству: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реализует государственную политику по развитию и государственной поддержке частного п</w:t>
      </w:r>
      <w:r>
        <w:rPr>
          <w:color w:val="000000"/>
          <w:sz w:val="28"/>
        </w:rPr>
        <w:t>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организует и координирует выполнение государственных мер поддержки и развития малого и среднего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разрабатывает предложения о совершенствовании мер по финансированию и кредитованию субъектов частного</w:t>
      </w:r>
      <w:r>
        <w:rPr>
          <w:color w:val="000000"/>
          <w:sz w:val="28"/>
        </w:rPr>
        <w:t xml:space="preserve">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проводит анализ предпринимательской среды, инвестиционного климата и инфраструктуры развития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разрабатывает нормативные правовые акты, обеспечивающие поддержку и развитие частного предпри</w:t>
      </w:r>
      <w:r>
        <w:rPr>
          <w:color w:val="000000"/>
          <w:sz w:val="28"/>
        </w:rPr>
        <w:t>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способствует формированию и развитию инфраструктуры малого и среднего предпринимательства в регионах республики;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создает условия для участия малого и среднего предпринимательства в реализации документов Системы государственн</w:t>
      </w:r>
      <w:r>
        <w:rPr>
          <w:color w:val="000000"/>
          <w:sz w:val="28"/>
        </w:rPr>
        <w:t>ого планирования Республики Казахстан в сфере инновационного, инвестиционного и индустриального развития;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создает условия для инвесторов, международных организаций-грантодателей в вопросах поддержки и развития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</w:t>
      </w:r>
      <w:r>
        <w:rPr>
          <w:color w:val="000000"/>
          <w:sz w:val="28"/>
        </w:rPr>
        <w:t>) организует методологическую помощь субъектам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создает условия для выхода субъектов частного предпринимательства на международные рынки товаров, работ, услуг;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11) осуществляет международное сотрудничество в обл</w:t>
      </w:r>
      <w:r>
        <w:rPr>
          <w:color w:val="000000"/>
          <w:sz w:val="28"/>
        </w:rPr>
        <w:t>асти развития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12) пропагандирует государственную политику по развитию и поддержке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13) осуществляет иные полномочия, предусмотренные настоящим Кодексом, законами Республики Казахстан, а</w:t>
      </w:r>
      <w:r>
        <w:rPr>
          <w:color w:val="000000"/>
          <w:sz w:val="28"/>
        </w:rPr>
        <w:t>ктами Президента Республики Казахстан и Правительства Республики Казахстан.</w:t>
      </w:r>
    </w:p>
    <w:p w:rsidR="00F92EDE" w:rsidRDefault="00A16C38">
      <w:pPr>
        <w:spacing w:after="0"/>
      </w:pPr>
      <w:bookmarkStart w:id="433" w:name="z100"/>
      <w:r>
        <w:rPr>
          <w:b/>
          <w:color w:val="000000"/>
        </w:rPr>
        <w:t xml:space="preserve"> Статья 100. Уполномоченный орган в области государственной поддержки индустриально-инновационной деятельности и его компетенция в области государственной поддержки частного предпр</w:t>
      </w:r>
      <w:r>
        <w:rPr>
          <w:b/>
          <w:color w:val="000000"/>
        </w:rPr>
        <w:t>инимательства</w:t>
      </w:r>
    </w:p>
    <w:p w:rsidR="00F92EDE" w:rsidRDefault="00A16C38">
      <w:pPr>
        <w:spacing w:after="0"/>
        <w:jc w:val="both"/>
      </w:pPr>
      <w:bookmarkStart w:id="434" w:name="z582"/>
      <w:bookmarkEnd w:id="433"/>
      <w:r>
        <w:rPr>
          <w:color w:val="000000"/>
          <w:sz w:val="28"/>
        </w:rPr>
        <w:t>      1. Уполномоченным органом в области государственной поддержки индустриально-инновационной деятельности является центральный исполнительный орган, осуществляющий руководство в сфере индустрии и индустриально-инновационного развития и про</w:t>
      </w:r>
      <w:r>
        <w:rPr>
          <w:color w:val="000000"/>
          <w:sz w:val="28"/>
        </w:rPr>
        <w:t>движения несырьевого экспорта, а также в пределах, предусмотренных законодательством Республики Казахстан, межотраслевую координацию и участие в реализации государственной поддержки индустриально-инновационной деятельности и в области продвижения несырьево</w:t>
      </w:r>
      <w:r>
        <w:rPr>
          <w:color w:val="000000"/>
          <w:sz w:val="28"/>
        </w:rPr>
        <w:t>го экспорта.</w:t>
      </w:r>
    </w:p>
    <w:p w:rsidR="00F92EDE" w:rsidRDefault="00A16C38">
      <w:pPr>
        <w:spacing w:after="0"/>
        <w:jc w:val="both"/>
      </w:pPr>
      <w:bookmarkStart w:id="435" w:name="z583"/>
      <w:bookmarkEnd w:id="434"/>
      <w:r>
        <w:rPr>
          <w:color w:val="000000"/>
          <w:sz w:val="28"/>
        </w:rPr>
        <w:t>      2. Уполномоченный орган в области государственной поддержки индустриально-инновационной деятельности:</w:t>
      </w:r>
    </w:p>
    <w:bookmarkEnd w:id="43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участвует в формировании и реализации государственной политики в сфере государственной поддержки индустриально-инновационной д</w:t>
      </w:r>
      <w:r>
        <w:rPr>
          <w:color w:val="000000"/>
          <w:sz w:val="28"/>
        </w:rPr>
        <w:t>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формирует политику развития местного содержания в сфере индустриально-инновационной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осуществляет планирование, мониторинг, стимулирование, развитие индустриально-инновационной системы;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4) ежегодно </w:t>
      </w:r>
      <w:r>
        <w:rPr>
          <w:color w:val="000000"/>
          <w:sz w:val="28"/>
        </w:rPr>
        <w:t>предоставляет в Правительство Республики Казахстан информацию об эффективности мер государственной поддержки индустриально-инновационной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разрабатывает и утверждает правила проведения экспертизы по местному содержанию;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разраб</w:t>
      </w:r>
      <w:r>
        <w:rPr>
          <w:color w:val="000000"/>
          <w:sz w:val="28"/>
        </w:rPr>
        <w:t>атывает единую карту приоритетных товаров и услуг;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разрабатывает карту индустриализации;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определяет приоритетные направления предоставления инновационных грантов;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разрабатывает положение о Координационном совете по форсированному</w:t>
      </w:r>
      <w:r>
        <w:rPr>
          <w:color w:val="000000"/>
          <w:sz w:val="28"/>
        </w:rPr>
        <w:t xml:space="preserve"> индустриально-инновационному развитию при Правительстве Республики Казахстан и вносит в Правительство Республики Казахстан предложения по формированию его состава;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образует Совет по технологической политике и утверждает его положение и состав;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11) согласовывает стратегии и планы развития юридических лиц, пятьдесят и более процентов голосующих акций (долей участия в уставном капитале) которых принадлежат государству, аффилированных с ними юридических лиц, национальных управляющих холдингов (</w:t>
      </w:r>
      <w:r>
        <w:rPr>
          <w:color w:val="000000"/>
          <w:sz w:val="28"/>
        </w:rPr>
        <w:t>за исключением Фонда национального благосостояния), национальных холдингов, национальных компаний (за исключением национальных компаний, входящих в группу Фонда национального благосостояния) и аффилированных с ними юридических лиц в части развития технолог</w:t>
      </w:r>
      <w:r>
        <w:rPr>
          <w:color w:val="000000"/>
          <w:sz w:val="28"/>
        </w:rPr>
        <w:t>ий и инноваций;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12) разрабатывает и утверждает правила функционирования конструкторских бюро;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13) разрабатывает и утверждает правила возмещения части затрат субъектов индустриально-инновационной деятельности по продвижению отечественных обработ</w:t>
      </w:r>
      <w:r>
        <w:rPr>
          <w:color w:val="000000"/>
          <w:sz w:val="28"/>
        </w:rPr>
        <w:t>анных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14) разрабатывает и утверждает перечень отечественных обработанных товаров, по которым частично возмещаются затраты по их продвижению;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15) разрабатывает порядок включения проектов в карту индустриализации и карты поддержки предпр</w:t>
      </w:r>
      <w:r>
        <w:rPr>
          <w:color w:val="000000"/>
          <w:sz w:val="28"/>
        </w:rPr>
        <w:t>инимательства регионов;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16) разрабатывает и утверждает правила предоставления инновационных грантов на коммерциализацию технологий;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17) разрабатывает и утверждает правила предоставления инновационных грантов на технологическое развитие отраслей</w:t>
      </w:r>
      <w:r>
        <w:rPr>
          <w:color w:val="000000"/>
          <w:sz w:val="28"/>
        </w:rPr>
        <w:t>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18) разрабатывает и утверждает правила предоставления инновационных грантов на технологическое развитие действующих предприятий;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19) разрабатывает и определяет порядок оплаты услуг национального института развития в области технологического р</w:t>
      </w:r>
      <w:r>
        <w:rPr>
          <w:color w:val="000000"/>
          <w:sz w:val="28"/>
        </w:rPr>
        <w:t>азвития при предоставлении инновационных грантов;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20) разрабатывает порядок формирования и ведения базы данных товаров, работ, услуг и их поставщиков;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21) разрабатывает правила возмещения части затрат субъектов индустриально-инновационной деяте</w:t>
      </w:r>
      <w:r>
        <w:rPr>
          <w:color w:val="000000"/>
          <w:sz w:val="28"/>
        </w:rPr>
        <w:t>льности по продвижению товаров, работ и услуг на внутреннем рынке;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22) определяет операторов, осуществляющих государственную поддержку индустриально-инновационной деятельности;</w:t>
      </w:r>
    </w:p>
    <w:p w:rsidR="00F92EDE" w:rsidRDefault="00A16C38">
      <w:pPr>
        <w:spacing w:after="0"/>
        <w:jc w:val="both"/>
      </w:pPr>
      <w:bookmarkStart w:id="436" w:name="z1811"/>
      <w:r>
        <w:rPr>
          <w:color w:val="000000"/>
          <w:sz w:val="28"/>
        </w:rPr>
        <w:t>      22-1) разрабатывает и утверждает полномочия операторов, осуществляю</w:t>
      </w:r>
      <w:r>
        <w:rPr>
          <w:color w:val="000000"/>
          <w:sz w:val="28"/>
        </w:rPr>
        <w:t>щих государственную поддержку индустриально-инновационной деятельности;</w:t>
      </w:r>
    </w:p>
    <w:bookmarkEnd w:id="43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23) разрабатывает и утверждает порядок конкурсного отбора территориальных кластеров;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24) разрабатывает и утверждает правила предоставления государственной поддержки субъект</w:t>
      </w:r>
      <w:r>
        <w:rPr>
          <w:color w:val="000000"/>
          <w:sz w:val="28"/>
        </w:rPr>
        <w:t>ам индустриально-инновационной деятельности, направленной на повышение производительности труда и развитие территориальных кластеров;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24-1) разрабатывает и утверждает правила и условия заключения, а также основания для изменения и расторжения соглаше</w:t>
      </w:r>
      <w:r>
        <w:rPr>
          <w:color w:val="000000"/>
          <w:sz w:val="28"/>
        </w:rPr>
        <w:t>ния о промышленной сборке сельскохозяйственной техники с юридическими лицами Республики Казахстан и его типовую форму;</w:t>
      </w:r>
    </w:p>
    <w:p w:rsidR="00F92EDE" w:rsidRDefault="00A16C38">
      <w:pPr>
        <w:spacing w:after="0"/>
        <w:jc w:val="both"/>
      </w:pPr>
      <w:bookmarkStart w:id="437" w:name="z1450"/>
      <w:r>
        <w:rPr>
          <w:color w:val="000000"/>
          <w:sz w:val="28"/>
        </w:rPr>
        <w:t>      24-2) осуществляет в пределах компетенции развитие и продвижение несырьевого экспорта;</w:t>
      </w:r>
    </w:p>
    <w:p w:rsidR="00F92EDE" w:rsidRDefault="00A16C38">
      <w:pPr>
        <w:spacing w:after="0"/>
        <w:jc w:val="both"/>
      </w:pPr>
      <w:bookmarkStart w:id="438" w:name="z1451"/>
      <w:bookmarkEnd w:id="437"/>
      <w:r>
        <w:rPr>
          <w:color w:val="000000"/>
          <w:sz w:val="28"/>
        </w:rPr>
        <w:t>      24-3) координирует работу отраслевых г</w:t>
      </w:r>
      <w:r>
        <w:rPr>
          <w:color w:val="000000"/>
          <w:sz w:val="28"/>
        </w:rPr>
        <w:t>осударственных органов Республики Казахстан по вопросам развития и продвижения несырьевого экспорта;</w:t>
      </w:r>
    </w:p>
    <w:p w:rsidR="00F92EDE" w:rsidRDefault="00A16C38">
      <w:pPr>
        <w:spacing w:after="0"/>
        <w:jc w:val="both"/>
      </w:pPr>
      <w:bookmarkStart w:id="439" w:name="z1452"/>
      <w:bookmarkEnd w:id="438"/>
      <w:r>
        <w:rPr>
          <w:color w:val="000000"/>
          <w:sz w:val="28"/>
        </w:rPr>
        <w:t>      24-4) взаимодействует с отраслевыми государственными органами Республики Казахстан по вопросам развития и продвижения несырьевого экспорта;</w:t>
      </w:r>
    </w:p>
    <w:p w:rsidR="00F92EDE" w:rsidRDefault="00A16C38">
      <w:pPr>
        <w:spacing w:after="0"/>
        <w:jc w:val="both"/>
      </w:pPr>
      <w:bookmarkStart w:id="440" w:name="z1453"/>
      <w:bookmarkEnd w:id="439"/>
      <w:r>
        <w:rPr>
          <w:color w:val="000000"/>
          <w:sz w:val="28"/>
        </w:rPr>
        <w:t>      24-</w:t>
      </w:r>
      <w:r>
        <w:rPr>
          <w:color w:val="000000"/>
          <w:sz w:val="28"/>
        </w:rPr>
        <w:t>5) разрабатывает и утверждает нормативные правовые акты по вопросам продвижения несырьевого экспорта;</w:t>
      </w:r>
    </w:p>
    <w:p w:rsidR="00F92EDE" w:rsidRDefault="00A16C38">
      <w:pPr>
        <w:spacing w:after="0"/>
        <w:jc w:val="both"/>
      </w:pPr>
      <w:bookmarkStart w:id="441" w:name="z1454"/>
      <w:bookmarkEnd w:id="440"/>
      <w:r>
        <w:rPr>
          <w:color w:val="000000"/>
          <w:sz w:val="28"/>
        </w:rPr>
        <w:t>      24-6) разрабатывает и утверждает меры по продвижению экспорта с учетом международных обязательств Республики Казахстан;</w:t>
      </w:r>
    </w:p>
    <w:p w:rsidR="00F92EDE" w:rsidRDefault="00A16C38">
      <w:pPr>
        <w:spacing w:after="0"/>
        <w:jc w:val="both"/>
      </w:pPr>
      <w:bookmarkStart w:id="442" w:name="z1455"/>
      <w:bookmarkEnd w:id="441"/>
      <w:r>
        <w:rPr>
          <w:color w:val="000000"/>
          <w:sz w:val="28"/>
        </w:rPr>
        <w:t>      24-7) согласовывает от</w:t>
      </w:r>
      <w:r>
        <w:rPr>
          <w:color w:val="000000"/>
          <w:sz w:val="28"/>
        </w:rPr>
        <w:t>раслевые программы в области несырьевого экспорта;</w:t>
      </w:r>
    </w:p>
    <w:p w:rsidR="00F92EDE" w:rsidRDefault="00A16C38">
      <w:pPr>
        <w:spacing w:after="0"/>
        <w:jc w:val="both"/>
      </w:pPr>
      <w:bookmarkStart w:id="443" w:name="z1456"/>
      <w:bookmarkEnd w:id="442"/>
      <w:r>
        <w:rPr>
          <w:color w:val="000000"/>
          <w:sz w:val="28"/>
        </w:rPr>
        <w:t>      24-8) обеспечивает и несет ответственность за реализацию и исполнение государственных программ в рамках компетенции;</w:t>
      </w:r>
    </w:p>
    <w:bookmarkEnd w:id="44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25) осуществляет иные полномочия, предусмотренные настоящим Кодексом, закона</w:t>
      </w:r>
      <w:r>
        <w:rPr>
          <w:color w:val="000000"/>
          <w:sz w:val="28"/>
        </w:rPr>
        <w:t>ми Республики Казахстан, актами Президента Республики Казахстан и Правительства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100 с изменениями, внесенными законами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05.10.2018 </w:t>
      </w:r>
      <w:r>
        <w:rPr>
          <w:color w:val="000000"/>
          <w:sz w:val="28"/>
        </w:rPr>
        <w:t>№ 184-VI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</w:t>
      </w:r>
      <w:r>
        <w:rPr>
          <w:color w:val="FF0000"/>
          <w:sz w:val="28"/>
        </w:rPr>
        <w:t>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444" w:name="z101"/>
      <w:r>
        <w:rPr>
          <w:b/>
          <w:color w:val="000000"/>
        </w:rPr>
        <w:t xml:space="preserve"> Статья 101. Центральный уполномоченный орган по государственному планированию и его компетенция в области государственной поддержки частного предпринимательства</w:t>
      </w:r>
    </w:p>
    <w:p w:rsidR="00F92EDE" w:rsidRDefault="00A16C38">
      <w:pPr>
        <w:spacing w:after="0"/>
        <w:jc w:val="both"/>
      </w:pPr>
      <w:bookmarkStart w:id="445" w:name="z584"/>
      <w:bookmarkEnd w:id="444"/>
      <w:r>
        <w:rPr>
          <w:color w:val="000000"/>
          <w:sz w:val="28"/>
        </w:rPr>
        <w:t>      1. Центральным уполномоченным органом по государственному планированию является централь</w:t>
      </w:r>
      <w:r>
        <w:rPr>
          <w:color w:val="000000"/>
          <w:sz w:val="28"/>
        </w:rPr>
        <w:t>ный исполнительный орган, осуществляющий руководство и межотраслевую координацию в области стратегического и экономического планирования, выработки и формирования бюджетной политики, а также по формированию и реализации государственной политики в сфере рег</w:t>
      </w:r>
      <w:r>
        <w:rPr>
          <w:color w:val="000000"/>
          <w:sz w:val="28"/>
        </w:rPr>
        <w:t>ионального развития.</w:t>
      </w:r>
    </w:p>
    <w:p w:rsidR="00F92EDE" w:rsidRDefault="00A16C38">
      <w:pPr>
        <w:spacing w:after="0"/>
        <w:jc w:val="both"/>
      </w:pPr>
      <w:bookmarkStart w:id="446" w:name="z585"/>
      <w:bookmarkEnd w:id="445"/>
      <w:r>
        <w:rPr>
          <w:color w:val="000000"/>
          <w:sz w:val="28"/>
        </w:rPr>
        <w:t>      2. Центральный уполномоченный орган по государственному планированию:</w:t>
      </w:r>
    </w:p>
    <w:bookmarkEnd w:id="44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участвует в формировании и реализации государственной политики в сфере государственной поддержки индустриально-инновационной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вн</w:t>
      </w:r>
      <w:r>
        <w:rPr>
          <w:color w:val="000000"/>
          <w:sz w:val="28"/>
        </w:rPr>
        <w:t>осит в Правительство Республики Казахстан предложения по определению приоритетных секторов экономики;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3) осуществляет координацию обеспечения квалифицированными кадровыми ресурсами и регулирования занятости в области индустриально-инновационной </w:t>
      </w:r>
      <w:r>
        <w:rPr>
          <w:color w:val="000000"/>
          <w:sz w:val="28"/>
        </w:rPr>
        <w:t>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осуществляет оценку эффективности индустриально-инновационной системы;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согласовывает стратегии и планы развития юридических лиц, пятьдесят и более процентов голосующих акций (долей участия в уставном капитале) которых принад</w:t>
      </w:r>
      <w:r>
        <w:rPr>
          <w:color w:val="000000"/>
          <w:sz w:val="28"/>
        </w:rPr>
        <w:t>лежат государству, аффилированных с ними юридических лиц, национальных управляющих холдингов (за исключением Фонда национального благосостояния), национальных холдингов, национальных компаний (за исключением национальных компаний, входящих в группу Фонда н</w:t>
      </w:r>
      <w:r>
        <w:rPr>
          <w:color w:val="000000"/>
          <w:sz w:val="28"/>
        </w:rPr>
        <w:t>ационального благосостояния) и аффилированных с ними юридических лиц на предмет соответствия целям индустриально-инновационного развития;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осуществляет иные полномочия, предусмотренные настоящим Кодексом, законами Республики Казахстан, актами Прези</w:t>
      </w:r>
      <w:r>
        <w:rPr>
          <w:color w:val="000000"/>
          <w:sz w:val="28"/>
        </w:rPr>
        <w:t>дента Республики Казахстан и Правительства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101 с изменением, внесенным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447" w:name="z102"/>
      <w:r>
        <w:rPr>
          <w:b/>
          <w:color w:val="000000"/>
        </w:rPr>
        <w:t xml:space="preserve"> Статья 102. Уполномоченный орган в области регулирования внешнеторговой деятельности и его компетенция в области государственной поддержки частного предпринимательства</w:t>
      </w:r>
    </w:p>
    <w:p w:rsidR="00F92EDE" w:rsidRDefault="00A16C38">
      <w:pPr>
        <w:spacing w:after="0"/>
        <w:jc w:val="both"/>
      </w:pPr>
      <w:bookmarkStart w:id="448" w:name="z586"/>
      <w:bookmarkEnd w:id="447"/>
      <w:r>
        <w:rPr>
          <w:color w:val="000000"/>
          <w:sz w:val="28"/>
        </w:rPr>
        <w:t>      1. Уполномоченным органом в области регулирования внешнеторговой деятельности я</w:t>
      </w:r>
      <w:r>
        <w:rPr>
          <w:color w:val="000000"/>
          <w:sz w:val="28"/>
        </w:rPr>
        <w:t>вляется центральный исполнительный орган, осуществляющий руководство, а также в пределах предусмотренных законодательством Республики Казахстан, межотраслевую координацию в области регулирования внешнеторговой деятельности.</w:t>
      </w:r>
    </w:p>
    <w:p w:rsidR="00F92EDE" w:rsidRDefault="00A16C38">
      <w:pPr>
        <w:spacing w:after="0"/>
        <w:jc w:val="both"/>
      </w:pPr>
      <w:bookmarkStart w:id="449" w:name="z587"/>
      <w:bookmarkEnd w:id="448"/>
      <w:r>
        <w:rPr>
          <w:color w:val="000000"/>
          <w:sz w:val="28"/>
        </w:rPr>
        <w:t xml:space="preserve">      2. Уполномоченный орган в </w:t>
      </w:r>
      <w:r>
        <w:rPr>
          <w:color w:val="000000"/>
          <w:sz w:val="28"/>
        </w:rPr>
        <w:t>области регулирования внешнеторговой деятельности:</w:t>
      </w:r>
    </w:p>
    <w:bookmarkEnd w:id="44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взаимодействует с органом, проводящим расследования, по вопросам специальных защитных, антидемпинговых и компенсационных мер;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вносит в орган, проводящий расследования, предложения по иниц</w:t>
      </w:r>
      <w:r>
        <w:rPr>
          <w:color w:val="000000"/>
          <w:sz w:val="28"/>
        </w:rPr>
        <w:t>иированию расследований, предшествующих применению специальных защитных, антидемпинговых и компенсационных мер;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координирует работу государственных органов Республики Казахстан по вопросам специальных защитных, антидемпинговых и компенсационных ме</w:t>
      </w:r>
      <w:r>
        <w:rPr>
          <w:color w:val="000000"/>
          <w:sz w:val="28"/>
        </w:rPr>
        <w:t>р;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формирует и согласовывает с заинтересованными государственными органами Республики Казахстан предложения по вопросам специальных защитных, антидемпинговых и компенсационных мер;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разрабатывает нормативные правовые акты по вопросам специ</w:t>
      </w:r>
      <w:r>
        <w:rPr>
          <w:color w:val="000000"/>
          <w:sz w:val="28"/>
        </w:rPr>
        <w:t>альных защитных, антидемпинговых и компенсационных мер;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взаимодействует с официальными органами других стран и международными организациями;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осуществляет иные полномочия, предусмотренные законами Республики Казахстан, актами Президента Ре</w:t>
      </w:r>
      <w:r>
        <w:rPr>
          <w:color w:val="000000"/>
          <w:sz w:val="28"/>
        </w:rPr>
        <w:t>спублики Казахстан и Правительства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102 с изменениями, внесенными Законом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450" w:name="z103"/>
      <w:r>
        <w:rPr>
          <w:b/>
          <w:color w:val="000000"/>
        </w:rPr>
        <w:t xml:space="preserve"> Ста</w:t>
      </w:r>
      <w:r>
        <w:rPr>
          <w:b/>
          <w:color w:val="000000"/>
        </w:rPr>
        <w:t>тья 103. Компетенция иных государственных органов в области поддержки индустриально-инновационной деятельности</w:t>
      </w:r>
    </w:p>
    <w:bookmarkEnd w:id="45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Государственные органы в пределах своей компетенции в области поддержки индустриально-инновационной деятельности: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участвуют в форм</w:t>
      </w:r>
      <w:r>
        <w:rPr>
          <w:color w:val="000000"/>
          <w:sz w:val="28"/>
        </w:rPr>
        <w:t>ировании и реализации государственной политики в сфере государственной поддержки индустриально-инновационной деятельности;</w:t>
      </w:r>
    </w:p>
    <w:p w:rsidR="00F92EDE" w:rsidRDefault="00A16C38">
      <w:pPr>
        <w:spacing w:after="0"/>
        <w:jc w:val="both"/>
      </w:pPr>
      <w:bookmarkStart w:id="451" w:name="z1457"/>
      <w:r>
        <w:rPr>
          <w:color w:val="000000"/>
          <w:sz w:val="28"/>
        </w:rPr>
        <w:t>      1-1) осуществляют в пределах компетенции продвижение несырьевого экспорта;</w:t>
      </w:r>
    </w:p>
    <w:bookmarkEnd w:id="45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вносят в центральный уполномоченный орган п</w:t>
      </w:r>
      <w:r>
        <w:rPr>
          <w:color w:val="000000"/>
          <w:sz w:val="28"/>
        </w:rPr>
        <w:t>о государственному планированию предложения по определению приоритетных секторов экономики;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предоставляют в уполномоченный орган в области государственной поддержки индустриально-инновационной деятельности информацию о реализации мер государственн</w:t>
      </w:r>
      <w:r>
        <w:rPr>
          <w:color w:val="000000"/>
          <w:sz w:val="28"/>
        </w:rPr>
        <w:t>ой поддержки индустриально-инновационной деятельности;</w:t>
      </w:r>
    </w:p>
    <w:p w:rsidR="00F92EDE" w:rsidRDefault="00A16C38">
      <w:pPr>
        <w:spacing w:after="0"/>
        <w:jc w:val="both"/>
      </w:pPr>
      <w:bookmarkStart w:id="452" w:name="z1458"/>
      <w:r>
        <w:rPr>
          <w:color w:val="000000"/>
          <w:sz w:val="28"/>
        </w:rPr>
        <w:t>      3-1) предоставляют в уполномоченный орган в области государственной поддержки индустриально-инновационной деятельности информацию по продвижению несырьевого экспорта;</w:t>
      </w:r>
    </w:p>
    <w:p w:rsidR="00F92EDE" w:rsidRDefault="00A16C38">
      <w:pPr>
        <w:spacing w:after="0"/>
        <w:jc w:val="both"/>
      </w:pPr>
      <w:bookmarkStart w:id="453" w:name="z1459"/>
      <w:bookmarkEnd w:id="452"/>
      <w:r>
        <w:rPr>
          <w:color w:val="000000"/>
          <w:sz w:val="28"/>
        </w:rPr>
        <w:t xml:space="preserve">      3-2) разрабатывают в </w:t>
      </w:r>
      <w:r>
        <w:rPr>
          <w:color w:val="000000"/>
          <w:sz w:val="28"/>
        </w:rPr>
        <w:t>пределах компетенции меры по продвижению несырьевого экспорта с учетом международных обязательств Республики Казахстан;</w:t>
      </w:r>
    </w:p>
    <w:p w:rsidR="00F92EDE" w:rsidRDefault="00A16C38">
      <w:pPr>
        <w:spacing w:after="0"/>
        <w:jc w:val="both"/>
      </w:pPr>
      <w:bookmarkStart w:id="454" w:name="z1460"/>
      <w:bookmarkEnd w:id="453"/>
      <w:r>
        <w:rPr>
          <w:color w:val="000000"/>
          <w:sz w:val="28"/>
        </w:rPr>
        <w:t>      3-3) обеспечивают и несут ответственность за реализацию и исполнение государственных программ в рамках компетенции;</w:t>
      </w:r>
    </w:p>
    <w:bookmarkEnd w:id="45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предс</w:t>
      </w:r>
      <w:r>
        <w:rPr>
          <w:color w:val="000000"/>
          <w:sz w:val="28"/>
        </w:rPr>
        <w:t>тавляют в уполномоченный орган в области государственной поддержки индустриально-инновационной деятельности предложения по определению приоритетных направлений предоставления инновационных грантов;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осуществляют иные полномочия, предусмотренные нас</w:t>
      </w:r>
      <w:r>
        <w:rPr>
          <w:color w:val="000000"/>
          <w:sz w:val="28"/>
        </w:rPr>
        <w:t>тоящим Кодексом, законами Республики Казахстан, актами Президента Республики Казахстан и Правительства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103 с изменениями, внесенными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</w:t>
      </w:r>
      <w:r>
        <w:rPr>
          <w:color w:val="FF0000"/>
          <w:sz w:val="28"/>
        </w:rPr>
        <w:t>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455" w:name="z104"/>
      <w:r>
        <w:rPr>
          <w:b/>
          <w:color w:val="000000"/>
        </w:rPr>
        <w:t xml:space="preserve"> Статья 104. Компетенция иных государственных органов в области государственной поддержки частного предпринимательства</w:t>
      </w:r>
    </w:p>
    <w:bookmarkEnd w:id="45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Государственные органы в пределах своей компетенции в области госуд</w:t>
      </w:r>
      <w:r>
        <w:rPr>
          <w:color w:val="000000"/>
          <w:sz w:val="28"/>
        </w:rPr>
        <w:t>арственной поддержки частного предпринимательства: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участвуют в формировании и реализации государственной политики в области государственной поддержки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осуществляют иные полномочия, предусмотренные настоящим Ко</w:t>
      </w:r>
      <w:r>
        <w:rPr>
          <w:color w:val="000000"/>
          <w:sz w:val="28"/>
        </w:rPr>
        <w:t>дексом, иными законами Республики Казахстан, актами Президента Республики Казахстан и Правительства Республики Казахстан.</w:t>
      </w:r>
    </w:p>
    <w:p w:rsidR="00F92EDE" w:rsidRDefault="00A16C38">
      <w:pPr>
        <w:spacing w:after="0"/>
      </w:pPr>
      <w:bookmarkStart w:id="456" w:name="z105"/>
      <w:r>
        <w:rPr>
          <w:b/>
          <w:color w:val="000000"/>
        </w:rPr>
        <w:t xml:space="preserve"> Статья 105. Компетенция местных исполнительных органов в области государственной поддержки и развития частного предпринимательства</w:t>
      </w:r>
    </w:p>
    <w:p w:rsidR="00F92EDE" w:rsidRDefault="00A16C38">
      <w:pPr>
        <w:spacing w:after="0"/>
        <w:jc w:val="both"/>
      </w:pPr>
      <w:bookmarkStart w:id="457" w:name="z588"/>
      <w:bookmarkEnd w:id="456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1. Местные исполнительные органы Республики Казахстан:</w:t>
      </w:r>
    </w:p>
    <w:bookmarkEnd w:id="45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осуществляют реализацию государственной политики поддержки и развития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создают условия для развития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обеспечиваю</w:t>
      </w:r>
      <w:r>
        <w:rPr>
          <w:color w:val="000000"/>
          <w:sz w:val="28"/>
        </w:rPr>
        <w:t>т и несут ответственность за реализацию и исполнение государственных программ в регионах;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обеспечивают создание и развитие в регионе объектов инфраструктуры поддержки малого и среднего предпринимательства и инновационной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опр</w:t>
      </w:r>
      <w:r>
        <w:rPr>
          <w:color w:val="000000"/>
          <w:sz w:val="28"/>
        </w:rPr>
        <w:t>еделяют стратегию развития взаимоотношений местных исполнительных органов с объединениями субъектов частного предпринимательства, Национальной палатой и объектами рыночной инфраструктуры;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организуют деятельность экспертных советов;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r>
        <w:rPr>
          <w:color w:val="000000"/>
          <w:sz w:val="28"/>
        </w:rPr>
        <w:t>обеспечивают государственную поддержку частного предпринимательства на местном уровне;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организуют обучение, подготовку, переподготовку и повышение квалификации специалистов и персонала для субъектов малого и среднего предпринимательства;</w:t>
      </w:r>
    </w:p>
    <w:p w:rsidR="00F92EDE" w:rsidRDefault="00A16C38">
      <w:pPr>
        <w:spacing w:after="0"/>
        <w:jc w:val="both"/>
      </w:pPr>
      <w:bookmarkStart w:id="458" w:name="z1461"/>
      <w:r>
        <w:rPr>
          <w:color w:val="000000"/>
          <w:sz w:val="28"/>
        </w:rPr>
        <w:t>      8-1</w:t>
      </w:r>
      <w:r>
        <w:rPr>
          <w:color w:val="000000"/>
          <w:sz w:val="28"/>
        </w:rPr>
        <w:t>) осуществляют в пределах компетенции продвижение несырьевого экспорта;</w:t>
      </w:r>
    </w:p>
    <w:bookmarkEnd w:id="45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8-2) создают условия в пределах компетенции для развития несырьевого экспорта;</w:t>
      </w:r>
    </w:p>
    <w:p w:rsidR="00F92EDE" w:rsidRDefault="00A16C38">
      <w:pPr>
        <w:spacing w:after="0"/>
        <w:jc w:val="both"/>
      </w:pPr>
      <w:bookmarkStart w:id="459" w:name="z1812"/>
      <w:r>
        <w:rPr>
          <w:color w:val="000000"/>
          <w:sz w:val="28"/>
        </w:rPr>
        <w:t>      8-3) осуществляют развитие национальных и территориальных кластеров;</w:t>
      </w:r>
    </w:p>
    <w:bookmarkEnd w:id="459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9) осуществляют в </w:t>
      </w:r>
      <w:r>
        <w:rPr>
          <w:color w:val="000000"/>
          <w:sz w:val="28"/>
        </w:rPr>
        <w:t>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460" w:name="z589"/>
      <w:r>
        <w:rPr>
          <w:color w:val="000000"/>
          <w:sz w:val="28"/>
        </w:rPr>
        <w:t>      2. Местные исполнительные органы областей, городов республиканского значения, столицы:</w:t>
      </w:r>
    </w:p>
    <w:bookmarkEnd w:id="46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участ</w:t>
      </w:r>
      <w:r>
        <w:rPr>
          <w:color w:val="000000"/>
          <w:sz w:val="28"/>
        </w:rPr>
        <w:t>вуют в формировании и реализации государственной политики в сфере государственной поддержки индустриально-инновационной деятельности на соответствующей территории;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разрабатывают и утверждают карты поддержки предпринимательства регионов с участием </w:t>
      </w:r>
      <w:r>
        <w:rPr>
          <w:color w:val="000000"/>
          <w:sz w:val="28"/>
        </w:rPr>
        <w:t>региональных палат предпринимателей;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вправе оказывать методическую, консультационную, практическую и иную помощь элементам индустриально-инновационной инфраструктуры, субъектам индустриально-инновационной системы, осуществляющим государственную по</w:t>
      </w:r>
      <w:r>
        <w:rPr>
          <w:color w:val="000000"/>
          <w:sz w:val="28"/>
        </w:rPr>
        <w:t>ддержку индустриально-инновационной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вносят предложения в центральный уполномоченный орган по государственному планированию по определению приоритетных секторов экономики;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5) осуществляют сбор, анализ и предоставляют в </w:t>
      </w:r>
      <w:r>
        <w:rPr>
          <w:color w:val="000000"/>
          <w:sz w:val="28"/>
        </w:rPr>
        <w:t>уполномоченный орган в области государственной поддержки индустриально-инновационной деятельности информацию по местному содержанию в закупках организаций согласно перечню, утвержденному Правительством Республики Казахстан, по форме и в сроки, установленны</w:t>
      </w:r>
      <w:r>
        <w:rPr>
          <w:color w:val="000000"/>
          <w:sz w:val="28"/>
        </w:rPr>
        <w:t>е законодательством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предоставляют в уполномоченный орган в области государственной поддержки индустриально-инновационной деятельности информацию о реализации мер государственной поддержки индустриально-инновационной деятельно</w:t>
      </w:r>
      <w:r>
        <w:rPr>
          <w:color w:val="000000"/>
          <w:sz w:val="28"/>
        </w:rPr>
        <w:t>сти;</w:t>
      </w:r>
    </w:p>
    <w:p w:rsidR="00F92EDE" w:rsidRDefault="00A16C38">
      <w:pPr>
        <w:spacing w:after="0"/>
        <w:jc w:val="both"/>
      </w:pPr>
      <w:bookmarkStart w:id="461" w:name="z1813"/>
      <w:r>
        <w:rPr>
          <w:color w:val="000000"/>
          <w:sz w:val="28"/>
        </w:rPr>
        <w:t>      7) вправе создавать и (или) участвовать в уставном капитале юридических лиц, основная деятельность которых направлена на развитие инноваций и привлечение инвестиций;;</w:t>
      </w:r>
    </w:p>
    <w:bookmarkEnd w:id="46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осуществляют в интересах местного государственного управления иные по</w:t>
      </w:r>
      <w:r>
        <w:rPr>
          <w:color w:val="000000"/>
          <w:sz w:val="28"/>
        </w:rPr>
        <w:t>лномочия, возлагаемые на местные исполнительные органы законодательством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105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</w:t>
      </w:r>
      <w:r>
        <w:rPr>
          <w:color w:val="FF0000"/>
          <w:sz w:val="28"/>
        </w:rPr>
        <w:t xml:space="preserve">вого официального опубликования);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462" w:name="z590"/>
      <w:r>
        <w:rPr>
          <w:b/>
          <w:color w:val="000000"/>
        </w:rPr>
        <w:t xml:space="preserve"> РАЗДЕЛ 3. ФОРМЫ И СРЕДСТВА ГОСУДАРСТВЕННОГО РЕГУЛИРОВАНИЯ ПРЕДПРИНИМАТЕЛЬСТВА</w:t>
      </w:r>
      <w:r>
        <w:br/>
      </w:r>
      <w:r>
        <w:rPr>
          <w:b/>
          <w:color w:val="000000"/>
        </w:rPr>
        <w:t>Глава 9. Р</w:t>
      </w:r>
      <w:r>
        <w:rPr>
          <w:b/>
          <w:color w:val="000000"/>
        </w:rPr>
        <w:t>АЗРЕШЕНИЯ И УВЕДОМЛЕНИЯ</w:t>
      </w:r>
    </w:p>
    <w:p w:rsidR="00F92EDE" w:rsidRDefault="00A16C38">
      <w:pPr>
        <w:spacing w:after="0"/>
      </w:pPr>
      <w:bookmarkStart w:id="463" w:name="z106"/>
      <w:bookmarkEnd w:id="462"/>
      <w:r>
        <w:rPr>
          <w:b/>
          <w:color w:val="000000"/>
        </w:rPr>
        <w:t xml:space="preserve"> Статья 106. Государственное регулирование в сфере разрешений и уведомлений</w:t>
      </w:r>
    </w:p>
    <w:bookmarkEnd w:id="463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Государственное регулирование в сфере разрешений и уведомлений заключается во введении разрешительного или уведомительного порядка осуществления субъ</w:t>
      </w:r>
      <w:r>
        <w:rPr>
          <w:color w:val="000000"/>
          <w:sz w:val="28"/>
        </w:rPr>
        <w:t>ектами предпринимательства отдельных видов деятельности или действий в соответствии с настоящим Кодексом и Законом Республики Казахстан "О разрешениях и уведомлениях".</w:t>
      </w:r>
    </w:p>
    <w:p w:rsidR="00F92EDE" w:rsidRDefault="00A16C38">
      <w:pPr>
        <w:spacing w:after="0"/>
      </w:pPr>
      <w:bookmarkStart w:id="464" w:name="z107"/>
      <w:r>
        <w:rPr>
          <w:b/>
          <w:color w:val="000000"/>
        </w:rPr>
        <w:t xml:space="preserve"> Статья 107. Уровни опасности регулируемой деятельности или действий (операций)</w:t>
      </w:r>
    </w:p>
    <w:p w:rsidR="00F92EDE" w:rsidRDefault="00A16C38">
      <w:pPr>
        <w:spacing w:after="0"/>
        <w:jc w:val="both"/>
      </w:pPr>
      <w:bookmarkStart w:id="465" w:name="z592"/>
      <w:bookmarkEnd w:id="464"/>
      <w:r>
        <w:rPr>
          <w:color w:val="000000"/>
          <w:sz w:val="28"/>
        </w:rPr>
        <w:t>      1.</w:t>
      </w:r>
      <w:r>
        <w:rPr>
          <w:color w:val="000000"/>
          <w:sz w:val="28"/>
        </w:rPr>
        <w:t xml:space="preserve"> Разрешительный или уведомительный порядок вводится в зависимости от уровня опасности предстоящих к осуществлению деятельности или действий (операций) и делится на следующие уровни:</w:t>
      </w:r>
    </w:p>
    <w:bookmarkEnd w:id="46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разрешения первой категории – лицензии, которые вводятся в отноше</w:t>
      </w:r>
      <w:r>
        <w:rPr>
          <w:color w:val="000000"/>
          <w:sz w:val="28"/>
        </w:rPr>
        <w:t>нии видов (подвидов) деятельности или действий (операций), связанных с высоким уровнем опасности;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разрешения второй категории – все разрешения, не являющиеся лицензиями, которые вводятся в отношении видов (подвидов) деятельности или действий (опер</w:t>
      </w:r>
      <w:r>
        <w:rPr>
          <w:color w:val="000000"/>
          <w:sz w:val="28"/>
        </w:rPr>
        <w:t>аций), связанных со средним уровнем опасности;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уведомления вводятся в отношении видов деятельности или действий, связанных с низким уровнем опасности, но требующих получения государственными органами информации о начале или прекращении такой деяте</w:t>
      </w:r>
      <w:r>
        <w:rPr>
          <w:color w:val="000000"/>
          <w:sz w:val="28"/>
        </w:rPr>
        <w:t>льности или таких действий.</w:t>
      </w:r>
    </w:p>
    <w:p w:rsidR="00F92EDE" w:rsidRDefault="00A16C38">
      <w:pPr>
        <w:spacing w:after="0"/>
        <w:jc w:val="both"/>
      </w:pPr>
      <w:bookmarkStart w:id="466" w:name="z593"/>
      <w:r>
        <w:rPr>
          <w:color w:val="000000"/>
          <w:sz w:val="28"/>
        </w:rPr>
        <w:t>      2. Уровни опасности деятельности или действий (операций) устанавливаются на основании анализа регуляторного воздействия, проводимого в соответствии со статьей 83 настоящего Кодекса.</w:t>
      </w:r>
    </w:p>
    <w:bookmarkEnd w:id="466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107 с изменением, в</w:t>
      </w:r>
      <w:r>
        <w:rPr>
          <w:color w:val="FF0000"/>
          <w:sz w:val="28"/>
        </w:rPr>
        <w:t xml:space="preserve">несенным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467" w:name="z108"/>
      <w:r>
        <w:rPr>
          <w:b/>
          <w:color w:val="000000"/>
        </w:rPr>
        <w:t xml:space="preserve"> Статья 108. Разрешительный и уведомительный порядок</w:t>
      </w:r>
    </w:p>
    <w:p w:rsidR="00F92EDE" w:rsidRDefault="00A16C38">
      <w:pPr>
        <w:spacing w:after="0"/>
        <w:jc w:val="both"/>
      </w:pPr>
      <w:bookmarkStart w:id="468" w:name="z594"/>
      <w:bookmarkEnd w:id="467"/>
      <w:r>
        <w:rPr>
          <w:color w:val="000000"/>
          <w:sz w:val="28"/>
        </w:rPr>
        <w:t xml:space="preserve">       1. Для начала и последующего осуществления </w:t>
      </w:r>
      <w:r>
        <w:rPr>
          <w:color w:val="000000"/>
          <w:sz w:val="28"/>
        </w:rPr>
        <w:t>отдельных видов деятельности или действий (операций) субъекты предпринимательства обязаны иметь в наличии действительное разрешение или направить уведомление в государственные органы, осуществляющие прием уведомлений в порядке, установленном Законом Респуб</w:t>
      </w:r>
      <w:r>
        <w:rPr>
          <w:color w:val="000000"/>
          <w:sz w:val="28"/>
        </w:rPr>
        <w:t>лики Казахстан "О разрешениях и уведомлениях".</w:t>
      </w:r>
    </w:p>
    <w:bookmarkEnd w:id="46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Субъект предпринимательства, имеющий лицензию, признается лицензиатом.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Субъект предпринимательства, имеющий действительное разрешение второй категории, является владельцем разрешения второй категор</w:t>
      </w:r>
      <w:r>
        <w:rPr>
          <w:color w:val="000000"/>
          <w:sz w:val="28"/>
        </w:rPr>
        <w:t>ии.</w:t>
      </w:r>
    </w:p>
    <w:p w:rsidR="00F92EDE" w:rsidRDefault="00A16C38">
      <w:pPr>
        <w:spacing w:after="0"/>
        <w:jc w:val="both"/>
      </w:pPr>
      <w:bookmarkStart w:id="469" w:name="z595"/>
      <w:r>
        <w:rPr>
          <w:color w:val="000000"/>
          <w:sz w:val="28"/>
        </w:rPr>
        <w:t xml:space="preserve">       2. Осуществление субъектами предпринимательства деятельности или действий (операций), для которых Законом Республики Казахстан "О разрешениях и уведомлениях" установлен разрешительный или уведомительный порядок, без получения соответствующего ра</w:t>
      </w:r>
      <w:r>
        <w:rPr>
          <w:color w:val="000000"/>
          <w:sz w:val="28"/>
        </w:rPr>
        <w:t>зрешения или без направления соответствующего уведомления не допускается.</w:t>
      </w:r>
    </w:p>
    <w:bookmarkEnd w:id="469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Разрешение должно быть получено субъектами предпринимательства и быть действительным, а уведомление должно быть направлено субъектом предпринимательства до начала осуществлени</w:t>
      </w:r>
      <w:r>
        <w:rPr>
          <w:color w:val="000000"/>
          <w:sz w:val="28"/>
        </w:rPr>
        <w:t>я деятельности или действия (операции), в отношение которых Законом Республики Казахстан "О разрешениях и уведомлениях" установлен разрешительный или уведомительный порядок.</w:t>
      </w:r>
    </w:p>
    <w:p w:rsidR="00F92EDE" w:rsidRDefault="00A16C38">
      <w:pPr>
        <w:spacing w:after="0"/>
        <w:jc w:val="both"/>
      </w:pPr>
      <w:bookmarkStart w:id="470" w:name="z596"/>
      <w:r>
        <w:rPr>
          <w:color w:val="000000"/>
          <w:sz w:val="28"/>
        </w:rPr>
        <w:t xml:space="preserve">       3. Установление Законом Республики Казахстан "О разрешениях и уведомлениях"</w:t>
      </w:r>
      <w:r>
        <w:rPr>
          <w:color w:val="000000"/>
          <w:sz w:val="28"/>
        </w:rPr>
        <w:t xml:space="preserve"> разрешительного или уведомительного порядка производится в зависимости от уровня опасности деятельности или действия (операции) в целях защиты жизни и здоровья людей, окружающей среды, собственности, обеспечения национальной безопасности и правопорядка.</w:t>
      </w:r>
    </w:p>
    <w:p w:rsidR="00F92EDE" w:rsidRDefault="00A16C38">
      <w:pPr>
        <w:spacing w:after="0"/>
        <w:jc w:val="both"/>
      </w:pPr>
      <w:bookmarkStart w:id="471" w:name="z597"/>
      <w:bookmarkEnd w:id="47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4. Исчерпывающие перечни разрешений и уведомлений предусматриваются Законом Республики Казахстан "О разрешениях и уведомлениях".</w:t>
      </w:r>
    </w:p>
    <w:p w:rsidR="00F92EDE" w:rsidRDefault="00A16C38">
      <w:pPr>
        <w:spacing w:after="0"/>
        <w:jc w:val="both"/>
      </w:pPr>
      <w:bookmarkStart w:id="472" w:name="z598"/>
      <w:bookmarkEnd w:id="471"/>
      <w:r>
        <w:rPr>
          <w:color w:val="000000"/>
          <w:sz w:val="28"/>
        </w:rPr>
        <w:t xml:space="preserve">       5. Выдача, продление, переоформление, возобновление и осуществление других предусмотренных законодательством Респу</w:t>
      </w:r>
      <w:r>
        <w:rPr>
          <w:color w:val="000000"/>
          <w:sz w:val="28"/>
        </w:rPr>
        <w:t>блики Казахстан действий в отношении разрешений, а также приложений к ним являются государственными услугами и в части, не противоречащей Закону Республики Казахстан "О разрешениях и уведомлениях", регулируются Законом Республики Казахстан "О государственн</w:t>
      </w:r>
      <w:r>
        <w:rPr>
          <w:color w:val="000000"/>
          <w:sz w:val="28"/>
        </w:rPr>
        <w:t>ых услугах".</w:t>
      </w:r>
    </w:p>
    <w:p w:rsidR="00F92EDE" w:rsidRDefault="00A16C38">
      <w:pPr>
        <w:spacing w:after="0"/>
      </w:pPr>
      <w:bookmarkStart w:id="473" w:name="z109"/>
      <w:bookmarkEnd w:id="472"/>
      <w:r>
        <w:rPr>
          <w:b/>
          <w:color w:val="000000"/>
        </w:rPr>
        <w:t xml:space="preserve"> Статья 109. Порядок введения и отмены разрешительного или уведомительного порядка</w:t>
      </w:r>
    </w:p>
    <w:p w:rsidR="00F92EDE" w:rsidRDefault="00A16C38">
      <w:pPr>
        <w:spacing w:after="0"/>
        <w:jc w:val="both"/>
      </w:pPr>
      <w:bookmarkStart w:id="474" w:name="z599"/>
      <w:bookmarkEnd w:id="473"/>
      <w:r>
        <w:rPr>
          <w:color w:val="000000"/>
          <w:sz w:val="28"/>
        </w:rPr>
        <w:t xml:space="preserve">       1. Разрешительный или уведомительный порядок вводится только посредством включения соответствующего разрешения или уведомления в перечни разрешений или у</w:t>
      </w:r>
      <w:r>
        <w:rPr>
          <w:color w:val="000000"/>
          <w:sz w:val="28"/>
        </w:rPr>
        <w:t>ведомлений, предусмотренные в приложениях 1, 2 и 3 к Закону Республики Казахстан "О разрешениях и уведомлениях".</w:t>
      </w:r>
    </w:p>
    <w:p w:rsidR="00F92EDE" w:rsidRDefault="00A16C38">
      <w:pPr>
        <w:spacing w:after="0"/>
        <w:jc w:val="both"/>
      </w:pPr>
      <w:bookmarkStart w:id="475" w:name="z600"/>
      <w:bookmarkEnd w:id="47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2. Для введения разрешительного или уведомительного порядка регулирующие государственные органы должны предварительно провести процедуру анализа регуляторного воздействия в соответствии со статьей 83 настоящего Кодекса.</w:t>
      </w:r>
    </w:p>
    <w:p w:rsidR="00F92EDE" w:rsidRDefault="00A16C38">
      <w:pPr>
        <w:spacing w:after="0"/>
        <w:jc w:val="both"/>
      </w:pPr>
      <w:bookmarkStart w:id="476" w:name="z601"/>
      <w:bookmarkEnd w:id="475"/>
      <w:r>
        <w:rPr>
          <w:color w:val="000000"/>
          <w:sz w:val="28"/>
        </w:rPr>
        <w:t>      3. При введении разрешит</w:t>
      </w:r>
      <w:r>
        <w:rPr>
          <w:color w:val="000000"/>
          <w:sz w:val="28"/>
        </w:rPr>
        <w:t>ельного порядка в отношении деятельности или действия (операции), ранее не подлежавшего разрешительному порядку, обязанность получения разрешения возникает у субъекта предпринимательства, осуществляющего деятельность или действие (операцию), с даты введени</w:t>
      </w:r>
      <w:r>
        <w:rPr>
          <w:color w:val="000000"/>
          <w:sz w:val="28"/>
        </w:rPr>
        <w:t>я в действие нормативного правового акта, регламентирующего порядок получения разрешения и (или) устанавливающего требования, обязательные для получения разрешения.</w:t>
      </w:r>
    </w:p>
    <w:p w:rsidR="00F92EDE" w:rsidRDefault="00A16C38">
      <w:pPr>
        <w:spacing w:after="0"/>
        <w:jc w:val="both"/>
      </w:pPr>
      <w:bookmarkStart w:id="477" w:name="z602"/>
      <w:bookmarkEnd w:id="476"/>
      <w:r>
        <w:rPr>
          <w:color w:val="000000"/>
          <w:sz w:val="28"/>
        </w:rPr>
        <w:t xml:space="preserve">      4. Нормативные правовые акты, регламентирующие порядок получения разрешения, </w:t>
      </w:r>
      <w:r>
        <w:rPr>
          <w:color w:val="000000"/>
          <w:sz w:val="28"/>
        </w:rPr>
        <w:t>утверждающие разрешительные или квалификационные требования и (или) перечень документов, подтверждающих соответствие заявителей таким требованиям, не могут быть введены в действие до истечения двадцати одного календарного дня после дня их первого официальн</w:t>
      </w:r>
      <w:r>
        <w:rPr>
          <w:color w:val="000000"/>
          <w:sz w:val="28"/>
        </w:rPr>
        <w:t>ого опубликования.</w:t>
      </w:r>
    </w:p>
    <w:bookmarkEnd w:id="477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В случае введения разрешительного порядка в отношении деятельности или действий (операций), ранее не подлежавших разрешительному порядку, заявители вправе подать заявление на получение разрешения до введения в действие нормативных </w:t>
      </w:r>
      <w:r>
        <w:rPr>
          <w:color w:val="000000"/>
          <w:sz w:val="28"/>
        </w:rPr>
        <w:t>правовых актов, регламентирующих порядок получения разрешения, утверждающих разрешительные или квалификационные требования, и (или) перечень документов, подтверждающих соответствие заявителей таким требованиям, но не позднее чем за пять рабочих дней до вве</w:t>
      </w:r>
      <w:r>
        <w:rPr>
          <w:color w:val="000000"/>
          <w:sz w:val="28"/>
        </w:rPr>
        <w:t>дения в действие указанных актов.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 этом выдача разрешений или мотивированных отказов в их выдаче по заявлениям, поданным в соответствии с частью второй настоящего пункта, должна быть осуществлена разрешительными органами после вступления в силу но</w:t>
      </w:r>
      <w:r>
        <w:rPr>
          <w:color w:val="000000"/>
          <w:sz w:val="28"/>
        </w:rPr>
        <w:t>рмативных правовых актов, указанных в части первой настоящего пункта, в сроки и порядке, установленные для их выдачи.</w:t>
      </w:r>
    </w:p>
    <w:p w:rsidR="00F92EDE" w:rsidRDefault="00A16C38">
      <w:pPr>
        <w:spacing w:after="0"/>
        <w:jc w:val="both"/>
      </w:pPr>
      <w:bookmarkStart w:id="478" w:name="z603"/>
      <w:r>
        <w:rPr>
          <w:color w:val="000000"/>
          <w:sz w:val="28"/>
        </w:rPr>
        <w:t xml:space="preserve">       5. Заявители, подавшие заявление на получение разрешения в соответствии с пунктом 4 настоящей статьи, вправе до выдачи разрешения и</w:t>
      </w:r>
      <w:r>
        <w:rPr>
          <w:color w:val="000000"/>
          <w:sz w:val="28"/>
        </w:rPr>
        <w:t>ли мотивированного отказа в его выдаче осуществлять деятельность или действие (операцию), в отношении которых введен разрешительный порядок, без наличия разрешения, за исключением случаев, установленных Законом Республики Казахстан "О разрешениях и уведомл</w:t>
      </w:r>
      <w:r>
        <w:rPr>
          <w:color w:val="000000"/>
          <w:sz w:val="28"/>
        </w:rPr>
        <w:t>ениях".</w:t>
      </w:r>
    </w:p>
    <w:p w:rsidR="00F92EDE" w:rsidRDefault="00A16C38">
      <w:pPr>
        <w:spacing w:after="0"/>
        <w:jc w:val="both"/>
      </w:pPr>
      <w:bookmarkStart w:id="479" w:name="z604"/>
      <w:bookmarkEnd w:id="478"/>
      <w:r>
        <w:rPr>
          <w:color w:val="000000"/>
          <w:sz w:val="28"/>
        </w:rPr>
        <w:t xml:space="preserve">       6. Отмена разрешительного или уведомительного порядка осуществляется посредством исключения разрешения или уведомления из перечней разрешений и уведомлений, предусмотренных в приложениях 1, 2 и 3 к Закону Республики Казахстан "О разрешениях </w:t>
      </w:r>
      <w:r>
        <w:rPr>
          <w:color w:val="000000"/>
          <w:sz w:val="28"/>
        </w:rPr>
        <w:t>и уведомлениях", и влечет право субъекта предпринимательства на осуществление деятельности или действия (операции) без наличия разрешения или направления уведомления.</w:t>
      </w:r>
    </w:p>
    <w:bookmarkEnd w:id="479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109 с изменением, внесенным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>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480" w:name="z110"/>
      <w:r>
        <w:rPr>
          <w:b/>
          <w:color w:val="000000"/>
        </w:rPr>
        <w:t xml:space="preserve"> Статья 110. Заявители. Права заявителей</w:t>
      </w:r>
    </w:p>
    <w:p w:rsidR="00F92EDE" w:rsidRDefault="00A16C38">
      <w:pPr>
        <w:spacing w:after="0"/>
        <w:jc w:val="both"/>
      </w:pPr>
      <w:bookmarkStart w:id="481" w:name="z605"/>
      <w:bookmarkEnd w:id="480"/>
      <w:r>
        <w:rPr>
          <w:color w:val="000000"/>
          <w:sz w:val="28"/>
        </w:rPr>
        <w:t>      1. Заявителями могут быть следующие субъекты предпринимательства, обратившиеся в соответствующий разрешит</w:t>
      </w:r>
      <w:r>
        <w:rPr>
          <w:color w:val="000000"/>
          <w:sz w:val="28"/>
        </w:rPr>
        <w:t>ельный орган для прохождения лицензирования или разрешительной процедуры или направившие уведомление:</w:t>
      </w:r>
    </w:p>
    <w:bookmarkEnd w:id="48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индивидуальный предприниматель;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юридическое лицо;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филиал или представительство юридического лица;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лицензиат;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r>
        <w:rPr>
          <w:color w:val="000000"/>
          <w:sz w:val="28"/>
        </w:rPr>
        <w:t>владелец разрешения второй категории.</w:t>
      </w:r>
    </w:p>
    <w:p w:rsidR="00F92EDE" w:rsidRDefault="00A16C38">
      <w:pPr>
        <w:spacing w:after="0"/>
        <w:jc w:val="both"/>
      </w:pPr>
      <w:bookmarkStart w:id="482" w:name="z606"/>
      <w:r>
        <w:rPr>
          <w:color w:val="000000"/>
          <w:sz w:val="28"/>
        </w:rPr>
        <w:t>      2. Заявители имеют право:</w:t>
      </w:r>
    </w:p>
    <w:bookmarkEnd w:id="48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получать полную и достоверную информацию о разрешениях и уведомлениях;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Порядок введения в действие подпункта 2) см. пункт 6 статьи 324 Кодекса РК от</w:t>
      </w:r>
      <w:r>
        <w:rPr>
          <w:color w:val="FF0000"/>
          <w:sz w:val="28"/>
        </w:rPr>
        <w:t xml:space="preserve"> 29.10.2015 № 375-V.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обжаловать решения, действия (бездействие) разрешительных органов и государственных органов, осуществляющих прием уведомлений, и (или) их должностных лиц, Государственной корпорации "Правительство для граждан" и (или) ее рабо</w:t>
      </w:r>
      <w:r>
        <w:rPr>
          <w:color w:val="000000"/>
          <w:sz w:val="28"/>
        </w:rPr>
        <w:t>тников по вопросам осуществления лицензирования и разрешительных процедур или приема уведомлений в порядке, установленном законодательством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3) выбирать электронную или бумажную форму заявления для получения разрешения и (или) п</w:t>
      </w:r>
      <w:r>
        <w:rPr>
          <w:color w:val="000000"/>
          <w:sz w:val="28"/>
        </w:rPr>
        <w:t>риложения к нему или направления уведомления, а также выбирать электронную или бумажную форму выдаваемого разрешения и (или) приложения к нему с учетом положений статьи 48 Закона Республики Казахстан "О разрешениях и уведомлениях".</w:t>
      </w:r>
    </w:p>
    <w:p w:rsidR="00F92EDE" w:rsidRDefault="00A16C38">
      <w:pPr>
        <w:spacing w:after="0"/>
        <w:jc w:val="both"/>
      </w:pPr>
      <w:bookmarkStart w:id="483" w:name="z607"/>
      <w:r>
        <w:rPr>
          <w:color w:val="000000"/>
          <w:sz w:val="28"/>
        </w:rPr>
        <w:t>      3. Оралманы и инос</w:t>
      </w:r>
      <w:r>
        <w:rPr>
          <w:color w:val="000000"/>
          <w:sz w:val="28"/>
        </w:rPr>
        <w:t>транные юридические лица получают разрешения и направляют уведомления наравне с гражданами и юридическими лицами Республики Казахстан, если иное не предусмотрено законами Республики Казахстан и международными договорами Республики Казахстан.</w:t>
      </w:r>
    </w:p>
    <w:p w:rsidR="00F92EDE" w:rsidRDefault="00A16C38">
      <w:pPr>
        <w:spacing w:after="0"/>
      </w:pPr>
      <w:bookmarkStart w:id="484" w:name="z111"/>
      <w:bookmarkEnd w:id="483"/>
      <w:r>
        <w:rPr>
          <w:b/>
          <w:color w:val="000000"/>
        </w:rPr>
        <w:t xml:space="preserve"> Статья 111. П</w:t>
      </w:r>
      <w:r>
        <w:rPr>
          <w:b/>
          <w:color w:val="000000"/>
        </w:rPr>
        <w:t>рава и обязанности разрешительных органов</w:t>
      </w:r>
    </w:p>
    <w:p w:rsidR="00F92EDE" w:rsidRDefault="00A16C38">
      <w:pPr>
        <w:spacing w:after="0"/>
        <w:jc w:val="both"/>
      </w:pPr>
      <w:bookmarkStart w:id="485" w:name="z608"/>
      <w:bookmarkEnd w:id="484"/>
      <w:r>
        <w:rPr>
          <w:color w:val="000000"/>
          <w:sz w:val="28"/>
        </w:rPr>
        <w:t>      1. Разрешительными органами являются лицензиары и органы, уполномоченные на выдачу разрешений второй категории.</w:t>
      </w:r>
    </w:p>
    <w:p w:rsidR="00F92EDE" w:rsidRDefault="00A16C38">
      <w:pPr>
        <w:spacing w:after="0"/>
        <w:jc w:val="both"/>
      </w:pPr>
      <w:bookmarkStart w:id="486" w:name="z609"/>
      <w:bookmarkEnd w:id="485"/>
      <w:r>
        <w:rPr>
          <w:color w:val="000000"/>
          <w:sz w:val="28"/>
        </w:rPr>
        <w:t xml:space="preserve">      2. Разрешительные органы в пределах своей компетенции имеют право обращаться с запросом в </w:t>
      </w:r>
      <w:r>
        <w:rPr>
          <w:color w:val="000000"/>
          <w:sz w:val="28"/>
        </w:rPr>
        <w:t>государственные органы за информацией, необходимой для осуществления лицензирования или разрешительной процедуры, в том числе посредством информационных систем.</w:t>
      </w:r>
    </w:p>
    <w:p w:rsidR="00F92EDE" w:rsidRDefault="00A16C38">
      <w:pPr>
        <w:spacing w:after="0"/>
        <w:jc w:val="both"/>
      </w:pPr>
      <w:bookmarkStart w:id="487" w:name="z610"/>
      <w:bookmarkEnd w:id="486"/>
      <w:r>
        <w:rPr>
          <w:color w:val="000000"/>
          <w:sz w:val="28"/>
        </w:rPr>
        <w:t>      3. Разрешительные органы обязаны:</w:t>
      </w:r>
    </w:p>
    <w:bookmarkEnd w:id="487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1) осуществлять лицензирование и разрешительные </w:t>
      </w:r>
      <w:r>
        <w:rPr>
          <w:color w:val="000000"/>
          <w:sz w:val="28"/>
        </w:rPr>
        <w:t>процедуры в соответствии с настоящим Кодексом и Законом Республики Казахстан "О разрешениях и уведомлениях";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создавать необходимые условия для лиц с ограниченными возможностями при получении ими разрешений;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предоставлять в доступной форме</w:t>
      </w:r>
      <w:r>
        <w:rPr>
          <w:color w:val="000000"/>
          <w:sz w:val="28"/>
        </w:rPr>
        <w:t xml:space="preserve"> полную и достоверную информацию о лицензировании, разрешительных процедурах, перечне требуемых для этого документов и порядке получения и оформления таких документов;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Порядок введения в действие подпункта 4) см. пункт 7 статьи</w:t>
      </w:r>
      <w:r>
        <w:rPr>
          <w:color w:val="FF0000"/>
          <w:sz w:val="28"/>
        </w:rPr>
        <w:t xml:space="preserve"> 324 Кодекса РК от 29.10.2015 № 375-V.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предоставлять государственным органам и Государственной корпорации "Правительство для граждан" документы и (или) информацию, необходимые для осуществления лицензирования и разрешительных процедур, в том числ</w:t>
      </w:r>
      <w:r>
        <w:rPr>
          <w:color w:val="000000"/>
          <w:sz w:val="28"/>
        </w:rPr>
        <w:t>е посредством информационных систем;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принимать меры, направленные на восстановление нарушенных прав, свобод и законных интересов заявителей, лицензиатов и владельцев разрешений второй категории;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6) в пределах своей компетенции обеспечивать </w:t>
      </w:r>
      <w:r>
        <w:rPr>
          <w:color w:val="000000"/>
          <w:sz w:val="28"/>
        </w:rPr>
        <w:t>бесперебойное функционирование и наполнение информационных систем, содержащих необходимые сведения для выдачи разрешений;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получать письменное согласие заявителей, лицензиатов и владельцев разрешений второй категории, в том числе в форме электронно</w:t>
      </w:r>
      <w:r>
        <w:rPr>
          <w:color w:val="000000"/>
          <w:sz w:val="28"/>
        </w:rPr>
        <w:t>го документа, на использование персональных данных ограниченного доступа, составляющих охраняемую законом тайну, содержащихся в информационных системах, при выдаче разрешений, если иное не предусмотрено законами Республики Казахстан.</w:t>
      </w:r>
    </w:p>
    <w:p w:rsidR="00F92EDE" w:rsidRDefault="00A16C38">
      <w:pPr>
        <w:spacing w:after="0"/>
      </w:pPr>
      <w:bookmarkStart w:id="488" w:name="z112"/>
      <w:r>
        <w:rPr>
          <w:b/>
          <w:color w:val="000000"/>
        </w:rPr>
        <w:t xml:space="preserve"> Статья 112. Осуществл</w:t>
      </w:r>
      <w:r>
        <w:rPr>
          <w:b/>
          <w:color w:val="000000"/>
        </w:rPr>
        <w:t>ение лицензирования, разрешительных процедур и уведомлений в электронной форме</w:t>
      </w:r>
    </w:p>
    <w:p w:rsidR="00F92EDE" w:rsidRDefault="00A16C38">
      <w:pPr>
        <w:spacing w:after="0"/>
        <w:jc w:val="both"/>
      </w:pPr>
      <w:bookmarkStart w:id="489" w:name="z611"/>
      <w:bookmarkEnd w:id="488"/>
      <w:r>
        <w:rPr>
          <w:color w:val="000000"/>
          <w:sz w:val="28"/>
        </w:rPr>
        <w:t>      1. Лицензирование и направление уведомлений осуществляются в электронной форме с использованием государственной информационной системы разрешений и уведомлений и государст</w:t>
      </w:r>
      <w:r>
        <w:rPr>
          <w:color w:val="000000"/>
          <w:sz w:val="28"/>
        </w:rPr>
        <w:t>венного электронного реестра разрешений и уведомлений.</w:t>
      </w:r>
    </w:p>
    <w:bookmarkEnd w:id="489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Разрешительные процедуры осуществляются в электронной форме с использованием государственной информационной системы разрешений и уведомлений и государственного электронного реестра разрешений и </w:t>
      </w:r>
      <w:r>
        <w:rPr>
          <w:color w:val="000000"/>
          <w:sz w:val="28"/>
        </w:rPr>
        <w:t>уведомлений с учетом положений пункта 3 статьи 52 Закона Республики Казахстан "О разрешениях и уведомлениях".</w:t>
      </w:r>
    </w:p>
    <w:p w:rsidR="00F92EDE" w:rsidRDefault="00A16C38">
      <w:pPr>
        <w:spacing w:after="0"/>
        <w:jc w:val="both"/>
      </w:pPr>
      <w:bookmarkStart w:id="490" w:name="z612"/>
      <w:r>
        <w:rPr>
          <w:color w:val="000000"/>
          <w:sz w:val="28"/>
        </w:rPr>
        <w:t xml:space="preserve">       2. Порядок подачи заявления, выдачи разрешений и (или) приложений к разрешению регулируется Законом Республики Казахстан "О разрешениях и у</w:t>
      </w:r>
      <w:r>
        <w:rPr>
          <w:color w:val="000000"/>
          <w:sz w:val="28"/>
        </w:rPr>
        <w:t>ведомлениях".</w:t>
      </w:r>
    </w:p>
    <w:p w:rsidR="00F92EDE" w:rsidRDefault="00A16C38">
      <w:pPr>
        <w:spacing w:after="0"/>
        <w:jc w:val="both"/>
      </w:pPr>
      <w:bookmarkStart w:id="491" w:name="z613"/>
      <w:bookmarkEnd w:id="490"/>
      <w:r>
        <w:rPr>
          <w:color w:val="000000"/>
          <w:sz w:val="28"/>
        </w:rPr>
        <w:t>      3. Разрешительными органами на постоянной основе ведется государственный электронный реестр разрешений и уведомлений.</w:t>
      </w:r>
    </w:p>
    <w:bookmarkEnd w:id="491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Государственный электронный реестр разрешений и уведомлений по уведомлениям ведется государственными органами, </w:t>
      </w:r>
      <w:r>
        <w:rPr>
          <w:color w:val="000000"/>
          <w:sz w:val="28"/>
        </w:rPr>
        <w:t>осуществляющими прием уведомлений, в случаях, предусмотренных законодательством Республики Казахстан.</w:t>
      </w:r>
    </w:p>
    <w:p w:rsidR="00F92EDE" w:rsidRDefault="00A16C38">
      <w:pPr>
        <w:spacing w:after="0"/>
      </w:pPr>
      <w:bookmarkStart w:id="492" w:name="z1768"/>
      <w:r>
        <w:rPr>
          <w:b/>
          <w:color w:val="000000"/>
        </w:rPr>
        <w:t xml:space="preserve"> Глава 9-1. ИНФОРМАЦИОННЫЕ ИНСТРУМЕНТЫ</w:t>
      </w:r>
    </w:p>
    <w:bookmarkEnd w:id="492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Раздел 3 дополнен главой 9-1 в соответствии с Законом РК от 24.05.2018 № 156-VI (вводится в действие</w:t>
      </w:r>
      <w:r>
        <w:rPr>
          <w:color w:val="FF0000"/>
          <w:sz w:val="28"/>
        </w:rPr>
        <w:t xml:space="preserve"> по истечении шести месяцев после дня его первого официального опубликования).</w:t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112-1. Информационные инструменты</w:t>
      </w:r>
    </w:p>
    <w:p w:rsidR="00F92EDE" w:rsidRDefault="00A16C38">
      <w:pPr>
        <w:spacing w:after="0"/>
        <w:jc w:val="both"/>
      </w:pPr>
      <w:bookmarkStart w:id="493" w:name="z1770"/>
      <w:r>
        <w:rPr>
          <w:color w:val="000000"/>
          <w:sz w:val="28"/>
        </w:rPr>
        <w:t>      1. Под информационными инструментами понимаются требования предоставления информации государственным органам или иным лицам, устан</w:t>
      </w:r>
      <w:r>
        <w:rPr>
          <w:color w:val="000000"/>
          <w:sz w:val="28"/>
        </w:rPr>
        <w:t>овленные в нормативных правовых актах, соответствующие одновременно всем нижеследующим критериям:</w:t>
      </w:r>
    </w:p>
    <w:p w:rsidR="00F92EDE" w:rsidRDefault="00A16C38">
      <w:pPr>
        <w:spacing w:after="0"/>
        <w:jc w:val="both"/>
      </w:pPr>
      <w:bookmarkStart w:id="494" w:name="z1771"/>
      <w:bookmarkEnd w:id="493"/>
      <w:r>
        <w:rPr>
          <w:color w:val="000000"/>
          <w:sz w:val="28"/>
        </w:rPr>
        <w:t>      1) предоставление информации является обязательным и непредоставление влечет ответственность в соответствии с законами Республики Казахстан;</w:t>
      </w:r>
    </w:p>
    <w:p w:rsidR="00F92EDE" w:rsidRDefault="00A16C38">
      <w:pPr>
        <w:spacing w:after="0"/>
        <w:jc w:val="both"/>
      </w:pPr>
      <w:bookmarkStart w:id="495" w:name="z1772"/>
      <w:bookmarkEnd w:id="494"/>
      <w:r>
        <w:rPr>
          <w:color w:val="000000"/>
          <w:sz w:val="28"/>
        </w:rPr>
        <w:t>      2) ин</w:t>
      </w:r>
      <w:r>
        <w:rPr>
          <w:color w:val="000000"/>
          <w:sz w:val="28"/>
        </w:rPr>
        <w:t>формация предоставляется субъектами частного предпринимательства.</w:t>
      </w:r>
    </w:p>
    <w:p w:rsidR="00F92EDE" w:rsidRDefault="00A16C38">
      <w:pPr>
        <w:spacing w:after="0"/>
        <w:jc w:val="both"/>
      </w:pPr>
      <w:bookmarkStart w:id="496" w:name="z1773"/>
      <w:bookmarkEnd w:id="495"/>
      <w:r>
        <w:rPr>
          <w:color w:val="000000"/>
          <w:sz w:val="28"/>
        </w:rPr>
        <w:t>      2. Положения настоящей главы не распространяются на информационные инструменты, имеющиеся в области налоговой, таможенной, финансовой политики, статистической деятельности, а также рас</w:t>
      </w:r>
      <w:r>
        <w:rPr>
          <w:color w:val="000000"/>
          <w:sz w:val="28"/>
        </w:rPr>
        <w:t>пространяющиеся на одного субъекта регулирования.</w:t>
      </w:r>
    </w:p>
    <w:p w:rsidR="00F92EDE" w:rsidRDefault="00A16C38">
      <w:pPr>
        <w:spacing w:after="0"/>
        <w:jc w:val="both"/>
      </w:pPr>
      <w:bookmarkStart w:id="497" w:name="z1774"/>
      <w:bookmarkEnd w:id="496"/>
      <w:r>
        <w:rPr>
          <w:color w:val="000000"/>
          <w:sz w:val="28"/>
        </w:rPr>
        <w:t>      Для целей настоящей главы под финансовой политикой понимается совокупность отношений, связанных с деятельностью финансовых организаций, участников страхового рынка, не являющихся финансовыми организац</w:t>
      </w:r>
      <w:r>
        <w:rPr>
          <w:color w:val="000000"/>
          <w:sz w:val="28"/>
        </w:rPr>
        <w:t>иями, организаций, осуществляющих микрофинансовую деятельность, коллекторских агентств, крупных участников финансовых организаций, эмитентов эмиссионных ценных бумаг, кредитных бюро, лиц, входящих в состав страховых групп и банковских конгломератов, субъек</w:t>
      </w:r>
      <w:r>
        <w:rPr>
          <w:color w:val="000000"/>
          <w:sz w:val="28"/>
        </w:rPr>
        <w:t>тов рынка платежных услуг, с регулированием валютных правоотношений, оказанием финансовых услуг, а также выпуском, обращением, погашением и аннулированием финансовых инструментов.</w:t>
      </w:r>
    </w:p>
    <w:bookmarkEnd w:id="497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112-1 с изменениями, внесенными законами РК от 02.04.20</w:t>
      </w:r>
      <w:r>
        <w:rPr>
          <w:color w:val="FF0000"/>
          <w:sz w:val="28"/>
        </w:rPr>
        <w:t xml:space="preserve">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112-2. Виды информационных инструментов</w:t>
      </w:r>
    </w:p>
    <w:p w:rsidR="00F92EDE" w:rsidRDefault="00A16C38">
      <w:pPr>
        <w:spacing w:after="0"/>
        <w:jc w:val="both"/>
      </w:pPr>
      <w:bookmarkStart w:id="498" w:name="z1776"/>
      <w:r>
        <w:rPr>
          <w:color w:val="000000"/>
          <w:sz w:val="28"/>
        </w:rPr>
        <w:t>      Информационные инструм</w:t>
      </w:r>
      <w:r>
        <w:rPr>
          <w:color w:val="000000"/>
          <w:sz w:val="28"/>
        </w:rPr>
        <w:t>енты бывают следующих видов:</w:t>
      </w:r>
    </w:p>
    <w:p w:rsidR="00F92EDE" w:rsidRDefault="00A16C38">
      <w:pPr>
        <w:spacing w:after="0"/>
        <w:jc w:val="both"/>
      </w:pPr>
      <w:bookmarkStart w:id="499" w:name="z1777"/>
      <w:bookmarkEnd w:id="498"/>
      <w:r>
        <w:rPr>
          <w:color w:val="000000"/>
          <w:sz w:val="28"/>
        </w:rPr>
        <w:t>      1) периодическая отчетность, представляемая на регулярной основе государственным органам;</w:t>
      </w:r>
    </w:p>
    <w:p w:rsidR="00F92EDE" w:rsidRDefault="00A16C38">
      <w:pPr>
        <w:spacing w:after="0"/>
        <w:jc w:val="both"/>
      </w:pPr>
      <w:bookmarkStart w:id="500" w:name="z1778"/>
      <w:bookmarkEnd w:id="499"/>
      <w:r>
        <w:rPr>
          <w:color w:val="000000"/>
          <w:sz w:val="28"/>
        </w:rPr>
        <w:t xml:space="preserve">      2) разовое предоставление информации по инициативе государственного органа, за исключением предоставляемой исключительно при </w:t>
      </w:r>
      <w:r>
        <w:rPr>
          <w:color w:val="000000"/>
          <w:sz w:val="28"/>
        </w:rPr>
        <w:t>осуществлении государственными органами государственного контроля и надзора;</w:t>
      </w:r>
    </w:p>
    <w:p w:rsidR="00F92EDE" w:rsidRDefault="00A16C38">
      <w:pPr>
        <w:spacing w:after="0"/>
        <w:jc w:val="both"/>
      </w:pPr>
      <w:bookmarkStart w:id="501" w:name="z1779"/>
      <w:bookmarkEnd w:id="500"/>
      <w:r>
        <w:rPr>
          <w:color w:val="000000"/>
          <w:sz w:val="28"/>
        </w:rPr>
        <w:t xml:space="preserve">      3) разовое предоставление информации государственным органам в случаях, предусмотренных законодательством Республики Казахстан, за исключением предоставляемой по инициативе </w:t>
      </w:r>
      <w:r>
        <w:rPr>
          <w:color w:val="000000"/>
          <w:sz w:val="28"/>
        </w:rPr>
        <w:t>субъекта частного предпринимательства в рамках разрешительных процедур или иных инициативных обращений;</w:t>
      </w:r>
    </w:p>
    <w:p w:rsidR="00F92EDE" w:rsidRDefault="00A16C38">
      <w:pPr>
        <w:spacing w:after="0"/>
        <w:jc w:val="both"/>
      </w:pPr>
      <w:bookmarkStart w:id="502" w:name="z1780"/>
      <w:bookmarkEnd w:id="501"/>
      <w:r>
        <w:rPr>
          <w:color w:val="000000"/>
          <w:sz w:val="28"/>
        </w:rPr>
        <w:t>      4) информация, предоставляемая третьим лицам в случаях, прямо предусмотренных законодательством Республики Казахстан.</w:t>
      </w:r>
    </w:p>
    <w:bookmarkEnd w:id="502"/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112-3. Особенности вв</w:t>
      </w:r>
      <w:r>
        <w:rPr>
          <w:b/>
          <w:color w:val="000000"/>
          <w:sz w:val="28"/>
        </w:rPr>
        <w:t>едения информационных инструментов</w:t>
      </w:r>
    </w:p>
    <w:p w:rsidR="00F92EDE" w:rsidRDefault="00A16C38">
      <w:pPr>
        <w:spacing w:after="0"/>
        <w:jc w:val="both"/>
      </w:pPr>
      <w:bookmarkStart w:id="503" w:name="z1782"/>
      <w:r>
        <w:rPr>
          <w:color w:val="000000"/>
          <w:sz w:val="28"/>
        </w:rPr>
        <w:t xml:space="preserve">       1. Информационные инструменты вводятся только в случаях, прямо предусмотренных в нормативных правовых актах. </w:t>
      </w:r>
    </w:p>
    <w:p w:rsidR="00F92EDE" w:rsidRDefault="00A16C38">
      <w:pPr>
        <w:spacing w:after="0"/>
        <w:jc w:val="both"/>
      </w:pPr>
      <w:bookmarkStart w:id="504" w:name="z1783"/>
      <w:bookmarkEnd w:id="503"/>
      <w:r>
        <w:rPr>
          <w:color w:val="000000"/>
          <w:sz w:val="28"/>
        </w:rPr>
        <w:t>      2. После введения в действие нормативных правовых актов, предусматривающих введение информационных</w:t>
      </w:r>
      <w:r>
        <w:rPr>
          <w:color w:val="000000"/>
          <w:sz w:val="28"/>
        </w:rPr>
        <w:t xml:space="preserve"> инструментов, регулирующий государственный орган должен инициировать внесение дополнений в перечень информационных инструментов.</w:t>
      </w:r>
    </w:p>
    <w:p w:rsidR="00F92EDE" w:rsidRDefault="00A16C38">
      <w:pPr>
        <w:spacing w:after="0"/>
      </w:pPr>
      <w:bookmarkStart w:id="505" w:name="z1240"/>
      <w:bookmarkEnd w:id="504"/>
      <w:r>
        <w:rPr>
          <w:b/>
          <w:color w:val="000000"/>
        </w:rPr>
        <w:t xml:space="preserve"> Глава 10. ТЕХНИЧЕСКОЕ РЕГУЛИРОВАНИЕ</w:t>
      </w:r>
    </w:p>
    <w:p w:rsidR="00F92EDE" w:rsidRDefault="00A16C38">
      <w:pPr>
        <w:spacing w:after="0"/>
      </w:pPr>
      <w:bookmarkStart w:id="506" w:name="z113"/>
      <w:bookmarkEnd w:id="505"/>
      <w:r>
        <w:rPr>
          <w:b/>
          <w:color w:val="000000"/>
        </w:rPr>
        <w:t xml:space="preserve"> Статья 113. Государственное регулирование в области технического регулирования</w:t>
      </w:r>
    </w:p>
    <w:bookmarkEnd w:id="506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 xml:space="preserve">Государственное регулирование в области технического регулирования заключается в определении, установлении, применении и исполнении обязательных требований к продукции, услуге, процессам, подтверждению соответствия, аккредитации, контролю в соответствии с </w:t>
      </w:r>
      <w:r>
        <w:rPr>
          <w:color w:val="000000"/>
          <w:sz w:val="28"/>
        </w:rPr>
        <w:t>настоящим Кодексом и законодательством Республики Казахстан в области технического регулирования.</w:t>
      </w:r>
    </w:p>
    <w:p w:rsidR="00F92EDE" w:rsidRDefault="00A16C38">
      <w:pPr>
        <w:spacing w:after="0"/>
      </w:pPr>
      <w:bookmarkStart w:id="507" w:name="z114"/>
      <w:r>
        <w:rPr>
          <w:b/>
          <w:color w:val="000000"/>
        </w:rPr>
        <w:t xml:space="preserve"> Статья 114. Объекты технического регулирования</w:t>
      </w:r>
    </w:p>
    <w:bookmarkEnd w:id="50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Объектами технического регулирования являются продукция, услуга, процессы.</w:t>
      </w:r>
    </w:p>
    <w:p w:rsidR="00F92EDE" w:rsidRDefault="00A16C38">
      <w:pPr>
        <w:spacing w:after="0"/>
      </w:pPr>
      <w:bookmarkStart w:id="508" w:name="z115"/>
      <w:r>
        <w:rPr>
          <w:b/>
          <w:color w:val="000000"/>
        </w:rPr>
        <w:t xml:space="preserve"> Статья 115. Субъекты техниче</w:t>
      </w:r>
      <w:r>
        <w:rPr>
          <w:b/>
          <w:color w:val="000000"/>
        </w:rPr>
        <w:t>ского регулирования</w:t>
      </w:r>
    </w:p>
    <w:bookmarkEnd w:id="50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Субъектами технического регулирования являются государственные органы, а также физические и юридические лица, осуществляющие деятельность на территории Республики Казахстан и обладающие в отношении объектов технического регулирова</w:t>
      </w:r>
      <w:r>
        <w:rPr>
          <w:color w:val="000000"/>
          <w:sz w:val="28"/>
        </w:rPr>
        <w:t>ния правом пользования в соответствии с гражданским законодательством Республики Казахстан.</w:t>
      </w:r>
    </w:p>
    <w:p w:rsidR="00F92EDE" w:rsidRDefault="00A16C38">
      <w:pPr>
        <w:spacing w:after="0"/>
      </w:pPr>
      <w:bookmarkStart w:id="509" w:name="z1241"/>
      <w:r>
        <w:rPr>
          <w:b/>
          <w:color w:val="000000"/>
        </w:rPr>
        <w:t xml:space="preserve"> Глава 11. ГОСУДАРСТВЕННОЕ РЕГУЛИРОВАНИЕ ЦЕН И ТАРИФОВ</w:t>
      </w:r>
    </w:p>
    <w:p w:rsidR="00F92EDE" w:rsidRDefault="00A16C38">
      <w:pPr>
        <w:spacing w:after="0"/>
      </w:pPr>
      <w:bookmarkStart w:id="510" w:name="z116"/>
      <w:bookmarkEnd w:id="509"/>
      <w:r>
        <w:rPr>
          <w:b/>
          <w:color w:val="000000"/>
        </w:rPr>
        <w:t xml:space="preserve"> Статья 116. Государственное регулирование цен и тарифов субъектов предпринимательства</w:t>
      </w:r>
    </w:p>
    <w:p w:rsidR="00F92EDE" w:rsidRDefault="00A16C38">
      <w:pPr>
        <w:spacing w:after="0"/>
        <w:jc w:val="both"/>
      </w:pPr>
      <w:bookmarkStart w:id="511" w:name="z614"/>
      <w:bookmarkEnd w:id="510"/>
      <w:r>
        <w:rPr>
          <w:color w:val="000000"/>
          <w:sz w:val="28"/>
        </w:rPr>
        <w:t>      1. Цены и тарифы</w:t>
      </w:r>
      <w:r>
        <w:rPr>
          <w:color w:val="000000"/>
          <w:sz w:val="28"/>
        </w:rPr>
        <w:t xml:space="preserve"> на товары, работы, услуги определяются субъектами предпринимательства самостоятельно, за исключением случаев, предусмотренных настоящим Кодексом.</w:t>
      </w:r>
    </w:p>
    <w:p w:rsidR="00F92EDE" w:rsidRDefault="00A16C38">
      <w:pPr>
        <w:spacing w:after="0"/>
        <w:jc w:val="both"/>
      </w:pPr>
      <w:bookmarkStart w:id="512" w:name="z615"/>
      <w:bookmarkEnd w:id="511"/>
      <w:r>
        <w:rPr>
          <w:color w:val="000000"/>
          <w:sz w:val="28"/>
        </w:rPr>
        <w:t>      2. Государство устанавливает регулирование цен и тарифов в целях обеспечения национальной безопасности,</w:t>
      </w:r>
      <w:r>
        <w:rPr>
          <w:color w:val="000000"/>
          <w:sz w:val="28"/>
        </w:rPr>
        <w:t xml:space="preserve"> охраны общественного порядка, прав и свобод человека, здоровья населения в Республике Казахстан.</w:t>
      </w:r>
    </w:p>
    <w:p w:rsidR="00F92EDE" w:rsidRDefault="00A16C38">
      <w:pPr>
        <w:spacing w:after="0"/>
        <w:jc w:val="both"/>
      </w:pPr>
      <w:bookmarkStart w:id="513" w:name="z616"/>
      <w:bookmarkEnd w:id="512"/>
      <w:r>
        <w:rPr>
          <w:color w:val="000000"/>
          <w:sz w:val="28"/>
        </w:rPr>
        <w:t>      3. Государство регулирует цены и тарифы на следующие товары, работы, услуги субъектов предпринимательства:</w:t>
      </w:r>
    </w:p>
    <w:bookmarkEnd w:id="51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на социально значимые продовольствен</w:t>
      </w:r>
      <w:r>
        <w:rPr>
          <w:color w:val="000000"/>
          <w:sz w:val="28"/>
        </w:rPr>
        <w:t>ные товары;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на товары, работы, услуги в сфере естественной монополии;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на товары, работы, услуги, производимые и реализуемые субъектами государственной монополии;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на товары (работы, услуги), в отношении которых введено государстве</w:t>
      </w:r>
      <w:r>
        <w:rPr>
          <w:color w:val="000000"/>
          <w:sz w:val="28"/>
        </w:rPr>
        <w:t>нное ценовое регулирование;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на товары, работы, услуги в международных деловых операциях и сделках, связанных с международными деловыми операциями, возникающих при трансфертном ценообразовании;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на розничную реализацию нефтепродуктов, на ко</w:t>
      </w:r>
      <w:r>
        <w:rPr>
          <w:color w:val="000000"/>
          <w:sz w:val="28"/>
        </w:rPr>
        <w:t>торые установлено государственное регулирование цен;</w:t>
      </w:r>
    </w:p>
    <w:p w:rsidR="00F92EDE" w:rsidRDefault="00A16C38">
      <w:pPr>
        <w:spacing w:after="0"/>
        <w:jc w:val="both"/>
      </w:pPr>
      <w:bookmarkStart w:id="514" w:name="z1877"/>
      <w:r>
        <w:rPr>
          <w:color w:val="000000"/>
          <w:sz w:val="28"/>
        </w:rPr>
        <w:t>      6-1) утверждение предельных цен на лекарственные средства;</w:t>
      </w:r>
    </w:p>
    <w:bookmarkEnd w:id="51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установление минимальных цен на водки и водки особые, крепкие ликероводочные изделия;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установление минимальных розничных</w:t>
      </w:r>
      <w:r>
        <w:rPr>
          <w:color w:val="000000"/>
          <w:sz w:val="28"/>
        </w:rPr>
        <w:t xml:space="preserve"> цен на сигареты с фильтром, без фильтра и папиросы;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на товарных рынках, не находящихся в состоянии естественной монополии, в определенных случаях, в том числе чрезвычайные ситуации, стихийные бедствия, обеспечение национальной безопасности, при у</w:t>
      </w:r>
      <w:r>
        <w:rPr>
          <w:color w:val="000000"/>
          <w:sz w:val="28"/>
        </w:rPr>
        <w:t>словии, что возникшие проблемы невозможно решить способом, имеющим меньшие негативные последствия для состояния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утверждение предельных цен оптовой реализации товарного газа на внутреннем рынке Республики Казахстан и предельных цен сж</w:t>
      </w:r>
      <w:r>
        <w:rPr>
          <w:color w:val="000000"/>
          <w:sz w:val="28"/>
        </w:rPr>
        <w:t>иженного нефтяного газа, реализуемого в рамках плана поставки сжиженного нефтяного газа на внутренний рынок Республики Казахстан вне электронных торговых площадок;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11) утверждение предельной цены сырого и товарного газа, приобретаемого национальным о</w:t>
      </w:r>
      <w:r>
        <w:rPr>
          <w:color w:val="000000"/>
          <w:sz w:val="28"/>
        </w:rPr>
        <w:t>ператором в рамках преимущественного права государства;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12) утверждение тарифов энергопроизводящих организаций;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13) на субсидируемые услуги;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14) на общественно значимых рынках.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116 с изменениями, внесенными законами Р</w:t>
      </w:r>
      <w:r>
        <w:rPr>
          <w:color w:val="FF0000"/>
          <w:sz w:val="28"/>
        </w:rPr>
        <w:t xml:space="preserve">К от 29.03.2016 </w:t>
      </w:r>
      <w:r>
        <w:rPr>
          <w:color w:val="000000"/>
          <w:sz w:val="28"/>
        </w:rPr>
        <w:t>№ 479-V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09.04.2016 </w:t>
      </w:r>
      <w:r>
        <w:rPr>
          <w:color w:val="000000"/>
          <w:sz w:val="28"/>
        </w:rPr>
        <w:t>№ 499-V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опубликования);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04.07.2018 </w:t>
      </w:r>
      <w:r>
        <w:rPr>
          <w:color w:val="000000"/>
          <w:sz w:val="28"/>
        </w:rPr>
        <w:t>№ 173-VI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</w:t>
      </w:r>
      <w:r>
        <w:rPr>
          <w:color w:val="FF0000"/>
          <w:sz w:val="28"/>
        </w:rPr>
        <w:t xml:space="preserve">кования);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трех месяцев после дня его первого официального опубликования); от 30.12.2019 </w:t>
      </w:r>
      <w:r>
        <w:rPr>
          <w:color w:val="000000"/>
          <w:sz w:val="28"/>
        </w:rPr>
        <w:t>№ 297-VІ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ания).</w:t>
      </w:r>
      <w:r>
        <w:br/>
      </w:r>
    </w:p>
    <w:p w:rsidR="00F92EDE" w:rsidRDefault="00A16C38">
      <w:pPr>
        <w:spacing w:after="0"/>
      </w:pPr>
      <w:bookmarkStart w:id="515" w:name="z117"/>
      <w:r>
        <w:rPr>
          <w:b/>
          <w:color w:val="000000"/>
        </w:rPr>
        <w:t xml:space="preserve"> Статья 117. Ценообразование на социально значимые продовольственные товары</w:t>
      </w:r>
    </w:p>
    <w:p w:rsidR="00F92EDE" w:rsidRDefault="00A16C38">
      <w:pPr>
        <w:spacing w:after="0"/>
        <w:jc w:val="both"/>
      </w:pPr>
      <w:bookmarkStart w:id="516" w:name="z617"/>
      <w:bookmarkEnd w:id="515"/>
      <w:r>
        <w:rPr>
          <w:color w:val="000000"/>
          <w:sz w:val="28"/>
        </w:rPr>
        <w:t>      1. Правительство Республики Казахстан утверждает перечень социально значимых продовольственных товаров.</w:t>
      </w:r>
    </w:p>
    <w:bookmarkEnd w:id="516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Пороговые значения розничных цен на социально значимые </w:t>
      </w:r>
      <w:r>
        <w:rPr>
          <w:color w:val="000000"/>
          <w:sz w:val="28"/>
        </w:rPr>
        <w:t>продовольственные товары, размер предельно допустимых розничных цен на социально значимые продовольственные товары утверждаются местными исполнительными органами.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Пороговым значением розничных цен на социально значимые продовольственные товары являет</w:t>
      </w:r>
      <w:r>
        <w:rPr>
          <w:color w:val="000000"/>
          <w:sz w:val="28"/>
        </w:rPr>
        <w:t>ся допустимый уровень розничных цен, устанавливаемый в целях недопущения необоснованного роста цен, удержания инфляции в допустимых пределах и обеспечения макроэкономической стабильности в стране, до которого субъект торговой деятельности вправе определить</w:t>
      </w:r>
      <w:r>
        <w:rPr>
          <w:color w:val="000000"/>
          <w:sz w:val="28"/>
        </w:rPr>
        <w:t xml:space="preserve"> розничные цены на социально значимые продовольственные товары.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Предельно допустимыми розничными ценами на социально значимые продовольственные товары признается уровень розничных цен, устанавливаемый местными исполнительными органами в случае превыш</w:t>
      </w:r>
      <w:r>
        <w:rPr>
          <w:color w:val="000000"/>
          <w:sz w:val="28"/>
        </w:rPr>
        <w:t>ения пороговых значений розничных цен на социально значимые продовольственные товары.</w:t>
      </w:r>
    </w:p>
    <w:p w:rsidR="00F92EDE" w:rsidRDefault="00A16C38">
      <w:pPr>
        <w:spacing w:after="0"/>
        <w:jc w:val="both"/>
      </w:pPr>
      <w:bookmarkStart w:id="517" w:name="z618"/>
      <w:r>
        <w:rPr>
          <w:color w:val="000000"/>
          <w:sz w:val="28"/>
        </w:rPr>
        <w:t>      2. При заключении договоров поставки социально значимых продовольственных товаров размер предельной торговой надбавки должен быть установлен в обязательном порядке.</w:t>
      </w:r>
      <w:r>
        <w:rPr>
          <w:color w:val="000000"/>
          <w:sz w:val="28"/>
        </w:rPr>
        <w:t xml:space="preserve"> Сделка, совершенная с нарушением данного требования, недействительна.</w:t>
      </w:r>
    </w:p>
    <w:p w:rsidR="00F92EDE" w:rsidRDefault="00A16C38">
      <w:pPr>
        <w:spacing w:after="0"/>
        <w:jc w:val="both"/>
      </w:pPr>
      <w:bookmarkStart w:id="518" w:name="z619"/>
      <w:bookmarkEnd w:id="517"/>
      <w:r>
        <w:rPr>
          <w:color w:val="000000"/>
          <w:sz w:val="28"/>
        </w:rPr>
        <w:t>      3. В случае превышения пороговых значений розничных цен на социально значимые продовольственные товары на территории области, города республиканского значения, столицы местный исп</w:t>
      </w:r>
      <w:r>
        <w:rPr>
          <w:color w:val="000000"/>
          <w:sz w:val="28"/>
        </w:rPr>
        <w:t>олнительный орган после проведения консультаций с субъектами торговой деятельности вправе устанавливать размер предельно допустимых розничных цен на них на территории области, города республиканского значения, столицы на срок не более чем девяносто календа</w:t>
      </w:r>
      <w:r>
        <w:rPr>
          <w:color w:val="000000"/>
          <w:sz w:val="28"/>
        </w:rPr>
        <w:t>рных дней.</w:t>
      </w:r>
    </w:p>
    <w:bookmarkEnd w:id="518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117 с изменениями, внесенными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519" w:name="z118"/>
      <w:r>
        <w:rPr>
          <w:b/>
          <w:color w:val="000000"/>
        </w:rPr>
        <w:t xml:space="preserve"> Статья 118. Формирование тарифов на регулируемые </w:t>
      </w:r>
      <w:r>
        <w:rPr>
          <w:b/>
          <w:color w:val="000000"/>
        </w:rPr>
        <w:t>услуги субъектов естественной монополии</w:t>
      </w:r>
    </w:p>
    <w:p w:rsidR="00F92EDE" w:rsidRDefault="00A16C38">
      <w:pPr>
        <w:spacing w:after="0"/>
        <w:jc w:val="both"/>
      </w:pPr>
      <w:bookmarkStart w:id="520" w:name="z620"/>
      <w:bookmarkEnd w:id="519"/>
      <w:r>
        <w:rPr>
          <w:color w:val="000000"/>
          <w:sz w:val="28"/>
        </w:rPr>
        <w:t>      1. Формирование тарифов на регулируемые услуги субъектов естественной монополии осуществляется в соответствии с законодательством Республики Казахстан о естественных монополиях.</w:t>
      </w:r>
    </w:p>
    <w:p w:rsidR="00F92EDE" w:rsidRDefault="00A16C38">
      <w:pPr>
        <w:spacing w:after="0"/>
        <w:jc w:val="both"/>
      </w:pPr>
      <w:bookmarkStart w:id="521" w:name="z621"/>
      <w:bookmarkEnd w:id="520"/>
      <w:r>
        <w:rPr>
          <w:color w:val="000000"/>
          <w:sz w:val="28"/>
        </w:rPr>
        <w:t>      2. Естественной монополией</w:t>
      </w:r>
      <w:r>
        <w:rPr>
          <w:color w:val="000000"/>
          <w:sz w:val="28"/>
        </w:rPr>
        <w:t xml:space="preserve"> является состояние рынка товаров, работ и услуг, при котором создание конкурентных условий для удовлетворения спроса на определенный вид товаров, работ и услуг невозможно или экономически нецелесообразно в силу технологических особенностей производства и </w:t>
      </w:r>
      <w:r>
        <w:rPr>
          <w:color w:val="000000"/>
          <w:sz w:val="28"/>
        </w:rPr>
        <w:t>предоставления данного вида товаров, работ и услуг.</w:t>
      </w:r>
    </w:p>
    <w:bookmarkEnd w:id="521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118 в редакции Закона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</w:t>
      </w:r>
      <w:r>
        <w:rPr>
          <w:color w:val="FF0000"/>
          <w:sz w:val="28"/>
        </w:rPr>
        <w:t>   Порядок введения в действие статьи 119 см. пункт 9 статьи 324 Кодекса РК от 29.10.2015 № 375-V.</w:t>
      </w:r>
      <w:r>
        <w:br/>
      </w:r>
    </w:p>
    <w:p w:rsidR="00F92EDE" w:rsidRDefault="00A16C38">
      <w:pPr>
        <w:spacing w:after="0"/>
      </w:pPr>
      <w:r>
        <w:rPr>
          <w:b/>
          <w:color w:val="000000"/>
        </w:rPr>
        <w:t xml:space="preserve"> Статья 119. Государственное ценовое регулирование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качестве временной меры на определенный срок на территории Республики Казахстан в порядке, опреде</w:t>
      </w:r>
      <w:r>
        <w:rPr>
          <w:color w:val="000000"/>
          <w:sz w:val="28"/>
        </w:rPr>
        <w:t>ляемом антимонопольным органом, может быть введено государственное ценовое регулирование на отдельных товарных рынках и (или) на товары (работы, услуги) отдельных субъектов рынка.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Общий срок применения предусмотренного настоящей статьей государственн</w:t>
      </w:r>
      <w:r>
        <w:rPr>
          <w:color w:val="000000"/>
          <w:sz w:val="28"/>
        </w:rPr>
        <w:t>ого ценового регулирования не может превышать ста восьмидесяти календарных дней в течение одного года.</w:t>
      </w:r>
    </w:p>
    <w:p w:rsidR="00F92EDE" w:rsidRDefault="00A16C38">
      <w:pPr>
        <w:spacing w:after="0"/>
      </w:pPr>
      <w:bookmarkStart w:id="522" w:name="z120"/>
      <w:r>
        <w:rPr>
          <w:b/>
          <w:color w:val="000000"/>
        </w:rPr>
        <w:t xml:space="preserve"> Статья 120. Ценообразование на товары, работы, услуги, производимые и реализуемые субъектами государственной монополии</w:t>
      </w:r>
    </w:p>
    <w:p w:rsidR="00F92EDE" w:rsidRDefault="00A16C38">
      <w:pPr>
        <w:spacing w:after="0"/>
        <w:jc w:val="both"/>
      </w:pPr>
      <w:bookmarkStart w:id="523" w:name="z623"/>
      <w:bookmarkEnd w:id="522"/>
      <w:r>
        <w:rPr>
          <w:color w:val="000000"/>
          <w:sz w:val="28"/>
        </w:rPr>
        <w:t xml:space="preserve">      1. Правила ценообразования </w:t>
      </w:r>
      <w:r>
        <w:rPr>
          <w:color w:val="000000"/>
          <w:sz w:val="28"/>
        </w:rPr>
        <w:t>на товары, работы, услуги, производимые и реализуемые субъектом государственной монополии, утверждаются антимонопольным органом.</w:t>
      </w:r>
    </w:p>
    <w:bookmarkEnd w:id="52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Уполномоченные государственные органы проводят публичные слушания при рассмотрении заявок субъектов государственной моноп</w:t>
      </w:r>
      <w:r>
        <w:rPr>
          <w:color w:val="000000"/>
          <w:sz w:val="28"/>
        </w:rPr>
        <w:t>олии в соответствии с правилами ценообразования на товары, работы, услуги, производимые и реализуемые субъектом государственной монополии.</w:t>
      </w:r>
    </w:p>
    <w:p w:rsidR="00F92EDE" w:rsidRDefault="00A16C38">
      <w:pPr>
        <w:spacing w:after="0"/>
        <w:jc w:val="both"/>
      </w:pPr>
      <w:bookmarkStart w:id="524" w:name="z1333"/>
      <w:r>
        <w:rPr>
          <w:color w:val="000000"/>
          <w:sz w:val="28"/>
        </w:rPr>
        <w:t>      1-1. Антимонопольный орган проводит экспертизу цен на товары, работы, услуги, производимые и реализуемые субъек</w:t>
      </w:r>
      <w:r>
        <w:rPr>
          <w:color w:val="000000"/>
          <w:sz w:val="28"/>
        </w:rPr>
        <w:t>том государственной монополии, в соответствии с правилами ценообразования на товары, работы, услуги, производимые и реализуемые субъектом государственной монополии.</w:t>
      </w:r>
    </w:p>
    <w:p w:rsidR="00F92EDE" w:rsidRDefault="00A16C38">
      <w:pPr>
        <w:spacing w:after="0"/>
        <w:jc w:val="both"/>
      </w:pPr>
      <w:bookmarkStart w:id="525" w:name="z1334"/>
      <w:bookmarkEnd w:id="524"/>
      <w:r>
        <w:rPr>
          <w:color w:val="000000"/>
          <w:sz w:val="28"/>
        </w:rPr>
        <w:t>      1-2. Для проведения экспертизы цен субъекты государственной монополии обязаны предста</w:t>
      </w:r>
      <w:r>
        <w:rPr>
          <w:color w:val="000000"/>
          <w:sz w:val="28"/>
        </w:rPr>
        <w:t>вить в письменной форме:</w:t>
      </w:r>
    </w:p>
    <w:p w:rsidR="00F92EDE" w:rsidRDefault="00A16C38">
      <w:pPr>
        <w:spacing w:after="0"/>
        <w:jc w:val="both"/>
      </w:pPr>
      <w:bookmarkStart w:id="526" w:name="z1335"/>
      <w:bookmarkEnd w:id="525"/>
      <w:r>
        <w:rPr>
          <w:color w:val="000000"/>
          <w:sz w:val="28"/>
        </w:rPr>
        <w:t>      1) информацию об отпускных ценах с приложением обосновывающих материалов, подтверждающих уровень цены, не позднее тридцати календарных дней со дня введения государственной монополии на товары, работы, услуги;</w:t>
      </w:r>
    </w:p>
    <w:p w:rsidR="00F92EDE" w:rsidRDefault="00A16C38">
      <w:pPr>
        <w:spacing w:after="0"/>
        <w:jc w:val="both"/>
      </w:pPr>
      <w:bookmarkStart w:id="527" w:name="z1336"/>
      <w:bookmarkEnd w:id="526"/>
      <w:r>
        <w:rPr>
          <w:color w:val="000000"/>
          <w:sz w:val="28"/>
        </w:rPr>
        <w:t>      2) уведомл</w:t>
      </w:r>
      <w:r>
        <w:rPr>
          <w:color w:val="000000"/>
          <w:sz w:val="28"/>
        </w:rPr>
        <w:t>ение не менее чем за тридцать календарных дней о предстоящем изменении (повышении и (или) снижении) цен на товары, работы, услуги и причинах их изменения (повышения и (или) снижения) с предоставлением обосновывающих материалов, подтверждающих причины измен</w:t>
      </w:r>
      <w:r>
        <w:rPr>
          <w:color w:val="000000"/>
          <w:sz w:val="28"/>
        </w:rPr>
        <w:t>ения (повышения и (или) снижения).</w:t>
      </w:r>
    </w:p>
    <w:p w:rsidR="00F92EDE" w:rsidRDefault="00A16C38">
      <w:pPr>
        <w:spacing w:after="0"/>
        <w:jc w:val="both"/>
      </w:pPr>
      <w:bookmarkStart w:id="528" w:name="z1337"/>
      <w:bookmarkEnd w:id="527"/>
      <w:r>
        <w:rPr>
          <w:color w:val="000000"/>
          <w:sz w:val="28"/>
        </w:rPr>
        <w:t xml:space="preserve">      1-3. Срок проведения экспертизы составляет не более девяноста календарных дней с момента поступления к рассмотрению уведомления или информации. Общий срок проведения экспертизы не должен превышать сто двадцать </w:t>
      </w:r>
      <w:r>
        <w:rPr>
          <w:color w:val="000000"/>
          <w:sz w:val="28"/>
        </w:rPr>
        <w:t>календарных дней.</w:t>
      </w:r>
    </w:p>
    <w:p w:rsidR="00F92EDE" w:rsidRDefault="00A16C38">
      <w:pPr>
        <w:spacing w:after="0"/>
        <w:jc w:val="both"/>
      </w:pPr>
      <w:bookmarkStart w:id="529" w:name="z1338"/>
      <w:bookmarkEnd w:id="528"/>
      <w:r>
        <w:rPr>
          <w:color w:val="000000"/>
          <w:sz w:val="28"/>
        </w:rPr>
        <w:t>      1-4. В ходе рассмотрения уведомления или информации антимонопольный орган вправе запросить в сроки, установленные настоящим Кодексом, от субъекта государственной монополии дополнительные сведения и (или) документы, необходимые для п</w:t>
      </w:r>
      <w:r>
        <w:rPr>
          <w:color w:val="000000"/>
          <w:sz w:val="28"/>
        </w:rPr>
        <w:t>ринятия решения.</w:t>
      </w:r>
    </w:p>
    <w:p w:rsidR="00F92EDE" w:rsidRDefault="00A16C38">
      <w:pPr>
        <w:spacing w:after="0"/>
        <w:jc w:val="both"/>
      </w:pPr>
      <w:bookmarkStart w:id="530" w:name="z1339"/>
      <w:bookmarkEnd w:id="529"/>
      <w:r>
        <w:rPr>
          <w:color w:val="000000"/>
          <w:sz w:val="28"/>
        </w:rPr>
        <w:t>      1-5. На период представления дополнительных сведений и (или) документов срок рассмотрения приостанавливается до представления субъектом государственной монополии соответствующих дополнительных сведений и (или) документов.</w:t>
      </w:r>
    </w:p>
    <w:p w:rsidR="00F92EDE" w:rsidRDefault="00A16C38">
      <w:pPr>
        <w:spacing w:after="0"/>
        <w:jc w:val="both"/>
      </w:pPr>
      <w:bookmarkStart w:id="531" w:name="z1340"/>
      <w:bookmarkEnd w:id="530"/>
      <w:r>
        <w:rPr>
          <w:color w:val="000000"/>
          <w:sz w:val="28"/>
        </w:rPr>
        <w:t xml:space="preserve">       1-6.</w:t>
      </w:r>
      <w:r>
        <w:rPr>
          <w:color w:val="000000"/>
          <w:sz w:val="28"/>
        </w:rPr>
        <w:t xml:space="preserve"> Антимонопольный орган возобновляет рассмотрение уведомления или информации после представления дополнительных сведений и (или) документов субъектом государственной монополии. </w:t>
      </w:r>
    </w:p>
    <w:p w:rsidR="00F92EDE" w:rsidRDefault="00A16C38">
      <w:pPr>
        <w:spacing w:after="0"/>
        <w:jc w:val="both"/>
      </w:pPr>
      <w:bookmarkStart w:id="532" w:name="z1341"/>
      <w:bookmarkEnd w:id="531"/>
      <w:r>
        <w:rPr>
          <w:color w:val="000000"/>
          <w:sz w:val="28"/>
        </w:rPr>
        <w:t>      1-7. Исчисление срока проведения экспертизы продолжается со дня ее возобн</w:t>
      </w:r>
      <w:r>
        <w:rPr>
          <w:color w:val="000000"/>
          <w:sz w:val="28"/>
        </w:rPr>
        <w:t>овления.</w:t>
      </w:r>
    </w:p>
    <w:p w:rsidR="00F92EDE" w:rsidRDefault="00A16C38">
      <w:pPr>
        <w:spacing w:after="0"/>
        <w:jc w:val="both"/>
      </w:pPr>
      <w:bookmarkStart w:id="533" w:name="z624"/>
      <w:bookmarkEnd w:id="532"/>
      <w:r>
        <w:rPr>
          <w:color w:val="000000"/>
          <w:sz w:val="28"/>
        </w:rPr>
        <w:t>      2. Государственной монополией является исключительное право государства на производство, реализацию или покупку какого-либо товара на конкурентном рынке, вводимое в порядке, предусмотренном настоящим Кодексом.</w:t>
      </w:r>
    </w:p>
    <w:bookmarkEnd w:id="53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Реализация исключительног</w:t>
      </w:r>
      <w:r>
        <w:rPr>
          <w:color w:val="000000"/>
          <w:sz w:val="28"/>
        </w:rPr>
        <w:t>о права осуществляется путем создания субъекта государственной монополии. Субъектом государственной монополии, за исключением Государственной корпорации "Правительство для граждан", Фонда социального медицинского страхования, может быть только государствен</w:t>
      </w:r>
      <w:r>
        <w:rPr>
          <w:color w:val="000000"/>
          <w:sz w:val="28"/>
        </w:rPr>
        <w:t>ное предприятие, созданное Правительством Республики Казахстан либо местными исполнительными органами областей, городов республиканского значения, столицы по решению Правительства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120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28.12.2017 </w:t>
      </w:r>
      <w:r>
        <w:rPr>
          <w:color w:val="000000"/>
          <w:sz w:val="28"/>
        </w:rPr>
        <w:t xml:space="preserve">№ 128-VI 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</w:t>
      </w:r>
      <w:r>
        <w:rPr>
          <w:color w:val="FF0000"/>
          <w:sz w:val="28"/>
        </w:rPr>
        <w:t xml:space="preserve">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120-1. Ценообразование на общественно значимых рынках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Ценообразование на общественно значимых рынках осуществляет</w:t>
      </w:r>
      <w:r>
        <w:rPr>
          <w:color w:val="000000"/>
          <w:sz w:val="28"/>
        </w:rPr>
        <w:t>ся в соответствии с правилами ценообразования на общественно значимых рынках, утверждаемыми уполномоченным органом, осуществляющим руководство в сферах естественных монополий.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Кодекс дополнен статьей 120-1 в соответствии с Законом РК от 28.12</w:t>
      </w:r>
      <w:r>
        <w:rPr>
          <w:color w:val="FF0000"/>
          <w:sz w:val="28"/>
        </w:rPr>
        <w:t xml:space="preserve">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</w:pPr>
      <w:bookmarkStart w:id="534" w:name="z121"/>
      <w:r>
        <w:rPr>
          <w:b/>
          <w:color w:val="000000"/>
        </w:rPr>
        <w:t xml:space="preserve"> Статья 121. Регулирование цен на товары, работы, услуги в международных деловых операциях и сделках, связанных с международными деловыми операциями</w:t>
      </w:r>
    </w:p>
    <w:p w:rsidR="00F92EDE" w:rsidRDefault="00A16C38">
      <w:pPr>
        <w:spacing w:after="0"/>
        <w:jc w:val="both"/>
      </w:pPr>
      <w:bookmarkStart w:id="535" w:name="z625"/>
      <w:bookmarkEnd w:id="534"/>
      <w:r>
        <w:rPr>
          <w:color w:val="000000"/>
          <w:sz w:val="28"/>
        </w:rPr>
        <w:t xml:space="preserve">       1. В Республике Казахстан регулирование цен на то</w:t>
      </w:r>
      <w:r>
        <w:rPr>
          <w:color w:val="000000"/>
          <w:sz w:val="28"/>
        </w:rPr>
        <w:t>вары, работы, услуги в международных деловых операциях и сделках, связанных с международными деловыми операциями, возникающих при трансфертном ценообразовании, осуществляется в соответствии с Законом Республики Казахстан "О трансфертном ценообразовании".</w:t>
      </w:r>
    </w:p>
    <w:p w:rsidR="00F92EDE" w:rsidRDefault="00A16C38">
      <w:pPr>
        <w:spacing w:after="0"/>
        <w:jc w:val="both"/>
      </w:pPr>
      <w:bookmarkStart w:id="536" w:name="z626"/>
      <w:bookmarkEnd w:id="53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2. Трансфертной ценой (трансфертным ценообразованием) является цена, которая формируется между взаимосвязанными сторонами и (или) отличается от объективно формирующейся рыночной цены с учетом диапазона цен при совершении сделок между независимыми сто</w:t>
      </w:r>
      <w:r>
        <w:rPr>
          <w:color w:val="000000"/>
          <w:sz w:val="28"/>
        </w:rPr>
        <w:t>ронами и подлежит контролю в соответствии с Законом Республики Казахстан "О трансфертном ценообразовании".</w:t>
      </w:r>
    </w:p>
    <w:p w:rsidR="00F92EDE" w:rsidRDefault="00A16C38">
      <w:pPr>
        <w:spacing w:after="0"/>
        <w:jc w:val="both"/>
      </w:pPr>
      <w:bookmarkStart w:id="537" w:name="z627"/>
      <w:bookmarkEnd w:id="536"/>
      <w:r>
        <w:rPr>
          <w:color w:val="000000"/>
          <w:sz w:val="28"/>
        </w:rPr>
        <w:t>      3. Международными деловыми операциями являются экспортные и (или) импортные сделки по купле-продаже товаров; сделки по выполнению работ, оказан</w:t>
      </w:r>
      <w:r>
        <w:rPr>
          <w:color w:val="000000"/>
          <w:sz w:val="28"/>
        </w:rPr>
        <w:t>ию услуг, одной из сторон которых является нерезидент, осуществляющий деятельность в Республике Казахстан без образования постоянного учреждения; сделки резидентов Республики Казахстан, совершенные за пределами территории Республики Казахстан, по купле-про</w:t>
      </w:r>
      <w:r>
        <w:rPr>
          <w:color w:val="000000"/>
          <w:sz w:val="28"/>
        </w:rPr>
        <w:t>даже товаров, выполнению работ, оказанию услуг.</w:t>
      </w:r>
    </w:p>
    <w:p w:rsidR="00F92EDE" w:rsidRDefault="00A16C38">
      <w:pPr>
        <w:spacing w:after="0"/>
      </w:pPr>
      <w:bookmarkStart w:id="538" w:name="z122"/>
      <w:bookmarkEnd w:id="537"/>
      <w:r>
        <w:rPr>
          <w:b/>
          <w:color w:val="000000"/>
        </w:rPr>
        <w:t xml:space="preserve"> Статья 122. Ценообразование на розничную реализацию нефтепродуктов, на которые установлено государственное регулирование цен</w:t>
      </w:r>
    </w:p>
    <w:p w:rsidR="00F92EDE" w:rsidRDefault="00A16C38">
      <w:pPr>
        <w:spacing w:after="0"/>
        <w:jc w:val="both"/>
      </w:pPr>
      <w:bookmarkStart w:id="539" w:name="z628"/>
      <w:bookmarkEnd w:id="538"/>
      <w:r>
        <w:rPr>
          <w:color w:val="000000"/>
          <w:sz w:val="28"/>
        </w:rPr>
        <w:t>      1. Государство регулирует цены на розничную реализацию нефтепродуктов в соот</w:t>
      </w:r>
      <w:r>
        <w:rPr>
          <w:color w:val="000000"/>
          <w:sz w:val="28"/>
        </w:rPr>
        <w:t>ветствии с законодательством Республики Казахстан о государственном регулировании производства и оборота отдельных видов нефтепродуктов.</w:t>
      </w:r>
    </w:p>
    <w:bookmarkEnd w:id="539"/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Порядок введения в действие пункта 2 см. пункт 10 статьи 324 Кодекса РК от 29.10.2015 № 37</w:t>
      </w:r>
      <w:r>
        <w:rPr>
          <w:color w:val="FF0000"/>
          <w:sz w:val="28"/>
        </w:rPr>
        <w:t>5-V.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2. Уполномоченный орган в области производства нефтепродуктов по согласованию с уполномоченным органом, осуществляющим руководство в сферах естественных монополий, в порядке, утвержденном уполномоченным органом в области производства нефтепроду</w:t>
      </w:r>
      <w:r>
        <w:rPr>
          <w:color w:val="000000"/>
          <w:sz w:val="28"/>
        </w:rPr>
        <w:t>ктов, устанавливает предельные цены на розничную реализацию нефтепродуктов, на которые установлено государственное регулирование цен.</w:t>
      </w:r>
    </w:p>
    <w:p w:rsidR="00F92EDE" w:rsidRDefault="00A16C38">
      <w:pPr>
        <w:spacing w:after="0"/>
        <w:jc w:val="both"/>
      </w:pPr>
      <w:bookmarkStart w:id="540" w:name="z630"/>
      <w:r>
        <w:rPr>
          <w:color w:val="000000"/>
          <w:sz w:val="28"/>
        </w:rPr>
        <w:t xml:space="preserve">      3. Розничные реализаторы нефтепродуктов при реализации нефтепродуктов обязаны не превышать установленные предельные </w:t>
      </w:r>
      <w:r>
        <w:rPr>
          <w:color w:val="000000"/>
          <w:sz w:val="28"/>
        </w:rPr>
        <w:t>цены на розничную реализацию нефтепродуктов, на которые установлено государственное регулирование цен.</w:t>
      </w:r>
    </w:p>
    <w:p w:rsidR="00F92EDE" w:rsidRDefault="00A16C38">
      <w:pPr>
        <w:spacing w:after="0"/>
        <w:jc w:val="both"/>
      </w:pPr>
      <w:bookmarkStart w:id="541" w:name="z631"/>
      <w:bookmarkEnd w:id="540"/>
      <w:r>
        <w:rPr>
          <w:color w:val="000000"/>
          <w:sz w:val="28"/>
        </w:rPr>
        <w:t>      4. В случаях государственного регулирования цен на розничную реализацию нефтепродуктов предельные цены устанавливаются не более одного раза в месяц</w:t>
      </w:r>
      <w:r>
        <w:rPr>
          <w:color w:val="000000"/>
          <w:sz w:val="28"/>
        </w:rPr>
        <w:t>.</w:t>
      </w:r>
    </w:p>
    <w:p w:rsidR="00F92EDE" w:rsidRDefault="00A16C38">
      <w:pPr>
        <w:spacing w:after="0"/>
      </w:pPr>
      <w:bookmarkStart w:id="542" w:name="z1878"/>
      <w:bookmarkEnd w:id="541"/>
      <w:r>
        <w:rPr>
          <w:b/>
          <w:color w:val="000000"/>
        </w:rPr>
        <w:t xml:space="preserve"> Статья 122-1. Утверждение предельных цен на лекарственные средства</w:t>
      </w:r>
    </w:p>
    <w:p w:rsidR="00F92EDE" w:rsidRDefault="00A16C38">
      <w:pPr>
        <w:spacing w:after="0"/>
        <w:jc w:val="both"/>
      </w:pPr>
      <w:bookmarkStart w:id="543" w:name="z1879"/>
      <w:bookmarkEnd w:id="542"/>
      <w:r>
        <w:rPr>
          <w:color w:val="000000"/>
          <w:sz w:val="28"/>
        </w:rPr>
        <w:t>      1. Государством утверждаются предельные цены на лекарственные средства в соответствии с законодательством Республики Казахстан в области здравоохранения.</w:t>
      </w:r>
    </w:p>
    <w:p w:rsidR="00F92EDE" w:rsidRDefault="00A16C38">
      <w:pPr>
        <w:spacing w:after="0"/>
        <w:jc w:val="both"/>
      </w:pPr>
      <w:bookmarkStart w:id="544" w:name="z1880"/>
      <w:bookmarkEnd w:id="543"/>
      <w:r>
        <w:rPr>
          <w:color w:val="000000"/>
          <w:sz w:val="28"/>
        </w:rPr>
        <w:t>      2. Государственный к</w:t>
      </w:r>
      <w:r>
        <w:rPr>
          <w:color w:val="000000"/>
          <w:sz w:val="28"/>
        </w:rPr>
        <w:t>онтроль за соблюдением порядка ценообразования лекарственных средств осуществляется уполномоченным органом в области здравоохранения в порядке, установленном законодательством Республики Казахстан в области здравоохранения.</w:t>
      </w:r>
    </w:p>
    <w:bookmarkEnd w:id="544"/>
    <w:p w:rsidR="00F92EDE" w:rsidRDefault="00A16C38">
      <w:pPr>
        <w:spacing w:after="0"/>
      </w:pPr>
      <w:r>
        <w:rPr>
          <w:color w:val="FF0000"/>
          <w:sz w:val="28"/>
        </w:rPr>
        <w:t>      Сноска. Глава 11 дополнена</w:t>
      </w:r>
      <w:r>
        <w:rPr>
          <w:color w:val="FF0000"/>
          <w:sz w:val="28"/>
        </w:rPr>
        <w:t xml:space="preserve"> статьей 122-1 в соответствии с Законом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трех месяцев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545" w:name="z123"/>
      <w:r>
        <w:rPr>
          <w:b/>
          <w:color w:val="000000"/>
        </w:rPr>
        <w:t xml:space="preserve"> Статья 123. Установление минимальных розничных цен на водки и водки особые, крепкие ликеро</w:t>
      </w:r>
      <w:r>
        <w:rPr>
          <w:b/>
          <w:color w:val="000000"/>
        </w:rPr>
        <w:t>водочные изделия</w:t>
      </w:r>
    </w:p>
    <w:bookmarkEnd w:id="545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Государством устанавливаются минимальные розничные цены на водки и водки особые, крепкие ликероводочные изделия в соответствии с законодательством Республики Казахстан о государственном регулировании производства и оборота этилового </w:t>
      </w:r>
      <w:r>
        <w:rPr>
          <w:color w:val="000000"/>
          <w:sz w:val="28"/>
        </w:rPr>
        <w:t>спирта и алкогольной продукции.</w:t>
      </w:r>
    </w:p>
    <w:p w:rsidR="00F92EDE" w:rsidRDefault="00A16C38">
      <w:pPr>
        <w:spacing w:after="0"/>
      </w:pPr>
      <w:bookmarkStart w:id="546" w:name="z124"/>
      <w:r>
        <w:rPr>
          <w:b/>
          <w:color w:val="000000"/>
        </w:rPr>
        <w:t xml:space="preserve"> Статья 124. Установление минимальных розничных цен на сигареты с фильтром, без фильтра и папиросы</w:t>
      </w:r>
    </w:p>
    <w:bookmarkEnd w:id="54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Государством устанавливаются минимальные розничные цены на сигареты с фильтром, без фильтра и папиросы в соответствии с</w:t>
      </w:r>
      <w:r>
        <w:rPr>
          <w:color w:val="000000"/>
          <w:sz w:val="28"/>
        </w:rPr>
        <w:t xml:space="preserve"> законодательством Республики Казахстан о государственном регулировании производства и оборота табачных изделий.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124 в редакции Закона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 xml:space="preserve">Статья 124-1. Утверждение предельных </w:t>
      </w:r>
      <w:r>
        <w:rPr>
          <w:b/>
          <w:color w:val="000000"/>
          <w:sz w:val="28"/>
        </w:rPr>
        <w:t>цен оптовой реализации товарного газа на внутреннем рынке Республики Казахстан и предельных цен сжиженного нефтяного газа, реализуемого в рамках плана поставки сжиженного нефтяного газа на внутренний рынок Республики Казахстан вне электронных торговых площ</w:t>
      </w:r>
      <w:r>
        <w:rPr>
          <w:b/>
          <w:color w:val="000000"/>
          <w:sz w:val="28"/>
        </w:rPr>
        <w:t>адок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Государством утверждаются предельные цены оптовой реализации товарного газа на внутреннем рынке Республики Казахстан и предельные цены сжиженного нефтяного газа, реализуемого в рамках плана поставки сжиженного нефтяного газа на внутренний рынок </w:t>
      </w:r>
      <w:r>
        <w:rPr>
          <w:color w:val="000000"/>
          <w:sz w:val="28"/>
        </w:rPr>
        <w:t>Республики Казахстан вне электронных торговых площадок, в соответствии с законодательством Республики Казахстан о газе и газоснабжении.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Глава 11 дополнена статьей 124-1 в соответствии с Законом РК от 29.03.2016</w:t>
      </w:r>
      <w:r>
        <w:rPr>
          <w:color w:val="000000"/>
          <w:sz w:val="28"/>
        </w:rPr>
        <w:t xml:space="preserve"> № 479-V</w:t>
      </w:r>
      <w:r>
        <w:rPr>
          <w:color w:val="FF0000"/>
          <w:sz w:val="28"/>
        </w:rPr>
        <w:t xml:space="preserve"> (вводится в действие по</w:t>
      </w:r>
      <w:r>
        <w:rPr>
          <w:color w:val="FF0000"/>
          <w:sz w:val="28"/>
        </w:rPr>
        <w:t xml:space="preserve"> истечении двадцати одного календарного дня после дня его первого официального опубликования); в редакции Закона РК от 04.07.2018 </w:t>
      </w:r>
      <w:r>
        <w:rPr>
          <w:color w:val="000000"/>
          <w:sz w:val="28"/>
        </w:rPr>
        <w:t>№ 173-VI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547" w:name="z1278"/>
      <w:r>
        <w:rPr>
          <w:b/>
          <w:color w:val="000000"/>
        </w:rPr>
        <w:t xml:space="preserve"> Статья</w:t>
      </w:r>
      <w:r>
        <w:rPr>
          <w:b/>
          <w:color w:val="000000"/>
        </w:rPr>
        <w:t xml:space="preserve"> 124-2. Утверждение предельной цены сырого и товарного газа, приобретаемого национальным оператором в рамках преимущественного права государства</w:t>
      </w:r>
    </w:p>
    <w:p w:rsidR="00F92EDE" w:rsidRDefault="00A16C38">
      <w:pPr>
        <w:spacing w:after="0"/>
        <w:jc w:val="both"/>
      </w:pPr>
      <w:bookmarkStart w:id="548" w:name="z1900"/>
      <w:bookmarkEnd w:id="547"/>
      <w:r>
        <w:rPr>
          <w:color w:val="000000"/>
          <w:sz w:val="28"/>
        </w:rPr>
        <w:t>      Государством утверждается предельная цена сырого и товарного газа, приобретаемого национальным оператором</w:t>
      </w:r>
      <w:r>
        <w:rPr>
          <w:color w:val="000000"/>
          <w:sz w:val="28"/>
        </w:rPr>
        <w:t xml:space="preserve"> в рамках преимущественного права государства, в соответствии с законодательством Республики Казахстан о газе и газоснабжении.</w:t>
      </w:r>
    </w:p>
    <w:bookmarkEnd w:id="548"/>
    <w:p w:rsidR="00F92EDE" w:rsidRDefault="00A16C38">
      <w:pPr>
        <w:spacing w:after="0"/>
      </w:pPr>
      <w:r>
        <w:rPr>
          <w:color w:val="FF0000"/>
          <w:sz w:val="28"/>
        </w:rPr>
        <w:t>      Сноска. Глава 11 дополнена статьей 124-2 в соответствии с Законом РК от 29.03.2016</w:t>
      </w:r>
      <w:r>
        <w:rPr>
          <w:color w:val="000000"/>
          <w:sz w:val="28"/>
        </w:rPr>
        <w:t xml:space="preserve"> № 479-V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в редакции Закона РК от 30.12.2019 </w:t>
      </w:r>
      <w:r>
        <w:rPr>
          <w:color w:val="000000"/>
          <w:sz w:val="28"/>
        </w:rPr>
        <w:t>№ 297-VІ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t>опубликования).</w:t>
      </w:r>
      <w:r>
        <w:br/>
      </w:r>
    </w:p>
    <w:p w:rsidR="00F92EDE" w:rsidRDefault="00A16C38">
      <w:pPr>
        <w:spacing w:after="0"/>
      </w:pPr>
      <w:bookmarkStart w:id="549" w:name="z1279"/>
      <w:r>
        <w:rPr>
          <w:b/>
          <w:color w:val="000000"/>
        </w:rPr>
        <w:t xml:space="preserve"> Статья 124-3. Тарифобразование энергопроизводящих организаций</w:t>
      </w:r>
    </w:p>
    <w:bookmarkEnd w:id="54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Тарифобразование энергопроизводящих организаций осуществляется в соответствии с законодательством Республики Казахстан об электроэнергетике.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Глава 11 дополн</w:t>
      </w:r>
      <w:r>
        <w:rPr>
          <w:color w:val="FF0000"/>
          <w:sz w:val="28"/>
        </w:rPr>
        <w:t>ена статьей 124-3 в соответствии с Законом РК от 29.03.2016</w:t>
      </w:r>
      <w:r>
        <w:rPr>
          <w:color w:val="000000"/>
          <w:sz w:val="28"/>
        </w:rPr>
        <w:t xml:space="preserve"> № 479-V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550" w:name="z1272"/>
      <w:r>
        <w:rPr>
          <w:b/>
          <w:color w:val="000000"/>
        </w:rPr>
        <w:t xml:space="preserve"> Статья 124-4. Регулирование цен на субсидируемые услуги</w:t>
      </w:r>
    </w:p>
    <w:bookmarkEnd w:id="55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Госуда</w:t>
      </w:r>
      <w:r>
        <w:rPr>
          <w:color w:val="000000"/>
          <w:sz w:val="28"/>
        </w:rPr>
        <w:t>рством регулируются цены на субсидируемые услуги в области почты, связи и перевозок в соответствии с законодательством Республики Казахстан о почте, связи, автомобильном транспорте и железнодорожном транспорте.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Глава 11 дополнена статьей 124-</w:t>
      </w:r>
      <w:r>
        <w:rPr>
          <w:color w:val="FF0000"/>
          <w:sz w:val="28"/>
        </w:rPr>
        <w:t xml:space="preserve">4 в соответствии с Законом РК от 09.04.2016 </w:t>
      </w:r>
      <w:r>
        <w:rPr>
          <w:color w:val="000000"/>
          <w:sz w:val="28"/>
        </w:rPr>
        <w:t>№ 499-V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551" w:name="z1298"/>
      <w:r>
        <w:rPr>
          <w:b/>
          <w:color w:val="000000"/>
        </w:rPr>
        <w:t xml:space="preserve"> Глава 11-1. Общественно значимые рынки</w:t>
      </w:r>
    </w:p>
    <w:bookmarkEnd w:id="551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Кодекс дополнен Главой 11-1 в соответст</w:t>
      </w:r>
      <w:r>
        <w:rPr>
          <w:color w:val="FF0000"/>
          <w:sz w:val="28"/>
        </w:rPr>
        <w:t>вии с Законом РК от 28.12.2016 № 34-VI (вводится в действие с 01.01.2017).</w:t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124-5. Общественно значимые рынки</w:t>
      </w:r>
    </w:p>
    <w:p w:rsidR="00F92EDE" w:rsidRDefault="00A16C38">
      <w:pPr>
        <w:spacing w:after="0"/>
        <w:jc w:val="both"/>
      </w:pPr>
      <w:bookmarkStart w:id="552" w:name="z1300"/>
      <w:r>
        <w:rPr>
          <w:color w:val="000000"/>
          <w:sz w:val="28"/>
        </w:rPr>
        <w:t>      1. Государственное регулирование цен распространяется на товары (работы, услуги) субъектов общественно значимых рынков в областях:</w:t>
      </w:r>
    </w:p>
    <w:bookmarkEnd w:id="55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1) розничной реализации электрической энергии энергоснабжающими организациями;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организации и проведения централизованной торговли электрической энергией, обеспечения готовности торговой системы к проведению централизованных торгов, централизова</w:t>
      </w:r>
      <w:r>
        <w:rPr>
          <w:color w:val="000000"/>
          <w:sz w:val="28"/>
        </w:rPr>
        <w:t>нной покупке и продаже электрической энергии, произведенной объектами по использованию возобновляемых источников энергии;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розничной реализации товарного газа, розничной реализации сжиженного нефтяного газа через групповые резервуарные установки;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 xml:space="preserve">     4) оказания услуг аэропортов на внутренних рейсах: посадка-высадка пассажиров (посредством телескопического трапа), предоставление в аренду помещений аэропорта, используемых в целях обеспечения перевозочного процесса, обработка грузов, предоставление </w:t>
      </w:r>
      <w:r>
        <w:rPr>
          <w:color w:val="000000"/>
          <w:sz w:val="28"/>
        </w:rPr>
        <w:t>рабочего места (площади) для регистрации пассажиров, обеспечение воздушных судов авиационными горюче-смазочными материалами;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оказания услуг по перевозке грузов железнодорожным транспортом и локомотивной тяги, за исключением: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услуг по предост</w:t>
      </w:r>
      <w:r>
        <w:rPr>
          <w:color w:val="000000"/>
          <w:sz w:val="28"/>
        </w:rPr>
        <w:t>авлению в аренду железнодорожных грузовых вагонов и услуг оператора вагонов (контейнеров);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услуг по перевозке грузов железнодорожным транспортом в транзитном сообщении через территорию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услуг по перевозке грузов в контейнер</w:t>
      </w:r>
      <w:r>
        <w:rPr>
          <w:color w:val="000000"/>
          <w:sz w:val="28"/>
        </w:rPr>
        <w:t>ах, контрейлерными отправками, порожних контейнеров и порожних фитинговых платформ железнодорожным транспортом.</w:t>
      </w:r>
    </w:p>
    <w:p w:rsidR="00F92EDE" w:rsidRDefault="00A16C38">
      <w:pPr>
        <w:spacing w:after="0"/>
        <w:jc w:val="both"/>
      </w:pPr>
      <w:bookmarkStart w:id="553" w:name="z1301"/>
      <w:r>
        <w:rPr>
          <w:color w:val="000000"/>
          <w:sz w:val="28"/>
        </w:rPr>
        <w:t>      2. Государственное регулирование цен в областях, указанных в подпунктах 1) и 3) пункта 1 настоящей статьи, распространяется на субъектов р</w:t>
      </w:r>
      <w:r>
        <w:rPr>
          <w:color w:val="000000"/>
          <w:sz w:val="28"/>
        </w:rPr>
        <w:t>ынка, государственное регулирование цен и государственный контроль за ценообразованием которых осуществлялись до 1 января 2017 года.</w:t>
      </w:r>
    </w:p>
    <w:p w:rsidR="00F92EDE" w:rsidRDefault="00A16C38">
      <w:pPr>
        <w:spacing w:after="0"/>
        <w:jc w:val="both"/>
      </w:pPr>
      <w:bookmarkStart w:id="554" w:name="z1302"/>
      <w:bookmarkEnd w:id="553"/>
      <w:r>
        <w:rPr>
          <w:color w:val="000000"/>
          <w:sz w:val="28"/>
        </w:rPr>
        <w:t>      3. Государственное регулирование цен в областях, указанных в подпунктах 1) и 3) пункта 1 настоящей статьи, также расп</w:t>
      </w:r>
      <w:r>
        <w:rPr>
          <w:color w:val="000000"/>
          <w:sz w:val="28"/>
        </w:rPr>
        <w:t>ространяется на субъектов рынка, отвечающих в совокупности следующим условиям:</w:t>
      </w:r>
    </w:p>
    <w:bookmarkEnd w:id="55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после 1 января 2017 года предоставляют услуги потребителям, которым ранее предоставляли услуги субъекты регулируемого рынка, государственное регулирование цен и государ</w:t>
      </w:r>
      <w:r>
        <w:rPr>
          <w:color w:val="000000"/>
          <w:sz w:val="28"/>
        </w:rPr>
        <w:t>ственный контроль за ценообразованием которых осуществлялись до 1 января 2017 года;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объем услуг, оказанных потребителям, указанным в подпункте 1) настоящего пункта, составляет тридцать пять и более процентов объема услуг субъекта рынка, государств</w:t>
      </w:r>
      <w:r>
        <w:rPr>
          <w:color w:val="000000"/>
          <w:sz w:val="28"/>
        </w:rPr>
        <w:t>енное регулирование цен и государственный контроль за ценообразованием которых осуществлялись до 1 января 2017 года.</w:t>
      </w:r>
    </w:p>
    <w:p w:rsidR="00F92EDE" w:rsidRDefault="00A16C38">
      <w:pPr>
        <w:spacing w:after="0"/>
        <w:jc w:val="both"/>
      </w:pPr>
      <w:bookmarkStart w:id="555" w:name="z1790"/>
      <w:r>
        <w:rPr>
          <w:color w:val="000000"/>
          <w:sz w:val="28"/>
        </w:rPr>
        <w:t>      4. Уполномоченный орган, осуществляющий руководство в сферах естественных монополий, при осуществлении государственного контроля за с</w:t>
      </w:r>
      <w:r>
        <w:rPr>
          <w:color w:val="000000"/>
          <w:sz w:val="28"/>
        </w:rPr>
        <w:t>облюдением порядка ценообразования и обязанностей субъекта общественно значимого рынка взаимодействует с правоохранительными органами в пределах компетенции, установленной законодательством Республики Казахстан.</w:t>
      </w:r>
    </w:p>
    <w:bookmarkEnd w:id="555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124-5 с изменениями, вн</w:t>
      </w:r>
      <w:r>
        <w:rPr>
          <w:color w:val="FF0000"/>
          <w:sz w:val="28"/>
        </w:rPr>
        <w:t xml:space="preserve">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</w:t>
      </w:r>
      <w:r>
        <w:rPr>
          <w:color w:val="FF0000"/>
          <w:sz w:val="28"/>
        </w:rPr>
        <w:t>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124-6. Компетенция уполномоченного органа, осуществляющего руководство в сферах естественных монополий, в области общественно значимых рынков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Уполномоченный орган, осуществляющий руководство в сферах естественных </w:t>
      </w:r>
      <w:r>
        <w:rPr>
          <w:color w:val="000000"/>
          <w:sz w:val="28"/>
        </w:rPr>
        <w:t>монополий: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вырабатывает предложения по формированию государственной политики на общественно значимых рынках;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осуществляет государственное регулирование цен и государственный контроль за соблюдением порядка ценообразования и обязанностей </w:t>
      </w:r>
      <w:r>
        <w:rPr>
          <w:color w:val="000000"/>
          <w:sz w:val="28"/>
        </w:rPr>
        <w:t>субъекта общественно значимого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разрабатывает и утверждает правила ценообразования на общественно значимых рынках;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осуществляет мониторинг цен субъектов общественно значимых рынков;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согласовывает предельные цены на товары (</w:t>
      </w:r>
      <w:r>
        <w:rPr>
          <w:color w:val="000000"/>
          <w:sz w:val="28"/>
        </w:rPr>
        <w:t>работы, услуги), реализуемые субъектами общественно значимых рынков;</w:t>
      </w:r>
    </w:p>
    <w:p w:rsidR="00F92EDE" w:rsidRDefault="00A16C38">
      <w:pPr>
        <w:spacing w:after="0"/>
        <w:jc w:val="both"/>
      </w:pPr>
      <w:bookmarkStart w:id="556" w:name="z1791"/>
      <w:r>
        <w:rPr>
          <w:color w:val="000000"/>
          <w:sz w:val="28"/>
        </w:rPr>
        <w:t>      5-1) снижает предельные цены на товары (работы, услуги), реализуемые субъектами общественно значимых рынков, в размере дохода, полученного в связи с:</w:t>
      </w:r>
    </w:p>
    <w:p w:rsidR="00F92EDE" w:rsidRDefault="00A16C38">
      <w:pPr>
        <w:spacing w:after="0"/>
        <w:jc w:val="both"/>
      </w:pPr>
      <w:bookmarkStart w:id="557" w:name="z1792"/>
      <w:bookmarkEnd w:id="556"/>
      <w:r>
        <w:rPr>
          <w:color w:val="000000"/>
          <w:sz w:val="28"/>
        </w:rPr>
        <w:t>      неисполнением мероприятий</w:t>
      </w:r>
      <w:r>
        <w:rPr>
          <w:color w:val="000000"/>
          <w:sz w:val="28"/>
        </w:rPr>
        <w:t xml:space="preserve"> инвестиционной программы, учтенных в предельных ценах;</w:t>
      </w:r>
    </w:p>
    <w:p w:rsidR="00F92EDE" w:rsidRDefault="00A16C38">
      <w:pPr>
        <w:spacing w:after="0"/>
        <w:jc w:val="both"/>
      </w:pPr>
      <w:bookmarkStart w:id="558" w:name="z1793"/>
      <w:bookmarkEnd w:id="557"/>
      <w:r>
        <w:rPr>
          <w:color w:val="000000"/>
          <w:sz w:val="28"/>
        </w:rPr>
        <w:t>      неиспользованием средств на покупку и (или) передачу электрической энергии, товарного газа, учтенных в предельных ценах;</w:t>
      </w:r>
    </w:p>
    <w:p w:rsidR="00F92EDE" w:rsidRDefault="00A16C38">
      <w:pPr>
        <w:spacing w:after="0"/>
        <w:jc w:val="both"/>
      </w:pPr>
      <w:bookmarkStart w:id="559" w:name="z1794"/>
      <w:bookmarkEnd w:id="558"/>
      <w:r>
        <w:rPr>
          <w:color w:val="000000"/>
          <w:sz w:val="28"/>
        </w:rPr>
        <w:t>      превышением объемов потребления товаров (работ, услуг), в том числе</w:t>
      </w:r>
      <w:r>
        <w:rPr>
          <w:color w:val="000000"/>
          <w:sz w:val="28"/>
        </w:rPr>
        <w:t xml:space="preserve"> отдельными группами потребителей, учтенных в предельных ценах;</w:t>
      </w:r>
    </w:p>
    <w:p w:rsidR="00F92EDE" w:rsidRDefault="00A16C38">
      <w:pPr>
        <w:spacing w:after="0"/>
        <w:jc w:val="both"/>
      </w:pPr>
      <w:bookmarkStart w:id="560" w:name="z1795"/>
      <w:bookmarkEnd w:id="559"/>
      <w:r>
        <w:rPr>
          <w:color w:val="000000"/>
          <w:sz w:val="28"/>
        </w:rPr>
        <w:t>      превышением предельной цены на товары (работы, услуги), согласованной уполномоченным органом, осуществляющим руководство в сферах естественных монополий;</w:t>
      </w:r>
    </w:p>
    <w:bookmarkEnd w:id="56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проводит публичные слуш</w:t>
      </w:r>
      <w:r>
        <w:rPr>
          <w:color w:val="000000"/>
          <w:sz w:val="28"/>
        </w:rPr>
        <w:t>ания при рассмотрении уведомлений субъектов общественно значимых рынков о предстоящем повышении цен на товары (работы, услуги);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вносит субъекту общественно значимого рынка обязательные для исполнения предписания об исполнении им обязательств, пред</w:t>
      </w:r>
      <w:r>
        <w:rPr>
          <w:color w:val="000000"/>
          <w:sz w:val="28"/>
        </w:rPr>
        <w:t>усмотренных настоящим Кодексом;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в случае неисполнения субъектом общественно значимого рынка предписания предъявляет в суд иск о понуждении субъекта общественно значимого рынка совершить действия, указанные в предписании;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возбуждает и расс</w:t>
      </w:r>
      <w:r>
        <w:rPr>
          <w:color w:val="000000"/>
          <w:sz w:val="28"/>
        </w:rPr>
        <w:t>матривает дела об административных правонарушениях, а также налагает административные взыскания в порядке, установленном Кодексом Республики Казахстан об административных правонарушениях;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запрашивает и получает информацию, необходимую для осущест</w:t>
      </w:r>
      <w:r>
        <w:rPr>
          <w:color w:val="000000"/>
          <w:sz w:val="28"/>
        </w:rPr>
        <w:t>вления своих полномочий, от субъектов общественно значимых рынков с соблюдением установленных законодательными актами Республики Казахстан требований к разглашению сведений, составляющих коммерческую и иную охраняемую законом тайну;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10-1) действует до 01.01.2021 в соответствии с Законом РК от 27.12.2019 № 295-VІ.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10-1) по согласованию с центральным исполнительным органом, осуществляющим руководство в сфере железнодорожного транспорта, разрабатывает и утверждает п</w:t>
      </w:r>
      <w:r>
        <w:rPr>
          <w:color w:val="000000"/>
          <w:sz w:val="28"/>
        </w:rPr>
        <w:t>равила расчета и выплаты временной балансирующей платы, предусмотренной законодательством Республики Казахстан о железнодорожном транспорте;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11) осуществляет иные полномочия, предусмотренные настоящим Кодексом, законами Республики Казахстан, актами П</w:t>
      </w:r>
      <w:r>
        <w:rPr>
          <w:color w:val="000000"/>
          <w:sz w:val="28"/>
        </w:rPr>
        <w:t>резидента Республики Казахстан и Правительства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124-6 с изменениями, внесенными законами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</w:t>
      </w:r>
      <w:r>
        <w:rPr>
          <w:color w:val="FF0000"/>
          <w:sz w:val="28"/>
        </w:rPr>
        <w:t xml:space="preserve">кования); от 27.12.2019 </w:t>
      </w:r>
      <w:r>
        <w:rPr>
          <w:color w:val="000000"/>
          <w:sz w:val="28"/>
        </w:rPr>
        <w:t>№ 295-VІ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124-7. Государственное регулирование цен и государственный контроль за соблюдением порядка ценообразования и обязанностей субъекта общественно значимого рынка</w:t>
      </w:r>
    </w:p>
    <w:p w:rsidR="00F92EDE" w:rsidRDefault="00A16C38">
      <w:pPr>
        <w:spacing w:after="0"/>
        <w:jc w:val="both"/>
      </w:pPr>
      <w:bookmarkStart w:id="561" w:name="z1305"/>
      <w:r>
        <w:rPr>
          <w:color w:val="000000"/>
          <w:sz w:val="28"/>
        </w:rPr>
        <w:t>      1. Государстве</w:t>
      </w:r>
      <w:r>
        <w:rPr>
          <w:color w:val="000000"/>
          <w:sz w:val="28"/>
        </w:rPr>
        <w:t>нное регулирование цен и государственный контроль за соблюдением порядка ценообразования и обязанностей субъекта общественно значимого рынка осуществляются в целях защиты интересов потребителей и субъектов общественно значимых рынков.</w:t>
      </w:r>
    </w:p>
    <w:p w:rsidR="00F92EDE" w:rsidRDefault="00A16C38">
      <w:pPr>
        <w:spacing w:after="0"/>
        <w:jc w:val="both"/>
      </w:pPr>
      <w:bookmarkStart w:id="562" w:name="z1306"/>
      <w:bookmarkEnd w:id="561"/>
      <w:r>
        <w:rPr>
          <w:color w:val="000000"/>
          <w:sz w:val="28"/>
        </w:rPr>
        <w:t>      2. Субъектом об</w:t>
      </w:r>
      <w:r>
        <w:rPr>
          <w:color w:val="000000"/>
          <w:sz w:val="28"/>
        </w:rPr>
        <w:t>щественно значимого рынка является физическое или юридическое лицо, производящее (реализующее) товары (работы, услуги) на общественно значимых рынках.</w:t>
      </w:r>
    </w:p>
    <w:p w:rsidR="00F92EDE" w:rsidRDefault="00A16C38">
      <w:pPr>
        <w:spacing w:after="0"/>
        <w:jc w:val="both"/>
      </w:pPr>
      <w:bookmarkStart w:id="563" w:name="z1307"/>
      <w:bookmarkEnd w:id="562"/>
      <w:r>
        <w:rPr>
          <w:color w:val="000000"/>
          <w:sz w:val="28"/>
        </w:rPr>
        <w:t>      3. Государственный контроль за соблюдением порядка ценообразования и обязанностей субъекта обществе</w:t>
      </w:r>
      <w:r>
        <w:rPr>
          <w:color w:val="000000"/>
          <w:sz w:val="28"/>
        </w:rPr>
        <w:t>нно значимого рынка осуществляется уполномоченным органом, осуществляющим руководство в сферах естественных монополий, в порядке, установленном настоящим Кодексом и правилами ценообразования на общественно значимых рынках.</w:t>
      </w:r>
    </w:p>
    <w:bookmarkEnd w:id="563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124-7 с изме</w:t>
      </w:r>
      <w:r>
        <w:rPr>
          <w:color w:val="FF0000"/>
          <w:sz w:val="28"/>
        </w:rPr>
        <w:t xml:space="preserve">нением, внесенным Законом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124-8. Обязанности субъекта общественно значимого рынка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Субъект общественно значи</w:t>
      </w:r>
      <w:r>
        <w:rPr>
          <w:color w:val="000000"/>
          <w:sz w:val="28"/>
        </w:rPr>
        <w:t>мого рынка обязан: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предоставлять в уполномоченный орган, осуществляющий руководство в сферах естественных монополий: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ежемесячную информацию об объемах производства (реализации), уровне доходности и отпускных ценах производимых (реализуемых) </w:t>
      </w:r>
      <w:r>
        <w:rPr>
          <w:color w:val="000000"/>
          <w:sz w:val="28"/>
        </w:rPr>
        <w:t>товаров (работ, услуг) по форме, утвержденной уполномоченным органом, осуществляющим руководство в сферах естественных монополий, не позднее последнего дня месяца, следующего за отчетным;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ежеквартальную финансовую отчетность в соответствии с законода</w:t>
      </w:r>
      <w:r>
        <w:rPr>
          <w:color w:val="000000"/>
          <w:sz w:val="28"/>
        </w:rPr>
        <w:t>тельством Республики Казахстан о бухгалтерском учете и финансовой отчетности не позднее последнего дня месяца, следующего за отчетным кварталом;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не позднее 1 августа текущего календарного года и 1 мая следующего календарного года информацию по итогам</w:t>
      </w:r>
      <w:r>
        <w:rPr>
          <w:color w:val="000000"/>
          <w:sz w:val="28"/>
        </w:rPr>
        <w:t xml:space="preserve"> полугодия, года об исполнении либо о неисполнении инвестиционной программы, учтенной в предельной цене, по форме, утвержденной уполномоченным органом, осуществляющим руководство в сферах естественных монополий;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информацию, необходимую для проведения</w:t>
      </w:r>
      <w:r>
        <w:rPr>
          <w:color w:val="000000"/>
          <w:sz w:val="28"/>
        </w:rPr>
        <w:t xml:space="preserve"> экспертизы цены, в электронной форме в сроки, установленные уполномоченным органом, осуществляющим руководство в сферах естественных монополий, которые не могут быть менее пяти рабочих дней со дня получения субъектом общественно значимого рынка соответств</w:t>
      </w:r>
      <w:r>
        <w:rPr>
          <w:color w:val="000000"/>
          <w:sz w:val="28"/>
        </w:rPr>
        <w:t>ующего требования;</w:t>
      </w:r>
    </w:p>
    <w:p w:rsidR="00F92EDE" w:rsidRDefault="00A16C38">
      <w:pPr>
        <w:spacing w:after="0"/>
        <w:jc w:val="both"/>
      </w:pPr>
      <w:bookmarkStart w:id="564" w:name="z1814"/>
      <w:r>
        <w:rPr>
          <w:color w:val="000000"/>
          <w:sz w:val="28"/>
        </w:rPr>
        <w:t>      информацию об отпускных ценах с приложением обосновывающих материалов, подтверждающих уровень цены, не позднее тридцати календарных дней со дня введения государственного регулирования цен или с момента начала производства (реализац</w:t>
      </w:r>
      <w:r>
        <w:rPr>
          <w:color w:val="000000"/>
          <w:sz w:val="28"/>
        </w:rPr>
        <w:t>ии) товаров, работ, услуг либо не менее чем за тридцать календарных дней до предстоящего повышения отпускной цены на товары, работы, услуги;</w:t>
      </w:r>
    </w:p>
    <w:p w:rsidR="00F92EDE" w:rsidRDefault="00A16C38">
      <w:pPr>
        <w:spacing w:after="0"/>
        <w:jc w:val="both"/>
      </w:pPr>
      <w:bookmarkStart w:id="565" w:name="z1796"/>
      <w:bookmarkEnd w:id="564"/>
      <w:r>
        <w:rPr>
          <w:color w:val="000000"/>
          <w:sz w:val="28"/>
        </w:rPr>
        <w:t xml:space="preserve">       полугодовую информацию об использовании средств по покупке и (или) передаче электрической энергии, товарного</w:t>
      </w:r>
      <w:r>
        <w:rPr>
          <w:color w:val="000000"/>
          <w:sz w:val="28"/>
        </w:rPr>
        <w:t xml:space="preserve"> газа, учтенных в предельной цене, с приложением подтверждающих материалов не позднее двадцать пятого числа месяца, следующего за отчетным полугодием, за исключением субъектов общественно значимых рынков, указанных в подпунктах 2), 4) и 5) пункта 1 статьи </w:t>
      </w:r>
      <w:r>
        <w:rPr>
          <w:color w:val="000000"/>
          <w:sz w:val="28"/>
        </w:rPr>
        <w:t>124-5 настоящего Кодекса;</w:t>
      </w:r>
    </w:p>
    <w:bookmarkEnd w:id="56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предоставлять в уполномоченный орган, осуществляющий руководство в сферах естественных монополий, в электронной форме не менее чем за тридцать календарных дней информацию о предстоящем повышении цен на товары (работы, усл</w:t>
      </w:r>
      <w:r>
        <w:rPr>
          <w:color w:val="000000"/>
          <w:sz w:val="28"/>
        </w:rPr>
        <w:t>уги) выше предельной цены и причинах их повышения с представлением обосновывающих материалов, подтверждающих причины повышения;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соблюдать порядок ценообразования на общественно значимых рынках;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исполнять мероприятия инвестиционной програм</w:t>
      </w:r>
      <w:r>
        <w:rPr>
          <w:color w:val="000000"/>
          <w:sz w:val="28"/>
        </w:rPr>
        <w:t>мы (проекта), учтенные в предельных ценах в соответствии с порядком ценообразования на общественно значимых рынках;</w:t>
      </w:r>
    </w:p>
    <w:p w:rsidR="00F92EDE" w:rsidRDefault="00A16C38">
      <w:pPr>
        <w:spacing w:after="0"/>
        <w:jc w:val="both"/>
      </w:pPr>
      <w:bookmarkStart w:id="566" w:name="z1797"/>
      <w:r>
        <w:rPr>
          <w:color w:val="000000"/>
          <w:sz w:val="28"/>
        </w:rPr>
        <w:t xml:space="preserve">      4-1) размещать в средствах массовой информации в порядке, определяемом уполномоченным органом, осуществляющим руководство в сферах </w:t>
      </w:r>
      <w:r>
        <w:rPr>
          <w:color w:val="000000"/>
          <w:sz w:val="28"/>
        </w:rPr>
        <w:t>естественных монополий:</w:t>
      </w:r>
    </w:p>
    <w:p w:rsidR="00F92EDE" w:rsidRDefault="00A16C38">
      <w:pPr>
        <w:spacing w:after="0"/>
        <w:jc w:val="both"/>
      </w:pPr>
      <w:bookmarkStart w:id="567" w:name="z1798"/>
      <w:bookmarkEnd w:id="566"/>
      <w:r>
        <w:rPr>
          <w:color w:val="000000"/>
          <w:sz w:val="28"/>
        </w:rPr>
        <w:t xml:space="preserve">       полугодовую информацию об использовании средств по покупке и (или) передаче электрической энергии, товарного газа, учтенных в предельной цене, не позднее двадцать пятого числа месяца, следующего за отчетным полугодием, за иск</w:t>
      </w:r>
      <w:r>
        <w:rPr>
          <w:color w:val="000000"/>
          <w:sz w:val="28"/>
        </w:rPr>
        <w:t xml:space="preserve">лючением субъектов общественно значимых рынков, указанных в подпунктах 2), 4) и 5) пункта 1 статьи 124-5 настоящего Кодекса;  </w:t>
      </w:r>
    </w:p>
    <w:p w:rsidR="00F92EDE" w:rsidRDefault="00A16C38">
      <w:pPr>
        <w:spacing w:after="0"/>
        <w:jc w:val="both"/>
      </w:pPr>
      <w:bookmarkStart w:id="568" w:name="z1799"/>
      <w:bookmarkEnd w:id="567"/>
      <w:r>
        <w:rPr>
          <w:color w:val="000000"/>
          <w:sz w:val="28"/>
        </w:rPr>
        <w:t>      полугодовую информацию о доходе, полученном в результате превышения объемов потребления товаров (работ, услуг), в том числе</w:t>
      </w:r>
      <w:r>
        <w:rPr>
          <w:color w:val="000000"/>
          <w:sz w:val="28"/>
        </w:rPr>
        <w:t xml:space="preserve"> отдельными группами потребителей, учтенных в предельной цене, не позднее двадцать пятого числа месяца, следующего за отчетным полугодием;</w:t>
      </w:r>
    </w:p>
    <w:p w:rsidR="00F92EDE" w:rsidRDefault="00A16C38">
      <w:pPr>
        <w:spacing w:after="0"/>
        <w:jc w:val="both"/>
      </w:pPr>
      <w:bookmarkStart w:id="569" w:name="z1800"/>
      <w:bookmarkEnd w:id="568"/>
      <w:r>
        <w:rPr>
          <w:color w:val="000000"/>
          <w:sz w:val="28"/>
        </w:rPr>
        <w:t xml:space="preserve">      полугодовую информацию об исполнении либо о неисполнении инвестиционной программы, учтенной в предельной цене, </w:t>
      </w:r>
      <w:r>
        <w:rPr>
          <w:color w:val="000000"/>
          <w:sz w:val="28"/>
        </w:rPr>
        <w:t>не позднее двадцать пятого числа месяца, следующего за отчетным полугодием;</w:t>
      </w:r>
    </w:p>
    <w:p w:rsidR="00F92EDE" w:rsidRDefault="00A16C38">
      <w:pPr>
        <w:spacing w:after="0"/>
        <w:jc w:val="both"/>
      </w:pPr>
      <w:bookmarkStart w:id="570" w:name="z1801"/>
      <w:bookmarkEnd w:id="569"/>
      <w:r>
        <w:rPr>
          <w:color w:val="000000"/>
          <w:sz w:val="28"/>
        </w:rPr>
        <w:t>      информацию о повышении предельных цен на товары (работы, услуги) и обосновывающие материалы не позднее пяти рабочих дней со дня их направления на согласование уполномоченному</w:t>
      </w:r>
      <w:r>
        <w:rPr>
          <w:color w:val="000000"/>
          <w:sz w:val="28"/>
        </w:rPr>
        <w:t xml:space="preserve"> органу, осуществляющему руководство в сферах естественных монополий;</w:t>
      </w:r>
    </w:p>
    <w:bookmarkEnd w:id="57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возвратить доход, полученный и не использованный на реализацию инвестиционных программ (проектов), учтенных в предельных ценах, напрямую потребителям либо в случае невозможности</w:t>
      </w:r>
      <w:r>
        <w:rPr>
          <w:color w:val="000000"/>
          <w:sz w:val="28"/>
        </w:rPr>
        <w:t xml:space="preserve"> установления полного перечня потребителей путем снижения уровня предельной цены на предстоящий период в соответствии с порядком ценообразования на общественно значимых рынках;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возвратить доход, полученный в результате необоснованного превышения п</w:t>
      </w:r>
      <w:r>
        <w:rPr>
          <w:color w:val="000000"/>
          <w:sz w:val="28"/>
        </w:rPr>
        <w:t>редельной цены, напрямую потребителям не позднее тридцати календарных дней с момента установления такого факта уполномоченным органом, осуществляющим руководство в сферах естественных монополий, либо путем снижения уровня предельной цены на предстоящий пер</w:t>
      </w:r>
      <w:r>
        <w:rPr>
          <w:color w:val="000000"/>
          <w:sz w:val="28"/>
        </w:rPr>
        <w:t>иод в соответствии с порядком ценообразования на общественно значимых рынках в случае невозможности установления полного перечня потребителей;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исполнять предписания уполномоченного органа, осуществляющего руководство в сферах естественных монополи</w:t>
      </w:r>
      <w:r>
        <w:rPr>
          <w:color w:val="000000"/>
          <w:sz w:val="28"/>
        </w:rPr>
        <w:t>й, в сроки, установленные уполномоченным органом, осуществляющим руководство в сферах естественных монополий, не превышающие тридцати календарных дней со дня их получения;</w:t>
      </w:r>
    </w:p>
    <w:p w:rsidR="00F92EDE" w:rsidRDefault="00A16C38">
      <w:pPr>
        <w:spacing w:after="0"/>
        <w:jc w:val="both"/>
      </w:pPr>
      <w:bookmarkStart w:id="571" w:name="z1815"/>
      <w:r>
        <w:rPr>
          <w:color w:val="000000"/>
          <w:sz w:val="28"/>
        </w:rPr>
        <w:t>      8) размещать на своем интернет-ресурсе либо интернет-ресурсе уполномоченного о</w:t>
      </w:r>
      <w:r>
        <w:rPr>
          <w:color w:val="000000"/>
          <w:sz w:val="28"/>
        </w:rPr>
        <w:t>ргана, осуществляющего руководство в сферах естественных монополий, информацию об отпускных ценах, о результатах публичных слушаний и финансовой отчетности.</w:t>
      </w:r>
    </w:p>
    <w:bookmarkEnd w:id="571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124-8 с изменениями, внесенными законами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</w:t>
      </w:r>
      <w:r>
        <w:rPr>
          <w:color w:val="FF0000"/>
          <w:sz w:val="28"/>
        </w:rPr>
        <w:t xml:space="preserve"> действие по истечении десяти календарных дней после дня его первого официального опубликования);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124-9. Права и обя</w:t>
      </w:r>
      <w:r>
        <w:rPr>
          <w:b/>
          <w:color w:val="000000"/>
          <w:sz w:val="28"/>
        </w:rPr>
        <w:t>занности потребителя услуг (товаров, работ) субъекта общественно значимого рынка</w:t>
      </w:r>
    </w:p>
    <w:p w:rsidR="00F92EDE" w:rsidRDefault="00A16C38">
      <w:pPr>
        <w:spacing w:after="0"/>
        <w:jc w:val="both"/>
      </w:pPr>
      <w:bookmarkStart w:id="572" w:name="z1310"/>
      <w:r>
        <w:rPr>
          <w:color w:val="000000"/>
          <w:sz w:val="28"/>
        </w:rPr>
        <w:t>      1. Потребитель услуг (товаров, работ) субъекта общественно значимого рынка вправе:</w:t>
      </w:r>
    </w:p>
    <w:bookmarkEnd w:id="57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приобретать услуги (товары, работы) субъекта общественно значимого рынка в по</w:t>
      </w:r>
      <w:r>
        <w:rPr>
          <w:color w:val="000000"/>
          <w:sz w:val="28"/>
        </w:rPr>
        <w:t>рядке и по ценам, не превышающим предельные цены (ставки сборов), которые установлены уполномоченным органом, осуществляющим руководство в сферах естественных монополий;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обжаловать в судебном порядке действия (бездействие) уполномоченного органа, </w:t>
      </w:r>
      <w:r>
        <w:rPr>
          <w:color w:val="000000"/>
          <w:sz w:val="28"/>
        </w:rPr>
        <w:t>осуществляющего руководство в сферах естественных монополий, а также принятые им решения;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обжаловать в уполномоченный орган, осуществляющий руководство в сферах естественных монополий, и (или) в судебном порядке действия (бездействие) субъекта общ</w:t>
      </w:r>
      <w:r>
        <w:rPr>
          <w:color w:val="000000"/>
          <w:sz w:val="28"/>
        </w:rPr>
        <w:t>ественно значимого рынка, противоречащие законодательству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участвовать в публичных слушаниях;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5) иметь иные права, предусмотренные законодательством Республики Казахстан. </w:t>
      </w:r>
    </w:p>
    <w:p w:rsidR="00F92EDE" w:rsidRDefault="00A16C38">
      <w:pPr>
        <w:spacing w:after="0"/>
        <w:jc w:val="both"/>
      </w:pPr>
      <w:bookmarkStart w:id="573" w:name="z1311"/>
      <w:r>
        <w:rPr>
          <w:color w:val="000000"/>
          <w:sz w:val="28"/>
        </w:rPr>
        <w:t>      2. Потребитель услуг (товаров, работ) суб</w:t>
      </w:r>
      <w:r>
        <w:rPr>
          <w:color w:val="000000"/>
          <w:sz w:val="28"/>
        </w:rPr>
        <w:t>ъекта общественно значимого рынка обязан:</w:t>
      </w:r>
    </w:p>
    <w:bookmarkEnd w:id="573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своевременно и в полном объеме оплачивать услуги (товары, работы) субъекта общественно значимого рынка по ценам, не превышающим предельные цены (ставки сборов), которые установлены уполномоченным органом, </w:t>
      </w:r>
      <w:r>
        <w:rPr>
          <w:color w:val="000000"/>
          <w:sz w:val="28"/>
        </w:rPr>
        <w:t>осуществляющим руководство в сферах естественных монополий;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2) выполнять технические требования, устанавливаемые субъектом общественно значимого рынка в соответствии с законодательством Республики Казахстан. </w:t>
      </w:r>
    </w:p>
    <w:p w:rsidR="00F92EDE" w:rsidRDefault="00A16C38">
      <w:pPr>
        <w:spacing w:after="0"/>
      </w:pPr>
      <w:bookmarkStart w:id="574" w:name="z1816"/>
      <w:r>
        <w:rPr>
          <w:b/>
          <w:color w:val="000000"/>
        </w:rPr>
        <w:t xml:space="preserve"> Статья 124-10. Государственный контроль</w:t>
      </w:r>
      <w:r>
        <w:rPr>
          <w:b/>
          <w:color w:val="000000"/>
        </w:rPr>
        <w:t xml:space="preserve"> за соблюдением порядка ценообразования и обязанностей субъекта общественно значимого рынка</w:t>
      </w:r>
    </w:p>
    <w:p w:rsidR="00F92EDE" w:rsidRDefault="00A16C38">
      <w:pPr>
        <w:spacing w:after="0"/>
        <w:jc w:val="both"/>
      </w:pPr>
      <w:bookmarkStart w:id="575" w:name="z1817"/>
      <w:bookmarkEnd w:id="574"/>
      <w:r>
        <w:rPr>
          <w:color w:val="000000"/>
          <w:sz w:val="28"/>
        </w:rPr>
        <w:t xml:space="preserve">      1. Государственный контроль за соблюдением порядка ценообразования и обязанностей субъекта общественно значимого рынка осуществляется в форме проверки и </w:t>
      </w:r>
      <w:r>
        <w:rPr>
          <w:color w:val="000000"/>
          <w:sz w:val="28"/>
        </w:rPr>
        <w:t>профилактического контроля с посещением субъекта (объекта) контроля уполномоченным органом, осуществляющим руководство в сферах естественных монополий, и его территориальными подразделениями либо уполномоченным органом в сфере гражданской авиации в соответ</w:t>
      </w:r>
      <w:r>
        <w:rPr>
          <w:color w:val="000000"/>
          <w:sz w:val="28"/>
        </w:rPr>
        <w:t>ствии с настоящим Кодексом.</w:t>
      </w:r>
    </w:p>
    <w:p w:rsidR="00F92EDE" w:rsidRDefault="00A16C38">
      <w:pPr>
        <w:spacing w:after="0"/>
        <w:jc w:val="both"/>
      </w:pPr>
      <w:bookmarkStart w:id="576" w:name="z1818"/>
      <w:bookmarkEnd w:id="575"/>
      <w:r>
        <w:rPr>
          <w:color w:val="000000"/>
          <w:sz w:val="28"/>
        </w:rPr>
        <w:t>      2. При осуществлении государственного контроля за соблюдением порядка ценообразования и обязанностей субъекта общественно значимого рынка принимаются следующие меры реагирования:</w:t>
      </w:r>
    </w:p>
    <w:p w:rsidR="00F92EDE" w:rsidRDefault="00A16C38">
      <w:pPr>
        <w:spacing w:after="0"/>
        <w:jc w:val="both"/>
      </w:pPr>
      <w:bookmarkStart w:id="577" w:name="z1819"/>
      <w:bookmarkEnd w:id="576"/>
      <w:r>
        <w:rPr>
          <w:color w:val="000000"/>
          <w:sz w:val="28"/>
        </w:rPr>
        <w:t>      1) возбуждение дела об административн</w:t>
      </w:r>
      <w:r>
        <w:rPr>
          <w:color w:val="000000"/>
          <w:sz w:val="28"/>
        </w:rPr>
        <w:t>ом правонарушении;</w:t>
      </w:r>
    </w:p>
    <w:p w:rsidR="00F92EDE" w:rsidRDefault="00A16C38">
      <w:pPr>
        <w:spacing w:after="0"/>
        <w:jc w:val="both"/>
      </w:pPr>
      <w:bookmarkStart w:id="578" w:name="z1820"/>
      <w:bookmarkEnd w:id="577"/>
      <w:r>
        <w:rPr>
          <w:color w:val="000000"/>
          <w:sz w:val="28"/>
        </w:rPr>
        <w:t>      2) вынесение предписания об устранении нарушения порядка ценообразования и обязанностей субъекта общественно значимого рынка;</w:t>
      </w:r>
    </w:p>
    <w:p w:rsidR="00F92EDE" w:rsidRDefault="00A16C38">
      <w:pPr>
        <w:spacing w:after="0"/>
        <w:jc w:val="both"/>
      </w:pPr>
      <w:bookmarkStart w:id="579" w:name="z1821"/>
      <w:bookmarkEnd w:id="578"/>
      <w:r>
        <w:rPr>
          <w:color w:val="000000"/>
          <w:sz w:val="28"/>
        </w:rPr>
        <w:t>      3) передача материалов в правоохранительные и иные органы.</w:t>
      </w:r>
    </w:p>
    <w:p w:rsidR="00F92EDE" w:rsidRDefault="00A16C38">
      <w:pPr>
        <w:spacing w:after="0"/>
        <w:jc w:val="both"/>
      </w:pPr>
      <w:bookmarkStart w:id="580" w:name="z1822"/>
      <w:bookmarkEnd w:id="579"/>
      <w:r>
        <w:rPr>
          <w:color w:val="000000"/>
          <w:sz w:val="28"/>
        </w:rPr>
        <w:t>      3. Профилактический контроль без п</w:t>
      </w:r>
      <w:r>
        <w:rPr>
          <w:color w:val="000000"/>
          <w:sz w:val="28"/>
        </w:rPr>
        <w:t>осещения субъекта (объекта) контроля осуществляется в соответствии с настоящим Кодексом.</w:t>
      </w:r>
    </w:p>
    <w:p w:rsidR="00F92EDE" w:rsidRDefault="00A16C38">
      <w:pPr>
        <w:spacing w:after="0"/>
        <w:jc w:val="both"/>
      </w:pPr>
      <w:bookmarkStart w:id="581" w:name="z1823"/>
      <w:bookmarkEnd w:id="580"/>
      <w:r>
        <w:rPr>
          <w:color w:val="000000"/>
          <w:sz w:val="28"/>
        </w:rPr>
        <w:t>      Профилактический контроль без посещения субъекта (объекта) контроля осуществляется уполномоченным органом, осуществляющим руководство в сферах естественных моноп</w:t>
      </w:r>
      <w:r>
        <w:rPr>
          <w:color w:val="000000"/>
          <w:sz w:val="28"/>
        </w:rPr>
        <w:t>олий, и его территориальными подразделениями либо уполномоченным органом в сфере гражданской авиации без посещения субъектов (объектов) контроля на основе анализа и данных информационных систем, открытых источников, средств массовой информации, а также дру</w:t>
      </w:r>
      <w:r>
        <w:rPr>
          <w:color w:val="000000"/>
          <w:sz w:val="28"/>
        </w:rPr>
        <w:t>гих сведений о деятельности субъекта (объекта) контроля.</w:t>
      </w:r>
    </w:p>
    <w:p w:rsidR="00F92EDE" w:rsidRDefault="00A16C38">
      <w:pPr>
        <w:spacing w:after="0"/>
        <w:jc w:val="both"/>
      </w:pPr>
      <w:bookmarkStart w:id="582" w:name="z1824"/>
      <w:bookmarkEnd w:id="581"/>
      <w:r>
        <w:rPr>
          <w:color w:val="000000"/>
          <w:sz w:val="28"/>
        </w:rPr>
        <w:t xml:space="preserve">       4. Субъектами контроля являются субъекты общественно значимых рынков. </w:t>
      </w:r>
    </w:p>
    <w:p w:rsidR="00F92EDE" w:rsidRDefault="00A16C38">
      <w:pPr>
        <w:spacing w:after="0"/>
        <w:jc w:val="both"/>
      </w:pPr>
      <w:bookmarkStart w:id="583" w:name="z1825"/>
      <w:bookmarkEnd w:id="582"/>
      <w:r>
        <w:rPr>
          <w:color w:val="000000"/>
          <w:sz w:val="28"/>
        </w:rPr>
        <w:t xml:space="preserve">      5. Целями профилактического контроля без посещения субъекта (объекта) контроля являются своевременное пресечение и </w:t>
      </w:r>
      <w:r>
        <w:rPr>
          <w:color w:val="000000"/>
          <w:sz w:val="28"/>
        </w:rPr>
        <w:t>недопущение нарушений, предоставление субъекту (объекту) контроля права самостоятельного устранения нарушений, выявленных по результатам профилактического контроля без посещения субъекта (объекта) контроля, и снижение административной нагрузки на субъект к</w:t>
      </w:r>
      <w:r>
        <w:rPr>
          <w:color w:val="000000"/>
          <w:sz w:val="28"/>
        </w:rPr>
        <w:t>онтроля.</w:t>
      </w:r>
    </w:p>
    <w:p w:rsidR="00F92EDE" w:rsidRDefault="00A16C38">
      <w:pPr>
        <w:spacing w:after="0"/>
        <w:jc w:val="both"/>
      </w:pPr>
      <w:bookmarkStart w:id="584" w:name="z1826"/>
      <w:bookmarkEnd w:id="583"/>
      <w:r>
        <w:rPr>
          <w:color w:val="000000"/>
          <w:sz w:val="28"/>
        </w:rPr>
        <w:t xml:space="preserve">      Для предоставления права самостоятельного устранения нарушений субъектам контроля профилактический контроль без посещения субъекта (объекта) контроля проводится только по тем нарушениям, последствия которых возможно устранить в соответствии </w:t>
      </w:r>
      <w:r>
        <w:rPr>
          <w:color w:val="000000"/>
          <w:sz w:val="28"/>
        </w:rPr>
        <w:t>с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585" w:name="z1827"/>
      <w:bookmarkEnd w:id="584"/>
      <w:r>
        <w:rPr>
          <w:color w:val="000000"/>
          <w:sz w:val="28"/>
        </w:rPr>
        <w:t>      6. По итогам профилактического контроля без посещения субъекта (объекта) контроля составляется рекомендация об устранении выявленных нарушений без возбуждения дела об административном правонарушении с обязате</w:t>
      </w:r>
      <w:r>
        <w:rPr>
          <w:color w:val="000000"/>
          <w:sz w:val="28"/>
        </w:rPr>
        <w:t>льным разъяснением субъекту контроля порядка их устранения.</w:t>
      </w:r>
    </w:p>
    <w:p w:rsidR="00F92EDE" w:rsidRDefault="00A16C38">
      <w:pPr>
        <w:spacing w:after="0"/>
        <w:jc w:val="both"/>
      </w:pPr>
      <w:bookmarkStart w:id="586" w:name="z1828"/>
      <w:bookmarkEnd w:id="585"/>
      <w:r>
        <w:rPr>
          <w:color w:val="000000"/>
          <w:sz w:val="28"/>
        </w:rPr>
        <w:t>      7. Рекомендация об устранении нарушений, выявленных по результатам профилактического контроля без посещения субъекта (объекта) контроля, должна быть вручена субъекту контроля лично под роспи</w:t>
      </w:r>
      <w:r>
        <w:rPr>
          <w:color w:val="000000"/>
          <w:sz w:val="28"/>
        </w:rPr>
        <w:t>сь или иным способом, подтверждающим факты отправки и получения.</w:t>
      </w:r>
    </w:p>
    <w:p w:rsidR="00F92EDE" w:rsidRDefault="00A16C38">
      <w:pPr>
        <w:spacing w:after="0"/>
        <w:jc w:val="both"/>
      </w:pPr>
      <w:bookmarkStart w:id="587" w:name="z1829"/>
      <w:bookmarkEnd w:id="586"/>
      <w:r>
        <w:rPr>
          <w:color w:val="000000"/>
          <w:sz w:val="28"/>
        </w:rPr>
        <w:t>      Рекомендация об устранении нарушений, выявленных по результатам профилактического контроля без посещения субъекта (объекта) контроля, направленная одним из нижеперечисленных способов, с</w:t>
      </w:r>
      <w:r>
        <w:rPr>
          <w:color w:val="000000"/>
          <w:sz w:val="28"/>
        </w:rPr>
        <w:t>читается врученной в следующих случаях:</w:t>
      </w:r>
    </w:p>
    <w:p w:rsidR="00F92EDE" w:rsidRDefault="00A16C38">
      <w:pPr>
        <w:spacing w:after="0"/>
        <w:jc w:val="both"/>
      </w:pPr>
      <w:bookmarkStart w:id="588" w:name="z1830"/>
      <w:bookmarkEnd w:id="587"/>
      <w:r>
        <w:rPr>
          <w:color w:val="000000"/>
          <w:sz w:val="28"/>
        </w:rPr>
        <w:t xml:space="preserve">       1) нарочно – с даты отметки в рекомендации о получении; </w:t>
      </w:r>
    </w:p>
    <w:p w:rsidR="00F92EDE" w:rsidRDefault="00A16C38">
      <w:pPr>
        <w:spacing w:after="0"/>
        <w:jc w:val="both"/>
      </w:pPr>
      <w:bookmarkStart w:id="589" w:name="z1831"/>
      <w:bookmarkEnd w:id="588"/>
      <w:r>
        <w:rPr>
          <w:color w:val="000000"/>
          <w:sz w:val="28"/>
        </w:rPr>
        <w:t>      2) почтой – заказным письмом с уведомлением;</w:t>
      </w:r>
    </w:p>
    <w:p w:rsidR="00F92EDE" w:rsidRDefault="00A16C38">
      <w:pPr>
        <w:spacing w:after="0"/>
        <w:jc w:val="both"/>
      </w:pPr>
      <w:bookmarkStart w:id="590" w:name="z1832"/>
      <w:bookmarkEnd w:id="589"/>
      <w:r>
        <w:rPr>
          <w:color w:val="000000"/>
          <w:sz w:val="28"/>
        </w:rPr>
        <w:t xml:space="preserve">      3) электронным способом – с даты отправки уполномоченным органом, осуществляющим руководство в </w:t>
      </w:r>
      <w:r>
        <w:rPr>
          <w:color w:val="000000"/>
          <w:sz w:val="28"/>
        </w:rPr>
        <w:t>сферах естественных монополий, и его территориальными подразделениями либо уполномоченным органом в сфере гражданской авиации на электронный адрес субъекта контроля, указанный в письме при запросе уполномоченного органа, осуществляющего руководство в сфера</w:t>
      </w:r>
      <w:r>
        <w:rPr>
          <w:color w:val="000000"/>
          <w:sz w:val="28"/>
        </w:rPr>
        <w:t>х естественных монополий, и его территориальных подразделений либо уполномоченного органа в сфере гражданской авиации.</w:t>
      </w:r>
    </w:p>
    <w:p w:rsidR="00F92EDE" w:rsidRDefault="00A16C38">
      <w:pPr>
        <w:spacing w:after="0"/>
        <w:jc w:val="both"/>
      </w:pPr>
      <w:bookmarkStart w:id="591" w:name="z1833"/>
      <w:bookmarkEnd w:id="590"/>
      <w:r>
        <w:rPr>
          <w:color w:val="000000"/>
          <w:sz w:val="28"/>
        </w:rPr>
        <w:t>      8. Рекомендация об устранении нарушений, выявленных по результатам профилактического контроля без посещения субъекта (объекта) конт</w:t>
      </w:r>
      <w:r>
        <w:rPr>
          <w:color w:val="000000"/>
          <w:sz w:val="28"/>
        </w:rPr>
        <w:t>роля, должна быть исполнена в течение десяти рабочих дней со дня, следующего за днем ее вручения.</w:t>
      </w:r>
    </w:p>
    <w:p w:rsidR="00F92EDE" w:rsidRDefault="00A16C38">
      <w:pPr>
        <w:spacing w:after="0"/>
        <w:jc w:val="both"/>
      </w:pPr>
      <w:bookmarkStart w:id="592" w:name="z1834"/>
      <w:bookmarkEnd w:id="591"/>
      <w:r>
        <w:rPr>
          <w:color w:val="000000"/>
          <w:sz w:val="28"/>
        </w:rPr>
        <w:t xml:space="preserve">      9. Субъект контроля в случае несогласия с нарушениями, указанными в рекомендации, вправе направить в уполномоченный орган, осуществляющий руководство в </w:t>
      </w:r>
      <w:r>
        <w:rPr>
          <w:color w:val="000000"/>
          <w:sz w:val="28"/>
        </w:rPr>
        <w:t>сферах естественных монополий, и его территориальные подразделения либо уполномоченный орган в сфере гражданской авиации, направившие рекомендацию, возражение в течение пяти рабочих дней со дня, следующего за днем ее вручения.</w:t>
      </w:r>
    </w:p>
    <w:p w:rsidR="00F92EDE" w:rsidRDefault="00A16C38">
      <w:pPr>
        <w:spacing w:after="0"/>
        <w:jc w:val="both"/>
      </w:pPr>
      <w:bookmarkStart w:id="593" w:name="z1835"/>
      <w:bookmarkEnd w:id="592"/>
      <w:r>
        <w:rPr>
          <w:color w:val="000000"/>
          <w:sz w:val="28"/>
        </w:rPr>
        <w:t>      10. Неисполнение в уста</w:t>
      </w:r>
      <w:r>
        <w:rPr>
          <w:color w:val="000000"/>
          <w:sz w:val="28"/>
        </w:rPr>
        <w:t>новленный срок рекомендации об устранении нарушений, выявленных по результатам профилактического контроля без посещения субъекта (объекта) контроля, влечет назначение профилактического контроля с посещением субъекта (объекта) контроля путем включения в пол</w:t>
      </w:r>
      <w:r>
        <w:rPr>
          <w:color w:val="000000"/>
          <w:sz w:val="28"/>
        </w:rPr>
        <w:t>угодовой список проведения профилактического контроля с посещением субъекта (объекта) контроля.</w:t>
      </w:r>
    </w:p>
    <w:p w:rsidR="00F92EDE" w:rsidRDefault="00A16C38">
      <w:pPr>
        <w:spacing w:after="0"/>
        <w:jc w:val="both"/>
      </w:pPr>
      <w:bookmarkStart w:id="594" w:name="z1836"/>
      <w:bookmarkEnd w:id="593"/>
      <w:r>
        <w:rPr>
          <w:color w:val="000000"/>
          <w:sz w:val="28"/>
        </w:rPr>
        <w:t>      11. Профилактический контроль без посещения в отношении субъектов (объектов) контроля проводится не чаще одного раза в квартал.</w:t>
      </w:r>
    </w:p>
    <w:bookmarkEnd w:id="594"/>
    <w:p w:rsidR="00F92EDE" w:rsidRDefault="00A16C38">
      <w:pPr>
        <w:spacing w:after="0"/>
      </w:pPr>
      <w:r>
        <w:rPr>
          <w:color w:val="FF0000"/>
          <w:sz w:val="28"/>
        </w:rPr>
        <w:t>      Сноска. Глава 11-1 д</w:t>
      </w:r>
      <w:r>
        <w:rPr>
          <w:color w:val="FF0000"/>
          <w:sz w:val="28"/>
        </w:rPr>
        <w:t xml:space="preserve">ополнена статьей 124-10 в соответствии с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595" w:name="z1242"/>
      <w:r>
        <w:rPr>
          <w:b/>
          <w:color w:val="000000"/>
        </w:rPr>
        <w:t xml:space="preserve"> Глава 12. ОБЯЗАТЕЛЬНОЕ СТРАХОВАНИЕ</w:t>
      </w:r>
    </w:p>
    <w:p w:rsidR="00F92EDE" w:rsidRDefault="00A16C38">
      <w:pPr>
        <w:spacing w:after="0"/>
      </w:pPr>
      <w:bookmarkStart w:id="596" w:name="z125"/>
      <w:bookmarkEnd w:id="595"/>
      <w:r>
        <w:rPr>
          <w:b/>
          <w:color w:val="000000"/>
        </w:rPr>
        <w:t xml:space="preserve"> Статья 125. Обязательное страхован</w:t>
      </w:r>
      <w:r>
        <w:rPr>
          <w:b/>
          <w:color w:val="000000"/>
        </w:rPr>
        <w:t>ие гражданско-правовой ответственности субъектов предпринимательства</w:t>
      </w:r>
    </w:p>
    <w:bookmarkEnd w:id="59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Обязательное страхование гражданско-правовой ответственности субъектов предпринимательства устанавливается законами Республики Казахстан.</w:t>
      </w:r>
    </w:p>
    <w:p w:rsidR="00F92EDE" w:rsidRDefault="00A16C38">
      <w:pPr>
        <w:spacing w:after="0"/>
      </w:pPr>
      <w:bookmarkStart w:id="597" w:name="z126"/>
      <w:r>
        <w:rPr>
          <w:b/>
          <w:color w:val="000000"/>
        </w:rPr>
        <w:t xml:space="preserve"> Статья 126. Цель обязательного страхования</w:t>
      </w:r>
    </w:p>
    <w:bookmarkEnd w:id="59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Целью обязательного страхования является возмещение вреда, причиненного жизни и (или) здоровью, имуществу третьих лиц, окружающей среде, посредством осуществления страховых выплат.</w:t>
      </w:r>
    </w:p>
    <w:p w:rsidR="00F92EDE" w:rsidRDefault="00A16C38">
      <w:pPr>
        <w:spacing w:after="0"/>
      </w:pPr>
      <w:bookmarkStart w:id="598" w:name="z127"/>
      <w:r>
        <w:rPr>
          <w:b/>
          <w:color w:val="000000"/>
        </w:rPr>
        <w:t xml:space="preserve"> Статья 127. Объект обязательного страхования гражданско-правовой от</w:t>
      </w:r>
      <w:r>
        <w:rPr>
          <w:b/>
          <w:color w:val="000000"/>
        </w:rPr>
        <w:t xml:space="preserve">ветственности субъектов предпринимательства </w:t>
      </w:r>
    </w:p>
    <w:bookmarkEnd w:id="59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Объектом обязательного страхования гражданско-правовой ответственности субъектов предпринимательства является имущественный интерес субъекта предпринимательства, связанный с его обязанностью, установленной</w:t>
      </w:r>
      <w:r>
        <w:rPr>
          <w:color w:val="000000"/>
          <w:sz w:val="28"/>
        </w:rPr>
        <w:t xml:space="preserve"> гражданским законодательством Республики Казахстан, возместить имущественный вред, причиненный жизни и (или) здоровью физических лиц, имуществу третьих лиц, окружающей среде при осуществлении предпринимательской деятельности.</w:t>
      </w:r>
    </w:p>
    <w:p w:rsidR="00F92EDE" w:rsidRDefault="00A16C38">
      <w:pPr>
        <w:spacing w:after="0"/>
      </w:pPr>
      <w:bookmarkStart w:id="599" w:name="z128"/>
      <w:r>
        <w:rPr>
          <w:b/>
          <w:color w:val="000000"/>
        </w:rPr>
        <w:t xml:space="preserve"> Статья 128. Осуществление обязательного страхования</w:t>
      </w:r>
    </w:p>
    <w:p w:rsidR="00F92EDE" w:rsidRDefault="00A16C38">
      <w:pPr>
        <w:spacing w:after="0"/>
        <w:jc w:val="both"/>
      </w:pPr>
      <w:bookmarkStart w:id="600" w:name="z632"/>
      <w:bookmarkEnd w:id="599"/>
      <w:r>
        <w:rPr>
          <w:color w:val="000000"/>
          <w:sz w:val="28"/>
        </w:rPr>
        <w:t xml:space="preserve">      1. Договоры обязательного страхования гражданско-правовой ответственности заключаются субъектами предпринимательства на случай возмещения вреда, причиненного жизни и (или) здоровью физических лиц, </w:t>
      </w:r>
      <w:r>
        <w:rPr>
          <w:color w:val="000000"/>
          <w:sz w:val="28"/>
        </w:rPr>
        <w:t>имуществу третьих лиц, окружающей среде при осуществлении предпринимательской деятельности.</w:t>
      </w:r>
    </w:p>
    <w:p w:rsidR="00F92EDE" w:rsidRDefault="00A16C38">
      <w:pPr>
        <w:spacing w:after="0"/>
        <w:jc w:val="both"/>
      </w:pPr>
      <w:bookmarkStart w:id="601" w:name="z633"/>
      <w:bookmarkEnd w:id="600"/>
      <w:r>
        <w:rPr>
          <w:color w:val="000000"/>
          <w:sz w:val="28"/>
        </w:rPr>
        <w:t>      2. Заключение субъектом предпринимательства договора добровольного страхования своей гражданско-правовой ответственности за вред, причиненный жизни и (или) зд</w:t>
      </w:r>
      <w:r>
        <w:rPr>
          <w:color w:val="000000"/>
          <w:sz w:val="28"/>
        </w:rPr>
        <w:t xml:space="preserve">оровью, имуществу третьих лиц, окружающей среде, связанный с осуществлением предпринимательской деятельности, не освобождает его от обязанности по заключению соответствующего договора обязательного страхования ответственности субъекта предпринимательства, </w:t>
      </w:r>
      <w:r>
        <w:rPr>
          <w:color w:val="000000"/>
          <w:sz w:val="28"/>
        </w:rPr>
        <w:t>предусмотренной законами Республики Казахстан.</w:t>
      </w:r>
    </w:p>
    <w:p w:rsidR="00F92EDE" w:rsidRDefault="00A16C38">
      <w:pPr>
        <w:spacing w:after="0"/>
      </w:pPr>
      <w:bookmarkStart w:id="602" w:name="z1231"/>
      <w:bookmarkEnd w:id="601"/>
      <w:r>
        <w:rPr>
          <w:b/>
          <w:color w:val="000000"/>
        </w:rPr>
        <w:t xml:space="preserve"> Глава 13. ГОСУДАРСТВЕННЫЙ КОНТРОЛЬ И НАДЗОР</w:t>
      </w:r>
      <w:r>
        <w:br/>
      </w:r>
      <w:r>
        <w:rPr>
          <w:b/>
          <w:color w:val="000000"/>
        </w:rPr>
        <w:t>Параграф 1. Общие положения о государственном контроле и</w:t>
      </w:r>
      <w:r>
        <w:br/>
      </w:r>
      <w:r>
        <w:rPr>
          <w:b/>
          <w:color w:val="000000"/>
        </w:rPr>
        <w:t>надзоре</w:t>
      </w:r>
    </w:p>
    <w:p w:rsidR="00F92EDE" w:rsidRDefault="00A16C38">
      <w:pPr>
        <w:spacing w:after="0"/>
      </w:pPr>
      <w:bookmarkStart w:id="603" w:name="z129"/>
      <w:bookmarkEnd w:id="602"/>
      <w:r>
        <w:rPr>
          <w:b/>
          <w:color w:val="000000"/>
        </w:rPr>
        <w:t xml:space="preserve"> Статья 129. Отношения в сфере государственного контроля и надзора</w:t>
      </w:r>
    </w:p>
    <w:p w:rsidR="00F92EDE" w:rsidRDefault="00A16C38">
      <w:pPr>
        <w:spacing w:after="0"/>
        <w:jc w:val="both"/>
      </w:pPr>
      <w:bookmarkStart w:id="604" w:name="z634"/>
      <w:bookmarkEnd w:id="603"/>
      <w:r>
        <w:rPr>
          <w:color w:val="000000"/>
          <w:sz w:val="28"/>
        </w:rPr>
        <w:t>      1. Регулирование отношений</w:t>
      </w:r>
      <w:r>
        <w:rPr>
          <w:color w:val="000000"/>
          <w:sz w:val="28"/>
        </w:rPr>
        <w:t xml:space="preserve"> в сфере государственного контроля и надзора осуществляется в целях установления общих правовых основ государственного контроля и надзора в Республике Казахстан и направлено на установление единых принципов осуществления контрольной и надзорной деятельност</w:t>
      </w:r>
      <w:r>
        <w:rPr>
          <w:color w:val="000000"/>
          <w:sz w:val="28"/>
        </w:rPr>
        <w:t>и, а также защиту прав и законных интересов государственных органов, физических и юридических лиц, в отношении которых осуществляется государственный контроль и надзор.</w:t>
      </w:r>
    </w:p>
    <w:p w:rsidR="00F92EDE" w:rsidRDefault="00A16C38">
      <w:pPr>
        <w:spacing w:after="0"/>
        <w:jc w:val="both"/>
      </w:pPr>
      <w:bookmarkStart w:id="605" w:name="z635"/>
      <w:bookmarkEnd w:id="604"/>
      <w:r>
        <w:rPr>
          <w:color w:val="000000"/>
          <w:sz w:val="28"/>
        </w:rPr>
        <w:t xml:space="preserve">       2. Государственное регулирование отношений в области организации проведения госу</w:t>
      </w:r>
      <w:r>
        <w:rPr>
          <w:color w:val="000000"/>
          <w:sz w:val="28"/>
        </w:rPr>
        <w:t>дарственного контроля и надзора за субъектами контроля и надзора осуществляется в соответствии с настоящим Кодексом независимо от правового статуса и видов деятельности, за исключением случаев, предусмотренных пунктом 5 настоящей статьи и пунктами 3 и 5 ст</w:t>
      </w:r>
      <w:r>
        <w:rPr>
          <w:color w:val="000000"/>
          <w:sz w:val="28"/>
        </w:rPr>
        <w:t>атьи 140 настоящего Кодекса.</w:t>
      </w:r>
    </w:p>
    <w:p w:rsidR="00F92EDE" w:rsidRDefault="00A16C38">
      <w:pPr>
        <w:spacing w:after="0"/>
        <w:jc w:val="both"/>
      </w:pPr>
      <w:bookmarkStart w:id="606" w:name="z636"/>
      <w:bookmarkEnd w:id="605"/>
      <w:r>
        <w:rPr>
          <w:color w:val="000000"/>
          <w:sz w:val="28"/>
        </w:rPr>
        <w:t>      3. Настоящим Кодексом устанавливаются:</w:t>
      </w:r>
    </w:p>
    <w:bookmarkEnd w:id="60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порядок проведения проверок, осуществляемых органами контроля и надзора;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порядок взаимодействия органов контроля и надзора при проведении проверок;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права и</w:t>
      </w:r>
      <w:r>
        <w:rPr>
          <w:color w:val="000000"/>
          <w:sz w:val="28"/>
        </w:rPr>
        <w:t xml:space="preserve"> обязанности проверяемых субъектов при проведении контроля и надзора, меры по защите их прав и законных интересов;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права и обязанности органов контроля и надзора и их должностных лиц при проведении проверок.</w:t>
      </w:r>
    </w:p>
    <w:p w:rsidR="00F92EDE" w:rsidRDefault="00A16C38">
      <w:pPr>
        <w:spacing w:after="0"/>
        <w:jc w:val="both"/>
      </w:pPr>
      <w:bookmarkStart w:id="607" w:name="z637"/>
      <w:r>
        <w:rPr>
          <w:color w:val="000000"/>
          <w:sz w:val="28"/>
        </w:rPr>
        <w:t xml:space="preserve">       4. Действие настоящей главы, за </w:t>
      </w:r>
      <w:r>
        <w:rPr>
          <w:color w:val="000000"/>
          <w:sz w:val="28"/>
        </w:rPr>
        <w:t>исключением статей 130 и 131 настоящего Кодекса, не распространяется на отношения, связанные с:</w:t>
      </w:r>
    </w:p>
    <w:p w:rsidR="00F92EDE" w:rsidRDefault="00A16C38">
      <w:pPr>
        <w:spacing w:after="0"/>
        <w:jc w:val="both"/>
      </w:pPr>
      <w:bookmarkStart w:id="608" w:name="z1463"/>
      <w:bookmarkEnd w:id="607"/>
      <w:r>
        <w:rPr>
          <w:color w:val="000000"/>
          <w:sz w:val="28"/>
        </w:rPr>
        <w:t>      1) государственным контролем в сфере таможенного дела;</w:t>
      </w:r>
    </w:p>
    <w:p w:rsidR="00F92EDE" w:rsidRDefault="00A16C38">
      <w:pPr>
        <w:spacing w:after="0"/>
        <w:jc w:val="both"/>
      </w:pPr>
      <w:bookmarkStart w:id="609" w:name="z1464"/>
      <w:bookmarkEnd w:id="608"/>
      <w:r>
        <w:rPr>
          <w:color w:val="000000"/>
          <w:sz w:val="28"/>
        </w:rPr>
        <w:t>      2) контролем за выполнением недропользователями условий контрактов и (или) лицензий на недроп</w:t>
      </w:r>
      <w:r>
        <w:rPr>
          <w:color w:val="000000"/>
          <w:sz w:val="28"/>
        </w:rPr>
        <w:t>ользование.</w:t>
      </w:r>
    </w:p>
    <w:p w:rsidR="00F92EDE" w:rsidRDefault="00A16C38">
      <w:pPr>
        <w:spacing w:after="0"/>
        <w:jc w:val="both"/>
      </w:pPr>
      <w:bookmarkStart w:id="610" w:name="z638"/>
      <w:bookmarkEnd w:id="609"/>
      <w:r>
        <w:rPr>
          <w:color w:val="000000"/>
          <w:sz w:val="28"/>
        </w:rPr>
        <w:t>      5. Действие настоящей главы не распространяется на отношения в сферах:</w:t>
      </w:r>
    </w:p>
    <w:bookmarkEnd w:id="61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высшего надзора, осуществляемого прокуратурой;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контроля и надзора в ходе досудебного производства по уголовному делу;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правосудия;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</w:t>
      </w:r>
      <w:r>
        <w:rPr>
          <w:color w:val="000000"/>
          <w:sz w:val="28"/>
        </w:rPr>
        <w:t>перативно-розыскной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4-1) контрразведывательной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контроля за соблюдением требований законодательства Республики Казахстан о государственных секретах.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6.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</w:t>
      </w:r>
      <w:r>
        <w:rPr>
          <w:color w:val="FF0000"/>
          <w:sz w:val="28"/>
        </w:rPr>
        <w:t>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bookmarkStart w:id="611" w:name="z640"/>
      <w:r>
        <w:rPr>
          <w:color w:val="000000"/>
          <w:sz w:val="28"/>
        </w:rPr>
        <w:t xml:space="preserve">       7. На отношения, перечисленные в пунктах 4 и 5 настоящей статьи, в части внутреннего контроля распространяется действие статьи 7 Закона Республики Казах</w:t>
      </w:r>
      <w:r>
        <w:rPr>
          <w:color w:val="000000"/>
          <w:sz w:val="28"/>
        </w:rPr>
        <w:t>стан "Об административных процедурах".</w:t>
      </w:r>
    </w:p>
    <w:p w:rsidR="00F92EDE" w:rsidRDefault="00A16C38">
      <w:pPr>
        <w:spacing w:after="0"/>
        <w:jc w:val="both"/>
      </w:pPr>
      <w:bookmarkStart w:id="612" w:name="z641"/>
      <w:bookmarkEnd w:id="611"/>
      <w:r>
        <w:rPr>
          <w:color w:val="000000"/>
          <w:sz w:val="28"/>
        </w:rPr>
        <w:t>      8. Отношения, возникающие при проведении контроля и надзора, указанных в пунктах 4 и 5 настоящей статьи, устанавливаются законами Республики Казахстан, регулирующими отношения в указанных сферах.</w:t>
      </w:r>
    </w:p>
    <w:p w:rsidR="00F92EDE" w:rsidRDefault="00A16C38">
      <w:pPr>
        <w:spacing w:after="0"/>
        <w:jc w:val="both"/>
      </w:pPr>
      <w:bookmarkStart w:id="613" w:name="z642"/>
      <w:bookmarkEnd w:id="612"/>
      <w:r>
        <w:rPr>
          <w:color w:val="000000"/>
          <w:sz w:val="28"/>
        </w:rPr>
        <w:t>      9. Госуда</w:t>
      </w:r>
      <w:r>
        <w:rPr>
          <w:color w:val="000000"/>
          <w:sz w:val="28"/>
        </w:rPr>
        <w:t>рственный контроль и надзор в отношении субъектов предпринимательства осуществляется только в сферах деятельности субъектов предпринимательства, предусмотренных в статьях 138 и 139 настоящего Кодекса.</w:t>
      </w:r>
    </w:p>
    <w:p w:rsidR="00F92EDE" w:rsidRDefault="00A16C38">
      <w:pPr>
        <w:spacing w:after="0"/>
        <w:jc w:val="both"/>
      </w:pPr>
      <w:bookmarkStart w:id="614" w:name="z643"/>
      <w:bookmarkEnd w:id="613"/>
      <w:r>
        <w:rPr>
          <w:color w:val="000000"/>
          <w:sz w:val="28"/>
        </w:rPr>
        <w:t>      10. Для включения в статьи 138 и 139 настоящего К</w:t>
      </w:r>
      <w:r>
        <w:rPr>
          <w:color w:val="000000"/>
          <w:sz w:val="28"/>
        </w:rPr>
        <w:t>одекса новых сфер регулирующие государственные органы должны предварительно провести процедуру анализа регуляторного воздействия в соответствии со статьей 83 настоящего Кодекса.</w:t>
      </w:r>
    </w:p>
    <w:bookmarkEnd w:id="614"/>
    <w:p w:rsidR="00F92EDE" w:rsidRDefault="00A16C38">
      <w:pPr>
        <w:spacing w:after="0"/>
      </w:pPr>
      <w:r>
        <w:rPr>
          <w:color w:val="FF0000"/>
          <w:sz w:val="28"/>
        </w:rPr>
        <w:t xml:space="preserve">      11.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bookmarkStart w:id="615" w:name="z645"/>
      <w:r>
        <w:rPr>
          <w:color w:val="000000"/>
          <w:sz w:val="28"/>
        </w:rPr>
        <w:t xml:space="preserve">      12. В случаях, прямо предусмотренных законами Республики Казахстан, положения настоящей главы применяются к отношениям, урегулированным </w:t>
      </w:r>
      <w:r>
        <w:rPr>
          <w:color w:val="000000"/>
          <w:sz w:val="28"/>
        </w:rPr>
        <w:t>этими законами.</w:t>
      </w:r>
    </w:p>
    <w:bookmarkEnd w:id="615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129 с изменениями, внесенными законами РК от 14.01.2016 </w:t>
      </w:r>
      <w:r>
        <w:rPr>
          <w:color w:val="000000"/>
          <w:sz w:val="28"/>
        </w:rPr>
        <w:t>№ 445-V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28.12.2016 </w:t>
      </w:r>
      <w:r>
        <w:rPr>
          <w:color w:val="000000"/>
          <w:sz w:val="28"/>
        </w:rPr>
        <w:t>№ 36-VІ</w:t>
      </w:r>
      <w:r>
        <w:rPr>
          <w:color w:val="FF0000"/>
          <w:sz w:val="28"/>
        </w:rPr>
        <w:t xml:space="preserve"> (вводится в дей</w:t>
      </w:r>
      <w:r>
        <w:rPr>
          <w:color w:val="FF0000"/>
          <w:sz w:val="28"/>
        </w:rPr>
        <w:t xml:space="preserve">ствие по истечении двух месяцев после дня его первого официального опубликования);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616" w:name="z130"/>
      <w:r>
        <w:rPr>
          <w:b/>
          <w:color w:val="000000"/>
        </w:rPr>
        <w:t xml:space="preserve"> Статья 130. Задачи государственного кон</w:t>
      </w:r>
      <w:r>
        <w:rPr>
          <w:b/>
          <w:color w:val="000000"/>
        </w:rPr>
        <w:t>троля и надзора</w:t>
      </w:r>
    </w:p>
    <w:p w:rsidR="00F92EDE" w:rsidRDefault="00A16C38">
      <w:pPr>
        <w:spacing w:after="0"/>
        <w:jc w:val="both"/>
      </w:pPr>
      <w:bookmarkStart w:id="617" w:name="z646"/>
      <w:bookmarkEnd w:id="616"/>
      <w:r>
        <w:rPr>
          <w:color w:val="000000"/>
          <w:sz w:val="28"/>
        </w:rPr>
        <w:t>      1. Задачей государственного контроля и надзора является обеспечение безопасности производимой и реализуемой проверяемым субъектом продукции, технологических процессов для жизни и здоровья людей, защиты их имущества, безопасности для о</w:t>
      </w:r>
      <w:r>
        <w:rPr>
          <w:color w:val="000000"/>
          <w:sz w:val="28"/>
        </w:rPr>
        <w:t>кружающей среды, национальной безопасности Республики Казахстан, включая экономическую безопасность, предупреждения обманной практики, экономии природных и энергетических ресурсов, повышения конкурентоспособности национальной продукции и защиты конституцио</w:t>
      </w:r>
      <w:r>
        <w:rPr>
          <w:color w:val="000000"/>
          <w:sz w:val="28"/>
        </w:rPr>
        <w:t>нных прав, свобод и законных интересов физических и юридических лиц.</w:t>
      </w:r>
    </w:p>
    <w:p w:rsidR="00F92EDE" w:rsidRDefault="00A16C38">
      <w:pPr>
        <w:spacing w:after="0"/>
        <w:jc w:val="both"/>
      </w:pPr>
      <w:bookmarkStart w:id="618" w:name="z647"/>
      <w:bookmarkEnd w:id="617"/>
      <w:r>
        <w:rPr>
          <w:color w:val="000000"/>
          <w:sz w:val="28"/>
        </w:rPr>
        <w:t>      2. Государственным органам запрещается принимать подзаконные нормативные правовые акты по вопросам порядка проведения проверок субъектов предпринимательства, за исключением норматив</w:t>
      </w:r>
      <w:r>
        <w:rPr>
          <w:color w:val="000000"/>
          <w:sz w:val="28"/>
        </w:rPr>
        <w:t>ных правовых актов, предусмотренных пунктами 2 и 3 статьи 141, пунктом 1 статьи 143 настоящего Кодекса.</w:t>
      </w:r>
    </w:p>
    <w:bookmarkEnd w:id="618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130 с изменением, внесенным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</w:t>
      </w:r>
      <w:r>
        <w:rPr>
          <w:color w:val="FF0000"/>
          <w:sz w:val="28"/>
        </w:rPr>
        <w:t>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619" w:name="z131"/>
      <w:r>
        <w:rPr>
          <w:b/>
          <w:color w:val="000000"/>
        </w:rPr>
        <w:t xml:space="preserve"> Статья 131. Гарантии при осуществлении государственного контроля и надзора</w:t>
      </w:r>
    </w:p>
    <w:p w:rsidR="00F92EDE" w:rsidRDefault="00A16C38">
      <w:pPr>
        <w:spacing w:after="0"/>
        <w:jc w:val="both"/>
      </w:pPr>
      <w:bookmarkStart w:id="620" w:name="z648"/>
      <w:bookmarkEnd w:id="619"/>
      <w:r>
        <w:rPr>
          <w:color w:val="000000"/>
          <w:sz w:val="28"/>
        </w:rPr>
        <w:t>      1. Государственный контроль за деятельностью субъектов предпринимательства осуществляется государственными органами, которым такое пр</w:t>
      </w:r>
      <w:r>
        <w:rPr>
          <w:color w:val="000000"/>
          <w:sz w:val="28"/>
        </w:rPr>
        <w:t>аво предоставлено настоящим Кодексом и законами Республики Казахстан.</w:t>
      </w:r>
    </w:p>
    <w:p w:rsidR="00F92EDE" w:rsidRDefault="00A16C38">
      <w:pPr>
        <w:spacing w:after="0"/>
        <w:jc w:val="both"/>
      </w:pPr>
      <w:bookmarkStart w:id="621" w:name="z649"/>
      <w:bookmarkEnd w:id="620"/>
      <w:r>
        <w:rPr>
          <w:color w:val="000000"/>
          <w:sz w:val="28"/>
        </w:rPr>
        <w:t>      2. Государственный контроль и надзор за предпринимательством осуществляется на основе принципов независимости, объективности, беспристрастности, достоверности форм контроля и надзо</w:t>
      </w:r>
      <w:r>
        <w:rPr>
          <w:color w:val="000000"/>
          <w:sz w:val="28"/>
        </w:rPr>
        <w:t>ра.</w:t>
      </w:r>
    </w:p>
    <w:p w:rsidR="00F92EDE" w:rsidRDefault="00A16C38">
      <w:pPr>
        <w:spacing w:after="0"/>
        <w:jc w:val="both"/>
      </w:pPr>
      <w:bookmarkStart w:id="622" w:name="z650"/>
      <w:bookmarkEnd w:id="621"/>
      <w:r>
        <w:rPr>
          <w:color w:val="000000"/>
          <w:sz w:val="28"/>
        </w:rPr>
        <w:t>      3. Государством гарантируются подотчетность и прозрачность системы государственного контроля и надзора.</w:t>
      </w:r>
    </w:p>
    <w:p w:rsidR="00F92EDE" w:rsidRDefault="00A16C38">
      <w:pPr>
        <w:spacing w:after="0"/>
        <w:jc w:val="both"/>
      </w:pPr>
      <w:bookmarkStart w:id="623" w:name="z651"/>
      <w:bookmarkEnd w:id="622"/>
      <w:r>
        <w:rPr>
          <w:color w:val="000000"/>
          <w:sz w:val="28"/>
        </w:rPr>
        <w:t xml:space="preserve">      4. Проведение государственного контроля и надзора осуществляется на основе поощрения добросовестных проверяемых субъектов, концентрации </w:t>
      </w:r>
      <w:r>
        <w:rPr>
          <w:color w:val="000000"/>
          <w:sz w:val="28"/>
        </w:rPr>
        <w:t>контроля и надзора на нарушителях.</w:t>
      </w:r>
    </w:p>
    <w:p w:rsidR="00F92EDE" w:rsidRDefault="00A16C38">
      <w:pPr>
        <w:spacing w:after="0"/>
      </w:pPr>
      <w:bookmarkStart w:id="624" w:name="z132"/>
      <w:bookmarkEnd w:id="623"/>
      <w:r>
        <w:rPr>
          <w:b/>
          <w:color w:val="000000"/>
        </w:rPr>
        <w:t xml:space="preserve"> Статья 132. Субъекты и объекты государственного контроля и надзора. Требования, предъявляемые к деятельности субъектов (объектов) государственного контроля и  надзора</w:t>
      </w:r>
    </w:p>
    <w:p w:rsidR="00F92EDE" w:rsidRDefault="00A16C38">
      <w:pPr>
        <w:spacing w:after="0"/>
        <w:jc w:val="both"/>
      </w:pPr>
      <w:bookmarkStart w:id="625" w:name="z1465"/>
      <w:bookmarkEnd w:id="624"/>
      <w:r>
        <w:rPr>
          <w:color w:val="000000"/>
          <w:sz w:val="28"/>
        </w:rPr>
        <w:t>      1. Субъектами государственного контроля и надзо</w:t>
      </w:r>
      <w:r>
        <w:rPr>
          <w:color w:val="000000"/>
          <w:sz w:val="28"/>
        </w:rPr>
        <w:t>ра являются физические лица, юридические лица, в том числе государственные органы, филиалы и представительства юридических лиц, за деятельностью которых осуществляются государственный контроль и надзор.</w:t>
      </w:r>
    </w:p>
    <w:p w:rsidR="00F92EDE" w:rsidRDefault="00A16C38">
      <w:pPr>
        <w:spacing w:after="0"/>
        <w:jc w:val="both"/>
      </w:pPr>
      <w:bookmarkStart w:id="626" w:name="z1466"/>
      <w:bookmarkEnd w:id="625"/>
      <w:r>
        <w:rPr>
          <w:color w:val="000000"/>
          <w:sz w:val="28"/>
        </w:rPr>
        <w:t>      Объектом государственного контроля и надзора яв</w:t>
      </w:r>
      <w:r>
        <w:rPr>
          <w:color w:val="000000"/>
          <w:sz w:val="28"/>
        </w:rPr>
        <w:t>ляется имущество, находящееся на праве собственности или ином законном основании у субъекта государственного контроля и надзора, подлежащее государственному контролю и надзору.</w:t>
      </w:r>
    </w:p>
    <w:p w:rsidR="00F92EDE" w:rsidRDefault="00A16C38">
      <w:pPr>
        <w:spacing w:after="0"/>
        <w:jc w:val="both"/>
      </w:pPr>
      <w:bookmarkStart w:id="627" w:name="z1467"/>
      <w:bookmarkEnd w:id="626"/>
      <w:r>
        <w:rPr>
          <w:color w:val="000000"/>
          <w:sz w:val="28"/>
        </w:rPr>
        <w:t>      2. Требования, предъявляемые к деятельности субъектов (объектов) государс</w:t>
      </w:r>
      <w:r>
        <w:rPr>
          <w:color w:val="000000"/>
          <w:sz w:val="28"/>
        </w:rPr>
        <w:t>твенного контроля и надзора, устанавливаются нормативными правовыми актами, а в случаях, предусмотренных законами Республики Казахстан, только законами Республики Казахстан, указами Президента Республики Казахстан и постановлениями Правительства Республики</w:t>
      </w:r>
      <w:r>
        <w:rPr>
          <w:color w:val="000000"/>
          <w:sz w:val="28"/>
        </w:rPr>
        <w:t xml:space="preserve"> Казахстан.</w:t>
      </w:r>
    </w:p>
    <w:bookmarkEnd w:id="627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132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628" w:name="z133"/>
      <w:r>
        <w:rPr>
          <w:b/>
          <w:color w:val="000000"/>
        </w:rPr>
        <w:t xml:space="preserve"> Статья 133. Гарантии субъектов частного предпринимательства при </w:t>
      </w:r>
      <w:r>
        <w:rPr>
          <w:b/>
          <w:color w:val="000000"/>
        </w:rPr>
        <w:t>осуществлении государственного контроля и надзора правоохранительными органами</w:t>
      </w:r>
    </w:p>
    <w:bookmarkEnd w:id="62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отношении субъектов частного предпринимательства правоохранительные органы проводят контрольные и (или) надзорные мероприятия только в рамках оперативно-розыскной деятел</w:t>
      </w:r>
      <w:r>
        <w:rPr>
          <w:color w:val="000000"/>
          <w:sz w:val="28"/>
        </w:rPr>
        <w:t>ьности, уголовного преследования, административного производства и (или) реализации регулятивных функций, осуществляемых правоохранительными органами, а также в иных случаях, предусмотренных законами Республики Казахстан.</w:t>
      </w:r>
    </w:p>
    <w:p w:rsidR="00F92EDE" w:rsidRDefault="00A16C38">
      <w:pPr>
        <w:spacing w:after="0"/>
      </w:pPr>
      <w:bookmarkStart w:id="629" w:name="z134"/>
      <w:r>
        <w:rPr>
          <w:b/>
          <w:color w:val="000000"/>
        </w:rPr>
        <w:t xml:space="preserve"> Статья 134. Государственный контр</w:t>
      </w:r>
      <w:r>
        <w:rPr>
          <w:b/>
          <w:color w:val="000000"/>
        </w:rPr>
        <w:t>оль</w:t>
      </w:r>
    </w:p>
    <w:p w:rsidR="00F92EDE" w:rsidRDefault="00A16C38">
      <w:pPr>
        <w:spacing w:after="0"/>
        <w:jc w:val="both"/>
      </w:pPr>
      <w:bookmarkStart w:id="630" w:name="z654"/>
      <w:bookmarkEnd w:id="629"/>
      <w:r>
        <w:rPr>
          <w:color w:val="000000"/>
          <w:sz w:val="28"/>
        </w:rPr>
        <w:t>      1. Государственным контролем (далее – контроль) является деятельность органа контроля и надзора по проверке и наблюдению на предмет соответствия деятельности проверяемых субъектов требованиям, установленным законодательством Республики Казахстан,</w:t>
      </w:r>
      <w:r>
        <w:rPr>
          <w:color w:val="000000"/>
          <w:sz w:val="28"/>
        </w:rPr>
        <w:t xml:space="preserve"> в ходе осуществления и по результатам которой могут применяться меры правоограничительного характера без оперативного реагирования.</w:t>
      </w:r>
    </w:p>
    <w:p w:rsidR="00F92EDE" w:rsidRDefault="00A16C38">
      <w:pPr>
        <w:spacing w:after="0"/>
        <w:jc w:val="both"/>
      </w:pPr>
      <w:bookmarkStart w:id="631" w:name="z655"/>
      <w:bookmarkEnd w:id="630"/>
      <w:r>
        <w:rPr>
          <w:color w:val="000000"/>
          <w:sz w:val="28"/>
        </w:rPr>
        <w:t>      2. Контроль подразделяется на внутренний и внешний.</w:t>
      </w:r>
    </w:p>
    <w:p w:rsidR="00F92EDE" w:rsidRDefault="00A16C38">
      <w:pPr>
        <w:spacing w:after="0"/>
        <w:jc w:val="both"/>
      </w:pPr>
      <w:bookmarkStart w:id="632" w:name="z656"/>
      <w:bookmarkEnd w:id="631"/>
      <w:r>
        <w:rPr>
          <w:color w:val="000000"/>
          <w:sz w:val="28"/>
        </w:rPr>
        <w:t xml:space="preserve">       3. Порядок проведения внутреннего контроля определяется За</w:t>
      </w:r>
      <w:r>
        <w:rPr>
          <w:color w:val="000000"/>
          <w:sz w:val="28"/>
        </w:rPr>
        <w:t>коном Республики Казахстан "Об административных процедурах".</w:t>
      </w:r>
    </w:p>
    <w:p w:rsidR="00F92EDE" w:rsidRDefault="00A16C38">
      <w:pPr>
        <w:spacing w:after="0"/>
        <w:jc w:val="both"/>
      </w:pPr>
      <w:bookmarkStart w:id="633" w:name="z657"/>
      <w:bookmarkEnd w:id="632"/>
      <w:r>
        <w:rPr>
          <w:color w:val="000000"/>
          <w:sz w:val="28"/>
        </w:rPr>
        <w:t>      4. Внешним контролем является контроль, осуществляемый органом контроля и надзора по проверке и наблюдению за деятельностью проверяемых субъектов на соответствие требованиям, указанным в пу</w:t>
      </w:r>
      <w:r>
        <w:rPr>
          <w:color w:val="000000"/>
          <w:sz w:val="28"/>
        </w:rPr>
        <w:t>нкте 2 статьи 132 настоящего Кодекса.</w:t>
      </w:r>
    </w:p>
    <w:bookmarkEnd w:id="63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Порядок проведения внешнего контроля определяется статьей 137 и параграфом 2 главы 13 настоящего Кодекса.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По результатам внешнего контроля в случае выявления нарушений законодательства Республики Казахстан </w:t>
      </w:r>
      <w:r>
        <w:rPr>
          <w:color w:val="000000"/>
          <w:sz w:val="28"/>
        </w:rPr>
        <w:t>государственные органы в пределах своей компетенции возбуждают административное, дисциплинарное производство либо инициируют соответствующие исковые заявления в пределах своей компетенции и (или) принимают иные меры, предусмотренные законами Республики Каз</w:t>
      </w:r>
      <w:r>
        <w:rPr>
          <w:color w:val="000000"/>
          <w:sz w:val="28"/>
        </w:rPr>
        <w:t>ахстан.</w:t>
      </w:r>
    </w:p>
    <w:p w:rsidR="00F92EDE" w:rsidRDefault="00A16C38">
      <w:pPr>
        <w:spacing w:after="0"/>
      </w:pPr>
      <w:bookmarkStart w:id="634" w:name="z135"/>
      <w:r>
        <w:rPr>
          <w:b/>
          <w:color w:val="000000"/>
        </w:rPr>
        <w:t xml:space="preserve"> Статья 135. Государственный надзор</w:t>
      </w:r>
    </w:p>
    <w:p w:rsidR="00F92EDE" w:rsidRDefault="00A16C38">
      <w:pPr>
        <w:spacing w:after="0"/>
        <w:jc w:val="both"/>
      </w:pPr>
      <w:bookmarkStart w:id="635" w:name="z658"/>
      <w:bookmarkEnd w:id="634"/>
      <w:r>
        <w:rPr>
          <w:color w:val="000000"/>
          <w:sz w:val="28"/>
        </w:rPr>
        <w:t>      1. Государственным надзором (далее – надзор) является деятельность органа контроля и надзора по проверке, профилактике и наблюдению за соблюдением субъектами надзора требований законодательства Республики К</w:t>
      </w:r>
      <w:r>
        <w:rPr>
          <w:color w:val="000000"/>
          <w:sz w:val="28"/>
        </w:rPr>
        <w:t>азахстан с правом применения мер оперативного реагирования в ходе ее осуществления, по результатам которой могут применяться административные взыскания.</w:t>
      </w:r>
    </w:p>
    <w:p w:rsidR="00F92EDE" w:rsidRDefault="00A16C38">
      <w:pPr>
        <w:spacing w:after="0"/>
        <w:jc w:val="both"/>
      </w:pPr>
      <w:bookmarkStart w:id="636" w:name="z659"/>
      <w:bookmarkEnd w:id="635"/>
      <w:r>
        <w:rPr>
          <w:color w:val="000000"/>
          <w:sz w:val="28"/>
        </w:rPr>
        <w:t>      2. Надзор заключается в применении уполномоченным государственным органом правоограничительных ме</w:t>
      </w:r>
      <w:r>
        <w:rPr>
          <w:color w:val="000000"/>
          <w:sz w:val="28"/>
        </w:rPr>
        <w:t>р оперативного реагирования без возбуждения административного производства.</w:t>
      </w:r>
    </w:p>
    <w:p w:rsidR="00F92EDE" w:rsidRDefault="00A16C38">
      <w:pPr>
        <w:spacing w:after="0"/>
        <w:jc w:val="both"/>
      </w:pPr>
      <w:bookmarkStart w:id="637" w:name="z660"/>
      <w:bookmarkEnd w:id="636"/>
      <w:r>
        <w:rPr>
          <w:color w:val="000000"/>
          <w:sz w:val="28"/>
        </w:rPr>
        <w:t>      3. Надзор подразделяется на:</w:t>
      </w:r>
    </w:p>
    <w:bookmarkEnd w:id="637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1) высший надзор, осуществляемый прокуратурой от имени государства в соответствии с Конституцией</w:t>
      </w:r>
      <w:r>
        <w:rPr>
          <w:color w:val="000000"/>
          <w:sz w:val="28"/>
        </w:rPr>
        <w:t xml:space="preserve"> Республики Казахстан, Законом Республики Казахстан "О Прокуратуре" и иным законодательством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надзор, осуществляемый уполномоченными государственными органами в порядке и на условиях, установленных настоящим Кодексом и иными з</w:t>
      </w:r>
      <w:r>
        <w:rPr>
          <w:color w:val="000000"/>
          <w:sz w:val="28"/>
        </w:rPr>
        <w:t>аконами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135 с изменением, внесенным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638" w:name="z136"/>
      <w:r>
        <w:rPr>
          <w:b/>
          <w:color w:val="000000"/>
        </w:rPr>
        <w:t xml:space="preserve"> Статья 136. Меры оперативного реагирования</w:t>
      </w:r>
    </w:p>
    <w:p w:rsidR="00F92EDE" w:rsidRDefault="00A16C38">
      <w:pPr>
        <w:spacing w:after="0"/>
        <w:jc w:val="both"/>
      </w:pPr>
      <w:bookmarkStart w:id="639" w:name="z661"/>
      <w:bookmarkEnd w:id="638"/>
      <w:r>
        <w:rPr>
          <w:color w:val="000000"/>
          <w:sz w:val="28"/>
        </w:rPr>
        <w:t>      1. Мерами оперативного реагирования являются предусмотренные законами Республики Казахстан способы воздействия на проверяемых субъектов в целях предотвращения наступления общественно опасных последствий, пр</w:t>
      </w:r>
      <w:r>
        <w:rPr>
          <w:color w:val="000000"/>
          <w:sz w:val="28"/>
        </w:rPr>
        <w:t>именяемые в ходе осуществления и по результатам проверки.</w:t>
      </w:r>
    </w:p>
    <w:p w:rsidR="00F92EDE" w:rsidRDefault="00A16C38">
      <w:pPr>
        <w:spacing w:after="0"/>
        <w:jc w:val="both"/>
      </w:pPr>
      <w:bookmarkStart w:id="640" w:name="z662"/>
      <w:bookmarkEnd w:id="639"/>
      <w:r>
        <w:rPr>
          <w:color w:val="000000"/>
          <w:sz w:val="28"/>
        </w:rPr>
        <w:t>      2. Правоограничительные меры оперативного реагирования предусматриваются законами Республики Казахстан и применяются государственными органами в случае, если деятельность, товар (работа, услуг</w:t>
      </w:r>
      <w:r>
        <w:rPr>
          <w:color w:val="000000"/>
          <w:sz w:val="28"/>
        </w:rPr>
        <w:t>а) проверяемого субъекта представляют непосредственную угрозу конституционным правам, свободам и законным интересам физических и юридических лиц, жизни и здоровью людей, окружающей среде, национальной безопасности Республики Казахстан.</w:t>
      </w:r>
    </w:p>
    <w:p w:rsidR="00F92EDE" w:rsidRDefault="00A16C38">
      <w:pPr>
        <w:spacing w:after="0"/>
      </w:pPr>
      <w:bookmarkStart w:id="641" w:name="z137"/>
      <w:bookmarkEnd w:id="640"/>
      <w:r>
        <w:rPr>
          <w:b/>
          <w:color w:val="000000"/>
        </w:rPr>
        <w:t xml:space="preserve"> Статья 137. Формы к</w:t>
      </w:r>
      <w:r>
        <w:rPr>
          <w:b/>
          <w:color w:val="000000"/>
        </w:rPr>
        <w:t>онтроля и надзора</w:t>
      </w:r>
    </w:p>
    <w:p w:rsidR="00F92EDE" w:rsidRDefault="00A16C38">
      <w:pPr>
        <w:spacing w:after="0"/>
        <w:jc w:val="both"/>
      </w:pPr>
      <w:bookmarkStart w:id="642" w:name="z1468"/>
      <w:bookmarkEnd w:id="641"/>
      <w:r>
        <w:rPr>
          <w:color w:val="000000"/>
          <w:sz w:val="28"/>
        </w:rPr>
        <w:t>      1. Контроль и надзор за деятельностью субъектов (объектов) контроля и надзора осуществляются в форме:</w:t>
      </w:r>
    </w:p>
    <w:p w:rsidR="00F92EDE" w:rsidRDefault="00A16C38">
      <w:pPr>
        <w:spacing w:after="0"/>
        <w:jc w:val="both"/>
      </w:pPr>
      <w:bookmarkStart w:id="643" w:name="z1469"/>
      <w:bookmarkEnd w:id="642"/>
      <w:r>
        <w:rPr>
          <w:color w:val="000000"/>
          <w:sz w:val="28"/>
        </w:rPr>
        <w:t>      1) проверки, порядок организации и проведения которой определяется настоящим Кодексом, а в случаях, предусмотренных настоящи</w:t>
      </w:r>
      <w:r>
        <w:rPr>
          <w:color w:val="000000"/>
          <w:sz w:val="28"/>
        </w:rPr>
        <w:t>м Кодексом, – иными законами Республики Казахстан;</w:t>
      </w:r>
    </w:p>
    <w:p w:rsidR="00F92EDE" w:rsidRDefault="00A16C38">
      <w:pPr>
        <w:spacing w:after="0"/>
        <w:jc w:val="both"/>
      </w:pPr>
      <w:bookmarkStart w:id="644" w:name="z1470"/>
      <w:bookmarkEnd w:id="643"/>
      <w:r>
        <w:rPr>
          <w:color w:val="000000"/>
          <w:sz w:val="28"/>
        </w:rPr>
        <w:t>      2) профилактического контроля и надзора, носящих предупредительно-профилактический характер, если иное не предусмотрено Кодексом Республики Казахстан "О налогах и других обязательных платежах в бюдже</w:t>
      </w:r>
      <w:r>
        <w:rPr>
          <w:color w:val="000000"/>
          <w:sz w:val="28"/>
        </w:rPr>
        <w:t>т" (Налоговый кодекс), порядок организации и проведения которых определяется настоящим Кодексом и иными законами Республики Казахстан.</w:t>
      </w:r>
    </w:p>
    <w:p w:rsidR="00F92EDE" w:rsidRDefault="00A16C38">
      <w:pPr>
        <w:spacing w:after="0"/>
        <w:jc w:val="both"/>
      </w:pPr>
      <w:bookmarkStart w:id="645" w:name="z1471"/>
      <w:bookmarkEnd w:id="644"/>
      <w:r>
        <w:rPr>
          <w:color w:val="000000"/>
          <w:sz w:val="28"/>
        </w:rPr>
        <w:t>      2. Профилактический контроль и надзор подразделяются на:</w:t>
      </w:r>
    </w:p>
    <w:p w:rsidR="00F92EDE" w:rsidRDefault="00A16C38">
      <w:pPr>
        <w:spacing w:after="0"/>
        <w:jc w:val="both"/>
      </w:pPr>
      <w:bookmarkStart w:id="646" w:name="z1472"/>
      <w:bookmarkEnd w:id="645"/>
      <w:r>
        <w:rPr>
          <w:color w:val="000000"/>
          <w:sz w:val="28"/>
        </w:rPr>
        <w:t>      1) профилактический контроль и надзор с посещением с</w:t>
      </w:r>
      <w:r>
        <w:rPr>
          <w:color w:val="000000"/>
          <w:sz w:val="28"/>
        </w:rPr>
        <w:t>убъекта (объекта) контроля и надзора;</w:t>
      </w:r>
    </w:p>
    <w:p w:rsidR="00F92EDE" w:rsidRDefault="00A16C38">
      <w:pPr>
        <w:spacing w:after="0"/>
        <w:jc w:val="both"/>
      </w:pPr>
      <w:bookmarkStart w:id="647" w:name="z1473"/>
      <w:bookmarkEnd w:id="646"/>
      <w:r>
        <w:rPr>
          <w:color w:val="000000"/>
          <w:sz w:val="28"/>
        </w:rPr>
        <w:t xml:space="preserve">       2) профилактический контроль и надзор без посещения субъекта (объекта) контроля и надзора. </w:t>
      </w:r>
    </w:p>
    <w:p w:rsidR="00F92EDE" w:rsidRDefault="00A16C38">
      <w:pPr>
        <w:spacing w:after="0"/>
        <w:jc w:val="both"/>
      </w:pPr>
      <w:bookmarkStart w:id="648" w:name="z1474"/>
      <w:bookmarkEnd w:id="647"/>
      <w:r>
        <w:rPr>
          <w:color w:val="000000"/>
          <w:sz w:val="28"/>
        </w:rPr>
        <w:t xml:space="preserve">       3. Профилактическим контролем и надзором с посещением субъекта (объекта) контроля и надзора являются контроль и </w:t>
      </w:r>
      <w:r>
        <w:rPr>
          <w:color w:val="000000"/>
          <w:sz w:val="28"/>
        </w:rPr>
        <w:t>надзор, осуществляемые органом контроля и надзора в отношении конкретного субъекта (объекта) контроля и надзора в соответствии с пунктом 3 статьи 141 настоящего Кодекса, направленные на профилактику, представление рекомендации для устранения причин и услов</w:t>
      </w:r>
      <w:r>
        <w:rPr>
          <w:color w:val="000000"/>
          <w:sz w:val="28"/>
        </w:rPr>
        <w:t xml:space="preserve">ий совершения правонарушений с целью их профилактики и предупреждения наступления угрозы жизни и здоровью человека, окружающей среде, законным интересам физических и юридических лиц, государства. </w:t>
      </w:r>
    </w:p>
    <w:p w:rsidR="00F92EDE" w:rsidRDefault="00A16C38">
      <w:pPr>
        <w:spacing w:after="0"/>
        <w:jc w:val="both"/>
      </w:pPr>
      <w:bookmarkStart w:id="649" w:name="z1475"/>
      <w:bookmarkEnd w:id="648"/>
      <w:r>
        <w:rPr>
          <w:color w:val="000000"/>
          <w:sz w:val="28"/>
        </w:rPr>
        <w:t>      По результатам профилактического контроля и надзора с</w:t>
      </w:r>
      <w:r>
        <w:rPr>
          <w:color w:val="000000"/>
          <w:sz w:val="28"/>
        </w:rPr>
        <w:t xml:space="preserve"> посещением субъекта (объекта) контроля и надзора составляется предписание об устранении нарушений без возбуждения дела об административном правонарушении, за исключением случаев, установленных в части третьей настоящего пункта.</w:t>
      </w:r>
    </w:p>
    <w:p w:rsidR="00F92EDE" w:rsidRDefault="00A16C38">
      <w:pPr>
        <w:spacing w:after="0"/>
        <w:jc w:val="both"/>
      </w:pPr>
      <w:bookmarkStart w:id="650" w:name="z1476"/>
      <w:bookmarkEnd w:id="649"/>
      <w:r>
        <w:rPr>
          <w:color w:val="000000"/>
          <w:sz w:val="28"/>
        </w:rPr>
        <w:t>      Органом контроля и на</w:t>
      </w:r>
      <w:r>
        <w:rPr>
          <w:color w:val="000000"/>
          <w:sz w:val="28"/>
        </w:rPr>
        <w:t>дзора возбуждаются дела об административном правонарушении при осуществлении контроля в области поддержки и защиты субъектов предпринимательства, в сферах естественных монополий, за соблюдением порядка ценообразования и обязанностей субъекта общественно зн</w:t>
      </w:r>
      <w:r>
        <w:rPr>
          <w:color w:val="000000"/>
          <w:sz w:val="28"/>
        </w:rPr>
        <w:t>ачимого рынка, установленных настоящим Кодексом.</w:t>
      </w:r>
    </w:p>
    <w:p w:rsidR="00F92EDE" w:rsidRDefault="00A16C38">
      <w:pPr>
        <w:spacing w:after="0"/>
        <w:jc w:val="both"/>
      </w:pPr>
      <w:bookmarkStart w:id="651" w:name="z1477"/>
      <w:bookmarkEnd w:id="650"/>
      <w:r>
        <w:rPr>
          <w:color w:val="000000"/>
          <w:sz w:val="28"/>
        </w:rPr>
        <w:t xml:space="preserve">       4. В случае выявления грубых нарушений в соответствии с критериями оценки степени риска, за исключением разрешительного контроля соответствия заявителя квалификационным или разрешительным требованиям </w:t>
      </w:r>
      <w:r>
        <w:rPr>
          <w:color w:val="000000"/>
          <w:sz w:val="28"/>
        </w:rPr>
        <w:t>до выдачи разрешения и (или) приложения к разрешению, по результатам профилактического контроля и надзора с посещением субъекта (объекта) контроля и надзора в соответствии с критериями оценки степени риска орган контроля и надзора назначает внеплановую про</w:t>
      </w:r>
      <w:r>
        <w:rPr>
          <w:color w:val="000000"/>
          <w:sz w:val="28"/>
        </w:rPr>
        <w:t>верку в соответствии с подпунктом 1) пункта 3 статьи 144 настоящего Кодекса.</w:t>
      </w:r>
    </w:p>
    <w:p w:rsidR="00F92EDE" w:rsidRDefault="00A16C38">
      <w:pPr>
        <w:spacing w:after="0"/>
        <w:jc w:val="both"/>
      </w:pPr>
      <w:bookmarkStart w:id="652" w:name="z1478"/>
      <w:bookmarkEnd w:id="651"/>
      <w:r>
        <w:rPr>
          <w:color w:val="000000"/>
          <w:sz w:val="28"/>
        </w:rPr>
        <w:t xml:space="preserve">       Действие статей 141 – 147 настоящего Кодекса, за исключением части первой пункта 2 статьи 147 настоящего Кодекса, не распространяется на профилактический контроль и надзор </w:t>
      </w:r>
      <w:r>
        <w:rPr>
          <w:color w:val="000000"/>
          <w:sz w:val="28"/>
        </w:rPr>
        <w:t>с посещением субъекта (объекта) контроля и надзора, если посещение связано с контролем соответствия заявителя квалификационным или разрешительным требованиям до выдачи разрешения и (или) приложения к разрешению в случаях, предусмотренных Законом Республики</w:t>
      </w:r>
      <w:r>
        <w:rPr>
          <w:color w:val="000000"/>
          <w:sz w:val="28"/>
        </w:rPr>
        <w:t xml:space="preserve"> Казахстан "О разрешениях и уведомлениях".</w:t>
      </w:r>
    </w:p>
    <w:p w:rsidR="00F92EDE" w:rsidRDefault="00A16C38">
      <w:pPr>
        <w:spacing w:after="0"/>
        <w:jc w:val="both"/>
      </w:pPr>
      <w:bookmarkStart w:id="653" w:name="z1479"/>
      <w:bookmarkEnd w:id="652"/>
      <w:r>
        <w:rPr>
          <w:color w:val="000000"/>
          <w:sz w:val="28"/>
        </w:rPr>
        <w:t xml:space="preserve">       5. Профилактический контроль и надзор без посещения субъекта (объекта) контроля и надзора осуществляются в соответствии с настоящим Кодексом и иными законами Республики Казахстан с соблюдением следующих усл</w:t>
      </w:r>
      <w:r>
        <w:rPr>
          <w:color w:val="000000"/>
          <w:sz w:val="28"/>
        </w:rPr>
        <w:t xml:space="preserve">овий: </w:t>
      </w:r>
    </w:p>
    <w:p w:rsidR="00F92EDE" w:rsidRDefault="00A16C38">
      <w:pPr>
        <w:spacing w:after="0"/>
        <w:jc w:val="both"/>
      </w:pPr>
      <w:bookmarkStart w:id="654" w:name="z1480"/>
      <w:bookmarkEnd w:id="653"/>
      <w:r>
        <w:rPr>
          <w:color w:val="000000"/>
          <w:sz w:val="28"/>
        </w:rPr>
        <w:t>      1) органам контроля и надзора запрещается посещать субъекты (объекты) контроля и надзора;</w:t>
      </w:r>
    </w:p>
    <w:p w:rsidR="00F92EDE" w:rsidRDefault="00A16C38">
      <w:pPr>
        <w:spacing w:after="0"/>
        <w:jc w:val="both"/>
      </w:pPr>
      <w:bookmarkStart w:id="655" w:name="z1481"/>
      <w:bookmarkEnd w:id="654"/>
      <w:r>
        <w:rPr>
          <w:color w:val="000000"/>
          <w:sz w:val="28"/>
        </w:rPr>
        <w:t>      2) не требуются регистрация в уполномоченном органе в области правовой статистики и специальных учетов и предварительное уведомление субъекта контр</w:t>
      </w:r>
      <w:r>
        <w:rPr>
          <w:color w:val="000000"/>
          <w:sz w:val="28"/>
        </w:rPr>
        <w:t>оля и надзора;</w:t>
      </w:r>
    </w:p>
    <w:p w:rsidR="00F92EDE" w:rsidRDefault="00A16C38">
      <w:pPr>
        <w:spacing w:after="0"/>
        <w:jc w:val="both"/>
      </w:pPr>
      <w:bookmarkStart w:id="656" w:name="z1482"/>
      <w:bookmarkEnd w:id="655"/>
      <w:r>
        <w:rPr>
          <w:color w:val="000000"/>
          <w:sz w:val="28"/>
        </w:rPr>
        <w:t>      3) по итогам профилактического контроля и надзора без посещения субъекта (объекта) контроля и надзора в зависимости от их вида составляются итоговые документы (справка, заключение, рекомендации и другие) без возбуждения дела об админис</w:t>
      </w:r>
      <w:r>
        <w:rPr>
          <w:color w:val="000000"/>
          <w:sz w:val="28"/>
        </w:rPr>
        <w:t>тративном правонарушении в случае наличия нарушения, но с обязательным разъяснением субъекту контроля и надзора порядка его устранения.</w:t>
      </w:r>
    </w:p>
    <w:p w:rsidR="00F92EDE" w:rsidRDefault="00A16C38">
      <w:pPr>
        <w:spacing w:after="0"/>
        <w:jc w:val="both"/>
      </w:pPr>
      <w:bookmarkStart w:id="657" w:name="z1483"/>
      <w:bookmarkEnd w:id="656"/>
      <w:r>
        <w:rPr>
          <w:color w:val="000000"/>
          <w:sz w:val="28"/>
        </w:rPr>
        <w:t xml:space="preserve">      Для проведения профилактического контроля и надзора без посещения субъекта (объекта) контроля и надзора в законах </w:t>
      </w:r>
      <w:r>
        <w:rPr>
          <w:color w:val="000000"/>
          <w:sz w:val="28"/>
        </w:rPr>
        <w:t>Республики Казахстан определяется порядок проведения профилактического контроля и надзора без посещения субъекта (объекта) контроля и надзора с обязательным указанием целей, инструментов, способов проведения, перечня субъектов, кратности проведения, способ</w:t>
      </w:r>
      <w:r>
        <w:rPr>
          <w:color w:val="000000"/>
          <w:sz w:val="28"/>
        </w:rPr>
        <w:t>а учета профилактического контроля и надзора без посещения субъекта (объекта) контроля и надзора.</w:t>
      </w:r>
    </w:p>
    <w:p w:rsidR="00F92EDE" w:rsidRDefault="00A16C38">
      <w:pPr>
        <w:spacing w:after="0"/>
        <w:jc w:val="both"/>
      </w:pPr>
      <w:bookmarkStart w:id="658" w:name="z1484"/>
      <w:bookmarkEnd w:id="657"/>
      <w:r>
        <w:rPr>
          <w:color w:val="000000"/>
          <w:sz w:val="28"/>
        </w:rPr>
        <w:t>      Действие подпункта 3) части первой настоящего пункта в части невозможности возбуждения дела об административном правонарушении по итогам профилактическо</w:t>
      </w:r>
      <w:r>
        <w:rPr>
          <w:color w:val="000000"/>
          <w:sz w:val="28"/>
        </w:rPr>
        <w:t>го контроля и надзора без посещения субъекта (объекта) контроля и надзора не распространяется при осуществлении государственного контроля в области государственной статистики в отношении респондентов.</w:t>
      </w:r>
    </w:p>
    <w:p w:rsidR="00F92EDE" w:rsidRDefault="00A16C38">
      <w:pPr>
        <w:spacing w:after="0"/>
        <w:jc w:val="both"/>
      </w:pPr>
      <w:bookmarkStart w:id="659" w:name="z1485"/>
      <w:bookmarkEnd w:id="658"/>
      <w:r>
        <w:rPr>
          <w:color w:val="000000"/>
          <w:sz w:val="28"/>
        </w:rPr>
        <w:t xml:space="preserve">      6. Результаты анализа профилактического контроля </w:t>
      </w:r>
      <w:r>
        <w:rPr>
          <w:color w:val="000000"/>
          <w:sz w:val="28"/>
        </w:rPr>
        <w:t>и надзора без посещения субъекта (объекта) контроля и надзора могут являться основанием для отбора субъектов (объектов) контроля и надзора для проведения профилактического контроля и надзора с посещением субъекта (объекта) контроля и надзора.</w:t>
      </w:r>
    </w:p>
    <w:bookmarkEnd w:id="659"/>
    <w:p w:rsidR="00F92EDE" w:rsidRDefault="00A16C38">
      <w:pPr>
        <w:spacing w:after="0"/>
      </w:pPr>
      <w:r>
        <w:rPr>
          <w:color w:val="FF0000"/>
          <w:sz w:val="28"/>
        </w:rPr>
        <w:t>      Сноска.</w:t>
      </w:r>
      <w:r>
        <w:rPr>
          <w:color w:val="FF0000"/>
          <w:sz w:val="28"/>
        </w:rPr>
        <w:t xml:space="preserve"> Статья 137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</w:t>
      </w:r>
      <w:r>
        <w:rPr>
          <w:color w:val="FF0000"/>
          <w:sz w:val="28"/>
        </w:rPr>
        <w:t xml:space="preserve">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660" w:name="z138"/>
      <w:r>
        <w:rPr>
          <w:b/>
          <w:color w:val="000000"/>
        </w:rPr>
        <w:t xml:space="preserve"> Статья 138. Сферы деятельности субъектов предпринимательства, в которых осуществляется контроль</w:t>
      </w:r>
    </w:p>
    <w:bookmarkEnd w:id="66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Контроль осуществляется: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 области электроэнергетики;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в </w:t>
      </w:r>
      <w:r>
        <w:rPr>
          <w:color w:val="000000"/>
          <w:sz w:val="28"/>
        </w:rPr>
        <w:t>области энергосбережения и повышения энергоэффективности;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3) исключен Законом РК от 27.12.2017 </w:t>
      </w:r>
      <w:r>
        <w:rPr>
          <w:color w:val="000000"/>
          <w:sz w:val="28"/>
        </w:rPr>
        <w:t>№ 126-VI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в области изучения и использования не</w:t>
      </w:r>
      <w:r>
        <w:rPr>
          <w:color w:val="000000"/>
          <w:sz w:val="28"/>
        </w:rPr>
        <w:t>др;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в сфере газа и газоснабжения;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в области радиационной безопасности населения;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при проведении операций по недропользованию в области углеводородов, добычи урана;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за производством и оборотом отдельных видов нефтепродукт</w:t>
      </w:r>
      <w:r>
        <w:rPr>
          <w:color w:val="000000"/>
          <w:sz w:val="28"/>
        </w:rPr>
        <w:t>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в области использования атомной энергии – для субъектов, осуществляющих деятельность с объектами III и IV категорий потенциальной радиационной опасности, за исключением ядерных установок;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10)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</w:t>
      </w:r>
      <w:r>
        <w:rPr>
          <w:color w:val="FF0000"/>
          <w:sz w:val="28"/>
        </w:rPr>
        <w:t>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11)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</w:t>
      </w:r>
      <w:r>
        <w:rPr>
          <w:color w:val="FF0000"/>
          <w:sz w:val="28"/>
        </w:rPr>
        <w:t>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12) в области обязательного страхования гражданско-правовой ответственности владельцев транспортных средств и перевозчика перед пассажирами на пунктах пропуска через Государственную границу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13) в сфере </w:t>
      </w:r>
      <w:r>
        <w:rPr>
          <w:color w:val="000000"/>
          <w:sz w:val="28"/>
        </w:rPr>
        <w:t>транспорта;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14)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15)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</w:t>
      </w:r>
      <w:r>
        <w:rPr>
          <w:color w:val="FF0000"/>
          <w:sz w:val="28"/>
        </w:rPr>
        <w:t>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16) в области экспортного контроля на предотгрузочном этапе и (или) конечного использования продукции;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17) в области технического регулирования;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18) за соблю</w:t>
      </w:r>
      <w:r>
        <w:rPr>
          <w:color w:val="000000"/>
          <w:sz w:val="28"/>
        </w:rPr>
        <w:t>дением законодательства Республики Казахстан об аккредитации в области оценки соответствия;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19) в области метрологии;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20) в сфере управления жилищным фондом;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21) в области племенного животноводства и пчеловодства;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22) в области охра</w:t>
      </w:r>
      <w:r>
        <w:rPr>
          <w:color w:val="000000"/>
          <w:sz w:val="28"/>
        </w:rPr>
        <w:t>ны, воспроизводства и использования животного мира;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23) в области семеноводства;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24) в области регулирования рынка зерна;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25) в области охраны, защиты, пользования лесным фондом, воспроизводства лесов и лесоразведения;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26) в области</w:t>
      </w:r>
      <w:r>
        <w:rPr>
          <w:color w:val="000000"/>
          <w:sz w:val="28"/>
        </w:rPr>
        <w:t xml:space="preserve"> использования и охраны водного фонда Республики Казахстан, безопасности плотин;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27) исключен Законом РК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с 06.01.2020);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28) в области особо охраняемых природных территорий;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29) в области безопа</w:t>
      </w:r>
      <w:r>
        <w:rPr>
          <w:color w:val="000000"/>
          <w:sz w:val="28"/>
        </w:rPr>
        <w:t>сности и качества хлопка;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30) за использованием и охраной земель;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31) за геодезической и картографической деятельностью;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32) в области охраны окружающей среды, воспроизводства и использования природных ресурсов;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33)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34)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>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35) в области гражданской обороны;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36) в области пожарной безопасности;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37)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</w:t>
      </w:r>
      <w:r>
        <w:rPr>
          <w:color w:val="FF0000"/>
          <w:sz w:val="28"/>
        </w:rPr>
        <w:t>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38) в сфере обращения лекарственных средств и медицинских изделий;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39) за качеством оказываемых медицинских и специальных социальных услуг;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40)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41) за организацией и проведением мероприятий по профилактике инфекционных заболеваний;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42) за системой образования;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43</w:t>
      </w:r>
      <w:r>
        <w:rPr>
          <w:color w:val="000000"/>
          <w:sz w:val="28"/>
        </w:rPr>
        <w:t>) за соблюдением законодательства Республики Казахстан о Национальном архивном фонде и архивах;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44) за соблюдением трудового законодательства Республики Казахстан и законодательства Республики Казахстан о занятости населения;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45) исключен Закон</w:t>
      </w:r>
      <w:r>
        <w:rPr>
          <w:color w:val="FF0000"/>
          <w:sz w:val="28"/>
        </w:rPr>
        <w:t xml:space="preserve">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46)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47) в области социальной защиты инвалидов;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48) в сфере предоставления специальных социальных услуг;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49) за соблюдением законода</w:t>
      </w:r>
      <w:r>
        <w:rPr>
          <w:color w:val="000000"/>
          <w:sz w:val="28"/>
        </w:rPr>
        <w:t>тельства Республики Казахстан о средствах массовой информации;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50) за соблюдением законодательства Республики Казахстан о телерадиовещании;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51) в области связи;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52) в сфере информатизации;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53) за соблюдением законодательства Республ</w:t>
      </w:r>
      <w:r>
        <w:rPr>
          <w:color w:val="000000"/>
          <w:sz w:val="28"/>
        </w:rPr>
        <w:t>ики Казахстан об электронном документе и электронной цифровой подписи;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Порядок введения в действие подпункта 54) см. пункт 11 статьи 324 Кодекса РК от 29.10.2015 № 375-V.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54) за поступлением налогов и других обязательных</w:t>
      </w:r>
      <w:r>
        <w:rPr>
          <w:color w:val="000000"/>
          <w:sz w:val="28"/>
        </w:rPr>
        <w:t xml:space="preserve"> платежей в бюджет, а также полнотой и своевременным перечислением обязательных пенсионных взносов, обязательных профессиональных пенсионных взносов в единый накопительный пенсионный фонд и социальных отчислений в Государственный фонд социального страхован</w:t>
      </w:r>
      <w:r>
        <w:rPr>
          <w:color w:val="000000"/>
          <w:sz w:val="28"/>
        </w:rPr>
        <w:t>ия, отчислений и взносов на обязательное социальное медицинское страхование в Фонд социального медицинского страхования;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55) за поступлением неналоговых платежей в пределах компетенции, установленной законами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56) при приме</w:t>
      </w:r>
      <w:r>
        <w:rPr>
          <w:color w:val="000000"/>
          <w:sz w:val="28"/>
        </w:rPr>
        <w:t>нении трансфертных цен;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57) за соблюдением законодательства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58) за осуществлением валютных операций и деятельность</w:t>
      </w:r>
      <w:r>
        <w:rPr>
          <w:color w:val="000000"/>
          <w:sz w:val="28"/>
        </w:rPr>
        <w:t>ю, связанной с использованием валютных ценностей;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59) за финансовым рынком и финансовыми организациями и в области финансового законодательства Республики Казахстан;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60) исключен Законом РК от 02.07.2018 </w:t>
      </w:r>
      <w:r>
        <w:rPr>
          <w:color w:val="000000"/>
          <w:sz w:val="28"/>
        </w:rPr>
        <w:t>№ 168-VІ</w:t>
      </w:r>
      <w:r>
        <w:rPr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60-1) исключен Законом РК от 02.07.2018 </w:t>
      </w:r>
      <w:r>
        <w:rPr>
          <w:color w:val="000000"/>
          <w:sz w:val="28"/>
        </w:rPr>
        <w:t>№ 168-VІ</w:t>
      </w:r>
      <w:r>
        <w:rPr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</w:t>
      </w:r>
      <w:r>
        <w:rPr>
          <w:color w:val="FF0000"/>
          <w:sz w:val="28"/>
        </w:rPr>
        <w:t>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61) за соблюдением законодательства Республики Казахстан о платежах и платежных системах и валютного законодательства Республики Казахстан;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62)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</w:t>
      </w:r>
      <w:r>
        <w:rPr>
          <w:color w:val="FF0000"/>
          <w:sz w:val="28"/>
        </w:rPr>
        <w:t>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63)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64) за использованием товарного знака, знака обслуживания, наименования места происхождения товара или фирменного наименования;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65) исключ</w:t>
      </w:r>
      <w:r>
        <w:rPr>
          <w:color w:val="FF0000"/>
          <w:sz w:val="28"/>
        </w:rPr>
        <w:t xml:space="preserve">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66) в области оценочной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67) в сферах естественных монополий;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Подпункт 68) действовал до 01.01.2017 в соответствии с Кодексом РК от 29.10.2015 № 375-V.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68) за соблюдением субъектами регулируемых рынков обязанностей, установленных законодательством Республики Казахстан о естественных монополиях и регулир</w:t>
      </w:r>
      <w:r>
        <w:rPr>
          <w:color w:val="000000"/>
          <w:sz w:val="28"/>
        </w:rPr>
        <w:t>уемых рынках;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68-1) за соблюдением порядка ценообразования и обязанностей субъекта общественно значимого рынка, установленных настоящим Кодексом;</w:t>
      </w:r>
    </w:p>
    <w:p w:rsidR="00F92EDE" w:rsidRDefault="00A16C38">
      <w:pPr>
        <w:spacing w:after="0"/>
        <w:jc w:val="both"/>
      </w:pPr>
      <w:bookmarkStart w:id="661" w:name="z1895"/>
      <w:r>
        <w:rPr>
          <w:color w:val="000000"/>
          <w:sz w:val="28"/>
        </w:rPr>
        <w:t xml:space="preserve">       69) за соблюдением законодательства Республики Казахстан о государственных закупках, правил осуще</w:t>
      </w:r>
      <w:r>
        <w:rPr>
          <w:color w:val="000000"/>
          <w:sz w:val="28"/>
        </w:rPr>
        <w:t>ствления закупок, предусмотренных Законом Республики Казахстан "О государственном имуществе", порядка осуществления закупок, предусмотренного Законом Республики Казахстан "О Фонде национального благосостояния";</w:t>
      </w:r>
    </w:p>
    <w:bookmarkEnd w:id="66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70) за обеспечением безопасности дорожн</w:t>
      </w:r>
      <w:r>
        <w:rPr>
          <w:color w:val="000000"/>
          <w:sz w:val="28"/>
        </w:rPr>
        <w:t>ого движения;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71) за деятельностью физических и юридических лиц, занятых в сфере оборота гражданского и служебного оружия и патронов к нему, гражданских пиротехнических веществ и изделий с их применением;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72) исключен Законом РК от 24.05.2018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73)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74) за охранной деятельностью;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75) за деятельностью по монтажу, наладке и техническому обслуживанию средств охранной сигнализации;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76) предусмотрен в редакции Закона РК от 13.05.2020 № 325-VІ (вводится в действие по истечении шести месяцев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76) за состоянием антитеррористической защиты объектов, уязвимых в террори</w:t>
      </w:r>
      <w:r>
        <w:rPr>
          <w:color w:val="000000"/>
          <w:sz w:val="28"/>
        </w:rPr>
        <w:t>стическом отношении, за исключением объектов Республики Казахстан, охраняемых Вооруженными Силами, другими войсками и воинскими формированиями Республики Казахстан, а также специальными государственными органами, и исполнением их руководителями требований,</w:t>
      </w:r>
      <w:r>
        <w:rPr>
          <w:color w:val="000000"/>
          <w:sz w:val="28"/>
        </w:rPr>
        <w:t xml:space="preserve"> предусмотренных законодательством Республики Казахстан о противодействии терроризму;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77) за деятельностью специализированных учебных центров по подготовке и повышению квалификации работников, занимающих должности руководителя и охранника в частной о</w:t>
      </w:r>
      <w:r>
        <w:rPr>
          <w:color w:val="000000"/>
          <w:sz w:val="28"/>
        </w:rPr>
        <w:t>хранной организации;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78) за оборотом наркотических средств, психотропных веществ и прекурсоров;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79)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</w:t>
      </w:r>
      <w:r>
        <w:rPr>
          <w:color w:val="FF0000"/>
          <w:sz w:val="28"/>
        </w:rPr>
        <w:t>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80) за соблюдением законодательства Республики Казахстан о туристской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81) в области аудиторской деятельности и деятельности профессиональных аудиторских организаций;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82) за соблюдением законодательства Республики Ка</w:t>
      </w:r>
      <w:r>
        <w:rPr>
          <w:color w:val="000000"/>
          <w:sz w:val="28"/>
        </w:rPr>
        <w:t>захстан об игорном бизнесе;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83) за соблюдением законодательства Республики Казахстан о товарных биржах;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84)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t>опубликования);</w:t>
      </w:r>
      <w:r>
        <w:br/>
      </w:r>
      <w:r>
        <w:rPr>
          <w:color w:val="FF0000"/>
          <w:sz w:val="28"/>
        </w:rPr>
        <w:t xml:space="preserve">      85)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86) за проведением антидопинговых мероприятий в спорте;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87) в </w:t>
      </w:r>
      <w:r>
        <w:rPr>
          <w:color w:val="000000"/>
          <w:sz w:val="28"/>
        </w:rPr>
        <w:t>области бухгалтерского учета и финансовой отчетности;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88)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89) в сфере охраны и использовани</w:t>
      </w:r>
      <w:r>
        <w:rPr>
          <w:color w:val="000000"/>
          <w:sz w:val="28"/>
        </w:rPr>
        <w:t>я объектов историко-культурного наследия;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90) в области оборота биотоплива;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91) в области производства биотоплива;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92) за соблюдением законодательства Республики Казахстан о регулировании торговой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93) в области космиче</w:t>
      </w:r>
      <w:r>
        <w:rPr>
          <w:color w:val="000000"/>
          <w:sz w:val="28"/>
        </w:rPr>
        <w:t>ской деятельности;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94) исключен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95) за соблюдением законодательства Республики Казахстан о рекламе;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96) в области архитектуры, градостроительства и строительства;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97) в области ветеринарии;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98) в области защиты и карантина растений;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99) за соблюдением законодательства Республики Казахстан о магистральном трубопроводе;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100) в</w:t>
      </w:r>
      <w:r>
        <w:rPr>
          <w:color w:val="000000"/>
          <w:sz w:val="28"/>
        </w:rPr>
        <w:t xml:space="preserve"> сфере автомобильных дорог;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101) в области защиты прав ребенка;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102) в области производства и оборота этилового спирта и алкогольной продукции;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103) в области производства и оборота табачных изделий;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104) в области разрешительного к</w:t>
      </w:r>
      <w:r>
        <w:rPr>
          <w:color w:val="000000"/>
          <w:sz w:val="28"/>
        </w:rPr>
        <w:t>онтроля;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105) в области оборота ядов, вооружения, военной техники и отдельных видов оружия, взрывчатых и пиротехнических веществ и изделий с их применением;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106) в области промышленности;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107) за соблюдением правил воинского учета военноо</w:t>
      </w:r>
      <w:r>
        <w:rPr>
          <w:color w:val="000000"/>
          <w:sz w:val="28"/>
        </w:rPr>
        <w:t>бязанных и призывников организациями, военнообязанными и призывниками;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108)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109) в области </w:t>
      </w:r>
      <w:r>
        <w:rPr>
          <w:color w:val="000000"/>
          <w:sz w:val="28"/>
        </w:rPr>
        <w:t>поддержки и защиты субъектов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110) в области государственной статистики;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Подпункт 111) вводится в действие после введения в действие законодательного акта о производстве органической продукции в соответствии с Кодексом РК от 29.10.2015 № 375-V.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111) в области производства органической продукции;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112) исключен</w:t>
      </w:r>
      <w:r>
        <w:rPr>
          <w:color w:val="FF0000"/>
          <w:sz w:val="28"/>
        </w:rPr>
        <w:t xml:space="preserve">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113) в сфере реализации ювелирных и других изделий из драгоценных металлов и драгоценных камней;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114) за соблюдением законодательства Республики Казахстан о лотереях и лотерейной деятельности;</w:t>
      </w:r>
    </w:p>
    <w:p w:rsidR="00F92EDE" w:rsidRDefault="00A16C38">
      <w:pPr>
        <w:spacing w:after="0"/>
        <w:jc w:val="both"/>
      </w:pPr>
      <w:bookmarkStart w:id="662" w:name="z1802"/>
      <w:r>
        <w:rPr>
          <w:color w:val="000000"/>
          <w:sz w:val="28"/>
        </w:rPr>
        <w:t>      115) в области производства и оборота в отношении товаров, подлежащих маркировке и прослеживаемости;</w:t>
      </w:r>
    </w:p>
    <w:p w:rsidR="00F92EDE" w:rsidRDefault="00A16C38">
      <w:pPr>
        <w:spacing w:after="0"/>
        <w:jc w:val="both"/>
      </w:pPr>
      <w:bookmarkStart w:id="663" w:name="z1899"/>
      <w:bookmarkEnd w:id="662"/>
      <w:r>
        <w:rPr>
          <w:color w:val="000000"/>
          <w:sz w:val="28"/>
        </w:rPr>
        <w:t>      116) за соблюдением законодательства Республики</w:t>
      </w:r>
      <w:r>
        <w:rPr>
          <w:color w:val="000000"/>
          <w:sz w:val="28"/>
        </w:rPr>
        <w:t xml:space="preserve"> Казахстан о реабилитации и банкротстве.</w:t>
      </w:r>
    </w:p>
    <w:bookmarkEnd w:id="663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138 с изменениями, внесенными законами РК от 09.04.2016 </w:t>
      </w:r>
      <w:r>
        <w:rPr>
          <w:color w:val="000000"/>
          <w:sz w:val="28"/>
        </w:rPr>
        <w:t>№ 496-V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14.01.2016 </w:t>
      </w:r>
      <w:r>
        <w:rPr>
          <w:color w:val="000000"/>
          <w:sz w:val="28"/>
        </w:rPr>
        <w:t>№ 445-V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26.07.2016</w:t>
      </w:r>
      <w:r>
        <w:rPr>
          <w:color w:val="000000"/>
          <w:sz w:val="28"/>
        </w:rPr>
        <w:t xml:space="preserve"> № 12-VІ</w:t>
      </w:r>
      <w:r>
        <w:rPr>
          <w:color w:val="FF0000"/>
          <w:sz w:val="28"/>
        </w:rPr>
        <w:t xml:space="preserve"> (вводится в действие по истечении тридцати календарных дней после дня его первого официального опубликования);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</w:t>
      </w:r>
      <w:r>
        <w:rPr>
          <w:color w:val="FF0000"/>
          <w:sz w:val="28"/>
        </w:rPr>
        <w:t xml:space="preserve">вводится в действие с 01.01.2017); от 06.05.2017 </w:t>
      </w:r>
      <w:r>
        <w:rPr>
          <w:color w:val="000000"/>
          <w:sz w:val="28"/>
        </w:rPr>
        <w:t>№ 63-VI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27.12.2017 </w:t>
      </w:r>
      <w:r>
        <w:rPr>
          <w:color w:val="000000"/>
          <w:sz w:val="28"/>
        </w:rPr>
        <w:t>№ 126-VI</w:t>
      </w:r>
      <w:r>
        <w:rPr>
          <w:color w:val="FF0000"/>
          <w:sz w:val="28"/>
        </w:rPr>
        <w:t xml:space="preserve"> (вводится в действие по истечении шести месяцев после дня </w:t>
      </w:r>
      <w:r>
        <w:rPr>
          <w:color w:val="FF0000"/>
          <w:sz w:val="28"/>
        </w:rPr>
        <w:t xml:space="preserve">его первого официального опубликования);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168-VІ</w:t>
      </w:r>
      <w:r>
        <w:rPr>
          <w:color w:val="FF0000"/>
          <w:sz w:val="28"/>
        </w:rPr>
        <w:t xml:space="preserve"> (вводится в действие по истечении десяти календарных дней со</w:t>
      </w:r>
      <w:r>
        <w:rPr>
          <w:color w:val="FF0000"/>
          <w:sz w:val="28"/>
        </w:rPr>
        <w:t xml:space="preserve"> дня его первого официального опубликования);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01.01.2020);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02.04.2019 </w:t>
      </w:r>
      <w:r>
        <w:rPr>
          <w:color w:val="000000"/>
          <w:sz w:val="28"/>
        </w:rPr>
        <w:t>№ 241</w:t>
      </w:r>
      <w:r>
        <w:rPr>
          <w:color w:val="000000"/>
          <w:sz w:val="28"/>
        </w:rPr>
        <w:t>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</w:t>
      </w:r>
      <w:r>
        <w:rPr>
          <w:color w:val="FF0000"/>
          <w:sz w:val="28"/>
        </w:rPr>
        <w:t xml:space="preserve">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с 06.01.2020); от 26.12.2019 </w:t>
      </w:r>
      <w:r>
        <w:rPr>
          <w:color w:val="000000"/>
          <w:sz w:val="28"/>
        </w:rPr>
        <w:t>№ 289-VІ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290-VI</w:t>
      </w:r>
      <w:r>
        <w:rPr>
          <w:color w:val="FF0000"/>
          <w:sz w:val="28"/>
        </w:rPr>
        <w:t xml:space="preserve"> (вводится в действие по истечении десяти календарных </w:t>
      </w:r>
      <w:r>
        <w:rPr>
          <w:color w:val="FF0000"/>
          <w:sz w:val="28"/>
        </w:rPr>
        <w:t>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664" w:name="z139"/>
      <w:r>
        <w:rPr>
          <w:b/>
          <w:color w:val="000000"/>
        </w:rPr>
        <w:t xml:space="preserve"> Статья 139. Сферы деятельности субъектов предпринимательства, в которых осуществляется надзор</w:t>
      </w:r>
    </w:p>
    <w:bookmarkEnd w:id="66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Надзор осуществляется: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 области использования воздушного пространства Республики Казахст</w:t>
      </w:r>
      <w:r>
        <w:rPr>
          <w:color w:val="000000"/>
          <w:sz w:val="28"/>
        </w:rPr>
        <w:t>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за деятельностью гражданской авиации;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за международными воздушными перевозками;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за обеспечением авиационной безопасности;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в области торгового мореплавания;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в области внутреннего водного транспорта;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r>
        <w:rPr>
          <w:color w:val="000000"/>
          <w:sz w:val="28"/>
        </w:rPr>
        <w:t>в области архитектуры, градостроительства и строительства;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в области ветеринарии;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в области карантина растений;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в сфере санитарно-эпидемиологического благополучия населения;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11) за финансовым рынком и финансовыми организац</w:t>
      </w:r>
      <w:r>
        <w:rPr>
          <w:color w:val="000000"/>
          <w:sz w:val="28"/>
        </w:rPr>
        <w:t>иями и в области финансового законодательства Республики Казахстан;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12) исключен Законом РК от 02.07.2018 </w:t>
      </w:r>
      <w:r>
        <w:rPr>
          <w:color w:val="000000"/>
          <w:sz w:val="28"/>
        </w:rPr>
        <w:t>№ 168-VІ</w:t>
      </w:r>
      <w:r>
        <w:rPr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13) исключен Законом РК от 02.07.2018 </w:t>
      </w:r>
      <w:r>
        <w:rPr>
          <w:color w:val="000000"/>
          <w:sz w:val="28"/>
        </w:rPr>
        <w:t>№ 168-VІ</w:t>
      </w:r>
      <w:r>
        <w:rPr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14) за деятельностью инвестиционных фондов;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15) исключен Законом РК от 24.05.2018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16)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</w:t>
      </w:r>
      <w:r>
        <w:rPr>
          <w:color w:val="FF0000"/>
          <w:sz w:val="28"/>
        </w:rPr>
        <w:t>ьного опубликования);</w:t>
      </w:r>
      <w:r>
        <w:br/>
      </w:r>
      <w:r>
        <w:rPr>
          <w:color w:val="FF0000"/>
          <w:sz w:val="28"/>
        </w:rPr>
        <w:t xml:space="preserve">      17)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18) в области промышленной безопасности;</w:t>
      </w:r>
    </w:p>
    <w:p w:rsidR="00F92EDE" w:rsidRDefault="00A16C38">
      <w:pPr>
        <w:spacing w:after="0"/>
        <w:jc w:val="both"/>
      </w:pPr>
      <w:bookmarkStart w:id="665" w:name="z1486"/>
      <w:r>
        <w:rPr>
          <w:color w:val="000000"/>
          <w:sz w:val="28"/>
        </w:rPr>
        <w:t>      19) в области испо</w:t>
      </w:r>
      <w:r>
        <w:rPr>
          <w:color w:val="000000"/>
          <w:sz w:val="28"/>
        </w:rPr>
        <w:t>льзования атомной энергии – для субъектов, осуществляющих деятельность с ядерными установками и объектами І и II категорий потенциальной радиационной опасности;</w:t>
      </w:r>
    </w:p>
    <w:p w:rsidR="00F92EDE" w:rsidRDefault="00A16C38">
      <w:pPr>
        <w:spacing w:after="0"/>
        <w:jc w:val="both"/>
      </w:pPr>
      <w:bookmarkStart w:id="666" w:name="z1883"/>
      <w:bookmarkEnd w:id="665"/>
      <w:r>
        <w:rPr>
          <w:color w:val="000000"/>
          <w:sz w:val="28"/>
        </w:rPr>
        <w:t>      20) в области охраны, воспроизводства и использования животного мира;</w:t>
      </w:r>
    </w:p>
    <w:p w:rsidR="00F92EDE" w:rsidRDefault="00A16C38">
      <w:pPr>
        <w:spacing w:after="0"/>
        <w:jc w:val="both"/>
      </w:pPr>
      <w:bookmarkStart w:id="667" w:name="z1884"/>
      <w:bookmarkEnd w:id="666"/>
      <w:r>
        <w:rPr>
          <w:color w:val="000000"/>
          <w:sz w:val="28"/>
        </w:rPr>
        <w:t>      21) в области</w:t>
      </w:r>
      <w:r>
        <w:rPr>
          <w:color w:val="000000"/>
          <w:sz w:val="28"/>
        </w:rPr>
        <w:t xml:space="preserve"> охраны, защиты, пользования лесным фондом, воспроизводства лесов и лесоразведения;</w:t>
      </w:r>
    </w:p>
    <w:p w:rsidR="00F92EDE" w:rsidRDefault="00A16C38">
      <w:pPr>
        <w:spacing w:after="0"/>
        <w:jc w:val="both"/>
      </w:pPr>
      <w:bookmarkStart w:id="668" w:name="z1885"/>
      <w:bookmarkEnd w:id="667"/>
      <w:r>
        <w:rPr>
          <w:color w:val="000000"/>
          <w:sz w:val="28"/>
        </w:rPr>
        <w:t>      22) в области особо охраняемых природных территорий.</w:t>
      </w:r>
    </w:p>
    <w:bookmarkEnd w:id="668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139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</w:t>
      </w:r>
      <w:r>
        <w:rPr>
          <w:color w:val="FF0000"/>
          <w:sz w:val="28"/>
        </w:rPr>
        <w:t xml:space="preserve">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168-VІ</w:t>
      </w:r>
      <w:r>
        <w:rPr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</w:t>
      </w:r>
      <w:r>
        <w:rPr>
          <w:color w:val="FF0000"/>
          <w:sz w:val="28"/>
        </w:rPr>
        <w:t>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669" w:name="z1230"/>
      <w:r>
        <w:rPr>
          <w:b/>
          <w:color w:val="000000"/>
        </w:rPr>
        <w:t xml:space="preserve"> Параграф 2. Порядок организации и проведения проверок и профилактического контроля и надзора с посещением субъекта (объекта) контроля и надзора</w:t>
      </w:r>
    </w:p>
    <w:bookmarkEnd w:id="669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Заголовок параграфа 2 в редакции Закона РК от 24.05.2018 № 156-VI (вводится в действие по истечении десяти календарных дней после дня его первого официального опубликования).</w:t>
      </w:r>
    </w:p>
    <w:p w:rsidR="00F92EDE" w:rsidRDefault="00A16C38">
      <w:pPr>
        <w:spacing w:after="0"/>
      </w:pPr>
      <w:bookmarkStart w:id="670" w:name="z140"/>
      <w:r>
        <w:rPr>
          <w:b/>
          <w:color w:val="000000"/>
        </w:rPr>
        <w:t xml:space="preserve"> Статья 140. Общие вопросы проверки и профилактического контроля и </w:t>
      </w:r>
      <w:r>
        <w:rPr>
          <w:b/>
          <w:color w:val="000000"/>
        </w:rPr>
        <w:t>надзора с посещением субъекта (объекта) контроля и надзора</w:t>
      </w:r>
    </w:p>
    <w:bookmarkEnd w:id="670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140 в редакции Закона РК от 24.05.2018 № 156-VI (вводится в действие по истечении десяти календарных дней после дня его первого официального опубликования).</w:t>
      </w:r>
    </w:p>
    <w:p w:rsidR="00F92EDE" w:rsidRDefault="00A16C38">
      <w:pPr>
        <w:spacing w:after="0"/>
        <w:jc w:val="both"/>
      </w:pPr>
      <w:bookmarkStart w:id="671" w:name="z671"/>
      <w:r>
        <w:rPr>
          <w:color w:val="000000"/>
          <w:sz w:val="28"/>
        </w:rPr>
        <w:t>      1.</w:t>
      </w:r>
      <w:r>
        <w:rPr>
          <w:color w:val="000000"/>
          <w:sz w:val="28"/>
        </w:rPr>
        <w:t xml:space="preserve"> Проверку и профилактический контроль и надзор с посещением субъекта (объекта) контроля и надзора проводят органы контроля и надзора путем совершения одного из следующих действий:</w:t>
      </w:r>
    </w:p>
    <w:p w:rsidR="00F92EDE" w:rsidRDefault="00A16C38">
      <w:pPr>
        <w:spacing w:after="0"/>
        <w:jc w:val="both"/>
      </w:pPr>
      <w:bookmarkStart w:id="672" w:name="z1487"/>
      <w:bookmarkEnd w:id="671"/>
      <w:r>
        <w:rPr>
          <w:color w:val="000000"/>
          <w:sz w:val="28"/>
        </w:rPr>
        <w:t>      1) посещения субъекта (объекта) контроля и надзора должностным лицом г</w:t>
      </w:r>
      <w:r>
        <w:rPr>
          <w:color w:val="000000"/>
          <w:sz w:val="28"/>
        </w:rPr>
        <w:t>осударственного органа;</w:t>
      </w:r>
    </w:p>
    <w:p w:rsidR="00F92EDE" w:rsidRDefault="00A16C38">
      <w:pPr>
        <w:spacing w:after="0"/>
        <w:jc w:val="both"/>
      </w:pPr>
      <w:bookmarkStart w:id="673" w:name="z1488"/>
      <w:bookmarkEnd w:id="672"/>
      <w:r>
        <w:rPr>
          <w:color w:val="000000"/>
          <w:sz w:val="28"/>
        </w:rPr>
        <w:t>      2) запроса необходимой информации, касающейся предмета проверки, за исключением истребования необходимой информации при проведении профилактического контроля и надзора;</w:t>
      </w:r>
    </w:p>
    <w:p w:rsidR="00F92EDE" w:rsidRDefault="00A16C38">
      <w:pPr>
        <w:spacing w:after="0"/>
        <w:jc w:val="both"/>
      </w:pPr>
      <w:bookmarkStart w:id="674" w:name="z1489"/>
      <w:bookmarkEnd w:id="673"/>
      <w:r>
        <w:rPr>
          <w:color w:val="000000"/>
          <w:sz w:val="28"/>
        </w:rPr>
        <w:t xml:space="preserve">       3) вызова субъекта контроля и надзора с целью полу</w:t>
      </w:r>
      <w:r>
        <w:rPr>
          <w:color w:val="000000"/>
          <w:sz w:val="28"/>
        </w:rPr>
        <w:t>чения информации о соблюдении им требований, установленных в соответствии с пунктом 2 статьи 132 настоящего Кодекса.</w:t>
      </w:r>
    </w:p>
    <w:p w:rsidR="00F92EDE" w:rsidRDefault="00A16C38">
      <w:pPr>
        <w:spacing w:after="0"/>
        <w:jc w:val="both"/>
      </w:pPr>
      <w:bookmarkStart w:id="675" w:name="z672"/>
      <w:bookmarkEnd w:id="674"/>
      <w:r>
        <w:rPr>
          <w:color w:val="000000"/>
          <w:sz w:val="28"/>
        </w:rPr>
        <w:t xml:space="preserve">       2. Предметом проверки и профилактического контроля и надзора с посещением субъекта (объекта) контроля и надзора является соблюдение </w:t>
      </w:r>
      <w:r>
        <w:rPr>
          <w:color w:val="000000"/>
          <w:sz w:val="28"/>
        </w:rPr>
        <w:t>субъектами контроля и надзора требований, установленных в соответствии с пунктом 2 статьи 132 настоящего Кодекса.</w:t>
      </w:r>
    </w:p>
    <w:p w:rsidR="00F92EDE" w:rsidRDefault="00A16C38">
      <w:pPr>
        <w:spacing w:after="0"/>
        <w:jc w:val="both"/>
      </w:pPr>
      <w:bookmarkStart w:id="676" w:name="z673"/>
      <w:bookmarkEnd w:id="675"/>
      <w:r>
        <w:rPr>
          <w:color w:val="000000"/>
          <w:sz w:val="28"/>
        </w:rPr>
        <w:t xml:space="preserve">       3. Действия статьи 137 настоящего Кодекса и настоящего параграфа, за исключением пунктов 2 и 3 статьи 154, статьи 157 настоящего Кодекс</w:t>
      </w:r>
      <w:r>
        <w:rPr>
          <w:color w:val="000000"/>
          <w:sz w:val="28"/>
        </w:rPr>
        <w:t>а, не распространяются на осуществление контроля и надзора, связанных с:</w:t>
      </w:r>
    </w:p>
    <w:bookmarkEnd w:id="67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пересечением Государственной границы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проведением контроля и надзора в области карантина растений, санитарно-карантинного, ветеринарного контрол</w:t>
      </w:r>
      <w:r>
        <w:rPr>
          <w:color w:val="000000"/>
          <w:sz w:val="28"/>
        </w:rPr>
        <w:t>я при пересечении таможенной границы Евразийского экономического союза и (или) Государственной границы Республики Казахстан и (или) в местах доставки, местах завершения таможенной очистки, определяемых в соответствии с международными договорами, а также пр</w:t>
      </w:r>
      <w:r>
        <w:rPr>
          <w:color w:val="000000"/>
          <w:sz w:val="28"/>
        </w:rPr>
        <w:t>оведением контроля и надзора в области карантина растений, ветеринарного контроля на фитосанитарных и ветеринарных контрольных постах;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соблюдением требований безопасности дорожного движения;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проездом автотранспортных средств по территории</w:t>
      </w:r>
      <w:r>
        <w:rPr>
          <w:color w:val="000000"/>
          <w:sz w:val="28"/>
        </w:rPr>
        <w:t xml:space="preserve"> Республики Казахстан на постах транспортного контроля на предмет соблюдения требований безопасности на транспорте;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контролем и надзором за выполнением требований по безопасной эксплуатации судов в соответствии с законами Республики Казахстан "О в</w:t>
      </w:r>
      <w:r>
        <w:rPr>
          <w:color w:val="000000"/>
          <w:sz w:val="28"/>
        </w:rPr>
        <w:t>нутреннем водном транспорте" и "О торговом мореплавании";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соблюдением физическими лицами требований хранения, ношения и использования гражданского оружия;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осуществлением государственного контроля и надзора по ветеринарии и карантину расте</w:t>
      </w:r>
      <w:r>
        <w:rPr>
          <w:color w:val="000000"/>
          <w:sz w:val="28"/>
        </w:rPr>
        <w:t>ний на торговых рынках, реализующих живых животных, продукцию и сырье животного и (или) растительного происхождения, в организациях, осуществляющих производство, заготовку (убой животных), хранение, переработку продуктов и сырья животного и (или) раститель</w:t>
      </w:r>
      <w:r>
        <w:rPr>
          <w:color w:val="000000"/>
          <w:sz w:val="28"/>
        </w:rPr>
        <w:t>ного происхождения в едином технологическом цикле;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соблюдением на особо охраняемых природных территориях и территории государственного лесного фонда требований в области особо охраняемых природных территорий, охраны, защиты, пользования лесным фон</w:t>
      </w:r>
      <w:r>
        <w:rPr>
          <w:color w:val="000000"/>
          <w:sz w:val="28"/>
        </w:rPr>
        <w:t>дом, воспроизводства лесов и лесоразведения, а также с целью осуществления контроля за несанкционированным изъятием объектов животного и растительного мира;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соблюдением требований пользования животным миром с целью осуществления контроля и надзора</w:t>
      </w:r>
      <w:r>
        <w:rPr>
          <w:color w:val="000000"/>
          <w:sz w:val="28"/>
        </w:rPr>
        <w:t xml:space="preserve"> за несанкционированным изъятием объектов животного мира: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 рыбохозяйственных водоемах – в части установленной промысловой меры рыб, размеров, видов орудий и способов рыболовства, ограничений и запретов на пользование животным миром, прилова, а такж</w:t>
      </w:r>
      <w:r>
        <w:rPr>
          <w:color w:val="000000"/>
          <w:sz w:val="28"/>
        </w:rPr>
        <w:t>е за ведением журнала учета вылова рыбных ресурсов и других водных животных (промысловый журнал);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 территории охотничьих хозяйств – в части изъятия, способа и вида орудий добывания животных, их половозрастного состава, ограничений и запретов на пол</w:t>
      </w:r>
      <w:r>
        <w:rPr>
          <w:color w:val="000000"/>
          <w:sz w:val="28"/>
        </w:rPr>
        <w:t>ьзование животным миром;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контролем и надзором мероприятий в карантинных зонах и неблагополучных пунктах по особо опасным болезням животных, очагах распространения карантинных объектов, особо опасных вредных организмов;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11) соблюдением физич</w:t>
      </w:r>
      <w:r>
        <w:rPr>
          <w:color w:val="000000"/>
          <w:sz w:val="28"/>
        </w:rPr>
        <w:t>ескими и юридическими лицами требований по безопасности полетов воздушных судов и авиационной безопасности;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12) соблюдением требований законодательства Республики Казахстан в области легального оборота взрывчатых веществ, наркотических средств, психо</w:t>
      </w:r>
      <w:r>
        <w:rPr>
          <w:color w:val="000000"/>
          <w:sz w:val="28"/>
        </w:rPr>
        <w:t>тропных веществ и прекурсоров, гражданских пиротехнических веществ и изделий с их применением в рамках требований статьи 133 настоящего Кодекса и проводимых оперативно-профилактических мероприятий органов внутренних дел;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12-1) соблюдением требований </w:t>
      </w:r>
      <w:r>
        <w:rPr>
          <w:color w:val="000000"/>
          <w:sz w:val="28"/>
        </w:rPr>
        <w:t>законодательства Республики Казахстан в сфере оборота гражданского и служебного оружия и патронов к нему;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13) контролем на территории субъекта, осуществляющего производство отдельных видов подакцизных товаров, посредством акцизных постов, установленн</w:t>
      </w:r>
      <w:r>
        <w:rPr>
          <w:color w:val="000000"/>
          <w:sz w:val="28"/>
        </w:rPr>
        <w:t>ых в соответствии с налоговым законодательством Республики Казахстан, а также проведением контрольного учета этилового спирта и алкогольной продукции в организациях, осуществляющих производство этилового спирта и алкогольной продукции;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14) соблюдение</w:t>
      </w:r>
      <w:r>
        <w:rPr>
          <w:color w:val="000000"/>
          <w:sz w:val="28"/>
        </w:rPr>
        <w:t>м требований финансового законодательства Республики Казахстан, а также контролем и надзором финансового рынка, финансовых организаций, операторов и операционных центров платежных систем, платежных организаций, а также коллекторских агентств;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15) соб</w:t>
      </w:r>
      <w:r>
        <w:rPr>
          <w:color w:val="000000"/>
          <w:sz w:val="28"/>
        </w:rPr>
        <w:t xml:space="preserve">людением требований бюджетного законодательства Республики Казахстан и иных нормативных правовых актов, регулирующих вопросы планирования и исполнения республиканского и местного бюджетов, проводимых в соответствии с законодательством Республики Казахстан </w:t>
      </w:r>
      <w:r>
        <w:rPr>
          <w:color w:val="000000"/>
          <w:sz w:val="28"/>
        </w:rPr>
        <w:t>о государственном аудите и финансовом контроле;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16) соблюдением требований законодательства Республики Казахстан, регламентирующего продажу алкогольной продукции лицам в возрасте до двадцати одного года, табачной продукции, распространение информацио</w:t>
      </w:r>
      <w:r>
        <w:rPr>
          <w:color w:val="000000"/>
          <w:sz w:val="28"/>
        </w:rPr>
        <w:t>нной продукции, содержащей информацию, запрещенную для детей, лицам в возрасте до восемнадцати лет, а также порядок нахождения несовершеннолетних в развлекательных заведениях;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17)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18) контролем за соблюдением правил перевозок пассажиров, багажа и грузобагажа в пассажирских поездах в пути следования;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19) торговле</w:t>
      </w:r>
      <w:r>
        <w:rPr>
          <w:color w:val="000000"/>
          <w:sz w:val="28"/>
        </w:rPr>
        <w:t>й вне мест, установленных местным исполнительным органом;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20)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</w:t>
      </w:r>
      <w:r>
        <w:rPr>
          <w:color w:val="FF0000"/>
          <w:sz w:val="28"/>
        </w:rPr>
        <w:t>т 21) предусмотрен в редакции Закона РК от 13.05.2020 № 325-VІ (вводится в действие по истечении шести месяцев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21) осуществлением контроля за состоянием антитеррористической защиты объектов, уязвимы</w:t>
      </w:r>
      <w:r>
        <w:rPr>
          <w:color w:val="000000"/>
          <w:sz w:val="28"/>
        </w:rPr>
        <w:t xml:space="preserve">х в террористическом отношении, за исключением объектов Республики Казахстан, охраняемых Вооруженными Силами, другими войсками и воинскими формированиями Республики Казахстан, а также специальными государственными органами, и соблюдением их руководителями </w:t>
      </w:r>
      <w:r>
        <w:rPr>
          <w:color w:val="000000"/>
          <w:sz w:val="28"/>
        </w:rPr>
        <w:t>требований, предусмотренных законодательством Республики Казахстан о противодействии терроризму;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22) соблюдением требований законодательства Республики Казахстан в области миграции населения;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23)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</w:t>
      </w:r>
      <w:r>
        <w:rPr>
          <w:color w:val="FF0000"/>
          <w:sz w:val="28"/>
        </w:rPr>
        <w:t>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24)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</w:t>
      </w:r>
      <w:r>
        <w:rPr>
          <w:color w:val="FF0000"/>
          <w:sz w:val="28"/>
        </w:rPr>
        <w:t>кования);</w:t>
      </w:r>
      <w:r>
        <w:br/>
      </w:r>
      <w:r>
        <w:rPr>
          <w:color w:val="FF0000"/>
          <w:sz w:val="28"/>
        </w:rPr>
        <w:t xml:space="preserve">      25)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bookmarkStart w:id="677" w:name="z1490"/>
      <w:r>
        <w:rPr>
          <w:color w:val="000000"/>
          <w:sz w:val="28"/>
        </w:rPr>
        <w:t>      26) областью использования атомной энергии – для субъектов, осуществляющих де</w:t>
      </w:r>
      <w:r>
        <w:rPr>
          <w:color w:val="000000"/>
          <w:sz w:val="28"/>
        </w:rPr>
        <w:t>ятельность с ядерными установками и объектами І и II категорий потенциальной радиационной опасности.</w:t>
      </w:r>
    </w:p>
    <w:bookmarkEnd w:id="67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 этом обязательной регистрации в уполномоченном органе в области правовой статистики и специальных учетов подлежат проверки, осуществляемые по осн</w:t>
      </w:r>
      <w:r>
        <w:rPr>
          <w:color w:val="000000"/>
          <w:sz w:val="28"/>
        </w:rPr>
        <w:t>ованиям, указанным в подпунктах 13), 15) (за исключением проверок служб внутреннего аудита), 22) и 26) части первой настоящего пункта, а также пункте 5 настоящей статьи.</w:t>
      </w:r>
    </w:p>
    <w:p w:rsidR="00F92EDE" w:rsidRDefault="00A16C38">
      <w:pPr>
        <w:spacing w:after="0"/>
        <w:jc w:val="both"/>
      </w:pPr>
      <w:bookmarkStart w:id="678" w:name="z1491"/>
      <w:r>
        <w:rPr>
          <w:color w:val="000000"/>
          <w:sz w:val="28"/>
        </w:rPr>
        <w:t xml:space="preserve">       При этом акты о назначении проверок, указанных в подпунктах 12) (в области нарк</w:t>
      </w:r>
      <w:r>
        <w:rPr>
          <w:color w:val="000000"/>
          <w:sz w:val="28"/>
        </w:rPr>
        <w:t xml:space="preserve">отических средств, психотропных веществ и прекурсоров), 13), 21) и 22) части первой настоящего пункта, подлежат регистрации в уполномоченном органе в области правовой статистики и специальных учетов в течение следующего рабочего дня после начала проверки. </w:t>
      </w:r>
    </w:p>
    <w:p w:rsidR="00F92EDE" w:rsidRDefault="00A16C38">
      <w:pPr>
        <w:spacing w:after="0"/>
        <w:jc w:val="both"/>
      </w:pPr>
      <w:bookmarkStart w:id="679" w:name="z1492"/>
      <w:bookmarkEnd w:id="678"/>
      <w:r>
        <w:rPr>
          <w:color w:val="000000"/>
          <w:sz w:val="28"/>
        </w:rPr>
        <w:t>      Органы контроля и надзора ежеквартально не позднее пятого числа месяца, следующего за отчетным кварталом, представляют в уполномоченный орган в области правовой статистики и специальных учетов сведения о проведенных проверках в отношении субъектов ч</w:t>
      </w:r>
      <w:r>
        <w:rPr>
          <w:color w:val="000000"/>
          <w:sz w:val="28"/>
        </w:rPr>
        <w:t>астного предпринимательства, указанных в части первой настоящего пункта, по форме, определенной Генеральной прокуратурой Республики Казахстан.</w:t>
      </w:r>
    </w:p>
    <w:p w:rsidR="00F92EDE" w:rsidRDefault="00A16C38">
      <w:pPr>
        <w:spacing w:after="0"/>
        <w:jc w:val="both"/>
      </w:pPr>
      <w:bookmarkStart w:id="680" w:name="z674"/>
      <w:bookmarkEnd w:id="679"/>
      <w:r>
        <w:rPr>
          <w:color w:val="000000"/>
          <w:sz w:val="28"/>
        </w:rPr>
        <w:t>      4. Порядок проведения проверок, указанных в пункте 3 настоящей статьи, и возникающие при этом отношения рег</w:t>
      </w:r>
      <w:r>
        <w:rPr>
          <w:color w:val="000000"/>
          <w:sz w:val="28"/>
        </w:rPr>
        <w:t>улируются законами Республики Казахстан.</w:t>
      </w:r>
    </w:p>
    <w:p w:rsidR="00F92EDE" w:rsidRDefault="00A16C38">
      <w:pPr>
        <w:spacing w:after="0"/>
        <w:jc w:val="both"/>
      </w:pPr>
      <w:bookmarkStart w:id="681" w:name="z675"/>
      <w:bookmarkEnd w:id="680"/>
      <w:r>
        <w:rPr>
          <w:color w:val="000000"/>
          <w:sz w:val="28"/>
        </w:rPr>
        <w:t>      5. На отношения, возникающие при осуществлении контроля и надзора за соблюдением требований законодательства Республики Казахстан в области защиты конкуренции, осуществляемого антимонопольным органом, действие</w:t>
      </w:r>
      <w:r>
        <w:rPr>
          <w:color w:val="000000"/>
          <w:sz w:val="28"/>
        </w:rPr>
        <w:t xml:space="preserve"> настоящего параграфа не распространяется, за исключением пунктов 2 и 3 статьи 154, статьи 157 настоящего Кодекса.</w:t>
      </w:r>
    </w:p>
    <w:bookmarkEnd w:id="68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Отношения, возникающие при проведении проверок за соблюдением требований законодательства Республики Казахстан в области защиты конкуре</w:t>
      </w:r>
      <w:r>
        <w:rPr>
          <w:color w:val="000000"/>
          <w:sz w:val="28"/>
        </w:rPr>
        <w:t>нции, осуществляемых антимонопольным органом, регулируются главой 20 настоящего Кодекса.</w:t>
      </w:r>
    </w:p>
    <w:p w:rsidR="00F92EDE" w:rsidRDefault="00A16C38">
      <w:pPr>
        <w:spacing w:after="0"/>
        <w:jc w:val="both"/>
      </w:pPr>
      <w:bookmarkStart w:id="682" w:name="z1330"/>
      <w:r>
        <w:rPr>
          <w:color w:val="000000"/>
          <w:sz w:val="28"/>
        </w:rPr>
        <w:t>      6. Решение о приостановлении проверок субъектов частного предпринимательства на определенный срок принимается Правительством Республики Казахстан по согласованию</w:t>
      </w:r>
      <w:r>
        <w:rPr>
          <w:color w:val="000000"/>
          <w:sz w:val="28"/>
        </w:rPr>
        <w:t xml:space="preserve"> с Администрацией Президента Республики Казахстан.</w:t>
      </w:r>
    </w:p>
    <w:p w:rsidR="00F92EDE" w:rsidRDefault="00A16C38">
      <w:pPr>
        <w:spacing w:after="0"/>
        <w:jc w:val="both"/>
      </w:pPr>
      <w:bookmarkStart w:id="683" w:name="z677"/>
      <w:bookmarkEnd w:id="682"/>
      <w:r>
        <w:rPr>
          <w:color w:val="000000"/>
          <w:sz w:val="28"/>
        </w:rPr>
        <w:t>      7. Особенности порядка, сроки проведения, продления, приостановления проверок, оформления акта о назначении, результатах и завершении проверок, осуществляемых органами государственных доходов, опреде</w:t>
      </w:r>
      <w:r>
        <w:rPr>
          <w:color w:val="000000"/>
          <w:sz w:val="28"/>
        </w:rPr>
        <w:t>ляются Кодексом Республики Казахстан "О налогах и других обязательных платежах в бюджет" (Налоговый кодекс).</w:t>
      </w:r>
    </w:p>
    <w:p w:rsidR="00F92EDE" w:rsidRDefault="00A16C38">
      <w:pPr>
        <w:spacing w:after="0"/>
        <w:jc w:val="both"/>
      </w:pPr>
      <w:bookmarkStart w:id="684" w:name="z678"/>
      <w:bookmarkEnd w:id="683"/>
      <w:r>
        <w:rPr>
          <w:color w:val="000000"/>
          <w:sz w:val="28"/>
        </w:rPr>
        <w:t>      8. Запрещается проведение проверок по особому порядку проведения проверок и профилактического контроля и надзора с посещением субъекта (объек</w:t>
      </w:r>
      <w:r>
        <w:rPr>
          <w:color w:val="000000"/>
          <w:sz w:val="28"/>
        </w:rPr>
        <w:t xml:space="preserve">та) контроля и надзора, осуществляемых на основе критериев оценки степени риска, в отношении субъектов малого предпринимательства, в том числе микропредпринимательства, в течение трех лет со дня государственной регистрации (кроме созданных юридических лиц </w:t>
      </w:r>
      <w:r>
        <w:rPr>
          <w:color w:val="000000"/>
          <w:sz w:val="28"/>
        </w:rPr>
        <w:t>в порядке реорганизации и правопреемников реорганизованных юридических лиц).</w:t>
      </w:r>
    </w:p>
    <w:bookmarkEnd w:id="684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140 с изменениями, внесенными законами РК от 22.12.2016 </w:t>
      </w:r>
      <w:r>
        <w:rPr>
          <w:color w:val="000000"/>
          <w:sz w:val="28"/>
        </w:rPr>
        <w:t>№ 28-VІ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</w:t>
      </w:r>
      <w:r>
        <w:rPr>
          <w:color w:val="FF0000"/>
          <w:sz w:val="28"/>
        </w:rPr>
        <w:t xml:space="preserve">публикования); от 03.07.2017 </w:t>
      </w:r>
      <w:r>
        <w:rPr>
          <w:color w:val="000000"/>
          <w:sz w:val="28"/>
        </w:rPr>
        <w:t>№ 86-VI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26.12.2017 </w:t>
      </w:r>
      <w:r>
        <w:rPr>
          <w:color w:val="000000"/>
          <w:sz w:val="28"/>
        </w:rPr>
        <w:t>№ 124-VI</w:t>
      </w:r>
      <w:r>
        <w:rPr>
          <w:color w:val="FF0000"/>
          <w:sz w:val="28"/>
        </w:rPr>
        <w:t xml:space="preserve"> (вводится в действие с 01.01.2018);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</w:t>
      </w:r>
      <w:r>
        <w:rPr>
          <w:color w:val="FF0000"/>
          <w:sz w:val="28"/>
        </w:rPr>
        <w:t xml:space="preserve">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170-VІ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</w:t>
      </w:r>
      <w:r>
        <w:rPr>
          <w:color w:val="FF0000"/>
          <w:sz w:val="28"/>
        </w:rPr>
        <w:t>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685" w:name="z141"/>
      <w:r>
        <w:rPr>
          <w:b/>
          <w:color w:val="000000"/>
        </w:rPr>
        <w:t xml:space="preserve"> Статья 141. Распределение субъектов (объектов) контроля и надзора по группам</w:t>
      </w:r>
    </w:p>
    <w:p w:rsidR="00F92EDE" w:rsidRDefault="00A16C38">
      <w:pPr>
        <w:spacing w:after="0"/>
        <w:jc w:val="both"/>
      </w:pPr>
      <w:bookmarkStart w:id="686" w:name="z1493"/>
      <w:bookmarkEnd w:id="685"/>
      <w:r>
        <w:rPr>
          <w:color w:val="000000"/>
          <w:sz w:val="28"/>
        </w:rPr>
        <w:t xml:space="preserve">      1. Государственный контроль и надзор проводятся с учетом распределения субъектов (объектов) </w:t>
      </w:r>
      <w:r>
        <w:rPr>
          <w:color w:val="000000"/>
          <w:sz w:val="28"/>
        </w:rPr>
        <w:t>контроля и надзора по четырем группам.</w:t>
      </w:r>
    </w:p>
    <w:p w:rsidR="00F92EDE" w:rsidRDefault="00A16C38">
      <w:pPr>
        <w:spacing w:after="0"/>
        <w:jc w:val="both"/>
      </w:pPr>
      <w:bookmarkStart w:id="687" w:name="z1494"/>
      <w:bookmarkEnd w:id="686"/>
      <w:r>
        <w:rPr>
          <w:color w:val="000000"/>
          <w:sz w:val="28"/>
        </w:rPr>
        <w:t>      2. К первой группе относятся субъекты (объекты) контроля и надзора, в отношении которых применяются особый порядок проведения проверок на основе оценки степени риска, внеплановые проверки, профилактический контр</w:t>
      </w:r>
      <w:r>
        <w:rPr>
          <w:color w:val="000000"/>
          <w:sz w:val="28"/>
        </w:rPr>
        <w:t>оль и надзор с посещением субъекта (объекта) контроля и надзора в соответствии с подпунктами 1), 2), 4) и 7) части одиннадцатой пункта 3 настоящей статьи и профилактический контроль и надзор без посещения субъекта (объекта) контроля и надзора.</w:t>
      </w:r>
    </w:p>
    <w:p w:rsidR="00F92EDE" w:rsidRDefault="00A16C38">
      <w:pPr>
        <w:spacing w:after="0"/>
        <w:jc w:val="both"/>
      </w:pPr>
      <w:bookmarkStart w:id="688" w:name="z1495"/>
      <w:bookmarkEnd w:id="687"/>
      <w:r>
        <w:rPr>
          <w:color w:val="000000"/>
          <w:sz w:val="28"/>
        </w:rPr>
        <w:t>      Риском</w:t>
      </w:r>
      <w:r>
        <w:rPr>
          <w:color w:val="000000"/>
          <w:sz w:val="28"/>
        </w:rPr>
        <w:t xml:space="preserve"> является вероятность причинения вреда в результате деятельности субъекта контроля и надзора жизни или здоровью человека, окружающей среде, законным интересам физических и юридических лиц, имущественным интересам государства с учетом степени тяжести его по</w:t>
      </w:r>
      <w:r>
        <w:rPr>
          <w:color w:val="000000"/>
          <w:sz w:val="28"/>
        </w:rPr>
        <w:t>следствий.</w:t>
      </w:r>
    </w:p>
    <w:p w:rsidR="00F92EDE" w:rsidRDefault="00A16C38">
      <w:pPr>
        <w:spacing w:after="0"/>
        <w:jc w:val="both"/>
      </w:pPr>
      <w:bookmarkStart w:id="689" w:name="z1496"/>
      <w:bookmarkEnd w:id="688"/>
      <w:r>
        <w:rPr>
          <w:color w:val="000000"/>
          <w:sz w:val="28"/>
        </w:rPr>
        <w:t>      Системой оценки рисков является комплекс мероприятий, проводимых органом контроля и надзора с целью назначения проверок и профилактического контроля и надзора с посещением субъекта (объекта) контроля и надзора.</w:t>
      </w:r>
    </w:p>
    <w:p w:rsidR="00F92EDE" w:rsidRDefault="00A16C38">
      <w:pPr>
        <w:spacing w:after="0"/>
        <w:jc w:val="both"/>
      </w:pPr>
      <w:bookmarkStart w:id="690" w:name="z1497"/>
      <w:bookmarkEnd w:id="689"/>
      <w:r>
        <w:rPr>
          <w:color w:val="000000"/>
          <w:sz w:val="28"/>
        </w:rPr>
        <w:t>      Особый порядок проведе</w:t>
      </w:r>
      <w:r>
        <w:rPr>
          <w:color w:val="000000"/>
          <w:sz w:val="28"/>
        </w:rPr>
        <w:t>ния проверок применяется при осуществлении контроля и надзора в отношении субъектов, отнесенных к высокой степени риска, в следующих сферах государственного контроля и надзора:</w:t>
      </w:r>
    </w:p>
    <w:p w:rsidR="00F92EDE" w:rsidRDefault="00A16C38">
      <w:pPr>
        <w:spacing w:after="0"/>
        <w:jc w:val="both"/>
      </w:pPr>
      <w:bookmarkStart w:id="691" w:name="z1498"/>
      <w:bookmarkEnd w:id="690"/>
      <w:r>
        <w:rPr>
          <w:color w:val="000000"/>
          <w:sz w:val="28"/>
        </w:rPr>
        <w:t>      1) в области использования атомной энергии – в отношении субъектов, осуще</w:t>
      </w:r>
      <w:r>
        <w:rPr>
          <w:color w:val="000000"/>
          <w:sz w:val="28"/>
        </w:rPr>
        <w:t>ствляющих деятельность с объектами III и IV категорий потенциальной радиационной опасности, за исключением ядерных установок;</w:t>
      </w:r>
    </w:p>
    <w:p w:rsidR="00F92EDE" w:rsidRDefault="00A16C38">
      <w:pPr>
        <w:spacing w:after="0"/>
        <w:jc w:val="both"/>
      </w:pPr>
      <w:bookmarkStart w:id="692" w:name="z1499"/>
      <w:bookmarkEnd w:id="691"/>
      <w:r>
        <w:rPr>
          <w:color w:val="000000"/>
          <w:sz w:val="28"/>
        </w:rPr>
        <w:t>      2) в области пожарной безопасности;</w:t>
      </w:r>
    </w:p>
    <w:p w:rsidR="00F92EDE" w:rsidRDefault="00A16C38">
      <w:pPr>
        <w:spacing w:after="0"/>
        <w:jc w:val="both"/>
      </w:pPr>
      <w:bookmarkStart w:id="693" w:name="z1500"/>
      <w:bookmarkEnd w:id="692"/>
      <w:r>
        <w:rPr>
          <w:color w:val="000000"/>
          <w:sz w:val="28"/>
        </w:rPr>
        <w:t>      3) в сфере обеспечения поступлений налогов и других обязательных платежей в бюджет</w:t>
      </w:r>
      <w:r>
        <w:rPr>
          <w:color w:val="000000"/>
          <w:sz w:val="28"/>
        </w:rPr>
        <w:t>, полноты и своевременности перечисления социальных платежей;</w:t>
      </w:r>
    </w:p>
    <w:p w:rsidR="00F92EDE" w:rsidRDefault="00A16C38">
      <w:pPr>
        <w:spacing w:after="0"/>
        <w:jc w:val="both"/>
      </w:pPr>
      <w:bookmarkStart w:id="694" w:name="z1501"/>
      <w:bookmarkEnd w:id="693"/>
      <w:r>
        <w:rPr>
          <w:color w:val="000000"/>
          <w:sz w:val="28"/>
        </w:rPr>
        <w:t>      4) в области оборота ядов, вооружения, военной техники и отдельных видов оружия, взрывчатых и пиротехнических веществ и изделий с их применением;</w:t>
      </w:r>
    </w:p>
    <w:p w:rsidR="00F92EDE" w:rsidRDefault="00A16C38">
      <w:pPr>
        <w:spacing w:after="0"/>
        <w:jc w:val="both"/>
      </w:pPr>
      <w:bookmarkStart w:id="695" w:name="z1502"/>
      <w:bookmarkEnd w:id="694"/>
      <w:r>
        <w:rPr>
          <w:color w:val="000000"/>
          <w:sz w:val="28"/>
        </w:rPr>
        <w:t xml:space="preserve">      5) в сфере </w:t>
      </w:r>
      <w:r>
        <w:rPr>
          <w:color w:val="000000"/>
          <w:sz w:val="28"/>
        </w:rPr>
        <w:t>санитарно-эпидемиологического благополучия населения – в отношении объектов высокой эпидемической значимости;</w:t>
      </w:r>
    </w:p>
    <w:p w:rsidR="00F92EDE" w:rsidRDefault="00A16C38">
      <w:pPr>
        <w:spacing w:after="0"/>
        <w:jc w:val="both"/>
      </w:pPr>
      <w:bookmarkStart w:id="696" w:name="z1503"/>
      <w:bookmarkEnd w:id="695"/>
      <w:r>
        <w:rPr>
          <w:color w:val="000000"/>
          <w:sz w:val="28"/>
        </w:rPr>
        <w:t>      6) в области промышленной безопасности.</w:t>
      </w:r>
    </w:p>
    <w:p w:rsidR="00F92EDE" w:rsidRDefault="00A16C38">
      <w:pPr>
        <w:spacing w:after="0"/>
        <w:jc w:val="both"/>
      </w:pPr>
      <w:bookmarkStart w:id="697" w:name="z1504"/>
      <w:bookmarkEnd w:id="696"/>
      <w:r>
        <w:rPr>
          <w:color w:val="000000"/>
          <w:sz w:val="28"/>
        </w:rPr>
        <w:t xml:space="preserve">      Отнесение объектов к высокой степени риска, подлежащих санитарно-эпидемиологическому контролю </w:t>
      </w:r>
      <w:r>
        <w:rPr>
          <w:color w:val="000000"/>
          <w:sz w:val="28"/>
        </w:rPr>
        <w:t>и надзору, осуществляется с учетом положений, предусмотренных Кодексом Республики Казахстан "О здоровье народа и системе здравоохранения".</w:t>
      </w:r>
    </w:p>
    <w:p w:rsidR="00F92EDE" w:rsidRDefault="00A16C38">
      <w:pPr>
        <w:spacing w:after="0"/>
        <w:jc w:val="both"/>
      </w:pPr>
      <w:bookmarkStart w:id="698" w:name="z1505"/>
      <w:bookmarkEnd w:id="697"/>
      <w:r>
        <w:rPr>
          <w:color w:val="000000"/>
          <w:sz w:val="28"/>
        </w:rPr>
        <w:t>      Для сфер деятельности, указанных в подпунктах 1), 2), 3), 4) и 6) части четвертой настоящего пункта, периодично</w:t>
      </w:r>
      <w:r>
        <w:rPr>
          <w:color w:val="000000"/>
          <w:sz w:val="28"/>
        </w:rPr>
        <w:t>сть проведения проверок определяется критериями оценки степени риска, но не чаще одного раза в год.</w:t>
      </w:r>
    </w:p>
    <w:p w:rsidR="00F92EDE" w:rsidRDefault="00A16C38">
      <w:pPr>
        <w:spacing w:after="0"/>
        <w:jc w:val="both"/>
      </w:pPr>
      <w:bookmarkStart w:id="699" w:name="z1506"/>
      <w:bookmarkEnd w:id="698"/>
      <w:r>
        <w:rPr>
          <w:color w:val="000000"/>
          <w:sz w:val="28"/>
        </w:rPr>
        <w:t xml:space="preserve">       Периодичность проведения особого порядка проведения проверок в отношении объектов высокой эпидемической значимости в сфере санитарно-эпидемиологическ</w:t>
      </w:r>
      <w:r>
        <w:rPr>
          <w:color w:val="000000"/>
          <w:sz w:val="28"/>
        </w:rPr>
        <w:t xml:space="preserve">ого благополучия населения определяется не чаще одного раза в полгода. </w:t>
      </w:r>
    </w:p>
    <w:p w:rsidR="00F92EDE" w:rsidRDefault="00A16C38">
      <w:pPr>
        <w:spacing w:after="0"/>
        <w:jc w:val="both"/>
      </w:pPr>
      <w:bookmarkStart w:id="700" w:name="z1507"/>
      <w:bookmarkEnd w:id="699"/>
      <w:r>
        <w:rPr>
          <w:color w:val="000000"/>
          <w:sz w:val="28"/>
        </w:rPr>
        <w:t>      Критериями оценки степени риска является совокупность количественных и качественных показателей, связанных с непосредственной деятельностью субъекта контроля и надзора, особеннос</w:t>
      </w:r>
      <w:r>
        <w:rPr>
          <w:color w:val="000000"/>
          <w:sz w:val="28"/>
        </w:rPr>
        <w:t>тями отраслевого развития и факторами, влияющими на это развитие, позволяющих отнести субъектов (объектов) контроля и надзора к различным степеням риска.</w:t>
      </w:r>
    </w:p>
    <w:p w:rsidR="00F92EDE" w:rsidRDefault="00A16C38">
      <w:pPr>
        <w:spacing w:after="0"/>
        <w:jc w:val="both"/>
      </w:pPr>
      <w:bookmarkStart w:id="701" w:name="z1508"/>
      <w:bookmarkEnd w:id="700"/>
      <w:r>
        <w:rPr>
          <w:color w:val="000000"/>
          <w:sz w:val="28"/>
        </w:rPr>
        <w:t>      Критерии оценки степени риска и проверочные листы, применяемые для особого порядка проведения пр</w:t>
      </w:r>
      <w:r>
        <w:rPr>
          <w:color w:val="000000"/>
          <w:sz w:val="28"/>
        </w:rPr>
        <w:t>оверки, утверждаются совместным актом регулирующих государственных органов и уполномоченного органа по предпринимательству, за исключением случаев, предусмотренных Кодексом Республики Казахстан "О налогах и других обязательных платежах в бюджет" (Налоговый</w:t>
      </w:r>
      <w:r>
        <w:rPr>
          <w:color w:val="000000"/>
          <w:sz w:val="28"/>
        </w:rPr>
        <w:t xml:space="preserve"> кодекс), и размещаются на интернет-ресурсах регулирующих государственных органов.</w:t>
      </w:r>
    </w:p>
    <w:p w:rsidR="00F92EDE" w:rsidRDefault="00A16C38">
      <w:pPr>
        <w:spacing w:after="0"/>
        <w:jc w:val="both"/>
      </w:pPr>
      <w:bookmarkStart w:id="702" w:name="z1509"/>
      <w:bookmarkEnd w:id="701"/>
      <w:r>
        <w:rPr>
          <w:color w:val="000000"/>
          <w:sz w:val="28"/>
        </w:rPr>
        <w:t>      Основанием для назначения особого порядка проведения проверок является полугодовой график, утвержденный регулирующим государственным органом или местным исполнительным</w:t>
      </w:r>
      <w:r>
        <w:rPr>
          <w:color w:val="000000"/>
          <w:sz w:val="28"/>
        </w:rPr>
        <w:t xml:space="preserve"> органом.</w:t>
      </w:r>
    </w:p>
    <w:p w:rsidR="00F92EDE" w:rsidRDefault="00A16C38">
      <w:pPr>
        <w:spacing w:after="0"/>
        <w:jc w:val="both"/>
      </w:pPr>
      <w:bookmarkStart w:id="703" w:name="z1510"/>
      <w:bookmarkEnd w:id="702"/>
      <w:r>
        <w:rPr>
          <w:color w:val="000000"/>
          <w:sz w:val="28"/>
        </w:rPr>
        <w:t xml:space="preserve">       Полугодовые графики формируются в отношении субъектов контроля и надзора с обязательным указанием объектов, в отношении которых назначен особый порядок проведения проверок. </w:t>
      </w:r>
    </w:p>
    <w:p w:rsidR="00F92EDE" w:rsidRDefault="00A16C38">
      <w:pPr>
        <w:spacing w:after="0"/>
        <w:jc w:val="both"/>
      </w:pPr>
      <w:bookmarkStart w:id="704" w:name="z1511"/>
      <w:bookmarkEnd w:id="703"/>
      <w:r>
        <w:rPr>
          <w:color w:val="000000"/>
          <w:sz w:val="28"/>
        </w:rPr>
        <w:t>      В срок до 15 ноября года, предшествующего году проведения п</w:t>
      </w:r>
      <w:r>
        <w:rPr>
          <w:color w:val="000000"/>
          <w:sz w:val="28"/>
        </w:rPr>
        <w:t>роверок, и до 15 апреля текущего календарного года регулирующие государственные органы и местные исполнительные органы направляют проекты полугодовых графиков проведения проверок для согласования в уполномоченный орган в области правовой статистики и специ</w:t>
      </w:r>
      <w:r>
        <w:rPr>
          <w:color w:val="000000"/>
          <w:sz w:val="28"/>
        </w:rPr>
        <w:t>альных учетов.</w:t>
      </w:r>
    </w:p>
    <w:p w:rsidR="00F92EDE" w:rsidRDefault="00A16C38">
      <w:pPr>
        <w:spacing w:after="0"/>
        <w:jc w:val="both"/>
      </w:pPr>
      <w:bookmarkStart w:id="705" w:name="z1512"/>
      <w:bookmarkEnd w:id="704"/>
      <w:r>
        <w:rPr>
          <w:color w:val="000000"/>
          <w:sz w:val="28"/>
        </w:rPr>
        <w:t xml:space="preserve">      При установлении в проектах полугодовых графиков проверок одних и тех же субъектов контроля и надзора проекты графиков возвращаются уполномоченным органом в области правовой статистики и специальных учетов регулирующим государственным </w:t>
      </w:r>
      <w:r>
        <w:rPr>
          <w:color w:val="000000"/>
          <w:sz w:val="28"/>
        </w:rPr>
        <w:t>органам и местным исполнительным органам для исключения таких субъектов из графиков проведения проверок либо корректировки сроков их проведения с учетом требований настоящей статьи.</w:t>
      </w:r>
    </w:p>
    <w:p w:rsidR="00F92EDE" w:rsidRDefault="00A16C38">
      <w:pPr>
        <w:spacing w:after="0"/>
        <w:jc w:val="both"/>
      </w:pPr>
      <w:bookmarkStart w:id="706" w:name="z1513"/>
      <w:bookmarkEnd w:id="705"/>
      <w:r>
        <w:rPr>
          <w:color w:val="000000"/>
          <w:sz w:val="28"/>
        </w:rPr>
        <w:t>      В срок до 10 декабря года, предшествующего году проведения проверок,</w:t>
      </w:r>
      <w:r>
        <w:rPr>
          <w:color w:val="000000"/>
          <w:sz w:val="28"/>
        </w:rPr>
        <w:t xml:space="preserve"> и до 10 мая текущего календарного года регулирующие государственные органы и местные исполнительные органы направляют утвержденные первым руководителем регулирующего государственного органа полугодовые графики проведения проверок в уполномоченный орган в </w:t>
      </w:r>
      <w:r>
        <w:rPr>
          <w:color w:val="000000"/>
          <w:sz w:val="28"/>
        </w:rPr>
        <w:t>области правовой статистики и специальных учетов для формирования Генеральной прокуратурой Республики Казахстан полугодового сводного графика проведения проверок.</w:t>
      </w:r>
    </w:p>
    <w:p w:rsidR="00F92EDE" w:rsidRDefault="00A16C38">
      <w:pPr>
        <w:spacing w:after="0"/>
        <w:jc w:val="both"/>
      </w:pPr>
      <w:bookmarkStart w:id="707" w:name="z1514"/>
      <w:bookmarkEnd w:id="706"/>
      <w:r>
        <w:rPr>
          <w:color w:val="000000"/>
          <w:sz w:val="28"/>
        </w:rPr>
        <w:t>      Форма полугодовых графиков проведения проверок определяется Генеральной прокуратурой Ре</w:t>
      </w:r>
      <w:r>
        <w:rPr>
          <w:color w:val="000000"/>
          <w:sz w:val="28"/>
        </w:rPr>
        <w:t>спублики Казахстан.</w:t>
      </w:r>
    </w:p>
    <w:p w:rsidR="00F92EDE" w:rsidRDefault="00A16C38">
      <w:pPr>
        <w:spacing w:after="0"/>
        <w:jc w:val="both"/>
      </w:pPr>
      <w:bookmarkStart w:id="708" w:name="z1515"/>
      <w:bookmarkEnd w:id="707"/>
      <w:r>
        <w:rPr>
          <w:color w:val="000000"/>
          <w:sz w:val="28"/>
        </w:rPr>
        <w:t>      Внесение изменений в полугодовые графики проведения проверок не допускается.</w:t>
      </w:r>
    </w:p>
    <w:p w:rsidR="00F92EDE" w:rsidRDefault="00A16C38">
      <w:pPr>
        <w:spacing w:after="0"/>
        <w:jc w:val="both"/>
      </w:pPr>
      <w:bookmarkStart w:id="709" w:name="z1516"/>
      <w:bookmarkEnd w:id="708"/>
      <w:r>
        <w:rPr>
          <w:color w:val="000000"/>
          <w:sz w:val="28"/>
        </w:rPr>
        <w:t>      Уполномоченный орган в области правовой статистики и специальных учетов размещает полугодовой сводный график проведения проверок на интернет-ресурс</w:t>
      </w:r>
      <w:r>
        <w:rPr>
          <w:color w:val="000000"/>
          <w:sz w:val="28"/>
        </w:rPr>
        <w:t>е Генеральной прокуратуры Республики Казахстан в срок до 25 декабря текущего календарного года и до 25 мая текущего календарного года.</w:t>
      </w:r>
    </w:p>
    <w:p w:rsidR="00F92EDE" w:rsidRDefault="00A16C38">
      <w:pPr>
        <w:spacing w:after="0"/>
        <w:jc w:val="both"/>
      </w:pPr>
      <w:bookmarkStart w:id="710" w:name="z1517"/>
      <w:bookmarkEnd w:id="709"/>
      <w:r>
        <w:rPr>
          <w:color w:val="000000"/>
          <w:sz w:val="28"/>
        </w:rPr>
        <w:t xml:space="preserve">       3. Ко второй группе относятся субъекты (объекты) контроля и надзора, в отношении которых проводятся внеплановые пр</w:t>
      </w:r>
      <w:r>
        <w:rPr>
          <w:color w:val="000000"/>
          <w:sz w:val="28"/>
        </w:rPr>
        <w:t xml:space="preserve">оверки, профилактический контроль и надзор с посещением и без посещения субъекта (объекта) контроля и надзора. </w:t>
      </w:r>
    </w:p>
    <w:p w:rsidR="00F92EDE" w:rsidRDefault="00A16C38">
      <w:pPr>
        <w:spacing w:after="0"/>
        <w:jc w:val="both"/>
      </w:pPr>
      <w:bookmarkStart w:id="711" w:name="z1518"/>
      <w:bookmarkEnd w:id="710"/>
      <w:r>
        <w:rPr>
          <w:color w:val="000000"/>
          <w:sz w:val="28"/>
        </w:rPr>
        <w:t>      Внеплановые проверки проводятся по основаниям, предусмотренным пунктом 3 статьи 144 настоящего Кодекса.</w:t>
      </w:r>
    </w:p>
    <w:p w:rsidR="00F92EDE" w:rsidRDefault="00A16C38">
      <w:pPr>
        <w:spacing w:after="0"/>
        <w:jc w:val="both"/>
      </w:pPr>
      <w:bookmarkStart w:id="712" w:name="z1519"/>
      <w:bookmarkEnd w:id="711"/>
      <w:r>
        <w:rPr>
          <w:color w:val="000000"/>
          <w:sz w:val="28"/>
        </w:rPr>
        <w:t>      Для проведения профилактичес</w:t>
      </w:r>
      <w:r>
        <w:rPr>
          <w:color w:val="000000"/>
          <w:sz w:val="28"/>
        </w:rPr>
        <w:t>кого контроля и надзора с посещением субъекта (объекта) контроля и надзора регулирующие государственные органы разрабатывают и совместно с уполномоченным органом по предпринимательству утверждают акты, касающиеся критериев оценки степени риска для отбора с</w:t>
      </w:r>
      <w:r>
        <w:rPr>
          <w:color w:val="000000"/>
          <w:sz w:val="28"/>
        </w:rPr>
        <w:t>убъектов (объектов) контроля и надзора, проверочных листов, которые размещаются на интернет-ресурсах регулирующих государственных органов.</w:t>
      </w:r>
    </w:p>
    <w:p w:rsidR="00F92EDE" w:rsidRDefault="00A16C38">
      <w:pPr>
        <w:spacing w:after="0"/>
        <w:jc w:val="both"/>
      </w:pPr>
      <w:bookmarkStart w:id="713" w:name="z1520"/>
      <w:bookmarkEnd w:id="712"/>
      <w:r>
        <w:rPr>
          <w:color w:val="000000"/>
          <w:sz w:val="28"/>
        </w:rPr>
        <w:t>      Основанием для назначения профилактического контроля и надзора с посещением субъекта (объекта) контроля и надзо</w:t>
      </w:r>
      <w:r>
        <w:rPr>
          <w:color w:val="000000"/>
          <w:sz w:val="28"/>
        </w:rPr>
        <w:t>ра является полугодовой список проведения профилактического контроля и надзора с посещением субъекта (объекта) контроля и надзора, утвержденный первым руководителем регулирующего государственного органа или местного исполнительного органа.</w:t>
      </w:r>
    </w:p>
    <w:p w:rsidR="00F92EDE" w:rsidRDefault="00A16C38">
      <w:pPr>
        <w:spacing w:after="0"/>
        <w:jc w:val="both"/>
      </w:pPr>
      <w:bookmarkStart w:id="714" w:name="z1521"/>
      <w:bookmarkEnd w:id="713"/>
      <w:r>
        <w:rPr>
          <w:color w:val="000000"/>
          <w:sz w:val="28"/>
        </w:rPr>
        <w:t xml:space="preserve">       Полугодов</w:t>
      </w:r>
      <w:r>
        <w:rPr>
          <w:color w:val="000000"/>
          <w:sz w:val="28"/>
        </w:rPr>
        <w:t>ые списки проведения профилактического контроля и надзора с посещением субъекта (объекта) контроля и надзора формируются в отношении субъектов контроля и надзора с обязательным указанием объектов, в отношении которых назначен профилактический контроль и на</w:t>
      </w:r>
      <w:r>
        <w:rPr>
          <w:color w:val="000000"/>
          <w:sz w:val="28"/>
        </w:rPr>
        <w:t xml:space="preserve">дзор с посещением субъекта (объекта) контроля и надзора. </w:t>
      </w:r>
    </w:p>
    <w:p w:rsidR="00F92EDE" w:rsidRDefault="00A16C38">
      <w:pPr>
        <w:spacing w:after="0"/>
        <w:jc w:val="both"/>
      </w:pPr>
      <w:bookmarkStart w:id="715" w:name="z1522"/>
      <w:bookmarkEnd w:id="714"/>
      <w:r>
        <w:rPr>
          <w:color w:val="000000"/>
          <w:sz w:val="28"/>
        </w:rPr>
        <w:t>      В срок до 10 декабря года, предшествующего году проведения профилактического контроля и надзора с посещением субъекта (объекта) контроля и надзора, и до 10 мая текущего календарного года регул</w:t>
      </w:r>
      <w:r>
        <w:rPr>
          <w:color w:val="000000"/>
          <w:sz w:val="28"/>
        </w:rPr>
        <w:t>ирующие государственные органы и местные исполнительные органы направляют утвержденные полугодовые списки проведения профилактического контроля и надзора с посещением субъекта (объекта) контроля и надзора в уполномоченный орган в области правовой статистик</w:t>
      </w:r>
      <w:r>
        <w:rPr>
          <w:color w:val="000000"/>
          <w:sz w:val="28"/>
        </w:rPr>
        <w:t>и и специальных учетов для формирования полугодового сводного списка проведения профилактического контроля и надзора с посещением субъекта (объекта) контроля и надзора.</w:t>
      </w:r>
    </w:p>
    <w:p w:rsidR="00F92EDE" w:rsidRDefault="00A16C38">
      <w:pPr>
        <w:spacing w:after="0"/>
        <w:jc w:val="both"/>
      </w:pPr>
      <w:bookmarkStart w:id="716" w:name="z1523"/>
      <w:bookmarkEnd w:id="715"/>
      <w:r>
        <w:rPr>
          <w:color w:val="000000"/>
          <w:sz w:val="28"/>
        </w:rPr>
        <w:t>      Форма полугодовых списков проведения профилактического контроля и надзора с посещ</w:t>
      </w:r>
      <w:r>
        <w:rPr>
          <w:color w:val="000000"/>
          <w:sz w:val="28"/>
        </w:rPr>
        <w:t>ением субъекта (объекта) контроля и надзора определяется Генеральной прокуратурой Республики Казахстан.</w:t>
      </w:r>
    </w:p>
    <w:p w:rsidR="00F92EDE" w:rsidRDefault="00A16C38">
      <w:pPr>
        <w:spacing w:after="0"/>
        <w:jc w:val="both"/>
      </w:pPr>
      <w:bookmarkStart w:id="717" w:name="z1524"/>
      <w:bookmarkEnd w:id="716"/>
      <w:r>
        <w:rPr>
          <w:color w:val="000000"/>
          <w:sz w:val="28"/>
        </w:rPr>
        <w:t>      Внесение изменений в полугодовые списки проведения профилактического контроля и надзора с посещением субъекта (объекта) контроля и надзора не допу</w:t>
      </w:r>
      <w:r>
        <w:rPr>
          <w:color w:val="000000"/>
          <w:sz w:val="28"/>
        </w:rPr>
        <w:t>скается.</w:t>
      </w:r>
    </w:p>
    <w:p w:rsidR="00F92EDE" w:rsidRDefault="00A16C38">
      <w:pPr>
        <w:spacing w:after="0"/>
        <w:jc w:val="both"/>
      </w:pPr>
      <w:bookmarkStart w:id="718" w:name="z1525"/>
      <w:bookmarkEnd w:id="717"/>
      <w:r>
        <w:rPr>
          <w:color w:val="000000"/>
          <w:sz w:val="28"/>
        </w:rPr>
        <w:t>      Уполномоченный орган в области правовой статистики и специальных учетов размещает полугодовой список проведения профилактического контроля и надзора с посещением субъекта (объекта) контроля и надзора на интернет-ресурсе Генеральной прокурату</w:t>
      </w:r>
      <w:r>
        <w:rPr>
          <w:color w:val="000000"/>
          <w:sz w:val="28"/>
        </w:rPr>
        <w:t>ры Республики Казахстан в срок до 25 декабря года, предшествующего году проведения профилактического контроля и надзора с посещением субъекта (объекта) контроля и надзора, и до 25 мая текущего календарного года.</w:t>
      </w:r>
    </w:p>
    <w:p w:rsidR="00F92EDE" w:rsidRDefault="00A16C38">
      <w:pPr>
        <w:spacing w:after="0"/>
        <w:jc w:val="both"/>
      </w:pPr>
      <w:bookmarkStart w:id="719" w:name="z1526"/>
      <w:bookmarkEnd w:id="718"/>
      <w:r>
        <w:rPr>
          <w:color w:val="000000"/>
          <w:sz w:val="28"/>
        </w:rPr>
        <w:t>      Кратность проведения профилактического</w:t>
      </w:r>
      <w:r>
        <w:rPr>
          <w:color w:val="000000"/>
          <w:sz w:val="28"/>
        </w:rPr>
        <w:t xml:space="preserve"> контроля с посещением субъекта (объекта) контроля и надзора определяется критериями оценки степени риска, но не чаще одного раза в год.</w:t>
      </w:r>
    </w:p>
    <w:p w:rsidR="00F92EDE" w:rsidRDefault="00A16C38">
      <w:pPr>
        <w:spacing w:after="0"/>
        <w:jc w:val="both"/>
      </w:pPr>
      <w:bookmarkStart w:id="720" w:name="z1527"/>
      <w:bookmarkEnd w:id="719"/>
      <w:r>
        <w:rPr>
          <w:color w:val="000000"/>
          <w:sz w:val="28"/>
        </w:rPr>
        <w:t>      Части третья – десятая настоящего пункта не распространяются на проведение профилактического контроля и надзора с</w:t>
      </w:r>
      <w:r>
        <w:rPr>
          <w:color w:val="000000"/>
          <w:sz w:val="28"/>
        </w:rPr>
        <w:t xml:space="preserve"> посещением субъекта (объекта) контроля и надзора в случаях:</w:t>
      </w:r>
    </w:p>
    <w:p w:rsidR="00F92EDE" w:rsidRDefault="00A16C38">
      <w:pPr>
        <w:spacing w:after="0"/>
        <w:jc w:val="both"/>
      </w:pPr>
      <w:bookmarkStart w:id="721" w:name="z1528"/>
      <w:bookmarkEnd w:id="720"/>
      <w:r>
        <w:rPr>
          <w:color w:val="000000"/>
          <w:sz w:val="28"/>
        </w:rPr>
        <w:t xml:space="preserve">      1) если посещение связано с контролем соответствия заявителя квалификационным или разрешительным требованиям до выдачи разрешения и (или) приложения к разрешению в случаях, предусмотренных </w:t>
      </w:r>
      <w:r>
        <w:rPr>
          <w:color w:val="000000"/>
          <w:sz w:val="28"/>
        </w:rPr>
        <w:t>Законом Республики Казахстан "О разрешениях и уведомлениях";</w:t>
      </w:r>
    </w:p>
    <w:p w:rsidR="00F92EDE" w:rsidRDefault="00A16C38">
      <w:pPr>
        <w:spacing w:after="0"/>
        <w:jc w:val="both"/>
      </w:pPr>
      <w:bookmarkStart w:id="722" w:name="z1529"/>
      <w:bookmarkEnd w:id="721"/>
      <w:r>
        <w:rPr>
          <w:color w:val="000000"/>
          <w:sz w:val="28"/>
        </w:rPr>
        <w:t>      2) если посещение связано с отбором продукции для осуществления мониторинга безопасности продукции, проводимого в соответствии с Кодексом Республики Казахстан "О здоровье народа и системе з</w:t>
      </w:r>
      <w:r>
        <w:rPr>
          <w:color w:val="000000"/>
          <w:sz w:val="28"/>
        </w:rPr>
        <w:t>дравоохранения";</w:t>
      </w:r>
    </w:p>
    <w:p w:rsidR="00F92EDE" w:rsidRDefault="00A16C38">
      <w:pPr>
        <w:spacing w:after="0"/>
        <w:jc w:val="both"/>
      </w:pPr>
      <w:bookmarkStart w:id="723" w:name="z1530"/>
      <w:bookmarkEnd w:id="722"/>
      <w:r>
        <w:rPr>
          <w:color w:val="000000"/>
          <w:sz w:val="28"/>
        </w:rPr>
        <w:t>      3) если посещение связано с отбором проб при приемке, отгрузке и количественно-качественном учете зерна для определения его качества в соответствии с требованиями законодательства Республики Казахстан о зерне;</w:t>
      </w:r>
    </w:p>
    <w:p w:rsidR="00F92EDE" w:rsidRDefault="00A16C38">
      <w:pPr>
        <w:spacing w:after="0"/>
        <w:jc w:val="both"/>
      </w:pPr>
      <w:bookmarkStart w:id="724" w:name="z1886"/>
      <w:bookmarkEnd w:id="723"/>
      <w:r>
        <w:rPr>
          <w:color w:val="000000"/>
          <w:sz w:val="28"/>
        </w:rPr>
        <w:t xml:space="preserve">      3-1) проведения </w:t>
      </w:r>
      <w:r>
        <w:rPr>
          <w:color w:val="000000"/>
          <w:sz w:val="28"/>
        </w:rPr>
        <w:t>обследования территории и объектов для выявления и установления причин и условий возникновения и распространения болезней животных и их пищевых отравлений, карантинных объектов и (или) чужеродных видов, для выявления очагов распространения карантинных объе</w:t>
      </w:r>
      <w:r>
        <w:rPr>
          <w:color w:val="000000"/>
          <w:sz w:val="28"/>
        </w:rPr>
        <w:t>ктов, чужеродных видов, вредных и (или) особо опасных вредных организмов, а также выявления фактов реализации, хранения, применения и (или) ввоза пестицидов, не прошедших государственную регистрацию, фальсифицированных пестицидов;</w:t>
      </w:r>
    </w:p>
    <w:p w:rsidR="00F92EDE" w:rsidRDefault="00A16C38">
      <w:pPr>
        <w:spacing w:after="0"/>
        <w:jc w:val="both"/>
      </w:pPr>
      <w:bookmarkStart w:id="725" w:name="z1531"/>
      <w:bookmarkEnd w:id="724"/>
      <w:r>
        <w:rPr>
          <w:color w:val="000000"/>
          <w:sz w:val="28"/>
        </w:rPr>
        <w:t>      4) осуществления ко</w:t>
      </w:r>
      <w:r>
        <w:rPr>
          <w:color w:val="000000"/>
          <w:sz w:val="28"/>
        </w:rPr>
        <w:t>нтроля и надзора в целях профилактики и предупреждения нарушений законодательства Республики Казахстан в случаях, когда данные нарушения потенциально могут нести массовую угрозу жизни и здоровью населения, окружающей среде и национальной безопасности Респу</w:t>
      </w:r>
      <w:r>
        <w:rPr>
          <w:color w:val="000000"/>
          <w:sz w:val="28"/>
        </w:rPr>
        <w:t>блики Казахстан;</w:t>
      </w:r>
    </w:p>
    <w:p w:rsidR="00F92EDE" w:rsidRDefault="00A16C38">
      <w:pPr>
        <w:spacing w:after="0"/>
        <w:jc w:val="both"/>
      </w:pPr>
      <w:bookmarkStart w:id="726" w:name="z1532"/>
      <w:bookmarkEnd w:id="725"/>
      <w:r>
        <w:rPr>
          <w:color w:val="000000"/>
          <w:sz w:val="28"/>
        </w:rPr>
        <w:t>      5) поступления сообщений о возникновении технологических нарушений на электрических станциях, в котельных, на электрических и тепловых сетях, приведших к остановке основного оборудования, пожарам, взрывам, разделению единой электроэн</w:t>
      </w:r>
      <w:r>
        <w:rPr>
          <w:color w:val="000000"/>
          <w:sz w:val="28"/>
        </w:rPr>
        <w:t>ергетической системы Республики Казахстан на несколько частей, массовому ограничению потребителей электрической энергии;</w:t>
      </w:r>
    </w:p>
    <w:p w:rsidR="00F92EDE" w:rsidRDefault="00A16C38">
      <w:pPr>
        <w:spacing w:after="0"/>
        <w:jc w:val="both"/>
      </w:pPr>
      <w:bookmarkStart w:id="727" w:name="z1533"/>
      <w:bookmarkEnd w:id="726"/>
      <w:r>
        <w:rPr>
          <w:color w:val="000000"/>
          <w:sz w:val="28"/>
        </w:rPr>
        <w:t>      6) осуществления контроля за соблюдением размера предельно допустимых розничных цен на социально значимые продовольственные товар</w:t>
      </w:r>
      <w:r>
        <w:rPr>
          <w:color w:val="000000"/>
          <w:sz w:val="28"/>
        </w:rPr>
        <w:t>ы;</w:t>
      </w:r>
    </w:p>
    <w:p w:rsidR="00F92EDE" w:rsidRDefault="00A16C38">
      <w:pPr>
        <w:spacing w:after="0"/>
        <w:jc w:val="both"/>
      </w:pPr>
      <w:bookmarkStart w:id="728" w:name="z1803"/>
      <w:bookmarkEnd w:id="727"/>
      <w:r>
        <w:rPr>
          <w:color w:val="000000"/>
          <w:sz w:val="28"/>
        </w:rPr>
        <w:t>      7) осуществления контроля в сферах естественных монополий, за соблюдением порядка ценообразования и обязанностей субъекта общественно значимого рынка, установленных настоящим Кодексом.</w:t>
      </w:r>
    </w:p>
    <w:p w:rsidR="00F92EDE" w:rsidRDefault="00A16C38">
      <w:pPr>
        <w:spacing w:after="0"/>
        <w:jc w:val="both"/>
      </w:pPr>
      <w:bookmarkStart w:id="729" w:name="z1534"/>
      <w:bookmarkEnd w:id="728"/>
      <w:r>
        <w:rPr>
          <w:color w:val="000000"/>
          <w:sz w:val="28"/>
        </w:rPr>
        <w:t xml:space="preserve">       Проведение профилактического контроля и надзора с посещ</w:t>
      </w:r>
      <w:r>
        <w:rPr>
          <w:color w:val="000000"/>
          <w:sz w:val="28"/>
        </w:rPr>
        <w:t>ением субъекта (объекта) контроля и надзора в соответствии с подпунктом 4) части одиннадцатой настоящего пункта осуществляется только в случаях, когда для выявления причин возникновения фактов нарушения требований, установленных законодательством Республик</w:t>
      </w:r>
      <w:r>
        <w:rPr>
          <w:color w:val="000000"/>
          <w:sz w:val="28"/>
        </w:rPr>
        <w:t>и Казахстан в соответствии с пунктом 2 статьи 132 настоящего Кодекса, недостаточно проведения внеплановой проверки по конкретному факту в отношении конкретного субъекта (объекта) контроля и надзора в соответствии с подпунктом 7) пункта 3 статьи 144 настоящ</w:t>
      </w:r>
      <w:r>
        <w:rPr>
          <w:color w:val="000000"/>
          <w:sz w:val="28"/>
        </w:rPr>
        <w:t>его Кодекса и требуются контроль и надзор в отношении иных субъектов, связанных с данным конкретным фактом.</w:t>
      </w:r>
    </w:p>
    <w:p w:rsidR="00F92EDE" w:rsidRDefault="00A16C38">
      <w:pPr>
        <w:spacing w:after="0"/>
        <w:jc w:val="both"/>
      </w:pPr>
      <w:bookmarkStart w:id="730" w:name="z1535"/>
      <w:bookmarkEnd w:id="729"/>
      <w:r>
        <w:rPr>
          <w:color w:val="000000"/>
          <w:sz w:val="28"/>
        </w:rPr>
        <w:t>      Для проведения профилактического контроля и надзора с посещением субъекта (объекта) контроля и надзора в соответствии с подпунктом 4) части од</w:t>
      </w:r>
      <w:r>
        <w:rPr>
          <w:color w:val="000000"/>
          <w:sz w:val="28"/>
        </w:rPr>
        <w:t>иннадцатой настоящего пункта:</w:t>
      </w:r>
    </w:p>
    <w:p w:rsidR="00F92EDE" w:rsidRDefault="00A16C38">
      <w:pPr>
        <w:spacing w:after="0"/>
        <w:jc w:val="both"/>
      </w:pPr>
      <w:bookmarkStart w:id="731" w:name="z1536"/>
      <w:bookmarkEnd w:id="730"/>
      <w:r>
        <w:rPr>
          <w:color w:val="000000"/>
          <w:sz w:val="28"/>
        </w:rPr>
        <w:t>      1) органы контроля и надзора проводят анализ всей имеющейся информации, в том числе с использованием веб-портала "электронного правительства" и путем запроса в другие государственные органы с целью определения круга субъ</w:t>
      </w:r>
      <w:r>
        <w:rPr>
          <w:color w:val="000000"/>
          <w:sz w:val="28"/>
        </w:rPr>
        <w:t>ектов (объектов) контроля и надзора, связанных с конкретным фактом и имеющих потенциальные риски;</w:t>
      </w:r>
    </w:p>
    <w:p w:rsidR="00F92EDE" w:rsidRDefault="00A16C38">
      <w:pPr>
        <w:spacing w:after="0"/>
        <w:jc w:val="both"/>
      </w:pPr>
      <w:bookmarkStart w:id="732" w:name="z1537"/>
      <w:bookmarkEnd w:id="731"/>
      <w:r>
        <w:rPr>
          <w:color w:val="000000"/>
          <w:sz w:val="28"/>
        </w:rPr>
        <w:t>      2) формируется дополнительный список проведения профилактического контроля и надзора с посещением субъекта (объекта) контроля и надзора, утвержденный пе</w:t>
      </w:r>
      <w:r>
        <w:rPr>
          <w:color w:val="000000"/>
          <w:sz w:val="28"/>
        </w:rPr>
        <w:t>рвым руководителем органа контроля и надзора;</w:t>
      </w:r>
    </w:p>
    <w:p w:rsidR="00F92EDE" w:rsidRDefault="00A16C38">
      <w:pPr>
        <w:spacing w:after="0"/>
        <w:jc w:val="both"/>
      </w:pPr>
      <w:bookmarkStart w:id="733" w:name="z1538"/>
      <w:bookmarkEnd w:id="732"/>
      <w:r>
        <w:rPr>
          <w:color w:val="000000"/>
          <w:sz w:val="28"/>
        </w:rPr>
        <w:t xml:space="preserve">       3) предметом проведения профилактического контроля и надзора с посещением субъекта (объекта) контроля и надзора являются только факты, выявленные в результате проведенной внеплановой проверки в соответст</w:t>
      </w:r>
      <w:r>
        <w:rPr>
          <w:color w:val="000000"/>
          <w:sz w:val="28"/>
        </w:rPr>
        <w:t>вии с подпунктом 7) пункта 3 статьи 144 настоящего Кодекса.</w:t>
      </w:r>
    </w:p>
    <w:p w:rsidR="00F92EDE" w:rsidRDefault="00A16C38">
      <w:pPr>
        <w:spacing w:after="0"/>
        <w:jc w:val="both"/>
      </w:pPr>
      <w:bookmarkStart w:id="734" w:name="z1539"/>
      <w:bookmarkEnd w:id="733"/>
      <w:r>
        <w:rPr>
          <w:color w:val="000000"/>
          <w:sz w:val="28"/>
        </w:rPr>
        <w:t>      За необоснованное принятие решения о проведении профилактического контроля и надзора с посещением субъекта (объекта) контроля и надзора в соответствии с подпунктом 4) части одиннадцатой наст</w:t>
      </w:r>
      <w:r>
        <w:rPr>
          <w:color w:val="000000"/>
          <w:sz w:val="28"/>
        </w:rPr>
        <w:t>оящего пункта первый руководитель органа контроля и надзора несет ответственность, установленную законами Республики Казахстан.</w:t>
      </w:r>
    </w:p>
    <w:p w:rsidR="00F92EDE" w:rsidRDefault="00A16C38">
      <w:pPr>
        <w:spacing w:after="0"/>
        <w:jc w:val="both"/>
      </w:pPr>
      <w:bookmarkStart w:id="735" w:name="z1540"/>
      <w:bookmarkEnd w:id="73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4. Критерии оценки степени риска для отбора субъектов (объектов) контроля и надзора, проверочные листы разрабатываются на основании порядка формирования государственными органами системы оценки рисков, утвержденного уполномоченным органом по предприн</w:t>
      </w:r>
      <w:r>
        <w:rPr>
          <w:color w:val="000000"/>
          <w:sz w:val="28"/>
        </w:rPr>
        <w:t xml:space="preserve">имательству. </w:t>
      </w:r>
    </w:p>
    <w:p w:rsidR="00F92EDE" w:rsidRDefault="00A16C38">
      <w:pPr>
        <w:spacing w:after="0"/>
        <w:jc w:val="both"/>
      </w:pPr>
      <w:bookmarkStart w:id="736" w:name="z1541"/>
      <w:bookmarkEnd w:id="735"/>
      <w:r>
        <w:rPr>
          <w:color w:val="000000"/>
          <w:sz w:val="28"/>
        </w:rPr>
        <w:t>      Формирование системы оценки рисков государственных органов с использованием информационных систем осуществляется в порядке, определенном правилами формирования государственными органами системы оценки рисков с учетом специфики и конфиде</w:t>
      </w:r>
      <w:r>
        <w:rPr>
          <w:color w:val="000000"/>
          <w:sz w:val="28"/>
        </w:rPr>
        <w:t>нциальности критериев оценки степени риска.</w:t>
      </w:r>
    </w:p>
    <w:p w:rsidR="00F92EDE" w:rsidRDefault="00A16C38">
      <w:pPr>
        <w:spacing w:after="0"/>
        <w:jc w:val="both"/>
      </w:pPr>
      <w:bookmarkStart w:id="737" w:name="z1542"/>
      <w:bookmarkEnd w:id="736"/>
      <w:r>
        <w:rPr>
          <w:color w:val="000000"/>
          <w:sz w:val="28"/>
        </w:rPr>
        <w:t>      5. К третьей группе относятся субъекты (объекты) контроля и надзора, в отношении которых проводятся внеплановые проверки по основаниям, предусмотренным пунктом 3 статьи 144 настоящего Кодекса, и профилактич</w:t>
      </w:r>
      <w:r>
        <w:rPr>
          <w:color w:val="000000"/>
          <w:sz w:val="28"/>
        </w:rPr>
        <w:t>еский контроль и надзор без посещения субъекта (объекта) контроля и надзора.</w:t>
      </w:r>
    </w:p>
    <w:p w:rsidR="00F92EDE" w:rsidRDefault="00A16C38">
      <w:pPr>
        <w:spacing w:after="0"/>
        <w:jc w:val="both"/>
      </w:pPr>
      <w:bookmarkStart w:id="738" w:name="z1543"/>
      <w:bookmarkEnd w:id="737"/>
      <w:r>
        <w:rPr>
          <w:color w:val="000000"/>
          <w:sz w:val="28"/>
        </w:rPr>
        <w:t>      Для проведения внеплановых проверок регулирующие государственные органы разрабатывают и совместно с уполномоченным органом по предпринимательству утверждают акты, касающиеся</w:t>
      </w:r>
      <w:r>
        <w:rPr>
          <w:color w:val="000000"/>
          <w:sz w:val="28"/>
        </w:rPr>
        <w:t xml:space="preserve"> проверочных листов, которые размещаются на интернет-ресурсах регулирующих государственных органов.</w:t>
      </w:r>
    </w:p>
    <w:p w:rsidR="00F92EDE" w:rsidRDefault="00A16C38">
      <w:pPr>
        <w:spacing w:after="0"/>
        <w:jc w:val="both"/>
      </w:pPr>
      <w:bookmarkStart w:id="739" w:name="z1544"/>
      <w:bookmarkEnd w:id="738"/>
      <w:r>
        <w:rPr>
          <w:color w:val="000000"/>
          <w:sz w:val="28"/>
        </w:rPr>
        <w:t xml:space="preserve">       Профилактический контроль и надзор без посещения субъекта (объекта) контроля и надзора осуществляются в соответствии со статьей 137 настоящего Кодекс</w:t>
      </w:r>
      <w:r>
        <w:rPr>
          <w:color w:val="000000"/>
          <w:sz w:val="28"/>
        </w:rPr>
        <w:t>а и иными законами Республики Казахстан.</w:t>
      </w:r>
    </w:p>
    <w:p w:rsidR="00F92EDE" w:rsidRDefault="00A16C38">
      <w:pPr>
        <w:spacing w:after="0"/>
        <w:jc w:val="both"/>
      </w:pPr>
      <w:bookmarkStart w:id="740" w:name="z1545"/>
      <w:bookmarkEnd w:id="739"/>
      <w:r>
        <w:rPr>
          <w:color w:val="000000"/>
          <w:sz w:val="28"/>
        </w:rPr>
        <w:t>      6. К четвертой группе относятся субъекты (объекты) контроля и надзора, в отношении которых проводятся только профилактический контроль и надзор без посещения субъекта (объекта) контроля и надзора.</w:t>
      </w:r>
    </w:p>
    <w:p w:rsidR="00F92EDE" w:rsidRDefault="00A16C38">
      <w:pPr>
        <w:spacing w:after="0"/>
        <w:jc w:val="both"/>
      </w:pPr>
      <w:bookmarkStart w:id="741" w:name="z1546"/>
      <w:bookmarkEnd w:id="740"/>
      <w:r>
        <w:rPr>
          <w:color w:val="000000"/>
          <w:sz w:val="28"/>
        </w:rPr>
        <w:t>      Профил</w:t>
      </w:r>
      <w:r>
        <w:rPr>
          <w:color w:val="000000"/>
          <w:sz w:val="28"/>
        </w:rPr>
        <w:t>актический контроль и надзор без посещения субъекта (объекта) контроля и надзора осуществляются в соответствии со статьей 137 настоящего Кодекса и иными законами Республики Казахстан.</w:t>
      </w:r>
    </w:p>
    <w:p w:rsidR="00F92EDE" w:rsidRDefault="00A16C38">
      <w:pPr>
        <w:spacing w:after="0"/>
        <w:jc w:val="both"/>
      </w:pPr>
      <w:bookmarkStart w:id="742" w:name="z1547"/>
      <w:bookmarkEnd w:id="741"/>
      <w:r>
        <w:rPr>
          <w:color w:val="000000"/>
          <w:sz w:val="28"/>
        </w:rPr>
        <w:t>      7. Отнесение сфер деятельности субъектов предпринимательства, в ко</w:t>
      </w:r>
      <w:r>
        <w:rPr>
          <w:color w:val="000000"/>
          <w:sz w:val="28"/>
        </w:rPr>
        <w:t>торых осуществляются государственный контроль и надзор по группам, указанным в пунктах 3, 5 и 6 настоящей статьи, а также распределение субъектов (объектов) контроля и надзора, отнесенных к высокой степени риска и не отнесенных к высокой степени риска, осу</w:t>
      </w:r>
      <w:r>
        <w:rPr>
          <w:color w:val="000000"/>
          <w:sz w:val="28"/>
        </w:rPr>
        <w:t>ществляются регулирующими государственными органами для каждой сферы контроля и надзора.</w:t>
      </w:r>
    </w:p>
    <w:p w:rsidR="00F92EDE" w:rsidRDefault="00A16C38">
      <w:pPr>
        <w:spacing w:after="0"/>
        <w:jc w:val="both"/>
      </w:pPr>
      <w:bookmarkStart w:id="743" w:name="z1548"/>
      <w:bookmarkEnd w:id="742"/>
      <w:r>
        <w:rPr>
          <w:color w:val="000000"/>
          <w:sz w:val="28"/>
        </w:rPr>
        <w:t>      8. Субъекты (объекты) контроля и надзора, отнесенные к первой и второй группам, могут быть переведены в третью группу в соответствующих сферах деятельности субъе</w:t>
      </w:r>
      <w:r>
        <w:rPr>
          <w:color w:val="000000"/>
          <w:sz w:val="28"/>
        </w:rPr>
        <w:t>ктов предпринимательства в случаях:</w:t>
      </w:r>
    </w:p>
    <w:p w:rsidR="00F92EDE" w:rsidRDefault="00A16C38">
      <w:pPr>
        <w:spacing w:after="0"/>
        <w:jc w:val="both"/>
      </w:pPr>
      <w:bookmarkStart w:id="744" w:name="z1549"/>
      <w:bookmarkEnd w:id="743"/>
      <w:r>
        <w:rPr>
          <w:color w:val="000000"/>
          <w:sz w:val="28"/>
        </w:rPr>
        <w:t>      1) если такие субъекты заключили договоры страхования гражданско-правовой ответственности перед третьими лицами в случаях и порядке, установленных законами Республики Казахстан;</w:t>
      </w:r>
    </w:p>
    <w:p w:rsidR="00F92EDE" w:rsidRDefault="00A16C38">
      <w:pPr>
        <w:spacing w:after="0"/>
        <w:jc w:val="both"/>
      </w:pPr>
      <w:bookmarkStart w:id="745" w:name="z1550"/>
      <w:bookmarkEnd w:id="744"/>
      <w:r>
        <w:rPr>
          <w:color w:val="000000"/>
          <w:sz w:val="28"/>
        </w:rPr>
        <w:t>      2) если в законах Республики К</w:t>
      </w:r>
      <w:r>
        <w:rPr>
          <w:color w:val="000000"/>
          <w:sz w:val="28"/>
        </w:rPr>
        <w:t>азахстан и критериях оценки степени риска регулирующих государственных органов определены случаи освобождения от проверок по особому порядку проведения проверок и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746" w:name="z1551"/>
      <w:bookmarkEnd w:id="745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3) если субъекты являются членами саморегулируемой организации, основанной на добровольном членстве (участии) в соответствии с Законом Республики Казахстан "О саморегулировании".</w:t>
      </w:r>
    </w:p>
    <w:bookmarkEnd w:id="746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141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десяти календарных дней после дня его первого официального опубликования); с изменениями, внесенными законами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747" w:name="z142"/>
      <w:r>
        <w:rPr>
          <w:b/>
          <w:color w:val="000000"/>
        </w:rPr>
        <w:t xml:space="preserve"> Статья 142. Ведомственный учет</w:t>
      </w:r>
    </w:p>
    <w:bookmarkEnd w:id="747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Статья 142 исключена Законом РК от 24.05.2018 № 156-VI (вво</w:t>
      </w:r>
      <w:r>
        <w:rPr>
          <w:color w:val="FF0000"/>
          <w:sz w:val="28"/>
        </w:rPr>
        <w:t>дится в действие по истечении десяти календарных дней после дня его первого официального опубликования).</w:t>
      </w:r>
    </w:p>
    <w:p w:rsidR="00F92EDE" w:rsidRDefault="00A16C38">
      <w:pPr>
        <w:spacing w:after="0"/>
      </w:pPr>
      <w:bookmarkStart w:id="748" w:name="z143"/>
      <w:r>
        <w:rPr>
          <w:b/>
          <w:color w:val="000000"/>
        </w:rPr>
        <w:t xml:space="preserve"> Статья 143. Проверочные листы</w:t>
      </w:r>
    </w:p>
    <w:p w:rsidR="00F92EDE" w:rsidRDefault="00A16C38">
      <w:pPr>
        <w:spacing w:after="0"/>
        <w:jc w:val="both"/>
      </w:pPr>
      <w:bookmarkStart w:id="749" w:name="z1552"/>
      <w:bookmarkEnd w:id="748"/>
      <w:r>
        <w:rPr>
          <w:color w:val="000000"/>
          <w:sz w:val="28"/>
        </w:rPr>
        <w:t>      1. Регулирующий государственный орган и уполномоченный орган по предпринимательству для однородных групп субъектов</w:t>
      </w:r>
      <w:r>
        <w:rPr>
          <w:color w:val="000000"/>
          <w:sz w:val="28"/>
        </w:rPr>
        <w:t xml:space="preserve"> (объектов) контроля и надзора утверждают совместным актом проверочные листы.</w:t>
      </w:r>
    </w:p>
    <w:p w:rsidR="00F92EDE" w:rsidRDefault="00A16C38">
      <w:pPr>
        <w:spacing w:after="0"/>
        <w:jc w:val="both"/>
      </w:pPr>
      <w:bookmarkStart w:id="750" w:name="z1553"/>
      <w:bookmarkEnd w:id="749"/>
      <w:r>
        <w:rPr>
          <w:color w:val="000000"/>
          <w:sz w:val="28"/>
        </w:rPr>
        <w:t>      Утвержденные проверочные листы размещаются на интернет-ресурсах регулирующих государственных органов.</w:t>
      </w:r>
    </w:p>
    <w:p w:rsidR="00F92EDE" w:rsidRDefault="00A16C38">
      <w:pPr>
        <w:spacing w:after="0"/>
        <w:jc w:val="both"/>
      </w:pPr>
      <w:bookmarkStart w:id="751" w:name="z1554"/>
      <w:bookmarkEnd w:id="750"/>
      <w:r>
        <w:rPr>
          <w:color w:val="000000"/>
          <w:sz w:val="28"/>
        </w:rPr>
        <w:t>      2. Проверочный лист включает в себя перечень требований, предъяв</w:t>
      </w:r>
      <w:r>
        <w:rPr>
          <w:color w:val="000000"/>
          <w:sz w:val="28"/>
        </w:rPr>
        <w:t>ляемых к деятельности субъектов (объектов) контроля и надзора, несоблюдение которых влечет за собой угрозу жизни и здоровью человека, окружающей среде, законным интересам физических и юридических лиц, государства.</w:t>
      </w:r>
    </w:p>
    <w:p w:rsidR="00F92EDE" w:rsidRDefault="00A16C38">
      <w:pPr>
        <w:spacing w:after="0"/>
        <w:jc w:val="both"/>
      </w:pPr>
      <w:bookmarkStart w:id="752" w:name="z1555"/>
      <w:bookmarkEnd w:id="751"/>
      <w:r>
        <w:rPr>
          <w:color w:val="000000"/>
          <w:sz w:val="28"/>
        </w:rPr>
        <w:t xml:space="preserve">       Проверочный лист составляется в раз</w:t>
      </w:r>
      <w:r>
        <w:rPr>
          <w:color w:val="000000"/>
          <w:sz w:val="28"/>
        </w:rPr>
        <w:t xml:space="preserve">бивке для однородных групп субъектов (объектов) контроля и надзора. </w:t>
      </w:r>
    </w:p>
    <w:p w:rsidR="00F92EDE" w:rsidRDefault="00A16C38">
      <w:pPr>
        <w:spacing w:after="0"/>
        <w:jc w:val="both"/>
      </w:pPr>
      <w:bookmarkStart w:id="753" w:name="z1556"/>
      <w:bookmarkEnd w:id="752"/>
      <w:r>
        <w:rPr>
          <w:color w:val="000000"/>
          <w:sz w:val="28"/>
        </w:rPr>
        <w:t xml:space="preserve">       Под однородными группами понимаются субъекты (объекты) контроля и надзора, к которым предъявляются одни и те же требования. </w:t>
      </w:r>
    </w:p>
    <w:p w:rsidR="00F92EDE" w:rsidRDefault="00A16C38">
      <w:pPr>
        <w:spacing w:after="0"/>
        <w:jc w:val="both"/>
      </w:pPr>
      <w:bookmarkStart w:id="754" w:name="z1557"/>
      <w:bookmarkEnd w:id="753"/>
      <w:r>
        <w:rPr>
          <w:color w:val="000000"/>
          <w:sz w:val="28"/>
        </w:rPr>
        <w:t>      Проверочный лист формируется с учетом следующих у</w:t>
      </w:r>
      <w:r>
        <w:rPr>
          <w:color w:val="000000"/>
          <w:sz w:val="28"/>
        </w:rPr>
        <w:t>словий:</w:t>
      </w:r>
    </w:p>
    <w:p w:rsidR="00F92EDE" w:rsidRDefault="00A16C38">
      <w:pPr>
        <w:spacing w:after="0"/>
        <w:jc w:val="both"/>
      </w:pPr>
      <w:bookmarkStart w:id="755" w:name="z1558"/>
      <w:bookmarkEnd w:id="754"/>
      <w:r>
        <w:rPr>
          <w:color w:val="000000"/>
          <w:sz w:val="28"/>
        </w:rPr>
        <w:t xml:space="preserve">       1) требования должны устанавливаться в соответствии с пунктом 2 статьи 132 настоящего Кодекса;</w:t>
      </w:r>
    </w:p>
    <w:p w:rsidR="00F92EDE" w:rsidRDefault="00A16C38">
      <w:pPr>
        <w:spacing w:after="0"/>
        <w:jc w:val="both"/>
      </w:pPr>
      <w:bookmarkStart w:id="756" w:name="z1559"/>
      <w:bookmarkEnd w:id="755"/>
      <w:r>
        <w:rPr>
          <w:color w:val="000000"/>
          <w:sz w:val="28"/>
        </w:rPr>
        <w:t>      2) включаются требования, несоблюдение которых влечет угрозу жизни и здоровью человека, окружающей среде, законным интересам физических и юр</w:t>
      </w:r>
      <w:r>
        <w:rPr>
          <w:color w:val="000000"/>
          <w:sz w:val="28"/>
        </w:rPr>
        <w:t>идических лиц, государства;</w:t>
      </w:r>
    </w:p>
    <w:p w:rsidR="00F92EDE" w:rsidRDefault="00A16C38">
      <w:pPr>
        <w:spacing w:after="0"/>
        <w:jc w:val="both"/>
      </w:pPr>
      <w:bookmarkStart w:id="757" w:name="z1560"/>
      <w:bookmarkEnd w:id="756"/>
      <w:r>
        <w:rPr>
          <w:color w:val="000000"/>
          <w:sz w:val="28"/>
        </w:rPr>
        <w:t>      3) требования не могут носить общий характер и содержать отсылку на другие нормативные правовые акты;</w:t>
      </w:r>
    </w:p>
    <w:p w:rsidR="00F92EDE" w:rsidRDefault="00A16C38">
      <w:pPr>
        <w:spacing w:after="0"/>
        <w:jc w:val="both"/>
      </w:pPr>
      <w:bookmarkStart w:id="758" w:name="z1561"/>
      <w:bookmarkEnd w:id="757"/>
      <w:r>
        <w:rPr>
          <w:color w:val="000000"/>
          <w:sz w:val="28"/>
        </w:rPr>
        <w:t xml:space="preserve">       4) формулировки требований должны быть предельно краткими, содержать четкий и не подлежащий различному толкованию</w:t>
      </w:r>
      <w:r>
        <w:rPr>
          <w:color w:val="000000"/>
          <w:sz w:val="28"/>
        </w:rPr>
        <w:t xml:space="preserve"> смысл. </w:t>
      </w:r>
    </w:p>
    <w:p w:rsidR="00F92EDE" w:rsidRDefault="00A16C38">
      <w:pPr>
        <w:spacing w:after="0"/>
        <w:jc w:val="both"/>
      </w:pPr>
      <w:bookmarkStart w:id="759" w:name="z1562"/>
      <w:bookmarkEnd w:id="758"/>
      <w:r>
        <w:rPr>
          <w:color w:val="000000"/>
          <w:sz w:val="28"/>
        </w:rPr>
        <w:t>      3. Проверке и профилактическому контролю и надзору с посещением субъекта (объекта) контроля и надзора подлежат только требования, установленные в проверочных листах.</w:t>
      </w:r>
    </w:p>
    <w:bookmarkEnd w:id="759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143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>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760" w:name="z144"/>
      <w:r>
        <w:rPr>
          <w:b/>
          <w:color w:val="000000"/>
        </w:rPr>
        <w:t xml:space="preserve"> Статья 144. Виды проверок</w:t>
      </w:r>
    </w:p>
    <w:p w:rsidR="00F92EDE" w:rsidRDefault="00A16C38">
      <w:pPr>
        <w:spacing w:after="0"/>
        <w:jc w:val="both"/>
      </w:pPr>
      <w:bookmarkStart w:id="761" w:name="z693"/>
      <w:bookmarkEnd w:id="760"/>
      <w:r>
        <w:rPr>
          <w:color w:val="000000"/>
          <w:sz w:val="28"/>
        </w:rPr>
        <w:t>      1. Проверки делятся на следующие виды:</w:t>
      </w:r>
    </w:p>
    <w:bookmarkEnd w:id="76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проверки, проводимые по особому порядку на основе оценки степени риска;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внеплановые.</w:t>
      </w:r>
    </w:p>
    <w:p w:rsidR="00F92EDE" w:rsidRDefault="00A16C38">
      <w:pPr>
        <w:spacing w:after="0"/>
        <w:jc w:val="both"/>
      </w:pPr>
      <w:bookmarkStart w:id="762" w:name="z1563"/>
      <w:r>
        <w:rPr>
          <w:color w:val="000000"/>
          <w:sz w:val="28"/>
        </w:rPr>
        <w:t xml:space="preserve">       Проверкой, проводимой по особому порядку, является проверка, назначаемая органом контроля и надзора на основе оценки степени риска в отношении конкретного субъекта (объекта) контроля и надзора в сферах государственного контрол</w:t>
      </w:r>
      <w:r>
        <w:rPr>
          <w:color w:val="000000"/>
          <w:sz w:val="28"/>
        </w:rPr>
        <w:t>я и надзора, определенных частью четвертой пункта 2 статьи 141 настоящего Кодекса, с целью предупреждения и (или) устранения непосредственной угрозы жизни и здоровью человека, окружающей среде, законным интересам физических и юридических лиц, государства.</w:t>
      </w:r>
    </w:p>
    <w:p w:rsidR="00F92EDE" w:rsidRDefault="00A16C38">
      <w:pPr>
        <w:spacing w:after="0"/>
        <w:jc w:val="both"/>
      </w:pPr>
      <w:bookmarkStart w:id="763" w:name="z1564"/>
      <w:bookmarkEnd w:id="762"/>
      <w:r>
        <w:rPr>
          <w:color w:val="000000"/>
          <w:sz w:val="28"/>
        </w:rPr>
        <w:t xml:space="preserve">      Внеплановой проверкой является проверка, назначаемая органом контроля и надзора по конкретным фактам и обстоятельствам, послужившим основанием для назначения внеплановой проверки в отношении конкретного субъекта (объекта) контроля и надзора, с целью </w:t>
      </w:r>
      <w:r>
        <w:rPr>
          <w:color w:val="000000"/>
          <w:sz w:val="28"/>
        </w:rPr>
        <w:t>предупреждения и (или) устранения непосредственной угрозы жизни и здоровью человека, окружающей среде, законным интересам физических и юридических лиц, государства.</w:t>
      </w:r>
    </w:p>
    <w:bookmarkEnd w:id="763"/>
    <w:p w:rsidR="00F92EDE" w:rsidRDefault="00A16C38">
      <w:pPr>
        <w:spacing w:after="0"/>
      </w:pPr>
      <w:r>
        <w:rPr>
          <w:color w:val="FF0000"/>
          <w:sz w:val="28"/>
        </w:rPr>
        <w:t xml:space="preserve">      2.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</w:t>
      </w:r>
      <w:r>
        <w:rPr>
          <w:color w:val="FF0000"/>
          <w:sz w:val="28"/>
        </w:rPr>
        <w:t>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bookmarkStart w:id="764" w:name="z695"/>
      <w:r>
        <w:rPr>
          <w:color w:val="000000"/>
          <w:sz w:val="28"/>
        </w:rPr>
        <w:t>      3. Основаниями внеплановой проверки субъектов контроля и надзора являются:</w:t>
      </w:r>
    </w:p>
    <w:bookmarkEnd w:id="764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контроль исполнения предписаний (постановлений, представлений, уведомлений) об устранении </w:t>
      </w:r>
      <w:r>
        <w:rPr>
          <w:color w:val="000000"/>
          <w:sz w:val="28"/>
        </w:rPr>
        <w:t>выявленных грубых нарушений, определенных в критериях оценки степени риска, в результате проверки и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765" w:name="z1565"/>
      <w:r>
        <w:rPr>
          <w:color w:val="000000"/>
          <w:sz w:val="28"/>
        </w:rPr>
        <w:t>      1-1) контроль исполнения предписаний (постановлений, представ</w:t>
      </w:r>
      <w:r>
        <w:rPr>
          <w:color w:val="000000"/>
          <w:sz w:val="28"/>
        </w:rPr>
        <w:t xml:space="preserve">лений, уведомлений) об устранении выявленных значительных и незначительных нарушений, определенных в критериях оценки степени риска, в результате проверки и профилактического контроля и надзора с посещением субъекта (объекта) контроля и надзора в случаях, </w:t>
      </w:r>
      <w:r>
        <w:rPr>
          <w:color w:val="000000"/>
          <w:sz w:val="28"/>
        </w:rPr>
        <w:t>если субъект более одного раза не предоставил информацию об устранении выявленных нарушений и (или) не устранил нарушения;</w:t>
      </w:r>
    </w:p>
    <w:bookmarkEnd w:id="76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обращения физических и юридических лиц по конкретным фактам нарушений требований законодательства Республики Казахстан, неус</w:t>
      </w:r>
      <w:r>
        <w:rPr>
          <w:color w:val="000000"/>
          <w:sz w:val="28"/>
        </w:rPr>
        <w:t>транение которых влечет причинение вреда жизни и здоровью человека;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обращения физических и юридических лиц по конкретным фактам о причинении вреда жизни, здоровью человека, окружающей среде и законным интересам физических и юридических лиц, госуда</w:t>
      </w:r>
      <w:r>
        <w:rPr>
          <w:color w:val="000000"/>
          <w:sz w:val="28"/>
        </w:rPr>
        <w:t>рства, за исключением обращений физических и юридических лиц (потребителей), права которых нарушены, и обращений государственных органов;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обращения физических и юридических лиц (потребителей), права которых нарушены;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поручения органов про</w:t>
      </w:r>
      <w:r>
        <w:rPr>
          <w:color w:val="000000"/>
          <w:sz w:val="28"/>
        </w:rPr>
        <w:t>куратуры по конкретным фактам причинения либо об угрозе причинения вреда жизни, здоровью человека, окружающей среде и законным интересам физических и юридических лиц, государства;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обращения государственных органов по конкретным фактам причинения в</w:t>
      </w:r>
      <w:r>
        <w:rPr>
          <w:color w:val="000000"/>
          <w:sz w:val="28"/>
        </w:rPr>
        <w:t>реда жизни, здоровью человека, окружающей среде и законным интересам физических и юридических лиц, государства, а также по конкретным фактам нарушений требований законодательства Республики Казахстан, неустранение которых влечет причинение вреда жизни и зд</w:t>
      </w:r>
      <w:r>
        <w:rPr>
          <w:color w:val="000000"/>
          <w:sz w:val="28"/>
        </w:rPr>
        <w:t>оровью человека;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встречная проверка в отношении третьих лиц, с которыми субъект контроля и надзора имел гражданско-правовые отношения, с целью получения необходимой для осуществления проверки информации;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8) повторная проверка, связанная с </w:t>
      </w:r>
      <w:r>
        <w:rPr>
          <w:color w:val="000000"/>
          <w:sz w:val="28"/>
        </w:rPr>
        <w:t>обращением субъекта контроля и надзора о несогласии с первоначальной проверкой;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поручение органа уголовного преследования по основаниям, предусмотренным Уголовно-процессуальным кодексом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10) обращения налогоплательщика, </w:t>
      </w:r>
      <w:r>
        <w:rPr>
          <w:color w:val="000000"/>
          <w:sz w:val="28"/>
        </w:rPr>
        <w:t>сведения и вопросы, определенные Кодексом Республики Казахстан "О налогах и других обязательных платежах в бюджет" (Налоговый кодекс);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11)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</w:t>
      </w:r>
      <w:r>
        <w:rPr>
          <w:color w:val="FF0000"/>
          <w:sz w:val="28"/>
        </w:rPr>
        <w:t>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12) результаты отбора и санитарно-эпидемиологической экспертизы продукции в случаях выявления нарушений требований законодательства Республики Казахстан в сфере санитарно-эпидемиологического благополучия насе</w:t>
      </w:r>
      <w:r>
        <w:rPr>
          <w:color w:val="000000"/>
          <w:sz w:val="28"/>
        </w:rPr>
        <w:t>ления, гигиенических нормативов и технических регламентов, представляющих опасность для жизни, здоровья человека и среды обитания.</w:t>
      </w:r>
    </w:p>
    <w:p w:rsidR="00F92EDE" w:rsidRDefault="00A16C38">
      <w:pPr>
        <w:spacing w:after="0"/>
        <w:jc w:val="both"/>
      </w:pPr>
      <w:bookmarkStart w:id="766" w:name="z696"/>
      <w:r>
        <w:rPr>
          <w:color w:val="000000"/>
          <w:sz w:val="28"/>
        </w:rPr>
        <w:t>      4. Внеплановые проверки не проводятся в случаях анонимных обращений.</w:t>
      </w:r>
    </w:p>
    <w:p w:rsidR="00F92EDE" w:rsidRDefault="00A16C38">
      <w:pPr>
        <w:spacing w:after="0"/>
        <w:jc w:val="both"/>
      </w:pPr>
      <w:bookmarkStart w:id="767" w:name="z697"/>
      <w:bookmarkEnd w:id="766"/>
      <w:r>
        <w:rPr>
          <w:color w:val="000000"/>
          <w:sz w:val="28"/>
        </w:rPr>
        <w:t>      5. Внеплановой проверке подлежат факты и обс</w:t>
      </w:r>
      <w:r>
        <w:rPr>
          <w:color w:val="000000"/>
          <w:sz w:val="28"/>
        </w:rPr>
        <w:t>тоятельства, выявленные в отношении конкретных субъектов и объектов предпринимательства и послужившие основанием для назначения данной внеплановой проверки.</w:t>
      </w:r>
    </w:p>
    <w:p w:rsidR="00F92EDE" w:rsidRDefault="00A16C38">
      <w:pPr>
        <w:spacing w:after="0"/>
        <w:jc w:val="both"/>
      </w:pPr>
      <w:bookmarkStart w:id="768" w:name="z698"/>
      <w:bookmarkEnd w:id="767"/>
      <w:r>
        <w:rPr>
          <w:color w:val="000000"/>
          <w:sz w:val="28"/>
        </w:rPr>
        <w:t>      6. В случаях возникновения или угрозы возникновения распространения эпидемии, очагов карантин</w:t>
      </w:r>
      <w:r>
        <w:rPr>
          <w:color w:val="000000"/>
          <w:sz w:val="28"/>
        </w:rPr>
        <w:t>ных объектов и особо опасных вредных организмов, инфекционных, паразитарных заболеваний, отравлений, радиационных аварий проводится внеплановая проверка объектов без предварительного уведомления проверяемого субъекта и регистрации акта о назначении проверк</w:t>
      </w:r>
      <w:r>
        <w:rPr>
          <w:color w:val="000000"/>
          <w:sz w:val="28"/>
        </w:rPr>
        <w:t>и с последующим его представлением в течение следующего рабочего дня в уполномоченный орган по правовой статистике и специальным учетам.</w:t>
      </w:r>
    </w:p>
    <w:p w:rsidR="00F92EDE" w:rsidRDefault="00A16C38">
      <w:pPr>
        <w:spacing w:after="0"/>
        <w:jc w:val="both"/>
      </w:pPr>
      <w:bookmarkStart w:id="769" w:name="z699"/>
      <w:bookmarkEnd w:id="768"/>
      <w:r>
        <w:rPr>
          <w:color w:val="000000"/>
          <w:sz w:val="28"/>
        </w:rPr>
        <w:t>      7. Внеплановые проверки по вопросам производства (формуляции), транспортировки, хранения, реализации и применения</w:t>
      </w:r>
      <w:r>
        <w:rPr>
          <w:color w:val="000000"/>
          <w:sz w:val="28"/>
        </w:rPr>
        <w:t xml:space="preserve"> фальсифицированных пестицидов, а также производства, закупки, транспортировки, хранения, реализации фальсифицированных лекарственных средств и медицинских изделий проводятся без предварительного уведомления проверяемого субъекта.</w:t>
      </w:r>
    </w:p>
    <w:p w:rsidR="00F92EDE" w:rsidRDefault="00A16C38">
      <w:pPr>
        <w:spacing w:after="0"/>
        <w:jc w:val="both"/>
      </w:pPr>
      <w:bookmarkStart w:id="770" w:name="z700"/>
      <w:bookmarkEnd w:id="769"/>
      <w:r>
        <w:rPr>
          <w:color w:val="000000"/>
          <w:sz w:val="28"/>
        </w:rPr>
        <w:t>      8. В случае выявлен</w:t>
      </w:r>
      <w:r>
        <w:rPr>
          <w:color w:val="000000"/>
          <w:sz w:val="28"/>
        </w:rPr>
        <w:t xml:space="preserve">ия оснований для проведения внеплановой проверки на объектах или у субъектов, находящихся на значительном отдалении от места расположения органов контроля и надзора и уполномоченного органа по правовой статистике и специальным учетам, внеплановая проверка </w:t>
      </w:r>
      <w:r>
        <w:rPr>
          <w:color w:val="000000"/>
          <w:sz w:val="28"/>
        </w:rPr>
        <w:t>осуществляется без предварительного уведомления проверяемого субъекта и регистрации акта о назначении проверки с последующим его представлением в течение следующих пяти рабочих дней в уполномоченный орган по правовой статистике и специальным учетам.</w:t>
      </w:r>
    </w:p>
    <w:bookmarkEnd w:id="770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Значительным отдалением от места расположения контролирующих и регистрирующих органов считается расстояние, превышающее сто километров от места регистрации акта о назначении проверки до места ее проведения.</w:t>
      </w:r>
    </w:p>
    <w:p w:rsidR="00F92EDE" w:rsidRDefault="00A16C38">
      <w:pPr>
        <w:spacing w:after="0"/>
        <w:jc w:val="both"/>
      </w:pPr>
      <w:bookmarkStart w:id="771" w:name="z701"/>
      <w:r>
        <w:rPr>
          <w:color w:val="000000"/>
          <w:sz w:val="28"/>
        </w:rPr>
        <w:t>      9. Перечисленные основания для проведения в</w:t>
      </w:r>
      <w:r>
        <w:rPr>
          <w:color w:val="000000"/>
          <w:sz w:val="28"/>
        </w:rPr>
        <w:t>неплановой проверки применяются в отношении структурных подразделений государственных органов, юридических лиц, структурных подразделений юридических лиц-нерезидентов, юридических лиц-нерезидентов, осуществляющих деятельность без регистрации в органах юсти</w:t>
      </w:r>
      <w:r>
        <w:rPr>
          <w:color w:val="000000"/>
          <w:sz w:val="28"/>
        </w:rPr>
        <w:t>ции или регистрирующем органе.</w:t>
      </w:r>
    </w:p>
    <w:p w:rsidR="00F92EDE" w:rsidRDefault="00A16C38">
      <w:pPr>
        <w:spacing w:after="0"/>
        <w:jc w:val="both"/>
      </w:pPr>
      <w:bookmarkStart w:id="772" w:name="z702"/>
      <w:bookmarkEnd w:id="771"/>
      <w:r>
        <w:rPr>
          <w:color w:val="000000"/>
          <w:sz w:val="28"/>
        </w:rPr>
        <w:t xml:space="preserve">      10. Запрещается проведение иных видов проверок, не установленных настоящим Кодексом, за исключением проверок, предусмотренных Кодексом Республики Казахстан "О налогах и других обязательных платежах в бюджет" (Налоговый </w:t>
      </w:r>
      <w:r>
        <w:rPr>
          <w:color w:val="000000"/>
          <w:sz w:val="28"/>
        </w:rPr>
        <w:t>кодекс).</w:t>
      </w:r>
    </w:p>
    <w:bookmarkEnd w:id="772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144 с изменениями, внесенными законами РК от 29.03.2016</w:t>
      </w:r>
      <w:r>
        <w:rPr>
          <w:color w:val="000000"/>
          <w:sz w:val="28"/>
        </w:rPr>
        <w:t xml:space="preserve"> № 479-V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</w:t>
      </w:r>
      <w:r>
        <w:rPr>
          <w:color w:val="FF0000"/>
          <w:sz w:val="28"/>
        </w:rPr>
        <w:t xml:space="preserve">с 01.01.2018);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 xml:space="preserve">льного опубликования);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с 01.07.2019);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773" w:name="z145"/>
      <w:r>
        <w:rPr>
          <w:b/>
          <w:color w:val="000000"/>
        </w:rPr>
        <w:t xml:space="preserve"> Статья 145. Акт о назначении проверки и </w:t>
      </w:r>
      <w:r>
        <w:rPr>
          <w:b/>
          <w:color w:val="000000"/>
        </w:rPr>
        <w:t>профилактического контроля и надзора с посещением субъекта (объекта) контроля и надзора</w:t>
      </w:r>
    </w:p>
    <w:bookmarkEnd w:id="773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145 в редакции Закона РК от 24.05.2018 № 156-VI (вводится в действие по истечении десяти календарных дней после дня его первого официаль</w:t>
      </w:r>
      <w:r>
        <w:rPr>
          <w:color w:val="FF0000"/>
          <w:sz w:val="28"/>
        </w:rPr>
        <w:t>ного опубликования).</w:t>
      </w:r>
    </w:p>
    <w:p w:rsidR="00F92EDE" w:rsidRDefault="00A16C38">
      <w:pPr>
        <w:spacing w:after="0"/>
        <w:jc w:val="both"/>
      </w:pPr>
      <w:bookmarkStart w:id="774" w:name="z703"/>
      <w:r>
        <w:rPr>
          <w:color w:val="000000"/>
          <w:sz w:val="28"/>
        </w:rPr>
        <w:t>      1. Проверка проводится на основании акта о назначении проверки государственным органом.</w:t>
      </w:r>
    </w:p>
    <w:bookmarkEnd w:id="77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Профилактический контроль и надзор с посещением субъекта (объекта) контроля и надзора проводятся на основании акта о назначении профила</w:t>
      </w:r>
      <w:r>
        <w:rPr>
          <w:color w:val="000000"/>
          <w:sz w:val="28"/>
        </w:rPr>
        <w:t>ктического контроля и надзора с посещением субъекта (объекта) контроля и надзора государственным органом.</w:t>
      </w:r>
    </w:p>
    <w:p w:rsidR="00F92EDE" w:rsidRDefault="00A16C38">
      <w:pPr>
        <w:spacing w:after="0"/>
        <w:jc w:val="both"/>
      </w:pPr>
      <w:bookmarkStart w:id="775" w:name="z704"/>
      <w:r>
        <w:rPr>
          <w:color w:val="000000"/>
          <w:sz w:val="28"/>
        </w:rPr>
        <w:t>      2. В акте о назначении проверки указываются:</w:t>
      </w:r>
    </w:p>
    <w:bookmarkEnd w:id="77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номер и дата акта;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наименование государственного органа;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фамилия, имя, о</w:t>
      </w:r>
      <w:r>
        <w:rPr>
          <w:color w:val="000000"/>
          <w:sz w:val="28"/>
        </w:rPr>
        <w:t>тчество (если оно указано в документе, удостоверяющем личность) и должность лица (лиц), уполномоченного на проведение проверки;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сведения о специалистах, консультантах и экспертах, привлекаемых для проведения проверки;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наименование субъект</w:t>
      </w:r>
      <w:r>
        <w:rPr>
          <w:color w:val="000000"/>
          <w:sz w:val="28"/>
        </w:rPr>
        <w:t>а контроля и надзора или фамилия, имя, отчество (если оно указано в документе, удостоверяющем личность) физического лица, в отношении которого назначено проведение проверки, его место нахождения, идентификационный номер, перечень объектов контроля и надзор</w:t>
      </w:r>
      <w:r>
        <w:rPr>
          <w:color w:val="000000"/>
          <w:sz w:val="28"/>
        </w:rPr>
        <w:t>а, участок территории.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 проверки филиала и (или) представительства юридического лица в акте о назначении проверки указываются его наименование и место нахождения;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предмет назначенной проверки;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срок проведения проверки;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8) правовые основания проведения проверки, в том числе нормативные правовые акты, обязательные требования которых подлежат проверке;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проверяемый период;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10) права и обязанности субъекта контроля и надзора, предусмотренные статьей 155</w:t>
      </w:r>
      <w:r>
        <w:rPr>
          <w:color w:val="000000"/>
          <w:sz w:val="28"/>
        </w:rPr>
        <w:t xml:space="preserve"> настоящего Кодекса;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11) подпись лица, уполномоченного подписывать акты, и печать государственного органа;</w:t>
      </w:r>
    </w:p>
    <w:p w:rsidR="00F92EDE" w:rsidRDefault="00A16C38">
      <w:pPr>
        <w:spacing w:after="0"/>
        <w:jc w:val="both"/>
      </w:pPr>
      <w:bookmarkStart w:id="776" w:name="z1566"/>
      <w:r>
        <w:rPr>
          <w:color w:val="000000"/>
          <w:sz w:val="28"/>
        </w:rPr>
        <w:t>      12) подпись руководителя юридического лица либо его уполномоченного лица, физического лица о получении или об отказе в получении акта о н</w:t>
      </w:r>
      <w:r>
        <w:rPr>
          <w:color w:val="000000"/>
          <w:sz w:val="28"/>
        </w:rPr>
        <w:t>азначении проверки.</w:t>
      </w:r>
    </w:p>
    <w:p w:rsidR="00F92EDE" w:rsidRDefault="00A16C38">
      <w:pPr>
        <w:spacing w:after="0"/>
        <w:jc w:val="both"/>
      </w:pPr>
      <w:bookmarkStart w:id="777" w:name="z1567"/>
      <w:bookmarkEnd w:id="776"/>
      <w:r>
        <w:rPr>
          <w:color w:val="000000"/>
          <w:sz w:val="28"/>
        </w:rPr>
        <w:t>      3. В акте о назначении профилактического контроля и надзора с посещением субъекта (объекта) контроля и надзора указываются:</w:t>
      </w:r>
    </w:p>
    <w:p w:rsidR="00F92EDE" w:rsidRDefault="00A16C38">
      <w:pPr>
        <w:spacing w:after="0"/>
        <w:jc w:val="both"/>
      </w:pPr>
      <w:bookmarkStart w:id="778" w:name="z1568"/>
      <w:bookmarkEnd w:id="777"/>
      <w:r>
        <w:rPr>
          <w:color w:val="000000"/>
          <w:sz w:val="28"/>
        </w:rPr>
        <w:t>      1) номер и дата акта;</w:t>
      </w:r>
    </w:p>
    <w:p w:rsidR="00F92EDE" w:rsidRDefault="00A16C38">
      <w:pPr>
        <w:spacing w:after="0"/>
        <w:jc w:val="both"/>
      </w:pPr>
      <w:bookmarkStart w:id="779" w:name="z1569"/>
      <w:bookmarkEnd w:id="778"/>
      <w:r>
        <w:rPr>
          <w:color w:val="000000"/>
          <w:sz w:val="28"/>
        </w:rPr>
        <w:t>      2) наименование государственного органа;</w:t>
      </w:r>
    </w:p>
    <w:p w:rsidR="00F92EDE" w:rsidRDefault="00A16C38">
      <w:pPr>
        <w:spacing w:after="0"/>
        <w:jc w:val="both"/>
      </w:pPr>
      <w:bookmarkStart w:id="780" w:name="z1570"/>
      <w:bookmarkEnd w:id="779"/>
      <w:r>
        <w:rPr>
          <w:color w:val="000000"/>
          <w:sz w:val="28"/>
        </w:rPr>
        <w:t>      3) фамилия, имя, отчество</w:t>
      </w:r>
      <w:r>
        <w:rPr>
          <w:color w:val="000000"/>
          <w:sz w:val="28"/>
        </w:rPr>
        <w:t xml:space="preserve"> (если оно указано в документе, удостоверяющем личность) и должность лица (лиц), уполномоченного на проведение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781" w:name="z1571"/>
      <w:bookmarkEnd w:id="780"/>
      <w:r>
        <w:rPr>
          <w:color w:val="000000"/>
          <w:sz w:val="28"/>
        </w:rPr>
        <w:t>      4) сведения о специалистах, консультантах и экспер</w:t>
      </w:r>
      <w:r>
        <w:rPr>
          <w:color w:val="000000"/>
          <w:sz w:val="28"/>
        </w:rPr>
        <w:t>тах, привлекаемых для проведения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782" w:name="z1572"/>
      <w:bookmarkEnd w:id="781"/>
      <w:r>
        <w:rPr>
          <w:color w:val="000000"/>
          <w:sz w:val="28"/>
        </w:rPr>
        <w:t>      5) наименование субъекта контроля и надзора или фамилия, имя, отчество (если оно указано в документе, удостоверяющем личность) ф</w:t>
      </w:r>
      <w:r>
        <w:rPr>
          <w:color w:val="000000"/>
          <w:sz w:val="28"/>
        </w:rPr>
        <w:t>изического лица, в отношении которого назначено проведение профилактического контроля и надзора с посещением субъекта (объекта) контроля и надзора, его место нахождения, идентификационный номер, перечень объектов контроля и надзора, участок территории.</w:t>
      </w:r>
    </w:p>
    <w:p w:rsidR="00F92EDE" w:rsidRDefault="00A16C38">
      <w:pPr>
        <w:spacing w:after="0"/>
        <w:jc w:val="both"/>
      </w:pPr>
      <w:bookmarkStart w:id="783" w:name="z1573"/>
      <w:bookmarkEnd w:id="78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В случае профилактического контроля и надзора с посещением субъекта (объекта) контроля и надзора филиала и (или) представительства юридического лица в акте о назначении профилактического контроля и надзора с посещением субъекта (объекта) контроля и надз</w:t>
      </w:r>
      <w:r>
        <w:rPr>
          <w:color w:val="000000"/>
          <w:sz w:val="28"/>
        </w:rPr>
        <w:t>ора указываются его наименование и место нахождения;</w:t>
      </w:r>
    </w:p>
    <w:p w:rsidR="00F92EDE" w:rsidRDefault="00A16C38">
      <w:pPr>
        <w:spacing w:after="0"/>
        <w:jc w:val="both"/>
      </w:pPr>
      <w:bookmarkStart w:id="784" w:name="z1574"/>
      <w:bookmarkEnd w:id="783"/>
      <w:r>
        <w:rPr>
          <w:color w:val="000000"/>
          <w:sz w:val="28"/>
        </w:rPr>
        <w:t>      6) предмет назначенного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785" w:name="z1575"/>
      <w:bookmarkEnd w:id="784"/>
      <w:r>
        <w:rPr>
          <w:color w:val="000000"/>
          <w:sz w:val="28"/>
        </w:rPr>
        <w:t xml:space="preserve">      7) срок проведения профилактического контроля и надзора с посещением субъекта </w:t>
      </w:r>
      <w:r>
        <w:rPr>
          <w:color w:val="000000"/>
          <w:sz w:val="28"/>
        </w:rPr>
        <w:t>(объекта) контроля и надзора;</w:t>
      </w:r>
    </w:p>
    <w:p w:rsidR="00F92EDE" w:rsidRDefault="00A16C38">
      <w:pPr>
        <w:spacing w:after="0"/>
        <w:jc w:val="both"/>
      </w:pPr>
      <w:bookmarkStart w:id="786" w:name="z1576"/>
      <w:bookmarkEnd w:id="785"/>
      <w:r>
        <w:rPr>
          <w:color w:val="000000"/>
          <w:sz w:val="28"/>
        </w:rPr>
        <w:t>      8) правовые основания проведения профилактического контроля и надзора с посещением субъекта (объекта) контроля и надзора, в том числе требования проверочных листов;</w:t>
      </w:r>
    </w:p>
    <w:p w:rsidR="00F92EDE" w:rsidRDefault="00A16C38">
      <w:pPr>
        <w:spacing w:after="0"/>
        <w:jc w:val="both"/>
      </w:pPr>
      <w:bookmarkStart w:id="787" w:name="z1577"/>
      <w:bookmarkEnd w:id="786"/>
      <w:r>
        <w:rPr>
          <w:color w:val="000000"/>
          <w:sz w:val="28"/>
        </w:rPr>
        <w:t xml:space="preserve">       9) права и обязанности субъекта контроля и надзо</w:t>
      </w:r>
      <w:r>
        <w:rPr>
          <w:color w:val="000000"/>
          <w:sz w:val="28"/>
        </w:rPr>
        <w:t>ра, предусмотренные статьей 155 настоящего Кодекса;</w:t>
      </w:r>
    </w:p>
    <w:p w:rsidR="00F92EDE" w:rsidRDefault="00A16C38">
      <w:pPr>
        <w:spacing w:after="0"/>
        <w:jc w:val="both"/>
      </w:pPr>
      <w:bookmarkStart w:id="788" w:name="z1578"/>
      <w:bookmarkEnd w:id="787"/>
      <w:r>
        <w:rPr>
          <w:color w:val="000000"/>
          <w:sz w:val="28"/>
        </w:rPr>
        <w:t>      10) подпись лица, уполномоченного подписывать акты, и печать государственного органа;</w:t>
      </w:r>
    </w:p>
    <w:p w:rsidR="00F92EDE" w:rsidRDefault="00A16C38">
      <w:pPr>
        <w:spacing w:after="0"/>
        <w:jc w:val="both"/>
      </w:pPr>
      <w:bookmarkStart w:id="789" w:name="z1579"/>
      <w:bookmarkEnd w:id="788"/>
      <w:r>
        <w:rPr>
          <w:color w:val="000000"/>
          <w:sz w:val="28"/>
        </w:rPr>
        <w:t>      11) подпись руководителя юридического лица либо его уполномоченного лица, физического лица о получении или</w:t>
      </w:r>
      <w:r>
        <w:rPr>
          <w:color w:val="000000"/>
          <w:sz w:val="28"/>
        </w:rPr>
        <w:t xml:space="preserve"> об отказе в получении акта о назначении профилактического контроля и надзора с посещением субъекта (объекта) контроля и надзора.</w:t>
      </w:r>
    </w:p>
    <w:bookmarkEnd w:id="789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145 с изменениями, внесенными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>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790" w:name="z146"/>
      <w:r>
        <w:rPr>
          <w:b/>
          <w:color w:val="000000"/>
        </w:rPr>
        <w:t xml:space="preserve"> Статья 146. Регистрация акта о назначении, дополнительного  акта о продлении сроков проверки и профилактического контроля и надзора с посещением субъекта (объекта) контроля и надзора</w:t>
      </w:r>
    </w:p>
    <w:p w:rsidR="00F92EDE" w:rsidRDefault="00A16C38">
      <w:pPr>
        <w:spacing w:after="0"/>
        <w:jc w:val="both"/>
      </w:pPr>
      <w:bookmarkStart w:id="791" w:name="z1580"/>
      <w:bookmarkEnd w:id="790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1. Акт о назначении, дополнительный акт о продлении сроков проверки и профилактического контроля и надзора с посещением субъекта (объекта) контроля и надзора, за исключением встречных проверок, осуществляемых органами государственных доходов в соответст</w:t>
      </w:r>
      <w:r>
        <w:rPr>
          <w:color w:val="000000"/>
          <w:sz w:val="28"/>
        </w:rPr>
        <w:t>вии с Кодексом Республики Казахстан "О налогах и других обязательных платежах в бюджет" (Налоговый кодекс), в обязательном порядке регистрируются в уполномоченном органе в области правовой статистики и специальных учетов.</w:t>
      </w:r>
    </w:p>
    <w:p w:rsidR="00F92EDE" w:rsidRDefault="00A16C38">
      <w:pPr>
        <w:spacing w:after="0"/>
        <w:jc w:val="both"/>
      </w:pPr>
      <w:bookmarkStart w:id="792" w:name="z1581"/>
      <w:bookmarkEnd w:id="791"/>
      <w:r>
        <w:rPr>
          <w:color w:val="000000"/>
          <w:sz w:val="28"/>
        </w:rPr>
        <w:t xml:space="preserve">       Акт о назначении, дополните</w:t>
      </w:r>
      <w:r>
        <w:rPr>
          <w:color w:val="000000"/>
          <w:sz w:val="28"/>
        </w:rPr>
        <w:t xml:space="preserve">льный акт о продлении сроков проверки и профилактического контроля и надзора с посещением субъекта (объекта) контроля и надзора регистрируются в отношении субъекта контроля и надзора с обязательным указанием объектов. </w:t>
      </w:r>
    </w:p>
    <w:p w:rsidR="00F92EDE" w:rsidRDefault="00A16C38">
      <w:pPr>
        <w:spacing w:after="0"/>
        <w:jc w:val="both"/>
      </w:pPr>
      <w:bookmarkStart w:id="793" w:name="z1582"/>
      <w:bookmarkEnd w:id="792"/>
      <w:r>
        <w:rPr>
          <w:color w:val="000000"/>
          <w:sz w:val="28"/>
        </w:rPr>
        <w:t xml:space="preserve">      Органы государственных доходов </w:t>
      </w:r>
      <w:r>
        <w:rPr>
          <w:color w:val="000000"/>
          <w:sz w:val="28"/>
        </w:rPr>
        <w:t>при проведении встречных налоговых проверок, предусмотренных Кодексом Республики Казахстан "О налогах и других обязательных платежах в бюджет" (Налоговый кодекс), уведомляют органы в области правовой статистики и специальных учетов по месту нахождения пров</w:t>
      </w:r>
      <w:r>
        <w:rPr>
          <w:color w:val="000000"/>
          <w:sz w:val="28"/>
        </w:rPr>
        <w:t>еряемого субъекта (объекта) контроля и надзора.</w:t>
      </w:r>
    </w:p>
    <w:p w:rsidR="00F92EDE" w:rsidRDefault="00A16C38">
      <w:pPr>
        <w:spacing w:after="0"/>
        <w:jc w:val="both"/>
      </w:pPr>
      <w:bookmarkStart w:id="794" w:name="z1583"/>
      <w:bookmarkEnd w:id="793"/>
      <w:r>
        <w:rPr>
          <w:color w:val="000000"/>
          <w:sz w:val="28"/>
        </w:rPr>
        <w:t>      Регистрация акта о назначении, дополнительного акта о продлении сроков проверки и профилактического контроля и надзора с посещением субъекта (объекта) контроля и надзора носит учетный характер и использ</w:t>
      </w:r>
      <w:r>
        <w:rPr>
          <w:color w:val="000000"/>
          <w:sz w:val="28"/>
        </w:rPr>
        <w:t>уется для формирования и совершенствования ведомственных систем управления рисками.</w:t>
      </w:r>
    </w:p>
    <w:p w:rsidR="00F92EDE" w:rsidRDefault="00A16C38">
      <w:pPr>
        <w:spacing w:after="0"/>
        <w:jc w:val="both"/>
      </w:pPr>
      <w:bookmarkStart w:id="795" w:name="z1584"/>
      <w:bookmarkEnd w:id="794"/>
      <w:r>
        <w:rPr>
          <w:color w:val="000000"/>
          <w:sz w:val="28"/>
        </w:rPr>
        <w:t xml:space="preserve">       2. Акт о назначении, дополнительный акт о продлении сроков проверки и профилактического контроля и надзора с посещением субъекта (объекта) контроля и надзора органом</w:t>
      </w:r>
      <w:r>
        <w:rPr>
          <w:color w:val="000000"/>
          <w:sz w:val="28"/>
        </w:rPr>
        <w:t xml:space="preserve"> контроля и надзора регистрируются до начала проверки и профилактического контроля и надзора с посещением субъекта (объекта) контроля и надзора в уполномоченном органе в области правовой статистики и специальных учетов путем их представления, в том числе в</w:t>
      </w:r>
      <w:r>
        <w:rPr>
          <w:color w:val="000000"/>
          <w:sz w:val="28"/>
        </w:rPr>
        <w:t xml:space="preserve"> электронной форме, территориальному органу уполномоченного органа в области правовой статистики и специальных учетов по месту нахождения субъекта (объекта) контроля и надзора. </w:t>
      </w:r>
    </w:p>
    <w:p w:rsidR="00F92EDE" w:rsidRDefault="00A16C38">
      <w:pPr>
        <w:spacing w:after="0"/>
        <w:jc w:val="both"/>
      </w:pPr>
      <w:bookmarkStart w:id="796" w:name="z1585"/>
      <w:bookmarkEnd w:id="795"/>
      <w:r>
        <w:rPr>
          <w:color w:val="000000"/>
          <w:sz w:val="28"/>
        </w:rPr>
        <w:t xml:space="preserve">       Акт о назначении профилактического контроля и надзора с посещением субъ</w:t>
      </w:r>
      <w:r>
        <w:rPr>
          <w:color w:val="000000"/>
          <w:sz w:val="28"/>
        </w:rPr>
        <w:t>екта (объекта) контроля и надзора по основаниям, предусмотренным подпунктами 1), 3) и 3-1) части одиннадцатой пункта 3 статьи 141 настоящего Кодекса, регистрируется в уполномоченном органе в области правовой статистики и специальных учетов путем его предст</w:t>
      </w:r>
      <w:r>
        <w:rPr>
          <w:color w:val="000000"/>
          <w:sz w:val="28"/>
        </w:rPr>
        <w:t>авления, в том числе в электронной форме, территориальному органу уполномоченного органа в области правовой статистики и специальных учетов по месту нахождения субъекта (объекта) контроля и надзора в течение следующего рабочего дня после дня начала профила</w:t>
      </w:r>
      <w:r>
        <w:rPr>
          <w:color w:val="000000"/>
          <w:sz w:val="28"/>
        </w:rPr>
        <w:t xml:space="preserve">ктического контроля и надзора с посещением субъекта (объекта) контроля и надзора. </w:t>
      </w:r>
    </w:p>
    <w:p w:rsidR="00F92EDE" w:rsidRDefault="00A16C38">
      <w:pPr>
        <w:spacing w:after="0"/>
        <w:jc w:val="both"/>
      </w:pPr>
      <w:bookmarkStart w:id="797" w:name="z1586"/>
      <w:bookmarkEnd w:id="796"/>
      <w:r>
        <w:rPr>
          <w:color w:val="000000"/>
          <w:sz w:val="28"/>
        </w:rPr>
        <w:t>      При регистрации акта о назначении проверки и профилактического контроля и надзора с посещением субъекта (объекта) контроля и надзора органом контроля и надзора предъяв</w:t>
      </w:r>
      <w:r>
        <w:rPr>
          <w:color w:val="000000"/>
          <w:sz w:val="28"/>
        </w:rPr>
        <w:t>ляются проверочные листы (при их наличии) с указанием пунктов требований, подлежащих проверке.</w:t>
      </w:r>
    </w:p>
    <w:p w:rsidR="00F92EDE" w:rsidRDefault="00A16C38">
      <w:pPr>
        <w:spacing w:after="0"/>
        <w:jc w:val="both"/>
      </w:pPr>
      <w:bookmarkStart w:id="798" w:name="z1587"/>
      <w:bookmarkEnd w:id="797"/>
      <w:r>
        <w:rPr>
          <w:color w:val="000000"/>
          <w:sz w:val="28"/>
        </w:rPr>
        <w:t>      Порядок регистрации актов о назначении, дополнительных актов о продлении сроков проверки и профилактического контроля и надзора с посещением субъекта (объе</w:t>
      </w:r>
      <w:r>
        <w:rPr>
          <w:color w:val="000000"/>
          <w:sz w:val="28"/>
        </w:rPr>
        <w:t>кта) контроля и надзора и их отмены, уведомлений о приостановлении, возобновлении, продлении сроков проверки и профилактического контроля и надзора с посещением субъекта (объекта) контроля и надзора, изменении состава участников и представлении информацион</w:t>
      </w:r>
      <w:r>
        <w:rPr>
          <w:color w:val="000000"/>
          <w:sz w:val="28"/>
        </w:rPr>
        <w:t>ных учетных документов о проверке и профилактическом контроле и надзоре с посещением субъекта (объекта) контроля и надзора и их результатах определяется Генеральной прокуратурой Республики Казахстан.</w:t>
      </w:r>
    </w:p>
    <w:p w:rsidR="00F92EDE" w:rsidRDefault="00A16C38">
      <w:pPr>
        <w:spacing w:after="0"/>
        <w:jc w:val="both"/>
      </w:pPr>
      <w:bookmarkStart w:id="799" w:name="z1588"/>
      <w:bookmarkEnd w:id="798"/>
      <w:r>
        <w:rPr>
          <w:color w:val="000000"/>
          <w:sz w:val="28"/>
        </w:rPr>
        <w:t>      3. В случае, когда необходимость проверки или проф</w:t>
      </w:r>
      <w:r>
        <w:rPr>
          <w:color w:val="000000"/>
          <w:sz w:val="28"/>
        </w:rPr>
        <w:t>илактического контроля и надзора с посещением субъекта (объекта) контроля и надзора вызвана сложившейся социально-экономической ситуацией, требующей немедленного устранения угрозы общественному порядку, здоровью населения и национальным интересам Республик</w:t>
      </w:r>
      <w:r>
        <w:rPr>
          <w:color w:val="000000"/>
          <w:sz w:val="28"/>
        </w:rPr>
        <w:t>и Казахстан, а также при проведении проверки и профилактического контроля и надзора с посещением субъекта (объекта) контроля и надзора во внеурочное время (ночное время, выходные или праздничные дни) в силу необходимости пресечения нарушений непосредственн</w:t>
      </w:r>
      <w:r>
        <w:rPr>
          <w:color w:val="000000"/>
          <w:sz w:val="28"/>
        </w:rPr>
        <w:t>о в момент их совершения и проведения неотложных действий для закрепления доказательств регистрация актов о назначении проверки и профилактического контроля и надзора производится в уполномоченном органе в области правовой статистики и специальных учетов в</w:t>
      </w:r>
      <w:r>
        <w:rPr>
          <w:color w:val="000000"/>
          <w:sz w:val="28"/>
        </w:rPr>
        <w:t xml:space="preserve"> течение следующего рабочего дня после начала проверки и профилактического контроля и надзора с посещением субъекта (объекта) контроля и надзора.</w:t>
      </w:r>
    </w:p>
    <w:bookmarkEnd w:id="799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146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</w:t>
      </w:r>
      <w:r>
        <w:rPr>
          <w:color w:val="FF0000"/>
          <w:sz w:val="28"/>
        </w:rPr>
        <w:t>ного опубликования).</w:t>
      </w:r>
      <w:r>
        <w:br/>
      </w:r>
    </w:p>
    <w:p w:rsidR="00F92EDE" w:rsidRDefault="00A16C38">
      <w:pPr>
        <w:spacing w:after="0"/>
      </w:pPr>
      <w:bookmarkStart w:id="800" w:name="z147"/>
      <w:r>
        <w:rPr>
          <w:b/>
          <w:color w:val="000000"/>
        </w:rPr>
        <w:t xml:space="preserve"> Статья 147. Порядок проведения проверки и профилактического  контроля и надзора с посещением субъекта (объекта)  контроля и надзора</w:t>
      </w:r>
    </w:p>
    <w:p w:rsidR="00F92EDE" w:rsidRDefault="00A16C38">
      <w:pPr>
        <w:spacing w:after="0"/>
        <w:jc w:val="both"/>
      </w:pPr>
      <w:bookmarkStart w:id="801" w:name="z1589"/>
      <w:bookmarkEnd w:id="800"/>
      <w:r>
        <w:rPr>
          <w:color w:val="000000"/>
          <w:sz w:val="28"/>
        </w:rPr>
        <w:t>      1. Орган контроля и надзора обязан известить в письменном виде субъект контроля и надзора (руко</w:t>
      </w:r>
      <w:r>
        <w:rPr>
          <w:color w:val="000000"/>
          <w:sz w:val="28"/>
        </w:rPr>
        <w:t>водителя юридического лица либо его уполномоченное лицо, физическое лицо) о начале проведения не менее чем за тридцать календарных дней до начала проверки по особому порядку проведения проверок с указанием даты начала проверки и предмета проведения проверк</w:t>
      </w:r>
      <w:r>
        <w:rPr>
          <w:color w:val="000000"/>
          <w:sz w:val="28"/>
        </w:rPr>
        <w:t>и.</w:t>
      </w:r>
    </w:p>
    <w:p w:rsidR="00F92EDE" w:rsidRDefault="00A16C38">
      <w:pPr>
        <w:spacing w:after="0"/>
        <w:jc w:val="both"/>
      </w:pPr>
      <w:bookmarkStart w:id="802" w:name="z1590"/>
      <w:bookmarkEnd w:id="801"/>
      <w:r>
        <w:rPr>
          <w:color w:val="000000"/>
          <w:sz w:val="28"/>
        </w:rPr>
        <w:t xml:space="preserve">       При проведении внеплановой проверки и профилактического контроля и надзора с посещением субъекта (объекта) контроля и надзора, за исключением случаев, предусмотренных подпунктами 1), 3), 3-1) и 6) части одиннадцатой пункта 3 статьи 141, подпункта</w:t>
      </w:r>
      <w:r>
        <w:rPr>
          <w:color w:val="000000"/>
          <w:sz w:val="28"/>
        </w:rPr>
        <w:t>ми 3), 4), 9) и 10) пункта 3, пунктами 6, 7 и 8 статьи 144 настоящего Кодекса, орган контроля и надзора обязан известить субъект контроля и надзора о начале проведения внеплановой проверки и профилактического контроля и надзора с посещением субъекта (объек</w:t>
      </w:r>
      <w:r>
        <w:rPr>
          <w:color w:val="000000"/>
          <w:sz w:val="28"/>
        </w:rPr>
        <w:t>та) контроля и надзора не менее чем за сутки до их начала с указанием предмета проведения проверки и профилактического контроля и надзора с посещением субъекта (объекта) контроля и надзора.</w:t>
      </w:r>
    </w:p>
    <w:p w:rsidR="00F92EDE" w:rsidRDefault="00A16C38">
      <w:pPr>
        <w:spacing w:after="0"/>
        <w:jc w:val="both"/>
      </w:pPr>
      <w:bookmarkStart w:id="803" w:name="z1591"/>
      <w:bookmarkEnd w:id="802"/>
      <w:r>
        <w:rPr>
          <w:color w:val="000000"/>
          <w:sz w:val="28"/>
        </w:rPr>
        <w:t>      Извещение о начале проведения проверки и профилактического к</w:t>
      </w:r>
      <w:r>
        <w:rPr>
          <w:color w:val="000000"/>
          <w:sz w:val="28"/>
        </w:rPr>
        <w:t>онтроля и надзора с посещением субъекта (объекта) контроля и надзора органом контроля и надзора вручается нарочно, направляется в форме заказного почтового отправления с уведомлением о вручении либо посредством электронного документа, подписанного электрон</w:t>
      </w:r>
      <w:r>
        <w:rPr>
          <w:color w:val="000000"/>
          <w:sz w:val="28"/>
        </w:rPr>
        <w:t>ной цифровой подписью, по адресу электронной почты субъекта контроля и надзора, если такой адрес ранее был представлен субъектом в орган контроля и надзора, или иным доступным способом.</w:t>
      </w:r>
    </w:p>
    <w:p w:rsidR="00F92EDE" w:rsidRDefault="00A16C38">
      <w:pPr>
        <w:spacing w:after="0"/>
        <w:jc w:val="both"/>
      </w:pPr>
      <w:bookmarkStart w:id="804" w:name="z1592"/>
      <w:bookmarkEnd w:id="803"/>
      <w:r>
        <w:rPr>
          <w:color w:val="000000"/>
          <w:sz w:val="28"/>
        </w:rPr>
        <w:t xml:space="preserve">      2. Проверки по особому порядку проведения проверок, внеплановые </w:t>
      </w:r>
      <w:r>
        <w:rPr>
          <w:color w:val="000000"/>
          <w:sz w:val="28"/>
        </w:rPr>
        <w:t>проверки, а также профилактический контроль и надзор с посещением субъекта (объекта) контроля и надзора осуществляются в рабочее время субъекта (объекта) контроля и надзора, установленное правилами внутреннего трудового распорядка, если иное не установлено</w:t>
      </w:r>
      <w:r>
        <w:rPr>
          <w:color w:val="000000"/>
          <w:sz w:val="28"/>
        </w:rPr>
        <w:t xml:space="preserve"> частью второй настоящего пункта.</w:t>
      </w:r>
    </w:p>
    <w:p w:rsidR="00F92EDE" w:rsidRDefault="00A16C38">
      <w:pPr>
        <w:spacing w:after="0"/>
        <w:jc w:val="both"/>
      </w:pPr>
      <w:bookmarkStart w:id="805" w:name="z1593"/>
      <w:bookmarkEnd w:id="804"/>
      <w:r>
        <w:rPr>
          <w:color w:val="000000"/>
          <w:sz w:val="28"/>
        </w:rPr>
        <w:t>      Внеплановая проверка может проводиться во внеурочное время (ночное время, выходные или праздничные дни) в силу необходимости пресечения нарушений непосредственно в момент их совершения.</w:t>
      </w:r>
    </w:p>
    <w:p w:rsidR="00F92EDE" w:rsidRDefault="00A16C38">
      <w:pPr>
        <w:spacing w:after="0"/>
        <w:jc w:val="both"/>
      </w:pPr>
      <w:bookmarkStart w:id="806" w:name="z1594"/>
      <w:bookmarkEnd w:id="805"/>
      <w:r>
        <w:rPr>
          <w:color w:val="000000"/>
          <w:sz w:val="28"/>
        </w:rPr>
        <w:t>      3. Должностные лица орга</w:t>
      </w:r>
      <w:r>
        <w:rPr>
          <w:color w:val="000000"/>
          <w:sz w:val="28"/>
        </w:rPr>
        <w:t>на контроля и надзора, прибывшие на объект для проверки или профилактического контроля и надзора с посещением субъекта (объекта) контроля и надзора, обязаны предъявить субъекту контроля и надзора:</w:t>
      </w:r>
    </w:p>
    <w:p w:rsidR="00F92EDE" w:rsidRDefault="00A16C38">
      <w:pPr>
        <w:spacing w:after="0"/>
        <w:jc w:val="both"/>
      </w:pPr>
      <w:bookmarkStart w:id="807" w:name="z1595"/>
      <w:bookmarkEnd w:id="806"/>
      <w:r>
        <w:rPr>
          <w:color w:val="000000"/>
          <w:sz w:val="28"/>
        </w:rPr>
        <w:t>      1) акт о назначении проверки или профилактического ко</w:t>
      </w:r>
      <w:r>
        <w:rPr>
          <w:color w:val="000000"/>
          <w:sz w:val="28"/>
        </w:rPr>
        <w:t>нтроля и надзора с посещением субъекта (объекта) контроля и надзора с отметкой о регистрации в уполномоченном органе в области правовой статистики и специальных учетов;</w:t>
      </w:r>
    </w:p>
    <w:bookmarkEnd w:id="807"/>
    <w:p w:rsidR="00F92EDE" w:rsidRDefault="00A16C38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В подпункт 2) предусмотрено изменение Законом РК от 26.11.2019 № 273-VI (вводится в действие по истечении шести месяцев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служебное удостоверение;</w:t>
      </w:r>
    </w:p>
    <w:p w:rsidR="00F92EDE" w:rsidRDefault="00A16C38">
      <w:pPr>
        <w:spacing w:after="0"/>
        <w:jc w:val="both"/>
      </w:pPr>
      <w:bookmarkStart w:id="808" w:name="z1597"/>
      <w:r>
        <w:rPr>
          <w:color w:val="000000"/>
          <w:sz w:val="28"/>
        </w:rPr>
        <w:t>      3) при необходимости – разрешение комп</w:t>
      </w:r>
      <w:r>
        <w:rPr>
          <w:color w:val="000000"/>
          <w:sz w:val="28"/>
        </w:rPr>
        <w:t>етентного органа на посещение режимных объектов;</w:t>
      </w:r>
    </w:p>
    <w:p w:rsidR="00F92EDE" w:rsidRDefault="00A16C38">
      <w:pPr>
        <w:spacing w:after="0"/>
        <w:jc w:val="both"/>
      </w:pPr>
      <w:bookmarkStart w:id="809" w:name="z1598"/>
      <w:bookmarkEnd w:id="808"/>
      <w:r>
        <w:rPr>
          <w:color w:val="000000"/>
          <w:sz w:val="28"/>
        </w:rPr>
        <w:t>      4) медицинский допуск, наличие которого необходимо для посещения объектов, выданный в порядке, определенном уполномоченным органом в области здравоохранения.</w:t>
      </w:r>
    </w:p>
    <w:p w:rsidR="00F92EDE" w:rsidRDefault="00A16C38">
      <w:pPr>
        <w:spacing w:after="0"/>
        <w:jc w:val="both"/>
      </w:pPr>
      <w:bookmarkStart w:id="810" w:name="z1599"/>
      <w:bookmarkEnd w:id="809"/>
      <w:r>
        <w:rPr>
          <w:color w:val="000000"/>
          <w:sz w:val="28"/>
        </w:rPr>
        <w:t>      Началом проведения проверки или профи</w:t>
      </w:r>
      <w:r>
        <w:rPr>
          <w:color w:val="000000"/>
          <w:sz w:val="28"/>
        </w:rPr>
        <w:t>лактического контроля и надзора с посещением субъекта (объекта) контроля и надзора считается дата вручения субъекту контроля и надзора (руководителю юридического лица либо его уполномоченному лицу, физическому лицу) акта о назначении проверки или профилакт</w:t>
      </w:r>
      <w:r>
        <w:rPr>
          <w:color w:val="000000"/>
          <w:sz w:val="28"/>
        </w:rPr>
        <w:t>ического контроля и надзора с посещением субъекта (объекта) контроля и надзора, а также ознакомления субъекта контроля и надзора с проверочным листом с указанием пунктов требований, подлежащих проверке и профилактическому контролю и надзору с посещением су</w:t>
      </w:r>
      <w:r>
        <w:rPr>
          <w:color w:val="000000"/>
          <w:sz w:val="28"/>
        </w:rPr>
        <w:t>бъекта (объекта) контроля и надзора.</w:t>
      </w:r>
    </w:p>
    <w:p w:rsidR="00F92EDE" w:rsidRDefault="00A16C38">
      <w:pPr>
        <w:spacing w:after="0"/>
        <w:jc w:val="both"/>
      </w:pPr>
      <w:bookmarkStart w:id="811" w:name="z1600"/>
      <w:bookmarkEnd w:id="810"/>
      <w:r>
        <w:rPr>
          <w:color w:val="000000"/>
          <w:sz w:val="28"/>
        </w:rPr>
        <w:t xml:space="preserve">      4. В случаях отказа в принятии акта о назначении проверки или профилактического контроля и надзора с посещением субъекта (объекта) контроля и надзора, ознакомлении с проверочным листом, а также воспрепятствования </w:t>
      </w:r>
      <w:r>
        <w:rPr>
          <w:color w:val="000000"/>
          <w:sz w:val="28"/>
        </w:rPr>
        <w:t>доступу должностного лица органа контроля и надзора, осуществляющего проверку или профилактический контроль и надзор с посещением субъекта (объекта) контроля и надзора, к материалам, необходимым для проведения проверки или профилактического контроля и надз</w:t>
      </w:r>
      <w:r>
        <w:rPr>
          <w:color w:val="000000"/>
          <w:sz w:val="28"/>
        </w:rPr>
        <w:t>ора с посещением субъекта (объекта) контроля и надзора, составляется протокол. Протокол подписывается должностным лицом органа контроля и надзора, осуществляющим проверку или профилактический контроль и надзор с посещением субъекта (объекта) контроля и над</w:t>
      </w:r>
      <w:r>
        <w:rPr>
          <w:color w:val="000000"/>
          <w:sz w:val="28"/>
        </w:rPr>
        <w:t>зора, и руководителем юридического лица либо его уполномоченным лицом, физическим лицом.</w:t>
      </w:r>
    </w:p>
    <w:p w:rsidR="00F92EDE" w:rsidRDefault="00A16C38">
      <w:pPr>
        <w:spacing w:after="0"/>
        <w:jc w:val="both"/>
      </w:pPr>
      <w:bookmarkStart w:id="812" w:name="z1601"/>
      <w:bookmarkEnd w:id="811"/>
      <w:r>
        <w:rPr>
          <w:color w:val="000000"/>
          <w:sz w:val="28"/>
        </w:rPr>
        <w:t>      Руководитель юридического лица либо его уполномоченное лицо, физическое лицо вправе отказаться от подписания протокола, дав письменное объяснение причины отказа.</w:t>
      </w:r>
      <w:r>
        <w:rPr>
          <w:color w:val="000000"/>
          <w:sz w:val="28"/>
        </w:rPr>
        <w:t xml:space="preserve"> Отказ от получения акта о назначении проверки или профилактического контроля и надзора с посещением субъекта (объекта) контроля и надзора не является основанием для отмены проверки или профилактического контроля и надзора с посещением субъекта (объекта) к</w:t>
      </w:r>
      <w:r>
        <w:rPr>
          <w:color w:val="000000"/>
          <w:sz w:val="28"/>
        </w:rPr>
        <w:t>онтроля и надзора.</w:t>
      </w:r>
    </w:p>
    <w:p w:rsidR="00F92EDE" w:rsidRDefault="00A16C38">
      <w:pPr>
        <w:spacing w:after="0"/>
        <w:jc w:val="both"/>
      </w:pPr>
      <w:bookmarkStart w:id="813" w:name="z1602"/>
      <w:bookmarkEnd w:id="812"/>
      <w:r>
        <w:rPr>
          <w:color w:val="000000"/>
          <w:sz w:val="28"/>
        </w:rPr>
        <w:t>      5. Проверка и профилактический контроль и надзор с посещением субъекта (объекта) контроля и надзора могут проводиться только тем должностным лицом (лицами), которое (которые) указано (указаны) в акте о назначении проверки или профи</w:t>
      </w:r>
      <w:r>
        <w:rPr>
          <w:color w:val="000000"/>
          <w:sz w:val="28"/>
        </w:rPr>
        <w:t xml:space="preserve">лактического контроля и надзора с посещением субъекта (объекта) контроля и надзора. При этом состав должностных лиц, проводящих проверку или профилактический контроль и надзор с посещением субъекта (объекта) контроля и надзора, может изменяться по решению </w:t>
      </w:r>
      <w:r>
        <w:rPr>
          <w:color w:val="000000"/>
          <w:sz w:val="28"/>
        </w:rPr>
        <w:t xml:space="preserve">органа контроля и надзора, о чем субъект контроля и надзора и уполномоченный орган в области правовой статистики и специальных учетов уведомляются до начала участия в проверке лиц, не указанных в акте о назначении проверки или профилактического контроля и </w:t>
      </w:r>
      <w:r>
        <w:rPr>
          <w:color w:val="000000"/>
          <w:sz w:val="28"/>
        </w:rPr>
        <w:t>надзора с посещением субъекта (объекта) контроля и надзора, с указанием причины замены.</w:t>
      </w:r>
    </w:p>
    <w:p w:rsidR="00F92EDE" w:rsidRDefault="00A16C38">
      <w:pPr>
        <w:spacing w:after="0"/>
        <w:jc w:val="both"/>
      </w:pPr>
      <w:bookmarkStart w:id="814" w:name="z1603"/>
      <w:bookmarkEnd w:id="813"/>
      <w:r>
        <w:rPr>
          <w:color w:val="000000"/>
          <w:sz w:val="28"/>
        </w:rPr>
        <w:t>      6. При необходимости одновременного проведения проверки и профилактического контроля и надзора с посещением субъекта (объекта) контроля и надзора несколькими орга</w:t>
      </w:r>
      <w:r>
        <w:rPr>
          <w:color w:val="000000"/>
          <w:sz w:val="28"/>
        </w:rPr>
        <w:t>нами контроля и надзора каждый из данных органов обязан оформить акт о назначении проверки и профилактического контроля и надзора с посещением субъекта (объекта) контроля и надзора в отношении субъекта контроля и надзора и зарегистрировать его в уполномоче</w:t>
      </w:r>
      <w:r>
        <w:rPr>
          <w:color w:val="000000"/>
          <w:sz w:val="28"/>
        </w:rPr>
        <w:t>нном органе в области правовой статистики и специальных учетов.</w:t>
      </w:r>
    </w:p>
    <w:p w:rsidR="00F92EDE" w:rsidRDefault="00A16C38">
      <w:pPr>
        <w:spacing w:after="0"/>
        <w:jc w:val="both"/>
      </w:pPr>
      <w:bookmarkStart w:id="815" w:name="z1604"/>
      <w:bookmarkEnd w:id="814"/>
      <w:r>
        <w:rPr>
          <w:color w:val="000000"/>
          <w:sz w:val="28"/>
        </w:rPr>
        <w:t xml:space="preserve">      При необходимости одновременного проведения проверки и профилактического контроля и надзора с посещением субъекта (объекта) контроля и надзора нескольких субъектов контроля и надзора по </w:t>
      </w:r>
      <w:r>
        <w:rPr>
          <w:color w:val="000000"/>
          <w:sz w:val="28"/>
        </w:rPr>
        <w:t>одному и тому же кругу вопросов одним органом контроля и надзора данный орган обязан оформить акт о назначении проверки или профилактического контроля и надзора с посещением субъекта (объекта) контроля и надзора на каждого субъекта контроля и надзора и зар</w:t>
      </w:r>
      <w:r>
        <w:rPr>
          <w:color w:val="000000"/>
          <w:sz w:val="28"/>
        </w:rPr>
        <w:t>егистрировать его в уполномоченном органе в области правовой статистики и специальных учетов, за исключением налоговой проверки, проводимой по вопросам:</w:t>
      </w:r>
    </w:p>
    <w:p w:rsidR="00F92EDE" w:rsidRDefault="00A16C38">
      <w:pPr>
        <w:spacing w:after="0"/>
        <w:jc w:val="both"/>
      </w:pPr>
      <w:bookmarkStart w:id="816" w:name="z1605"/>
      <w:bookmarkEnd w:id="815"/>
      <w:r>
        <w:rPr>
          <w:color w:val="000000"/>
          <w:sz w:val="28"/>
        </w:rPr>
        <w:t>      1) постановки на регистрационный учет в налоговых органах;</w:t>
      </w:r>
    </w:p>
    <w:p w:rsidR="00F92EDE" w:rsidRDefault="00A16C38">
      <w:pPr>
        <w:spacing w:after="0"/>
        <w:jc w:val="both"/>
      </w:pPr>
      <w:bookmarkStart w:id="817" w:name="z1606"/>
      <w:bookmarkEnd w:id="816"/>
      <w:r>
        <w:rPr>
          <w:color w:val="000000"/>
          <w:sz w:val="28"/>
        </w:rPr>
        <w:t>      2) наличия контрольно-кассовых м</w:t>
      </w:r>
      <w:r>
        <w:rPr>
          <w:color w:val="000000"/>
          <w:sz w:val="28"/>
        </w:rPr>
        <w:t>ашин;</w:t>
      </w:r>
    </w:p>
    <w:p w:rsidR="00F92EDE" w:rsidRDefault="00A16C38">
      <w:pPr>
        <w:spacing w:after="0"/>
        <w:jc w:val="both"/>
      </w:pPr>
      <w:bookmarkStart w:id="818" w:name="z1607"/>
      <w:bookmarkEnd w:id="817"/>
      <w:r>
        <w:rPr>
          <w:color w:val="000000"/>
          <w:sz w:val="28"/>
        </w:rPr>
        <w:t>      3) наличия и подлинности акцизных и учетно-контрольных марок;</w:t>
      </w:r>
    </w:p>
    <w:p w:rsidR="00F92EDE" w:rsidRDefault="00A16C38">
      <w:pPr>
        <w:spacing w:after="0"/>
        <w:jc w:val="both"/>
      </w:pPr>
      <w:bookmarkStart w:id="819" w:name="z1608"/>
      <w:bookmarkEnd w:id="818"/>
      <w:r>
        <w:rPr>
          <w:color w:val="000000"/>
          <w:sz w:val="28"/>
        </w:rPr>
        <w:t>      4) наличия и подлинности сопроводительных накладных на алкогольную продукцию, нефтепродукты и биотопливо;</w:t>
      </w:r>
    </w:p>
    <w:p w:rsidR="00F92EDE" w:rsidRDefault="00A16C38">
      <w:pPr>
        <w:spacing w:after="0"/>
        <w:jc w:val="both"/>
      </w:pPr>
      <w:bookmarkStart w:id="820" w:name="z1609"/>
      <w:bookmarkEnd w:id="819"/>
      <w:r>
        <w:rPr>
          <w:color w:val="000000"/>
          <w:sz w:val="28"/>
        </w:rPr>
        <w:t>      5) наличия лицензии;</w:t>
      </w:r>
    </w:p>
    <w:p w:rsidR="00F92EDE" w:rsidRDefault="00A16C38">
      <w:pPr>
        <w:spacing w:after="0"/>
        <w:jc w:val="both"/>
      </w:pPr>
      <w:bookmarkStart w:id="821" w:name="z1610"/>
      <w:bookmarkEnd w:id="820"/>
      <w:r>
        <w:rPr>
          <w:color w:val="000000"/>
          <w:sz w:val="28"/>
        </w:rPr>
        <w:t>      6) наличия оборудования (устройства),</w:t>
      </w:r>
      <w:r>
        <w:rPr>
          <w:color w:val="000000"/>
          <w:sz w:val="28"/>
        </w:rPr>
        <w:t xml:space="preserve"> предназначенного для осуществления платежей с использованием платежных карточек;</w:t>
      </w:r>
    </w:p>
    <w:p w:rsidR="00F92EDE" w:rsidRDefault="00A16C38">
      <w:pPr>
        <w:spacing w:after="0"/>
        <w:jc w:val="both"/>
      </w:pPr>
      <w:bookmarkStart w:id="822" w:name="z1611"/>
      <w:bookmarkEnd w:id="821"/>
      <w:r>
        <w:rPr>
          <w:color w:val="000000"/>
          <w:sz w:val="28"/>
        </w:rPr>
        <w:t>      7) наличия товарно-транспортных накладных на импортируемые товары и соответствия наименования товаров сведениям, указанным в товарно-транспортных накладных, при проверк</w:t>
      </w:r>
      <w:r>
        <w:rPr>
          <w:color w:val="000000"/>
          <w:sz w:val="28"/>
        </w:rPr>
        <w:t>е автотранспортных средств на постах транспортного контроля или органов внутренних дел;</w:t>
      </w:r>
    </w:p>
    <w:p w:rsidR="00F92EDE" w:rsidRDefault="00A16C38">
      <w:pPr>
        <w:spacing w:after="0"/>
        <w:jc w:val="both"/>
      </w:pPr>
      <w:bookmarkStart w:id="823" w:name="z1612"/>
      <w:bookmarkEnd w:id="822"/>
      <w:r>
        <w:rPr>
          <w:color w:val="000000"/>
          <w:sz w:val="28"/>
        </w:rPr>
        <w:t>      8) наличия документов, предусмотренных нормативными правовыми актами Республики Казахстан, принятыми в реализацию международных договоров, ратифицированных Респуб</w:t>
      </w:r>
      <w:r>
        <w:rPr>
          <w:color w:val="000000"/>
          <w:sz w:val="28"/>
        </w:rPr>
        <w:t>ликой Казахстан, при вывозе товаров с территории Республики Казахстан на территорию государств-членов Евразийского экономического союза и соответствия товаров сведениям, указанным в документах.</w:t>
      </w:r>
    </w:p>
    <w:bookmarkEnd w:id="823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147 в редакции Закона РК от 24.05.2018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</w:t>
      </w:r>
      <w:r>
        <w:rPr>
          <w:color w:val="FF0000"/>
          <w:sz w:val="28"/>
        </w:rPr>
        <w:t>ициального опубликования).</w:t>
      </w:r>
      <w:r>
        <w:br/>
      </w:r>
    </w:p>
    <w:p w:rsidR="00F92EDE" w:rsidRDefault="00A16C38">
      <w:pPr>
        <w:spacing w:after="0"/>
      </w:pPr>
      <w:bookmarkStart w:id="824" w:name="z148"/>
      <w:r>
        <w:rPr>
          <w:b/>
          <w:color w:val="000000"/>
        </w:rPr>
        <w:t xml:space="preserve"> Статья 148. Сроки проведения проверки и профилактического контроля и надзора с посещением субъекта (объекта) контроля и надзора</w:t>
      </w:r>
    </w:p>
    <w:p w:rsidR="00F92EDE" w:rsidRDefault="00A16C38">
      <w:pPr>
        <w:spacing w:after="0"/>
        <w:jc w:val="both"/>
      </w:pPr>
      <w:bookmarkStart w:id="825" w:name="z1613"/>
      <w:bookmarkEnd w:id="824"/>
      <w:r>
        <w:rPr>
          <w:color w:val="000000"/>
          <w:sz w:val="28"/>
        </w:rPr>
        <w:t xml:space="preserve">      1. Сроки проведения проверки и профилактического контроля и надзора с посещением субъекта </w:t>
      </w:r>
      <w:r>
        <w:rPr>
          <w:color w:val="000000"/>
          <w:sz w:val="28"/>
        </w:rPr>
        <w:t>(объекта) контроля и надзора устанавливаются с учетом объема предстоящих работ, а также поставленных задач и не должны превышать:</w:t>
      </w:r>
    </w:p>
    <w:p w:rsidR="00F92EDE" w:rsidRDefault="00A16C38">
      <w:pPr>
        <w:spacing w:after="0"/>
        <w:jc w:val="both"/>
      </w:pPr>
      <w:bookmarkStart w:id="826" w:name="z1614"/>
      <w:bookmarkEnd w:id="825"/>
      <w:r>
        <w:rPr>
          <w:color w:val="000000"/>
          <w:sz w:val="28"/>
        </w:rPr>
        <w:t>      1) для субъектов микропредпринимательства – не более пяти рабочих дней и с продлением до пяти рабочих дней;</w:t>
      </w:r>
    </w:p>
    <w:p w:rsidR="00F92EDE" w:rsidRDefault="00A16C38">
      <w:pPr>
        <w:spacing w:after="0"/>
        <w:jc w:val="both"/>
      </w:pPr>
      <w:bookmarkStart w:id="827" w:name="z1615"/>
      <w:bookmarkEnd w:id="826"/>
      <w:r>
        <w:rPr>
          <w:color w:val="000000"/>
          <w:sz w:val="28"/>
        </w:rPr>
        <w:t xml:space="preserve">       2) дл</w:t>
      </w:r>
      <w:r>
        <w:rPr>
          <w:color w:val="000000"/>
          <w:sz w:val="28"/>
        </w:rPr>
        <w:t xml:space="preserve">я субъектов малого, среднего и крупного предпринимательства, а также субъектов контроля и надзора, не являющихся субъектами частного предпринимательства: </w:t>
      </w:r>
    </w:p>
    <w:p w:rsidR="00F92EDE" w:rsidRDefault="00A16C38">
      <w:pPr>
        <w:spacing w:after="0"/>
        <w:jc w:val="both"/>
      </w:pPr>
      <w:bookmarkStart w:id="828" w:name="z1616"/>
      <w:bookmarkEnd w:id="827"/>
      <w:r>
        <w:rPr>
          <w:color w:val="000000"/>
          <w:sz w:val="28"/>
        </w:rPr>
        <w:t>      при проведении внеплановых проверок – не более десяти рабочих дней и с продлением до десяти раб</w:t>
      </w:r>
      <w:r>
        <w:rPr>
          <w:color w:val="000000"/>
          <w:sz w:val="28"/>
        </w:rPr>
        <w:t>очих дней;</w:t>
      </w:r>
    </w:p>
    <w:p w:rsidR="00F92EDE" w:rsidRDefault="00A16C38">
      <w:pPr>
        <w:spacing w:after="0"/>
        <w:jc w:val="both"/>
      </w:pPr>
      <w:bookmarkStart w:id="829" w:name="z1617"/>
      <w:bookmarkEnd w:id="828"/>
      <w:r>
        <w:rPr>
          <w:color w:val="000000"/>
          <w:sz w:val="28"/>
        </w:rPr>
        <w:t>      при проведении проверок, проводимых по особому порядку, и профилактического контроля и надзора с посещением субъекта (объекта) контроля и надзора – не более пятнадцати рабочих дней и с продлением до пятнадцати рабочих дней;</w:t>
      </w:r>
    </w:p>
    <w:p w:rsidR="00F92EDE" w:rsidRDefault="00A16C38">
      <w:pPr>
        <w:spacing w:after="0"/>
        <w:jc w:val="both"/>
      </w:pPr>
      <w:bookmarkStart w:id="830" w:name="z1618"/>
      <w:bookmarkEnd w:id="829"/>
      <w:r>
        <w:rPr>
          <w:color w:val="000000"/>
          <w:sz w:val="28"/>
        </w:rPr>
        <w:t>      3) в обла</w:t>
      </w:r>
      <w:r>
        <w:rPr>
          <w:color w:val="000000"/>
          <w:sz w:val="28"/>
        </w:rPr>
        <w:t>сти ветеринарии, карантина и защиты растений, семеноводства, зернового и хлопкового рынка – не более пяти рабочих дней и с продлением до пяти рабочих дней;</w:t>
      </w:r>
    </w:p>
    <w:p w:rsidR="00F92EDE" w:rsidRDefault="00A16C38">
      <w:pPr>
        <w:spacing w:after="0"/>
        <w:jc w:val="both"/>
      </w:pPr>
      <w:bookmarkStart w:id="831" w:name="z1619"/>
      <w:bookmarkEnd w:id="830"/>
      <w:r>
        <w:rPr>
          <w:color w:val="000000"/>
          <w:sz w:val="28"/>
        </w:rPr>
        <w:t>      4) в области соблюдения трудового законодательства Республики Казахстан в части безопасности и</w:t>
      </w:r>
      <w:r>
        <w:rPr>
          <w:color w:val="000000"/>
          <w:sz w:val="28"/>
        </w:rPr>
        <w:t xml:space="preserve"> охраны труда на строительных объектах с учетом их технической сложности:</w:t>
      </w:r>
    </w:p>
    <w:p w:rsidR="00F92EDE" w:rsidRDefault="00A16C38">
      <w:pPr>
        <w:spacing w:after="0"/>
        <w:jc w:val="both"/>
      </w:pPr>
      <w:bookmarkStart w:id="832" w:name="z1620"/>
      <w:bookmarkEnd w:id="831"/>
      <w:r>
        <w:rPr>
          <w:color w:val="000000"/>
          <w:sz w:val="28"/>
        </w:rPr>
        <w:t>      относящихся к технически сложным объектам, – не более пяти рабочих дней и с продлением до пяти рабочих дней;</w:t>
      </w:r>
    </w:p>
    <w:p w:rsidR="00F92EDE" w:rsidRDefault="00A16C38">
      <w:pPr>
        <w:spacing w:after="0"/>
        <w:jc w:val="both"/>
      </w:pPr>
      <w:bookmarkStart w:id="833" w:name="z1621"/>
      <w:bookmarkEnd w:id="832"/>
      <w:r>
        <w:rPr>
          <w:color w:val="000000"/>
          <w:sz w:val="28"/>
        </w:rPr>
        <w:t>      не относящихся к технически сложным объектам, – не более четы</w:t>
      </w:r>
      <w:r>
        <w:rPr>
          <w:color w:val="000000"/>
          <w:sz w:val="28"/>
        </w:rPr>
        <w:t>рех часов рабочего дня и с продлением до восьми часов рабочего дня.</w:t>
      </w:r>
    </w:p>
    <w:p w:rsidR="00F92EDE" w:rsidRDefault="00A16C38">
      <w:pPr>
        <w:spacing w:after="0"/>
        <w:jc w:val="both"/>
      </w:pPr>
      <w:bookmarkStart w:id="834" w:name="z1622"/>
      <w:bookmarkEnd w:id="833"/>
      <w:r>
        <w:rPr>
          <w:color w:val="000000"/>
          <w:sz w:val="28"/>
        </w:rPr>
        <w:t>      2. Сроки проведения проверки и профилактического контроля и надзора с посещением субъекта (объекта) контроля и надзора могут быть продлены только один раз в сроки, определенные пункт</w:t>
      </w:r>
      <w:r>
        <w:rPr>
          <w:color w:val="000000"/>
          <w:sz w:val="28"/>
        </w:rPr>
        <w:t>ом 1 настоящей статьи, руководителем органа контроля и надзора (либо лицом, исполняющим его обязанности) только в случаях необходимости:</w:t>
      </w:r>
    </w:p>
    <w:p w:rsidR="00F92EDE" w:rsidRDefault="00A16C38">
      <w:pPr>
        <w:spacing w:after="0"/>
        <w:jc w:val="both"/>
      </w:pPr>
      <w:bookmarkStart w:id="835" w:name="z1623"/>
      <w:bookmarkEnd w:id="834"/>
      <w:r>
        <w:rPr>
          <w:color w:val="000000"/>
          <w:sz w:val="28"/>
        </w:rPr>
        <w:t>      1) получения информации от иностранных государственных органов в рамках международных договоров Республики Казахс</w:t>
      </w:r>
      <w:r>
        <w:rPr>
          <w:color w:val="000000"/>
          <w:sz w:val="28"/>
        </w:rPr>
        <w:t>тан;</w:t>
      </w:r>
    </w:p>
    <w:p w:rsidR="00F92EDE" w:rsidRDefault="00A16C38">
      <w:pPr>
        <w:spacing w:after="0"/>
        <w:jc w:val="both"/>
      </w:pPr>
      <w:bookmarkStart w:id="836" w:name="z1624"/>
      <w:bookmarkEnd w:id="835"/>
      <w:r>
        <w:rPr>
          <w:color w:val="000000"/>
          <w:sz w:val="28"/>
        </w:rPr>
        <w:t>      2) установления местонахождения лица, в отношении которого проводятся проверка и профилактический контроль и надзор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837" w:name="z1625"/>
      <w:bookmarkEnd w:id="836"/>
      <w:r>
        <w:rPr>
          <w:color w:val="000000"/>
          <w:sz w:val="28"/>
        </w:rPr>
        <w:t>      3) получения результатов лабораторных исследований санитарно-эпидемиоло</w:t>
      </w:r>
      <w:r>
        <w:rPr>
          <w:color w:val="000000"/>
          <w:sz w:val="28"/>
        </w:rPr>
        <w:t>гической экспертизы.</w:t>
      </w:r>
    </w:p>
    <w:p w:rsidR="00F92EDE" w:rsidRDefault="00A16C38">
      <w:pPr>
        <w:spacing w:after="0"/>
        <w:jc w:val="both"/>
      </w:pPr>
      <w:bookmarkStart w:id="838" w:name="z1626"/>
      <w:bookmarkEnd w:id="837"/>
      <w:r>
        <w:rPr>
          <w:color w:val="000000"/>
          <w:sz w:val="28"/>
        </w:rPr>
        <w:t>      В случае продления сроков проверки и профилактического контроля и надзора с посещением субъекта (объекта) контроля и надзора орган контроля и надзора в обязательном порядке оформляет дополнительный акт о продлении проверки и проф</w:t>
      </w:r>
      <w:r>
        <w:rPr>
          <w:color w:val="000000"/>
          <w:sz w:val="28"/>
        </w:rPr>
        <w:t>илактического контроля и надзора с посещением субъекта (объекта) контроля и надзора с регистрацией в уполномоченном органе в области правовой статистики и специальных учетов, в котором указываются номер и дата регистрации предыдущего акта о назначении пров</w:t>
      </w:r>
      <w:r>
        <w:rPr>
          <w:color w:val="000000"/>
          <w:sz w:val="28"/>
        </w:rPr>
        <w:t>ерки или профилактического контроля и надзора с посещением субъекта (объекта) контроля и надзора и причина продления.</w:t>
      </w:r>
    </w:p>
    <w:p w:rsidR="00F92EDE" w:rsidRDefault="00A16C38">
      <w:pPr>
        <w:spacing w:after="0"/>
        <w:jc w:val="both"/>
      </w:pPr>
      <w:bookmarkStart w:id="839" w:name="z1627"/>
      <w:bookmarkEnd w:id="838"/>
      <w:r>
        <w:rPr>
          <w:color w:val="000000"/>
          <w:sz w:val="28"/>
        </w:rPr>
        <w:t xml:space="preserve">       В случае продления сроков проверки и профилактического контроля и надзора с посещением субъекта (объекта) контроля и надзора орган </w:t>
      </w:r>
      <w:r>
        <w:rPr>
          <w:color w:val="000000"/>
          <w:sz w:val="28"/>
        </w:rPr>
        <w:t xml:space="preserve">контроля и надзора в обязательном порядке уведомляет об этом субъект контроля и надзора (руководителя юридического лица либо его уполномоченное лицо, физическое лицо). </w:t>
      </w:r>
    </w:p>
    <w:p w:rsidR="00F92EDE" w:rsidRDefault="00A16C38">
      <w:pPr>
        <w:spacing w:after="0"/>
        <w:jc w:val="both"/>
      </w:pPr>
      <w:bookmarkStart w:id="840" w:name="z1628"/>
      <w:bookmarkEnd w:id="839"/>
      <w:r>
        <w:rPr>
          <w:color w:val="000000"/>
          <w:sz w:val="28"/>
        </w:rPr>
        <w:t xml:space="preserve">      Уведомление о продлении сроков проверки и профилактического контроля и надзора с </w:t>
      </w:r>
      <w:r>
        <w:rPr>
          <w:color w:val="000000"/>
          <w:sz w:val="28"/>
        </w:rPr>
        <w:t>посещением субъекта (объекта) контроля и надзора направляется органом контроля и надзора за один рабочий день до продления в форме заказного почтового отправления с уведомлением о вручении либо посредством электронного документа, подписанного электронной ц</w:t>
      </w:r>
      <w:r>
        <w:rPr>
          <w:color w:val="000000"/>
          <w:sz w:val="28"/>
        </w:rPr>
        <w:t>ифровой подписью, по адресу электронной почты субъекта контроля и надзора, если такой адрес ранее был представлен субъектом в орган контроля и надзора, или иным доступным способом.</w:t>
      </w:r>
    </w:p>
    <w:p w:rsidR="00F92EDE" w:rsidRDefault="00A16C38">
      <w:pPr>
        <w:spacing w:after="0"/>
        <w:jc w:val="both"/>
      </w:pPr>
      <w:bookmarkStart w:id="841" w:name="z1629"/>
      <w:bookmarkEnd w:id="840"/>
      <w:r>
        <w:rPr>
          <w:color w:val="000000"/>
          <w:sz w:val="28"/>
        </w:rPr>
        <w:t>      Особенности порядка и сроки проведения, продления и приостановления п</w:t>
      </w:r>
      <w:r>
        <w:rPr>
          <w:color w:val="000000"/>
          <w:sz w:val="28"/>
        </w:rPr>
        <w:t>роверок и иных форм государственного контроля, осуществляемых органами государственных доходов, определяются Кодексом Республики Казахстан "О налогах и других обязательных платежах в бюджет" (Налоговый кодекс).</w:t>
      </w:r>
    </w:p>
    <w:bookmarkEnd w:id="841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148 в редакции Закона РК</w:t>
      </w:r>
      <w:r>
        <w:rPr>
          <w:color w:val="FF0000"/>
          <w:sz w:val="28"/>
        </w:rPr>
        <w:t xml:space="preserve">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842" w:name="z149"/>
      <w:r>
        <w:rPr>
          <w:b/>
          <w:color w:val="000000"/>
        </w:rPr>
        <w:t xml:space="preserve"> Статья 149. Порядок отбора образцов продукции для экспертизы (анализа, испытания)</w:t>
      </w:r>
    </w:p>
    <w:p w:rsidR="00F92EDE" w:rsidRDefault="00A16C38">
      <w:pPr>
        <w:spacing w:after="0"/>
        <w:jc w:val="both"/>
      </w:pPr>
      <w:bookmarkStart w:id="843" w:name="z714"/>
      <w:bookmarkEnd w:id="842"/>
      <w:r>
        <w:rPr>
          <w:color w:val="000000"/>
          <w:sz w:val="28"/>
        </w:rPr>
        <w:t xml:space="preserve">      1. Отбор образцов продукции для </w:t>
      </w:r>
      <w:r>
        <w:rPr>
          <w:color w:val="000000"/>
          <w:sz w:val="28"/>
        </w:rPr>
        <w:t>проведения контроля и надзора, в том числе количество отбираемых образцов, определяется в соответствии с требованиями нормативных правовых актов и нормативных документов Республики Казахстан на продукцию и методы испытаний продукции.</w:t>
      </w:r>
    </w:p>
    <w:p w:rsidR="00F92EDE" w:rsidRDefault="00A16C38">
      <w:pPr>
        <w:spacing w:after="0"/>
        <w:jc w:val="both"/>
      </w:pPr>
      <w:bookmarkStart w:id="844" w:name="z715"/>
      <w:bookmarkEnd w:id="843"/>
      <w:r>
        <w:rPr>
          <w:color w:val="000000"/>
          <w:sz w:val="28"/>
        </w:rPr>
        <w:t>      2. Отбор образцо</w:t>
      </w:r>
      <w:r>
        <w:rPr>
          <w:color w:val="000000"/>
          <w:sz w:val="28"/>
        </w:rPr>
        <w:t>в продукции производится должностным лицом органа контроля и надзора в присутствии руководителя или представителя проверяемого субъекта и уполномоченного лица проверяемого субъекта и удостоверяется актом отбора образцов продукции.</w:t>
      </w:r>
    </w:p>
    <w:bookmarkEnd w:id="844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Отобранные образцы </w:t>
      </w:r>
      <w:r>
        <w:rPr>
          <w:color w:val="000000"/>
          <w:sz w:val="28"/>
        </w:rPr>
        <w:t>продукции должны быть укомплектованы, упакованы и опломбированы (опечатаны).</w:t>
      </w:r>
    </w:p>
    <w:p w:rsidR="00F92EDE" w:rsidRDefault="00A16C38">
      <w:pPr>
        <w:spacing w:after="0"/>
        <w:jc w:val="both"/>
      </w:pPr>
      <w:bookmarkStart w:id="845" w:name="z716"/>
      <w:r>
        <w:rPr>
          <w:color w:val="000000"/>
          <w:sz w:val="28"/>
        </w:rPr>
        <w:t>      3. Акт отбора образцов продукции составляется в трех экземплярах. Все экземпляры акта подписываются должностным лицом, отобравшим образцы продукции, и руководителем либо пре</w:t>
      </w:r>
      <w:r>
        <w:rPr>
          <w:color w:val="000000"/>
          <w:sz w:val="28"/>
        </w:rPr>
        <w:t>дставителем проверяемого субъекта.</w:t>
      </w:r>
    </w:p>
    <w:bookmarkEnd w:id="84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Один экземпляр акта отбора вместе с направлением и образцами продукции, отобранными должным образом, направляется в организацию, уполномоченную законодательством Республики Казахстан для проведения экспертизы (анали</w:t>
      </w:r>
      <w:r>
        <w:rPr>
          <w:color w:val="000000"/>
          <w:sz w:val="28"/>
        </w:rPr>
        <w:t>за, испытания).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Второй экземпляр акта отбора образцов продукции остается у проверяемого субъекта.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Третий экземпляр акта отбора образцов продукции хранится у должностного лица органа контроля и надзора, осуществившего отбор образцов продукции.</w:t>
      </w:r>
    </w:p>
    <w:p w:rsidR="00F92EDE" w:rsidRDefault="00A16C38">
      <w:pPr>
        <w:spacing w:after="0"/>
        <w:jc w:val="both"/>
      </w:pPr>
      <w:bookmarkStart w:id="846" w:name="z71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4. Условия хранения и транспортировки отобранных образцов продукции не должны изменять параметры, по которым будет проводиться экспертиза (анализ, испытание) этих образцов.</w:t>
      </w:r>
    </w:p>
    <w:bookmarkEnd w:id="84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Должностное лицо органа контроля и надзора, отбирающее образцы продукции</w:t>
      </w:r>
      <w:r>
        <w:rPr>
          <w:color w:val="000000"/>
          <w:sz w:val="28"/>
        </w:rPr>
        <w:t xml:space="preserve"> для экспертизы (анализа, испытания), обеспечивает их сохранность и своевременность доставки к месту осуществления экспертизы (анализа, испытания).</w:t>
      </w:r>
    </w:p>
    <w:p w:rsidR="00F92EDE" w:rsidRDefault="00A16C38">
      <w:pPr>
        <w:spacing w:after="0"/>
        <w:jc w:val="both"/>
      </w:pPr>
      <w:bookmarkStart w:id="847" w:name="z718"/>
      <w:r>
        <w:rPr>
          <w:color w:val="000000"/>
          <w:sz w:val="28"/>
        </w:rPr>
        <w:t>      5. Расходы, связанные с отбором образцов продукции, финансируются за счет бюджетных средств.</w:t>
      </w:r>
    </w:p>
    <w:p w:rsidR="00F92EDE" w:rsidRDefault="00A16C38">
      <w:pPr>
        <w:spacing w:after="0"/>
        <w:jc w:val="both"/>
      </w:pPr>
      <w:bookmarkStart w:id="848" w:name="z719"/>
      <w:bookmarkEnd w:id="847"/>
      <w:r>
        <w:rPr>
          <w:color w:val="000000"/>
          <w:sz w:val="28"/>
        </w:rPr>
        <w:t xml:space="preserve">      6. </w:t>
      </w:r>
      <w:r>
        <w:rPr>
          <w:color w:val="000000"/>
          <w:sz w:val="28"/>
        </w:rPr>
        <w:t>В случае подтверждения результатами экспертизы факта нарушения проверяемым субъектом обязательных требований, установленных законодательством Республики Казахстан в соответствии с пунктом 2 статьи 132 настоящего Кодекса, он обязан возместить расходы по про</w:t>
      </w:r>
      <w:r>
        <w:rPr>
          <w:color w:val="000000"/>
          <w:sz w:val="28"/>
        </w:rPr>
        <w:t>ведению экспертизы в порядке, установленном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849" w:name="z720"/>
      <w:bookmarkEnd w:id="848"/>
      <w:r>
        <w:rPr>
          <w:color w:val="000000"/>
          <w:sz w:val="28"/>
        </w:rPr>
        <w:t>      7. Проверяемый субъект по своей инициативе может провести экспертизу (анализ, испытание) образца, оставшегося у него, в организации, уполномоченной в соответствии с з</w:t>
      </w:r>
      <w:r>
        <w:rPr>
          <w:color w:val="000000"/>
          <w:sz w:val="28"/>
        </w:rPr>
        <w:t>аконодательством Республики Казахстан на проведение экспертизы (анализа, испытания).</w:t>
      </w:r>
    </w:p>
    <w:bookmarkEnd w:id="84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Спор о расхождении результатов экспертизы (анализа, испытания), проведенной органом контроля и надзора и проверяемым субъектом, решается в судебном порядке.</w:t>
      </w:r>
    </w:p>
    <w:p w:rsidR="00F92EDE" w:rsidRDefault="00A16C38">
      <w:pPr>
        <w:spacing w:after="0"/>
      </w:pPr>
      <w:bookmarkStart w:id="850" w:name="z150"/>
      <w:r>
        <w:rPr>
          <w:b/>
          <w:color w:val="000000"/>
        </w:rPr>
        <w:t xml:space="preserve"> Статья </w:t>
      </w:r>
      <w:r>
        <w:rPr>
          <w:b/>
          <w:color w:val="000000"/>
        </w:rPr>
        <w:t>150. Акт отбора образцов продукции</w:t>
      </w:r>
    </w:p>
    <w:bookmarkEnd w:id="85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акте отбора образцов продукции указываются: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место и дата составления;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номер и дата решения руководителя органа контроля и надзора, на основании которого осуществляется отбор образцов продукции;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3) должности, фамилии, имена и отчества (если они указаны в документе, удостоверяющем личность) должностных лиц, осуществляющих отбор образцов продукции;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наименование и место нахождения проверяемого субъекта, у которого производится отбор обр</w:t>
      </w:r>
      <w:r>
        <w:rPr>
          <w:color w:val="000000"/>
          <w:sz w:val="28"/>
        </w:rPr>
        <w:t>азцов продукции;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должность и фамилия, имя, отчество (если оно указано в документе, удостоверяющем личность) уполномоченного лица проверяемого субъекта;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перечень и количество отобранных образцов продукции с указанием производителя, даты пр</w:t>
      </w:r>
      <w:r>
        <w:rPr>
          <w:color w:val="000000"/>
          <w:sz w:val="28"/>
        </w:rPr>
        <w:t>оизводства, серии (номера) партии, общей стоимости образцов;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вид упаковки и номер печати (пломбы).</w:t>
      </w:r>
    </w:p>
    <w:p w:rsidR="00F92EDE" w:rsidRDefault="00A16C38">
      <w:pPr>
        <w:spacing w:after="0"/>
      </w:pPr>
      <w:bookmarkStart w:id="851" w:name="z151"/>
      <w:r>
        <w:rPr>
          <w:b/>
          <w:color w:val="000000"/>
        </w:rPr>
        <w:t xml:space="preserve"> Статья 151. Ограничения при проведении проверки и профилактического контроля и надзора с посещением субъекта (объекта) контроля и надзора</w:t>
      </w:r>
    </w:p>
    <w:bookmarkEnd w:id="851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</w:t>
      </w:r>
      <w:r>
        <w:rPr>
          <w:color w:val="FF0000"/>
          <w:sz w:val="28"/>
        </w:rPr>
        <w:t>оска. Заголовок статьи 151 в редакции Закона РК от 24.05.2018 № 156-VI (вводится в действие по истечении десяти календарных дней после дня его первого официального опубликования).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 проведении проверки или профилактического контроля и надзора с пос</w:t>
      </w:r>
      <w:r>
        <w:rPr>
          <w:color w:val="000000"/>
          <w:sz w:val="28"/>
        </w:rPr>
        <w:t>ещением субъекта (объекта) контроля и надзора должностные лица органа контроля и надзора не вправе: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проверять выполнение требований, не установленных в проверочных листах данного органа контроля и надзора, а также если такие требования не относятс</w:t>
      </w:r>
      <w:r>
        <w:rPr>
          <w:color w:val="000000"/>
          <w:sz w:val="28"/>
        </w:rPr>
        <w:t>я к компетенции государственного органа, от имени которого действуют эти должностные лица;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требовать предоставления документов, информации, образцов продукции, проб обследования объектов окружающей среды и объектов производственной среды, если они</w:t>
      </w:r>
      <w:r>
        <w:rPr>
          <w:color w:val="000000"/>
          <w:sz w:val="28"/>
        </w:rPr>
        <w:t xml:space="preserve"> не являются объектами проверки или не относятся к предмету проверки;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отбирать образцы продукции, пробы обследования объектов окружающей среды и объектов производственной среды для проведения их исследований, испытаний, измерений без оформления пр</w:t>
      </w:r>
      <w:r>
        <w:rPr>
          <w:color w:val="000000"/>
          <w:sz w:val="28"/>
        </w:rPr>
        <w:t>отоколов об отборе указанных образцов, проб по установленной форме и (или) в количестве, превышающем нормы, установленные национальными стандартами, правилами отбора образцов, проб и методами их исследований, испытаний, измерений, техническими регламентами</w:t>
      </w:r>
      <w:r>
        <w:rPr>
          <w:color w:val="000000"/>
          <w:sz w:val="28"/>
        </w:rPr>
        <w:t xml:space="preserve"> или действующими до дня их вступления в силу иными нормативными техническими документами, правилами и методами исследований, испытаний, измерений;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разглашать и (или) распространять информацию, полученную в результате проведения проверки и профила</w:t>
      </w:r>
      <w:r>
        <w:rPr>
          <w:color w:val="000000"/>
          <w:sz w:val="28"/>
        </w:rPr>
        <w:t>ктического контроля и надзора с посещением субъекта (объекта) контроля и надзора и составляющую коммерческую, налоговую или иную охраняемую законом тайну, за исключением случаев, предусмотренных законами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превышать установленн</w:t>
      </w:r>
      <w:r>
        <w:rPr>
          <w:color w:val="000000"/>
          <w:sz w:val="28"/>
        </w:rPr>
        <w:t>ые сроки проведения проверки и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6) проводить проверку или профилактический контроль и надзор с посещением субъекта (объекта) контроля и надзора, в отношении кото</w:t>
      </w:r>
      <w:r>
        <w:rPr>
          <w:color w:val="000000"/>
          <w:sz w:val="28"/>
        </w:rPr>
        <w:t>рого ранее проводились проверка или профилактический контроль и надзор с посещением субъекта (объекта) контроля и надзора его вышестоящим (нижестоящим) органом либо иным государственным органом по одному и тому же вопросу за один и тот же период, за исключ</w:t>
      </w:r>
      <w:r>
        <w:rPr>
          <w:color w:val="000000"/>
          <w:sz w:val="28"/>
        </w:rPr>
        <w:t>ением случаев, предусмотренных подпунктами 3), 4), 8), 9) и 10) пункта 3 статьи 144 настоящего Кодекса;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проводить мероприятия, носящие затратный характер, в целях государственного контроля за счет проверяемых субъектов.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151 с </w:t>
      </w:r>
      <w:r>
        <w:rPr>
          <w:color w:val="FF0000"/>
          <w:sz w:val="28"/>
        </w:rPr>
        <w:t xml:space="preserve">изменениями, внесенными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852" w:name="z152"/>
      <w:r>
        <w:rPr>
          <w:b/>
          <w:color w:val="000000"/>
        </w:rPr>
        <w:t xml:space="preserve"> Статья 152. Порядок оформления результатов проверки</w:t>
      </w:r>
    </w:p>
    <w:bookmarkEnd w:id="852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152</w:t>
      </w:r>
      <w:r>
        <w:rPr>
          <w:color w:val="FF0000"/>
          <w:sz w:val="28"/>
        </w:rPr>
        <w:t xml:space="preserve"> в редакции Закона РК от 24.05.2018 № 156-VI (вводится в действие по истечении десяти календарных дней после дня его первого официального опубликования).</w:t>
      </w:r>
    </w:p>
    <w:p w:rsidR="00F92EDE" w:rsidRDefault="00A16C38">
      <w:pPr>
        <w:spacing w:after="0"/>
        <w:jc w:val="both"/>
      </w:pPr>
      <w:bookmarkStart w:id="853" w:name="z721"/>
      <w:r>
        <w:rPr>
          <w:color w:val="000000"/>
          <w:sz w:val="28"/>
        </w:rPr>
        <w:t>      1. По результатам проверки должностным лицом органа контроля и надзора составляются:</w:t>
      </w:r>
    </w:p>
    <w:bookmarkEnd w:id="853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акт о результатах проверки;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предписание об устранении выявленных нарушений в случаях выявления нарушений.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акте о результатах проверки указываются: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дата, время и место составления акта;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наименование органа контроля и надзо</w:t>
      </w:r>
      <w:r>
        <w:rPr>
          <w:color w:val="000000"/>
          <w:sz w:val="28"/>
        </w:rPr>
        <w:t>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дата и номер акта о назначении проверки, на основании которого проведена проверка;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фамилия, имя, отчество (если оно указано в документе, удостоверяющем личность) и должность лица (лиц), проводившего проверку;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наименование или</w:t>
      </w:r>
      <w:r>
        <w:rPr>
          <w:color w:val="000000"/>
          <w:sz w:val="28"/>
        </w:rPr>
        <w:t xml:space="preserve"> фамилия, имя, отчество (если оно указано в документе, удостоверяющем личность) проверяемого субъекта, должность представителя физического или юридического лица, присутствовавшего при проведении проверки;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дата, место и период проведения проверки;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сведения о результатах проверки, в том числе о выявленных нарушениях, их характере;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наименование проверочного листа и пункты требований, по которым выявлены нарушения;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сведения об ознакомлении или отказе в ознакомлении с актом пр</w:t>
      </w:r>
      <w:r>
        <w:rPr>
          <w:color w:val="000000"/>
          <w:sz w:val="28"/>
        </w:rPr>
        <w:t>едставителя проверяемого субъекта, а также лиц, присутствовавших при проведении проверки, их подписи или отказ от подписи;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подпись должностного лица (лиц), проводившего проверку.</w:t>
      </w:r>
    </w:p>
    <w:p w:rsidR="00F92EDE" w:rsidRDefault="00A16C38">
      <w:pPr>
        <w:spacing w:after="0"/>
        <w:jc w:val="both"/>
      </w:pPr>
      <w:bookmarkStart w:id="854" w:name="z1630"/>
      <w:r>
        <w:rPr>
          <w:color w:val="000000"/>
          <w:sz w:val="28"/>
        </w:rPr>
        <w:t>      К акту о результатах проверки прилагаются:</w:t>
      </w:r>
    </w:p>
    <w:p w:rsidR="00F92EDE" w:rsidRDefault="00A16C38">
      <w:pPr>
        <w:spacing w:after="0"/>
        <w:jc w:val="both"/>
      </w:pPr>
      <w:bookmarkStart w:id="855" w:name="z1631"/>
      <w:bookmarkEnd w:id="854"/>
      <w:r>
        <w:rPr>
          <w:color w:val="000000"/>
          <w:sz w:val="28"/>
        </w:rPr>
        <w:t>      1) предписан</w:t>
      </w:r>
      <w:r>
        <w:rPr>
          <w:color w:val="000000"/>
          <w:sz w:val="28"/>
        </w:rPr>
        <w:t>ие об устранении выявленных нарушений в случаях выявления нарушений либо иной документ, предусмотренный Кодексом Республики Казахстан "О налогах и других обязательных платежах в бюджет" (Налоговый кодекс);</w:t>
      </w:r>
    </w:p>
    <w:p w:rsidR="00F92EDE" w:rsidRDefault="00A16C38">
      <w:pPr>
        <w:spacing w:after="0"/>
        <w:jc w:val="both"/>
      </w:pPr>
      <w:bookmarkStart w:id="856" w:name="z1632"/>
      <w:bookmarkEnd w:id="855"/>
      <w:r>
        <w:rPr>
          <w:color w:val="000000"/>
          <w:sz w:val="28"/>
        </w:rPr>
        <w:t>      2) акты об отборе образцов (проб) продукции,</w:t>
      </w:r>
      <w:r>
        <w:rPr>
          <w:color w:val="000000"/>
          <w:sz w:val="28"/>
        </w:rPr>
        <w:t xml:space="preserve"> обследовании объектов окружающей среды, протоколы (заключения) проведенных исследований (испытаний) и экспертиз и другие документы или их копии, связанные с результатами проверки, – при их наличии.</w:t>
      </w:r>
    </w:p>
    <w:bookmarkEnd w:id="85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 каждому акту о результатах проверки, в ходе пров</w:t>
      </w:r>
      <w:r>
        <w:rPr>
          <w:color w:val="000000"/>
          <w:sz w:val="28"/>
        </w:rPr>
        <w:t>едения которой были выявлены нарушения требований проверочных листов, может быть выдано только одно предписание.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Предписание составляется в соответствии с пунктами 2, 3 и 4 статьи 152-1 настоящего Кодекса. 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Формы акта о назначении проверки, ак</w:t>
      </w:r>
      <w:r>
        <w:rPr>
          <w:color w:val="000000"/>
          <w:sz w:val="28"/>
        </w:rPr>
        <w:t>та о результатах проверки, предписания об устранении выявленных нарушений определяются Генеральной прокуратурой Республики Казахстан, за исключением акта (уведомлений) о назначении, результатах проверок, осуществляемых органами государственных доходов.</w:t>
      </w:r>
    </w:p>
    <w:p w:rsidR="00F92EDE" w:rsidRDefault="00A16C38">
      <w:pPr>
        <w:spacing w:after="0"/>
        <w:jc w:val="both"/>
      </w:pPr>
      <w:bookmarkStart w:id="857" w:name="z72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2. В случае наличия замечаний и (или) возражений по результатам проверки руководитель юридического лица или физическое лицо либо их представители излагают замечания и (или) возражения в письменном виде.</w:t>
      </w:r>
    </w:p>
    <w:bookmarkEnd w:id="85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Замечания и (или) возражения прилагаются к а</w:t>
      </w:r>
      <w:r>
        <w:rPr>
          <w:color w:val="000000"/>
          <w:sz w:val="28"/>
        </w:rPr>
        <w:t>кту о результатах проведения проверки, о чем делается соответствующая отметка.</w:t>
      </w:r>
    </w:p>
    <w:p w:rsidR="00F92EDE" w:rsidRDefault="00A16C38">
      <w:pPr>
        <w:spacing w:after="0"/>
        <w:jc w:val="both"/>
      </w:pPr>
      <w:bookmarkStart w:id="858" w:name="z723"/>
      <w:r>
        <w:rPr>
          <w:color w:val="000000"/>
          <w:sz w:val="28"/>
        </w:rPr>
        <w:t>      3. Акт о результатах проверки и предписание составляются в трех экземплярах.</w:t>
      </w:r>
    </w:p>
    <w:bookmarkEnd w:id="85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Органом контроля и надзора первый экземпляр акта о результатах проверки в электронной фо</w:t>
      </w:r>
      <w:r>
        <w:rPr>
          <w:color w:val="000000"/>
          <w:sz w:val="28"/>
        </w:rPr>
        <w:t>рме сдается в уполномоченный орган в области правовой статистики и специальных учетов и его территориальные органы, второй экземпляр на бумажном носителе передается под роспись субъекту контроля и надзора (руководителю юридического лица либо его уполномоче</w:t>
      </w:r>
      <w:r>
        <w:rPr>
          <w:color w:val="000000"/>
          <w:sz w:val="28"/>
        </w:rPr>
        <w:t>нному лицу, физическому лицу) для ознакомления и принятия мер по устранению выявленных нарушений и других действий, третий остается у органа контроля и надзора.</w:t>
      </w:r>
    </w:p>
    <w:p w:rsidR="00F92EDE" w:rsidRDefault="00A16C38">
      <w:pPr>
        <w:spacing w:after="0"/>
        <w:jc w:val="both"/>
      </w:pPr>
      <w:bookmarkStart w:id="859" w:name="z724"/>
      <w:r>
        <w:rPr>
          <w:color w:val="000000"/>
          <w:sz w:val="28"/>
        </w:rPr>
        <w:t xml:space="preserve">       4. По выявленным в результате проверки нарушениям в случае необходимости дополнительных </w:t>
      </w:r>
      <w:r>
        <w:rPr>
          <w:color w:val="000000"/>
          <w:sz w:val="28"/>
        </w:rPr>
        <w:t xml:space="preserve">временных и (или) финансовых затрат субъект контроля и надзора вправе не позднее трех рабочих дней обратиться в государственный орган, проводивший проверку, с заявлением о продлении сроков устранения нарушений. </w:t>
      </w:r>
    </w:p>
    <w:bookmarkEnd w:id="85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заявлении субъект контроля и надзора</w:t>
      </w:r>
      <w:r>
        <w:rPr>
          <w:color w:val="000000"/>
          <w:sz w:val="28"/>
        </w:rPr>
        <w:t xml:space="preserve"> обязан изложить меры, которые будут приняты по устранению нарушений, и объективные причины продления сроков устранения нарушений.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Государственный орган, проводивший проверку, в течение трех рабочих дней с учетом изложенных в заявлении доводов приним</w:t>
      </w:r>
      <w:r>
        <w:rPr>
          <w:color w:val="000000"/>
          <w:sz w:val="28"/>
        </w:rPr>
        <w:t>ает решение о продлении сроков устранения нарушений или отказе в продлении с мотивированным обоснованием.</w:t>
      </w:r>
    </w:p>
    <w:p w:rsidR="00F92EDE" w:rsidRDefault="00A16C38">
      <w:pPr>
        <w:spacing w:after="0"/>
        <w:jc w:val="both"/>
      </w:pPr>
      <w:bookmarkStart w:id="860" w:name="z725"/>
      <w:r>
        <w:rPr>
          <w:color w:val="000000"/>
          <w:sz w:val="28"/>
        </w:rPr>
        <w:t>      5. Проверяемые субъекты имеют право вести книгу учета посещений и проверок. Должностные лица органов контроля и надзора обязаны в книге учета по</w:t>
      </w:r>
      <w:r>
        <w:rPr>
          <w:color w:val="000000"/>
          <w:sz w:val="28"/>
        </w:rPr>
        <w:t>сещений и проверок проверяемых субъектов произвести запись о проводимых действиях с указанием фамилий, должностей и данных, изложенных в акте.</w:t>
      </w:r>
    </w:p>
    <w:p w:rsidR="00F92EDE" w:rsidRDefault="00A16C38">
      <w:pPr>
        <w:spacing w:after="0"/>
        <w:jc w:val="both"/>
      </w:pPr>
      <w:bookmarkStart w:id="861" w:name="z726"/>
      <w:bookmarkEnd w:id="860"/>
      <w:r>
        <w:rPr>
          <w:color w:val="000000"/>
          <w:sz w:val="28"/>
        </w:rPr>
        <w:t>      6. Изъятие и выемка подлинных бухгалтерских и иных документов запрещаются.</w:t>
      </w:r>
    </w:p>
    <w:bookmarkEnd w:id="861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Изъятие и выемка подлинных документов производятся в соответствии с нормами Уголовно-процессуального кодекса Республики Казахстан, а также в случаях, предусмотренных Кодексом Республики Казахстан об административных правонарушениях.</w:t>
      </w:r>
    </w:p>
    <w:p w:rsidR="00F92EDE" w:rsidRDefault="00A16C38">
      <w:pPr>
        <w:spacing w:after="0"/>
        <w:jc w:val="both"/>
      </w:pPr>
      <w:bookmarkStart w:id="862" w:name="z727"/>
      <w:r>
        <w:rPr>
          <w:color w:val="000000"/>
          <w:sz w:val="28"/>
        </w:rPr>
        <w:t>      7. В случае</w:t>
      </w:r>
      <w:r>
        <w:rPr>
          <w:color w:val="000000"/>
          <w:sz w:val="28"/>
        </w:rPr>
        <w:t xml:space="preserve"> отсутствия нарушений требований, установленных законодательством Республики Казахстан в соответствии с пунктом 2 статьи 132 настоящего Кодекса, при проведении проверки в акте о результатах проверки производится соответствующая запись.</w:t>
      </w:r>
    </w:p>
    <w:p w:rsidR="00F92EDE" w:rsidRDefault="00A16C38">
      <w:pPr>
        <w:spacing w:after="0"/>
        <w:jc w:val="both"/>
      </w:pPr>
      <w:bookmarkStart w:id="863" w:name="z728"/>
      <w:bookmarkEnd w:id="862"/>
      <w:r>
        <w:rPr>
          <w:color w:val="000000"/>
          <w:sz w:val="28"/>
        </w:rPr>
        <w:t>      8. Завершением</w:t>
      </w:r>
      <w:r>
        <w:rPr>
          <w:color w:val="000000"/>
          <w:sz w:val="28"/>
        </w:rPr>
        <w:t xml:space="preserve"> срока проверки считается день вручения проверяемому субъекту акта о результатах проверки не позднее срока окончания проверки, указанного в акте о назначении проверки.</w:t>
      </w:r>
    </w:p>
    <w:p w:rsidR="00F92EDE" w:rsidRDefault="00A16C38">
      <w:pPr>
        <w:spacing w:after="0"/>
        <w:jc w:val="both"/>
      </w:pPr>
      <w:bookmarkStart w:id="864" w:name="z1633"/>
      <w:bookmarkEnd w:id="863"/>
      <w:r>
        <w:rPr>
          <w:color w:val="000000"/>
          <w:sz w:val="28"/>
        </w:rPr>
        <w:t xml:space="preserve">       9. По истечении срока устранения нарушений, установленных в предписании об устран</w:t>
      </w:r>
      <w:r>
        <w:rPr>
          <w:color w:val="000000"/>
          <w:sz w:val="28"/>
        </w:rPr>
        <w:t xml:space="preserve">ении выявленных нарушений, субъект контроля и надзора в течение срока, установленного в предписании, обязан предоставить в орган контроля и надзора, проводивший проверку, информацию об устранении выявленных нарушений. </w:t>
      </w:r>
    </w:p>
    <w:p w:rsidR="00F92EDE" w:rsidRDefault="00A16C38">
      <w:pPr>
        <w:spacing w:after="0"/>
        <w:jc w:val="both"/>
      </w:pPr>
      <w:bookmarkStart w:id="865" w:name="z1634"/>
      <w:bookmarkEnd w:id="864"/>
      <w:r>
        <w:rPr>
          <w:color w:val="000000"/>
          <w:sz w:val="28"/>
        </w:rPr>
        <w:t xml:space="preserve">       10. В случае непредоставления </w:t>
      </w:r>
      <w:r>
        <w:rPr>
          <w:color w:val="000000"/>
          <w:sz w:val="28"/>
        </w:rPr>
        <w:t>субъектом контроля и надзора в установленный срок информации об исполнении предписания об устранении значительных и незначительных нарушений, определенных в критериях оценки степени рисков, выявленных в результате проверки, орган контроля и надзора в течен</w:t>
      </w:r>
      <w:r>
        <w:rPr>
          <w:color w:val="000000"/>
          <w:sz w:val="28"/>
        </w:rPr>
        <w:t xml:space="preserve">ие двух рабочих дней направляет субъекту контроля и надзора запрос о необходимости предоставления информации об исполнении предписания. </w:t>
      </w:r>
    </w:p>
    <w:p w:rsidR="00F92EDE" w:rsidRDefault="00A16C38">
      <w:pPr>
        <w:spacing w:after="0"/>
        <w:jc w:val="both"/>
      </w:pPr>
      <w:bookmarkStart w:id="866" w:name="z1635"/>
      <w:bookmarkEnd w:id="865"/>
      <w:r>
        <w:rPr>
          <w:color w:val="000000"/>
          <w:sz w:val="28"/>
        </w:rPr>
        <w:t xml:space="preserve">       После получения запроса о необходимости предоставления информации в соответствии с частью первой настоящего пунк</w:t>
      </w:r>
      <w:r>
        <w:rPr>
          <w:color w:val="000000"/>
          <w:sz w:val="28"/>
        </w:rPr>
        <w:t xml:space="preserve">та субъект контроля и надзора в течение трех рабочих дней обязан предоставить соответствующую информацию в орган контроля и надзора. </w:t>
      </w:r>
    </w:p>
    <w:p w:rsidR="00F92EDE" w:rsidRDefault="00A16C38">
      <w:pPr>
        <w:spacing w:after="0"/>
        <w:jc w:val="both"/>
      </w:pPr>
      <w:bookmarkStart w:id="867" w:name="z1636"/>
      <w:bookmarkEnd w:id="866"/>
      <w:r>
        <w:rPr>
          <w:color w:val="000000"/>
          <w:sz w:val="28"/>
        </w:rPr>
        <w:t xml:space="preserve">       В случае непредоставления информации в соответствии с частью второй настоящего пункта орган контроля и надзора впра</w:t>
      </w:r>
      <w:r>
        <w:rPr>
          <w:color w:val="000000"/>
          <w:sz w:val="28"/>
        </w:rPr>
        <w:t>ве назначить внеплановую проверку в соответствии с подпунктом 1-1) пункта 3 статьи 144 настоящего Кодекса.</w:t>
      </w:r>
    </w:p>
    <w:bookmarkEnd w:id="867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152 с изменениями, внесенными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</w:t>
      </w:r>
      <w:r>
        <w:rPr>
          <w:color w:val="FF0000"/>
          <w:sz w:val="28"/>
        </w:rPr>
        <w:t>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868" w:name="z1637"/>
      <w:r>
        <w:rPr>
          <w:b/>
          <w:color w:val="000000"/>
        </w:rPr>
        <w:t xml:space="preserve"> Статья 152-1. Порядок оформления результатов профилактического контроля и надзора с посещением субъекта (объекта)  контроля и надзора</w:t>
      </w:r>
    </w:p>
    <w:p w:rsidR="00F92EDE" w:rsidRDefault="00A16C38">
      <w:pPr>
        <w:spacing w:after="0"/>
        <w:jc w:val="both"/>
      </w:pPr>
      <w:bookmarkStart w:id="869" w:name="z1638"/>
      <w:bookmarkEnd w:id="868"/>
      <w:r>
        <w:rPr>
          <w:color w:val="000000"/>
          <w:sz w:val="28"/>
        </w:rPr>
        <w:t>      1. По результатам профилактического контроля и надзора с посещением с</w:t>
      </w:r>
      <w:r>
        <w:rPr>
          <w:color w:val="000000"/>
          <w:sz w:val="28"/>
        </w:rPr>
        <w:t>убъекта (объекта) контроля и надзора, проведенных на основании системы оценки рисков, должностным лицом органа контроля и надзора в случае наличия нарушений составляется предписание об устранении выявленных нарушений.</w:t>
      </w:r>
    </w:p>
    <w:p w:rsidR="00F92EDE" w:rsidRDefault="00A16C38">
      <w:pPr>
        <w:spacing w:after="0"/>
        <w:jc w:val="both"/>
      </w:pPr>
      <w:bookmarkStart w:id="870" w:name="z1639"/>
      <w:bookmarkEnd w:id="869"/>
      <w:r>
        <w:rPr>
          <w:color w:val="000000"/>
          <w:sz w:val="28"/>
        </w:rPr>
        <w:t>      2. В предписании об устранении в</w:t>
      </w:r>
      <w:r>
        <w:rPr>
          <w:color w:val="000000"/>
          <w:sz w:val="28"/>
        </w:rPr>
        <w:t>ыявленных нарушений указываются:</w:t>
      </w:r>
    </w:p>
    <w:p w:rsidR="00F92EDE" w:rsidRDefault="00A16C38">
      <w:pPr>
        <w:spacing w:after="0"/>
        <w:jc w:val="both"/>
      </w:pPr>
      <w:bookmarkStart w:id="871" w:name="z1640"/>
      <w:bookmarkEnd w:id="870"/>
      <w:r>
        <w:rPr>
          <w:color w:val="000000"/>
          <w:sz w:val="28"/>
        </w:rPr>
        <w:t>      1) дата, время и место составления предписания;</w:t>
      </w:r>
    </w:p>
    <w:p w:rsidR="00F92EDE" w:rsidRDefault="00A16C38">
      <w:pPr>
        <w:spacing w:after="0"/>
        <w:jc w:val="both"/>
      </w:pPr>
      <w:bookmarkStart w:id="872" w:name="z1641"/>
      <w:bookmarkEnd w:id="871"/>
      <w:r>
        <w:rPr>
          <w:color w:val="000000"/>
          <w:sz w:val="28"/>
        </w:rPr>
        <w:t>      2) наименование органа контроля и надзора;</w:t>
      </w:r>
    </w:p>
    <w:p w:rsidR="00F92EDE" w:rsidRDefault="00A16C38">
      <w:pPr>
        <w:spacing w:after="0"/>
        <w:jc w:val="both"/>
      </w:pPr>
      <w:bookmarkStart w:id="873" w:name="z1642"/>
      <w:bookmarkEnd w:id="872"/>
      <w:r>
        <w:rPr>
          <w:color w:val="000000"/>
          <w:sz w:val="28"/>
        </w:rPr>
        <w:t>      3) фамилия, имя, отчество (если оно указано в документе, удостоверяющем личность) и должность лица (лиц), проводив</w:t>
      </w:r>
      <w:r>
        <w:rPr>
          <w:color w:val="000000"/>
          <w:sz w:val="28"/>
        </w:rPr>
        <w:t>шего (проводивших) профилактический контроль и надзор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874" w:name="z1643"/>
      <w:bookmarkEnd w:id="873"/>
      <w:r>
        <w:rPr>
          <w:color w:val="000000"/>
          <w:sz w:val="28"/>
        </w:rPr>
        <w:t>      4) наименование или фамилия, имя, отчество (если оно указано в документе, удостоверяющем личность) субъекта контроля и надзора, должность предст</w:t>
      </w:r>
      <w:r>
        <w:rPr>
          <w:color w:val="000000"/>
          <w:sz w:val="28"/>
        </w:rPr>
        <w:t>авителя физического или юридического лица, присутствовавшего при проведении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875" w:name="z1644"/>
      <w:bookmarkEnd w:id="874"/>
      <w:r>
        <w:rPr>
          <w:color w:val="000000"/>
          <w:sz w:val="28"/>
        </w:rPr>
        <w:t xml:space="preserve">      5) дата, место и период проведения профилактического контроля и надзора с посещением </w:t>
      </w:r>
      <w:r>
        <w:rPr>
          <w:color w:val="000000"/>
          <w:sz w:val="28"/>
        </w:rPr>
        <w:t>субъекта (объекта) контроля и надзора;</w:t>
      </w:r>
    </w:p>
    <w:p w:rsidR="00F92EDE" w:rsidRDefault="00A16C38">
      <w:pPr>
        <w:spacing w:after="0"/>
        <w:jc w:val="both"/>
      </w:pPr>
      <w:bookmarkStart w:id="876" w:name="z1645"/>
      <w:bookmarkEnd w:id="875"/>
      <w:r>
        <w:rPr>
          <w:color w:val="000000"/>
          <w:sz w:val="28"/>
        </w:rPr>
        <w:t xml:space="preserve">       6) перечень выявленных нарушений в соответствии с пунктами проверочного листа с обязательным указанием степени тяжести нарушения в соответствии с субъективными критериями оценки степени риска; </w:t>
      </w:r>
    </w:p>
    <w:p w:rsidR="00F92EDE" w:rsidRDefault="00A16C38">
      <w:pPr>
        <w:spacing w:after="0"/>
        <w:jc w:val="both"/>
      </w:pPr>
      <w:bookmarkStart w:id="877" w:name="z1646"/>
      <w:bookmarkEnd w:id="876"/>
      <w:r>
        <w:rPr>
          <w:color w:val="000000"/>
          <w:sz w:val="28"/>
        </w:rPr>
        <w:t>      7) рекомен</w:t>
      </w:r>
      <w:r>
        <w:rPr>
          <w:color w:val="000000"/>
          <w:sz w:val="28"/>
        </w:rPr>
        <w:t>дации и указания на возможные действия по устранению выявленных нарушений с указанием сроков их устранения;</w:t>
      </w:r>
    </w:p>
    <w:p w:rsidR="00F92EDE" w:rsidRDefault="00A16C38">
      <w:pPr>
        <w:spacing w:after="0"/>
        <w:jc w:val="both"/>
      </w:pPr>
      <w:bookmarkStart w:id="878" w:name="z1647"/>
      <w:bookmarkEnd w:id="877"/>
      <w:r>
        <w:rPr>
          <w:color w:val="000000"/>
          <w:sz w:val="28"/>
        </w:rPr>
        <w:t>      8) сведения об ознакомлении или отказе в ознакомлении с предписанием представителя субъекта контроля и надзора (руководителя юридического лица</w:t>
      </w:r>
      <w:r>
        <w:rPr>
          <w:color w:val="000000"/>
          <w:sz w:val="28"/>
        </w:rPr>
        <w:t xml:space="preserve"> либо его уполномоченного лица, физического лица), а также лиц, присутствовавших при проведении профилактического контроля и надзора с посещением субъекта (объекта) контроля и надзора, их подписи или отказ от подписи;</w:t>
      </w:r>
    </w:p>
    <w:p w:rsidR="00F92EDE" w:rsidRDefault="00A16C38">
      <w:pPr>
        <w:spacing w:after="0"/>
        <w:jc w:val="both"/>
      </w:pPr>
      <w:bookmarkStart w:id="879" w:name="z1648"/>
      <w:bookmarkEnd w:id="878"/>
      <w:r>
        <w:rPr>
          <w:color w:val="000000"/>
          <w:sz w:val="28"/>
        </w:rPr>
        <w:t xml:space="preserve">      9) подпись должностного лица </w:t>
      </w:r>
      <w:r>
        <w:rPr>
          <w:color w:val="000000"/>
          <w:sz w:val="28"/>
        </w:rPr>
        <w:t>(лиц), проводившего (проводивших) профилактический контроль и надзор с посещением субъекта (объекта) контроля и надзора.</w:t>
      </w:r>
    </w:p>
    <w:p w:rsidR="00F92EDE" w:rsidRDefault="00A16C38">
      <w:pPr>
        <w:spacing w:after="0"/>
        <w:jc w:val="both"/>
      </w:pPr>
      <w:bookmarkStart w:id="880" w:name="z1649"/>
      <w:bookmarkEnd w:id="879"/>
      <w:r>
        <w:rPr>
          <w:color w:val="000000"/>
          <w:sz w:val="28"/>
        </w:rPr>
        <w:t xml:space="preserve">       3. Сроки исполнения предписания об устранении выявленных нарушений определяются с учетом обстоятельств, оказывающих влияние на р</w:t>
      </w:r>
      <w:r>
        <w:rPr>
          <w:color w:val="000000"/>
          <w:sz w:val="28"/>
        </w:rPr>
        <w:t xml:space="preserve">еальную возможность его исполнения, но не менее десяти календарных дней со дня вручения предписания об устранении выявленных нарушений. </w:t>
      </w:r>
    </w:p>
    <w:p w:rsidR="00F92EDE" w:rsidRDefault="00A16C38">
      <w:pPr>
        <w:spacing w:after="0"/>
        <w:jc w:val="both"/>
      </w:pPr>
      <w:bookmarkStart w:id="881" w:name="z1650"/>
      <w:bookmarkEnd w:id="880"/>
      <w:r>
        <w:rPr>
          <w:color w:val="000000"/>
          <w:sz w:val="28"/>
        </w:rPr>
        <w:t>      При определении сроков исполнения предписания об устранении выявленных нарушений учитываются:</w:t>
      </w:r>
    </w:p>
    <w:p w:rsidR="00F92EDE" w:rsidRDefault="00A16C38">
      <w:pPr>
        <w:spacing w:after="0"/>
        <w:jc w:val="both"/>
      </w:pPr>
      <w:bookmarkStart w:id="882" w:name="z1651"/>
      <w:bookmarkEnd w:id="881"/>
      <w:r>
        <w:rPr>
          <w:color w:val="000000"/>
          <w:sz w:val="28"/>
        </w:rPr>
        <w:t xml:space="preserve">      1) наличие у </w:t>
      </w:r>
      <w:r>
        <w:rPr>
          <w:color w:val="000000"/>
          <w:sz w:val="28"/>
        </w:rPr>
        <w:t>субъекта контроля и надзора организационных, технических и финансовых возможностей по устранению нарушений;</w:t>
      </w:r>
    </w:p>
    <w:p w:rsidR="00F92EDE" w:rsidRDefault="00A16C38">
      <w:pPr>
        <w:spacing w:after="0"/>
        <w:jc w:val="both"/>
      </w:pPr>
      <w:bookmarkStart w:id="883" w:name="z1652"/>
      <w:bookmarkEnd w:id="882"/>
      <w:r>
        <w:rPr>
          <w:color w:val="000000"/>
          <w:sz w:val="28"/>
        </w:rPr>
        <w:t>      2) особенности технического состояния используемых производственных объектов;</w:t>
      </w:r>
    </w:p>
    <w:p w:rsidR="00F92EDE" w:rsidRDefault="00A16C38">
      <w:pPr>
        <w:spacing w:after="0"/>
        <w:jc w:val="both"/>
      </w:pPr>
      <w:bookmarkStart w:id="884" w:name="z1653"/>
      <w:bookmarkEnd w:id="883"/>
      <w:r>
        <w:rPr>
          <w:color w:val="000000"/>
          <w:sz w:val="28"/>
        </w:rPr>
        <w:t xml:space="preserve">       3) сроки получения в государственных органах, местных исп</w:t>
      </w:r>
      <w:r>
        <w:rPr>
          <w:color w:val="000000"/>
          <w:sz w:val="28"/>
        </w:rPr>
        <w:t>олнительных органах соответствующего разрешения или подачи уведомления, предусмотренного в приложениях 1, 2 и 3 к Закону Республики Казахстан "О разрешениях и уведомлениях", а также иных обязательных заключений, согласований и других документов, установлен</w:t>
      </w:r>
      <w:r>
        <w:rPr>
          <w:color w:val="000000"/>
          <w:sz w:val="28"/>
        </w:rPr>
        <w:t>ных законами Республики Казахстан.</w:t>
      </w:r>
    </w:p>
    <w:p w:rsidR="00F92EDE" w:rsidRDefault="00A16C38">
      <w:pPr>
        <w:spacing w:after="0"/>
        <w:jc w:val="both"/>
      </w:pPr>
      <w:bookmarkStart w:id="885" w:name="z1654"/>
      <w:bookmarkEnd w:id="884"/>
      <w:r>
        <w:rPr>
          <w:color w:val="000000"/>
          <w:sz w:val="28"/>
        </w:rPr>
        <w:t>      4. Предписание об устранении выявленных нарушений составляется в трех экземплярах.</w:t>
      </w:r>
    </w:p>
    <w:p w:rsidR="00F92EDE" w:rsidRDefault="00A16C38">
      <w:pPr>
        <w:spacing w:after="0"/>
        <w:jc w:val="both"/>
      </w:pPr>
      <w:bookmarkStart w:id="886" w:name="z1655"/>
      <w:bookmarkEnd w:id="885"/>
      <w:r>
        <w:rPr>
          <w:color w:val="000000"/>
          <w:sz w:val="28"/>
        </w:rPr>
        <w:t>      Органом контроля и надзора первый экземпляр предписания об устранении выявленных нарушений сдается в электронной форме в уполн</w:t>
      </w:r>
      <w:r>
        <w:rPr>
          <w:color w:val="000000"/>
          <w:sz w:val="28"/>
        </w:rPr>
        <w:t>омоченный орган в области правовой статистики и специальных учетов и его территориальные органы, второй экземпляр на бумажном носителе вручается под роспись субъекту контроля и надзора (руководителю юридического лица либо его уполномоченному лицу, физическ</w:t>
      </w:r>
      <w:r>
        <w:rPr>
          <w:color w:val="000000"/>
          <w:sz w:val="28"/>
        </w:rPr>
        <w:t>ому лицу) для ознакомления и принятия мер по устранению выявленных нарушений и других действий, третий остается у органа контроля и надзора.</w:t>
      </w:r>
    </w:p>
    <w:p w:rsidR="00F92EDE" w:rsidRDefault="00A16C38">
      <w:pPr>
        <w:spacing w:after="0"/>
        <w:jc w:val="both"/>
      </w:pPr>
      <w:bookmarkStart w:id="887" w:name="z1656"/>
      <w:bookmarkEnd w:id="886"/>
      <w:r>
        <w:rPr>
          <w:color w:val="000000"/>
          <w:sz w:val="28"/>
        </w:rPr>
        <w:t>      5. По выявленным в результате профилактического контроля и надзора с посещением субъекта (объекта) контроля и</w:t>
      </w:r>
      <w:r>
        <w:rPr>
          <w:color w:val="000000"/>
          <w:sz w:val="28"/>
        </w:rPr>
        <w:t xml:space="preserve"> надзора нарушениям в случае необходимости дополнительных временных и (или) финансовых затрат субъект контроля и надзора вправе не позднее трех рабочих дней предоставить информацию о мерах, которые будут приняты по устранению выявленных нарушений, с указан</w:t>
      </w:r>
      <w:r>
        <w:rPr>
          <w:color w:val="000000"/>
          <w:sz w:val="28"/>
        </w:rPr>
        <w:t>ием сроков, которые согласовываются с руководителем государственного органа, проводившего проверку, если иное не установлено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888" w:name="z1657"/>
      <w:bookmarkEnd w:id="887"/>
      <w:r>
        <w:rPr>
          <w:color w:val="000000"/>
          <w:sz w:val="28"/>
        </w:rPr>
        <w:t xml:space="preserve">      6. Завершением срока профилактического контроля и надзора с посещением субъекта </w:t>
      </w:r>
      <w:r>
        <w:rPr>
          <w:color w:val="000000"/>
          <w:sz w:val="28"/>
        </w:rPr>
        <w:t>(объекта) контроля и надзора считается день вручения субъекту контроля и надзора заключения (в случае отсутствия нарушений) либо предписания об устранении выявленных нарушений не позднее срока окончания профилактического контроля и надзора с посещением суб</w:t>
      </w:r>
      <w:r>
        <w:rPr>
          <w:color w:val="000000"/>
          <w:sz w:val="28"/>
        </w:rPr>
        <w:t>ъекта (объекта) контроля и надзора, указанного в акте о назначении профилактического контроля и надзора с посещением субъекта (объекта) контроля и надзора.</w:t>
      </w:r>
    </w:p>
    <w:p w:rsidR="00F92EDE" w:rsidRDefault="00A16C38">
      <w:pPr>
        <w:spacing w:after="0"/>
        <w:jc w:val="both"/>
      </w:pPr>
      <w:bookmarkStart w:id="889" w:name="z1658"/>
      <w:bookmarkEnd w:id="888"/>
      <w:r>
        <w:rPr>
          <w:color w:val="000000"/>
          <w:sz w:val="28"/>
        </w:rPr>
        <w:t xml:space="preserve">       7. По истечении срока устранения нарушений, установленного в предписании об устранении выявле</w:t>
      </w:r>
      <w:r>
        <w:rPr>
          <w:color w:val="000000"/>
          <w:sz w:val="28"/>
        </w:rPr>
        <w:t>нных нарушений, субъект контроля и надзора в течение срока, установленного в предписании, обязан предоставить в орган контроля и надзора, проводивший профилактический контроль и надзор с посещением субъекта (объекта) контроля и надзора, информацию об устра</w:t>
      </w:r>
      <w:r>
        <w:rPr>
          <w:color w:val="000000"/>
          <w:sz w:val="28"/>
        </w:rPr>
        <w:t xml:space="preserve">нении выявленных нарушений. </w:t>
      </w:r>
    </w:p>
    <w:p w:rsidR="00F92EDE" w:rsidRDefault="00A16C38">
      <w:pPr>
        <w:spacing w:after="0"/>
        <w:jc w:val="both"/>
      </w:pPr>
      <w:bookmarkStart w:id="890" w:name="z1659"/>
      <w:bookmarkEnd w:id="889"/>
      <w:r>
        <w:rPr>
          <w:color w:val="000000"/>
          <w:sz w:val="28"/>
        </w:rPr>
        <w:t>      8. В случае непредоставления субъектом контроля и надзора в установленный срок информации об исполнении предписания об устранении значительных и незначительных нарушений, определенных в критериях оценки степени риска, выя</w:t>
      </w:r>
      <w:r>
        <w:rPr>
          <w:color w:val="000000"/>
          <w:sz w:val="28"/>
        </w:rPr>
        <w:t>вленных в результате профилактического контроля и надзора с посещением субъекта (объекта) контроля и надзора, орган контроля и надзора в течение двух рабочих дней направляет субъекту контроля и надзора запрос о необходимости предоставления информации об ис</w:t>
      </w:r>
      <w:r>
        <w:rPr>
          <w:color w:val="000000"/>
          <w:sz w:val="28"/>
        </w:rPr>
        <w:t>полнении предписания.</w:t>
      </w:r>
    </w:p>
    <w:p w:rsidR="00F92EDE" w:rsidRDefault="00A16C38">
      <w:pPr>
        <w:spacing w:after="0"/>
        <w:jc w:val="both"/>
      </w:pPr>
      <w:bookmarkStart w:id="891" w:name="z1660"/>
      <w:bookmarkEnd w:id="890"/>
      <w:r>
        <w:rPr>
          <w:color w:val="000000"/>
          <w:sz w:val="28"/>
        </w:rPr>
        <w:t xml:space="preserve">       После получения запроса о необходимости предоставления информации в соответствии с частью первой настоящего пункта субъект контроля и надзора в течение трех рабочих дней обязан предоставить соответствующую информацию в орган ко</w:t>
      </w:r>
      <w:r>
        <w:rPr>
          <w:color w:val="000000"/>
          <w:sz w:val="28"/>
        </w:rPr>
        <w:t xml:space="preserve">нтроля и надзора. </w:t>
      </w:r>
    </w:p>
    <w:p w:rsidR="00F92EDE" w:rsidRDefault="00A16C38">
      <w:pPr>
        <w:spacing w:after="0"/>
        <w:jc w:val="both"/>
      </w:pPr>
      <w:bookmarkStart w:id="892" w:name="z1661"/>
      <w:bookmarkEnd w:id="891"/>
      <w:r>
        <w:rPr>
          <w:color w:val="000000"/>
          <w:sz w:val="28"/>
        </w:rPr>
        <w:t xml:space="preserve">       В случае непредоставления информации в соответствии с частью второй настоящего пункта орган контроля и надзора вправе назначить внеплановую проверку в соответствии с подпунктом 1-1) пункта 3 статьи 144 настоящего Кодекса.</w:t>
      </w:r>
    </w:p>
    <w:bookmarkEnd w:id="892"/>
    <w:p w:rsidR="00F92EDE" w:rsidRDefault="00A16C38">
      <w:pPr>
        <w:spacing w:after="0"/>
      </w:pPr>
      <w:r>
        <w:rPr>
          <w:color w:val="FF0000"/>
          <w:sz w:val="28"/>
        </w:rPr>
        <w:t>      Сн</w:t>
      </w:r>
      <w:r>
        <w:rPr>
          <w:color w:val="FF0000"/>
          <w:sz w:val="28"/>
        </w:rPr>
        <w:t xml:space="preserve">оска. Глава 13 дополнена статьей 152-1 в соответствии с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893" w:name="z153"/>
      <w:r>
        <w:rPr>
          <w:b/>
          <w:color w:val="000000"/>
        </w:rPr>
        <w:t xml:space="preserve"> Статья 153. Меры, принимаемые должностными лицами орган</w:t>
      </w:r>
      <w:r>
        <w:rPr>
          <w:b/>
          <w:color w:val="000000"/>
        </w:rPr>
        <w:t>ов контроля и надзора по фактам нарушений, выявленных при проведении проверки</w:t>
      </w:r>
    </w:p>
    <w:bookmarkEnd w:id="89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Если в результате проведения проверки будет выявлен факт нарушений проверяемым субъектом требований, установленных законодательством Республики Казахстан в соответствии с п</w:t>
      </w:r>
      <w:r>
        <w:rPr>
          <w:color w:val="000000"/>
          <w:sz w:val="28"/>
        </w:rPr>
        <w:t>унктом 2 статьи 132 настоящего Кодекса, должностное лицо (лица) органа контроля и надзора в пределах полномочий, предусмотренных законодательством Республики Казахстан, обязано принять предусмотренные законами Республики Казахстан меры по устранению выявле</w:t>
      </w:r>
      <w:r>
        <w:rPr>
          <w:color w:val="000000"/>
          <w:sz w:val="28"/>
        </w:rPr>
        <w:t>нных нарушений, их предупреждению, предотвращению возможного причинения вреда жизни, здоровью людей и окружающей среде, законным интересам физических и юридических лиц, а также меры по привлечению лиц, допустивших нарушения, к ответственности, установленно</w:t>
      </w:r>
      <w:r>
        <w:rPr>
          <w:color w:val="000000"/>
          <w:sz w:val="28"/>
        </w:rPr>
        <w:t>й законами Республики Казахстан.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 принятии мер запретительно-ограничительного характера в отношении проверяемого субъекта орган контроля и надзора в случаях и порядке, определяемых законами Республики Казахстан, уведомляет прокурора.</w:t>
      </w:r>
    </w:p>
    <w:p w:rsidR="00F92EDE" w:rsidRDefault="00A16C38">
      <w:pPr>
        <w:spacing w:after="0"/>
      </w:pPr>
      <w:bookmarkStart w:id="894" w:name="z154"/>
      <w:r>
        <w:rPr>
          <w:b/>
          <w:color w:val="000000"/>
        </w:rPr>
        <w:t xml:space="preserve"> Статья 154. </w:t>
      </w:r>
      <w:r>
        <w:rPr>
          <w:b/>
          <w:color w:val="000000"/>
        </w:rPr>
        <w:t>Права и обязанности должностных лиц государственных органов при осуществлении контроля и надзора</w:t>
      </w:r>
    </w:p>
    <w:p w:rsidR="00F92EDE" w:rsidRDefault="00A16C38">
      <w:pPr>
        <w:spacing w:after="0"/>
        <w:jc w:val="both"/>
      </w:pPr>
      <w:bookmarkStart w:id="895" w:name="z729"/>
      <w:bookmarkEnd w:id="894"/>
      <w:r>
        <w:rPr>
          <w:color w:val="000000"/>
          <w:sz w:val="28"/>
        </w:rPr>
        <w:t>      1. Должностные лица государственных органов при проведении контроля и надзора за проверяемыми субъектами имеют право:</w:t>
      </w:r>
    </w:p>
    <w:bookmarkEnd w:id="89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беспрепятственного доступа</w:t>
      </w:r>
      <w:r>
        <w:rPr>
          <w:color w:val="000000"/>
          <w:sz w:val="28"/>
        </w:rPr>
        <w:t xml:space="preserve"> на территорию и в помещения проверяемого объекта при предъявлении документов, указанных в пункте 3 статьи 147 настоящего Кодекса;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получать документы (сведения) на бумажных и электронных носителях либо их копии для приобщения к акту о результатах </w:t>
      </w:r>
      <w:r>
        <w:rPr>
          <w:color w:val="000000"/>
          <w:sz w:val="28"/>
        </w:rPr>
        <w:t xml:space="preserve">проверки или предписанию об устранении выявленных нарушений, а также доступ к автоматизированным базам данных (информационным системам) в соответствии с предметом проверки или профилактического контроля и надзора с посещением субъекта (объекта) контроля и </w:t>
      </w:r>
      <w:r>
        <w:rPr>
          <w:color w:val="000000"/>
          <w:sz w:val="28"/>
        </w:rPr>
        <w:t>надзора;</w:t>
      </w:r>
    </w:p>
    <w:p w:rsidR="00F92EDE" w:rsidRDefault="00A16C38">
      <w:pPr>
        <w:spacing w:after="0"/>
        <w:jc w:val="both"/>
      </w:pPr>
      <w:bookmarkStart w:id="896" w:name="z1662"/>
      <w:r>
        <w:rPr>
          <w:color w:val="000000"/>
          <w:sz w:val="28"/>
        </w:rPr>
        <w:t>      2-1) осуществлять аудио-, фото- и видеосъемку;</w:t>
      </w:r>
    </w:p>
    <w:bookmarkEnd w:id="89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привлекать специалистов, консультантов и экспертов государственных органов и подведомственных организаций.</w:t>
      </w:r>
    </w:p>
    <w:p w:rsidR="00F92EDE" w:rsidRDefault="00A16C38">
      <w:pPr>
        <w:spacing w:after="0"/>
        <w:jc w:val="both"/>
      </w:pPr>
      <w:bookmarkStart w:id="897" w:name="z730"/>
      <w:r>
        <w:rPr>
          <w:color w:val="000000"/>
          <w:sz w:val="28"/>
        </w:rPr>
        <w:t>      2. Должностным лицам органов контроля и надзора, осуществляющим проверку</w:t>
      </w:r>
      <w:r>
        <w:rPr>
          <w:color w:val="000000"/>
          <w:sz w:val="28"/>
        </w:rPr>
        <w:t xml:space="preserve"> или профилактический контроль и надзор с посещением субъекта (объекта) контроля и надзора, запрещается предъявлять требования и обращаться с просьбами, не относящимися к предмету проверки или профилактического контроля и надзора с посещением субъекта (объ</w:t>
      </w:r>
      <w:r>
        <w:rPr>
          <w:color w:val="000000"/>
          <w:sz w:val="28"/>
        </w:rPr>
        <w:t>екта) контроля и надзора.</w:t>
      </w:r>
    </w:p>
    <w:p w:rsidR="00F92EDE" w:rsidRDefault="00A16C38">
      <w:pPr>
        <w:spacing w:after="0"/>
        <w:jc w:val="both"/>
      </w:pPr>
      <w:bookmarkStart w:id="898" w:name="z731"/>
      <w:bookmarkEnd w:id="897"/>
      <w:r>
        <w:rPr>
          <w:color w:val="000000"/>
          <w:sz w:val="28"/>
        </w:rPr>
        <w:t>      3. Должностные лица органов контроля и надзора при проведении контроля и надзора обязаны:</w:t>
      </w:r>
    </w:p>
    <w:bookmarkEnd w:id="89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соблюдать законодательство Республики Казахстан, права и законные интересы проверяемых субъектов;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проводить проверки</w:t>
      </w:r>
      <w:r>
        <w:rPr>
          <w:color w:val="000000"/>
          <w:sz w:val="28"/>
        </w:rPr>
        <w:t xml:space="preserve"> или профилактический контроль и надзор с посещением субъекта (объекта) контроля и надзора на основании и в строгом соответствии с порядком, установленным настоящим Кодексом и (или) иными законами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не препятствовать установлен</w:t>
      </w:r>
      <w:r>
        <w:rPr>
          <w:color w:val="000000"/>
          <w:sz w:val="28"/>
        </w:rPr>
        <w:t>ному режиму работы субъектов (объектов) контроля и надзора в период проведения проверки или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своевременно и в полной мере исполнять предоставленные в соответст</w:t>
      </w:r>
      <w:r>
        <w:rPr>
          <w:color w:val="000000"/>
          <w:sz w:val="28"/>
        </w:rPr>
        <w:t>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 в соответствии с пунктом 2 статьи 132 настоящего Кодекса;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не препятствовать субъект</w:t>
      </w:r>
      <w:r>
        <w:rPr>
          <w:color w:val="000000"/>
          <w:sz w:val="28"/>
        </w:rPr>
        <w:t xml:space="preserve">у контроля и надзора присутствовать при проведении проверки или профилактического контроля и надзора с посещением субъекта (объекта) контроля и надзора, давать разъяснения по вопросам, относящимся к предмету проверки и профилактического контроля и надзора </w:t>
      </w:r>
      <w:r>
        <w:rPr>
          <w:color w:val="000000"/>
          <w:sz w:val="28"/>
        </w:rPr>
        <w:t>с посещением субъекта (объекта) контроля и надзора;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предоставлять субъекту контроля и надзора необходимую информацию, относящуюся к предмету проверки и профилактического контроля и надзора с посещением субъекта (объекта) контроля и надзора, при их</w:t>
      </w:r>
      <w:r>
        <w:rPr>
          <w:color w:val="000000"/>
          <w:sz w:val="28"/>
        </w:rPr>
        <w:t xml:space="preserve"> проведении;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7) вручить субъекту контроля и надзора акт о результатах проведенной проверки или предписание об устранении выявленных нарушений по результатам проведенного профилактического контроля и надзора с посещением субъекта (объекта) контроля и </w:t>
      </w:r>
      <w:r>
        <w:rPr>
          <w:color w:val="000000"/>
          <w:sz w:val="28"/>
        </w:rPr>
        <w:t>надзора в день их окончания либо в порядке и сроки, установленные Законом Республики Казахстан "О государственном регулировании, контроле и надзоре финансового рынка и финансовых организаций";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обеспечить сохранность документов и сведений, полученн</w:t>
      </w:r>
      <w:r>
        <w:rPr>
          <w:color w:val="000000"/>
          <w:sz w:val="28"/>
        </w:rPr>
        <w:t>ых в результате проведения проверки и профилактического контроля и надзора с посещением субъекта (объекта) контроля и надзора.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154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</w:t>
      </w:r>
      <w:r>
        <w:rPr>
          <w:color w:val="FF0000"/>
          <w:sz w:val="28"/>
        </w:rPr>
        <w:t xml:space="preserve">лендарных дней после дня его первого официального опубликования);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F92EDE" w:rsidRDefault="00A16C38">
      <w:pPr>
        <w:spacing w:after="0"/>
      </w:pPr>
      <w:bookmarkStart w:id="899" w:name="z155"/>
      <w:r>
        <w:rPr>
          <w:b/>
          <w:color w:val="000000"/>
        </w:rPr>
        <w:t xml:space="preserve"> Статья 155. Права и обязанности субъекта контроля и надзора либо его уполномоченного представителя при  осуществлении контроля и </w:t>
      </w:r>
      <w:r>
        <w:rPr>
          <w:b/>
          <w:color w:val="000000"/>
        </w:rPr>
        <w:t>надзора</w:t>
      </w:r>
    </w:p>
    <w:p w:rsidR="00F92EDE" w:rsidRDefault="00A16C38">
      <w:pPr>
        <w:spacing w:after="0"/>
        <w:jc w:val="both"/>
      </w:pPr>
      <w:bookmarkStart w:id="900" w:name="z1663"/>
      <w:bookmarkEnd w:id="899"/>
      <w:r>
        <w:rPr>
          <w:color w:val="000000"/>
          <w:sz w:val="28"/>
        </w:rPr>
        <w:t>      1. Субъекты контроля и надзора либо их уполномоченные представители при осуществлении контроля и надзора вправе:</w:t>
      </w:r>
    </w:p>
    <w:p w:rsidR="00F92EDE" w:rsidRDefault="00A16C38">
      <w:pPr>
        <w:spacing w:after="0"/>
        <w:jc w:val="both"/>
      </w:pPr>
      <w:bookmarkStart w:id="901" w:name="z1664"/>
      <w:bookmarkEnd w:id="900"/>
      <w:r>
        <w:rPr>
          <w:color w:val="000000"/>
          <w:sz w:val="28"/>
        </w:rPr>
        <w:t xml:space="preserve">      1) не допускать к проверке и профилактическому контролю и надзору с посещением субъекта (объекта) контроля и надзора </w:t>
      </w:r>
      <w:r>
        <w:rPr>
          <w:color w:val="000000"/>
          <w:sz w:val="28"/>
        </w:rPr>
        <w:t>должностных лиц органов контроля и надзора, прибывших для проведения проверки или профилактического контроля и надзора с посещением субъекта (объекта) контроля и надзора на объект, в случаях:</w:t>
      </w:r>
    </w:p>
    <w:p w:rsidR="00F92EDE" w:rsidRDefault="00A16C38">
      <w:pPr>
        <w:spacing w:after="0"/>
        <w:jc w:val="both"/>
      </w:pPr>
      <w:bookmarkStart w:id="902" w:name="z1665"/>
      <w:bookmarkEnd w:id="901"/>
      <w:r>
        <w:rPr>
          <w:color w:val="000000"/>
          <w:sz w:val="28"/>
        </w:rPr>
        <w:t xml:space="preserve">       несоблюдения периодичности проведения проверок, проводимы</w:t>
      </w:r>
      <w:r>
        <w:rPr>
          <w:color w:val="000000"/>
          <w:sz w:val="28"/>
        </w:rPr>
        <w:t xml:space="preserve">х по особому порядку, и профилактического контроля и надзора с посещением субъекта (объекта) контроля и надзора, указанной в нормативных правовых актах Республики Казахстан, утвержденных в соответствии со статьей 141 настоящего Кодекса; </w:t>
      </w:r>
    </w:p>
    <w:p w:rsidR="00F92EDE" w:rsidRDefault="00A16C38">
      <w:pPr>
        <w:spacing w:after="0"/>
        <w:jc w:val="both"/>
      </w:pPr>
      <w:bookmarkStart w:id="903" w:name="z1666"/>
      <w:bookmarkEnd w:id="902"/>
      <w:r>
        <w:rPr>
          <w:color w:val="000000"/>
          <w:sz w:val="28"/>
        </w:rPr>
        <w:t xml:space="preserve">      превышения </w:t>
      </w:r>
      <w:r>
        <w:rPr>
          <w:color w:val="000000"/>
          <w:sz w:val="28"/>
        </w:rPr>
        <w:t>либо истечения указанных в акте о назначении проверки и профилактического контроля и надзора с посещением субъекта (объекта) контроля и надзора сроков, не соответствующих срокам, установленным настоящим Кодексом;</w:t>
      </w:r>
    </w:p>
    <w:p w:rsidR="00F92EDE" w:rsidRDefault="00A16C38">
      <w:pPr>
        <w:spacing w:after="0"/>
        <w:jc w:val="both"/>
      </w:pPr>
      <w:bookmarkStart w:id="904" w:name="z1667"/>
      <w:bookmarkEnd w:id="903"/>
      <w:r>
        <w:rPr>
          <w:color w:val="000000"/>
          <w:sz w:val="28"/>
        </w:rPr>
        <w:t xml:space="preserve">       назначения органом контроля и надзор</w:t>
      </w:r>
      <w:r>
        <w:rPr>
          <w:color w:val="000000"/>
          <w:sz w:val="28"/>
        </w:rPr>
        <w:t>а проверки или профилактического контроля и надзора с посещением субъекта (объекта) контроля и надзора, в отношении которого ранее проводились проверка или профилактический контроль и надзор с посещением субъекта (объекта) контроля и надзора по одному и то</w:t>
      </w:r>
      <w:r>
        <w:rPr>
          <w:color w:val="000000"/>
          <w:sz w:val="28"/>
        </w:rPr>
        <w:t xml:space="preserve">му же вопросу за один и тот же период, за исключением случаев, предусмотренных подпунктами 3), 4), 8), 9) и 10) пункта 3 статьи 144 настоящего Кодекса; </w:t>
      </w:r>
    </w:p>
    <w:p w:rsidR="00F92EDE" w:rsidRDefault="00A16C38">
      <w:pPr>
        <w:spacing w:after="0"/>
        <w:jc w:val="both"/>
      </w:pPr>
      <w:bookmarkStart w:id="905" w:name="z1668"/>
      <w:bookmarkEnd w:id="904"/>
      <w:r>
        <w:rPr>
          <w:color w:val="000000"/>
          <w:sz w:val="28"/>
        </w:rPr>
        <w:t>      назначения внеплановой проверки в соответствии с подпунктом 1) пункта 3 статьи 144 настоящего Код</w:t>
      </w:r>
      <w:r>
        <w:rPr>
          <w:color w:val="000000"/>
          <w:sz w:val="28"/>
        </w:rPr>
        <w:t>екса, если предшествующей проверкой или профилактическим контролем и надзором с посещением субъекта (объекта) контроля и надзора не были выявлены нарушения;</w:t>
      </w:r>
    </w:p>
    <w:p w:rsidR="00F92EDE" w:rsidRDefault="00A16C38">
      <w:pPr>
        <w:spacing w:after="0"/>
        <w:jc w:val="both"/>
      </w:pPr>
      <w:bookmarkStart w:id="906" w:name="z1669"/>
      <w:bookmarkEnd w:id="905"/>
      <w:r>
        <w:rPr>
          <w:color w:val="000000"/>
          <w:sz w:val="28"/>
        </w:rPr>
        <w:t xml:space="preserve">       отсутствия информации и документов, предусмотренных статьями 141, 143 и пунктом 1 статьи 146</w:t>
      </w:r>
      <w:r>
        <w:rPr>
          <w:color w:val="000000"/>
          <w:sz w:val="28"/>
        </w:rPr>
        <w:t xml:space="preserve"> настоящего Кодекса;</w:t>
      </w:r>
    </w:p>
    <w:p w:rsidR="00F92EDE" w:rsidRDefault="00A16C38">
      <w:pPr>
        <w:spacing w:after="0"/>
        <w:jc w:val="both"/>
      </w:pPr>
      <w:bookmarkStart w:id="907" w:name="z1670"/>
      <w:bookmarkEnd w:id="906"/>
      <w:r>
        <w:rPr>
          <w:color w:val="000000"/>
          <w:sz w:val="28"/>
        </w:rPr>
        <w:t xml:space="preserve">       назначения проверки за период, выходящий за рамки промежутка времени, указанного в заявлении или сообщении о совершенных либо готовящихся уголовных правонарушениях, в иных обращениях о нарушениях прав и законных интересов физиче</w:t>
      </w:r>
      <w:r>
        <w:rPr>
          <w:color w:val="000000"/>
          <w:sz w:val="28"/>
        </w:rPr>
        <w:t xml:space="preserve">ских, юридических лиц и государства; </w:t>
      </w:r>
    </w:p>
    <w:p w:rsidR="00F92EDE" w:rsidRDefault="00A16C38">
      <w:pPr>
        <w:spacing w:after="0"/>
        <w:jc w:val="both"/>
      </w:pPr>
      <w:bookmarkStart w:id="908" w:name="z1671"/>
      <w:bookmarkEnd w:id="907"/>
      <w:r>
        <w:rPr>
          <w:color w:val="000000"/>
          <w:sz w:val="28"/>
        </w:rPr>
        <w:t>      поручения проведения проверки или профилактического контроля и надзора с посещением субъекта (объекта) контроля и надзора лицам, не имеющим на то соответствующих полномочий;</w:t>
      </w:r>
    </w:p>
    <w:p w:rsidR="00F92EDE" w:rsidRDefault="00A16C38">
      <w:pPr>
        <w:spacing w:after="0"/>
        <w:jc w:val="both"/>
      </w:pPr>
      <w:bookmarkStart w:id="909" w:name="z1672"/>
      <w:bookmarkEnd w:id="908"/>
      <w:r>
        <w:rPr>
          <w:color w:val="000000"/>
          <w:sz w:val="28"/>
        </w:rPr>
        <w:t xml:space="preserve">       указания в одном акте о назначе</w:t>
      </w:r>
      <w:r>
        <w:rPr>
          <w:color w:val="000000"/>
          <w:sz w:val="28"/>
        </w:rPr>
        <w:t>нии проверки и профилактического контроля и надзора с посещением субъекта (объекта) контроля и надзора нескольких субъектов контроля и надзора, подвергаемых проверке или профилактическому контролю и надзору с посещением субъекта (объекта) контроля и надзор</w:t>
      </w:r>
      <w:r>
        <w:rPr>
          <w:color w:val="000000"/>
          <w:sz w:val="28"/>
        </w:rPr>
        <w:t>а, за исключением случаев, указанных в пункте 6 статьи 147 настоящего Кодекса;</w:t>
      </w:r>
    </w:p>
    <w:p w:rsidR="00F92EDE" w:rsidRDefault="00A16C38">
      <w:pPr>
        <w:spacing w:after="0"/>
        <w:jc w:val="both"/>
      </w:pPr>
      <w:bookmarkStart w:id="910" w:name="z1673"/>
      <w:bookmarkEnd w:id="909"/>
      <w:r>
        <w:rPr>
          <w:color w:val="000000"/>
          <w:sz w:val="28"/>
        </w:rPr>
        <w:t>      продления сроков проверки или профилактического контроля и надзора с посещением субъекта (объекта) контроля и надзора свыше срока, установленного настоящим Кодексом;</w:t>
      </w:r>
    </w:p>
    <w:p w:rsidR="00F92EDE" w:rsidRDefault="00A16C38">
      <w:pPr>
        <w:spacing w:after="0"/>
        <w:jc w:val="both"/>
      </w:pPr>
      <w:bookmarkStart w:id="911" w:name="z1674"/>
      <w:bookmarkEnd w:id="910"/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>  грубых нарушений требований настоящего Кодекса в соответствии с пунктом 2 статьи 156 настоящего Кодекса;</w:t>
      </w:r>
    </w:p>
    <w:p w:rsidR="00F92EDE" w:rsidRDefault="00A16C38">
      <w:pPr>
        <w:spacing w:after="0"/>
        <w:jc w:val="both"/>
      </w:pPr>
      <w:bookmarkStart w:id="912" w:name="z1675"/>
      <w:bookmarkEnd w:id="911"/>
      <w:r>
        <w:rPr>
          <w:color w:val="000000"/>
          <w:sz w:val="28"/>
        </w:rPr>
        <w:t>      2) не представлять сведения, если они не относятся к предмету проводимой проверки или профилактического контроля и надзора с посещением субъект</w:t>
      </w:r>
      <w:r>
        <w:rPr>
          <w:color w:val="000000"/>
          <w:sz w:val="28"/>
        </w:rPr>
        <w:t>а (объекта) контроля и надзора, а также к периоду, указанному в акте;</w:t>
      </w:r>
    </w:p>
    <w:p w:rsidR="00F92EDE" w:rsidRDefault="00A16C38">
      <w:pPr>
        <w:spacing w:after="0"/>
        <w:jc w:val="both"/>
      </w:pPr>
      <w:bookmarkStart w:id="913" w:name="z1676"/>
      <w:bookmarkEnd w:id="912"/>
      <w:r>
        <w:rPr>
          <w:color w:val="000000"/>
          <w:sz w:val="28"/>
        </w:rPr>
        <w:t>      3) обжаловать акт о назначении проверки и профилактического контроля и надзора с посещением субъекта (объекта) контроля и надзора, акт о результатах проверки, предписание об устран</w:t>
      </w:r>
      <w:r>
        <w:rPr>
          <w:color w:val="000000"/>
          <w:sz w:val="28"/>
        </w:rPr>
        <w:t>ении выявленных нарушений и действия (бездействие) должностных лиц государственных органов в порядке, установленном настоящим Кодексом и законодательством Республики Казахстан;</w:t>
      </w:r>
    </w:p>
    <w:p w:rsidR="00F92EDE" w:rsidRDefault="00A16C38">
      <w:pPr>
        <w:spacing w:after="0"/>
        <w:jc w:val="both"/>
      </w:pPr>
      <w:bookmarkStart w:id="914" w:name="z1677"/>
      <w:bookmarkEnd w:id="913"/>
      <w:r>
        <w:rPr>
          <w:color w:val="000000"/>
          <w:sz w:val="28"/>
        </w:rPr>
        <w:t>      4) не исполнять не основанные на законе запреты органов контроля и надзор</w:t>
      </w:r>
      <w:r>
        <w:rPr>
          <w:color w:val="000000"/>
          <w:sz w:val="28"/>
        </w:rPr>
        <w:t>а или должностных лиц, ограничивающие деятельность субъектов (объектов) контроля и надзора;</w:t>
      </w:r>
    </w:p>
    <w:p w:rsidR="00F92EDE" w:rsidRDefault="00A16C38">
      <w:pPr>
        <w:spacing w:after="0"/>
        <w:jc w:val="both"/>
      </w:pPr>
      <w:bookmarkStart w:id="915" w:name="z1678"/>
      <w:bookmarkEnd w:id="914"/>
      <w:r>
        <w:rPr>
          <w:color w:val="000000"/>
          <w:sz w:val="28"/>
        </w:rPr>
        <w:t>      5) фиксировать процесс осуществления проверки и профилактического контроля и надзора с посещением субъекта (объекта) контроля и надзора, а также отдельные дей</w:t>
      </w:r>
      <w:r>
        <w:rPr>
          <w:color w:val="000000"/>
          <w:sz w:val="28"/>
        </w:rPr>
        <w:t>ствия должностного лица, проводимые им в рамках проверки и профилактического контроля и надзора с посещением субъекта (объекта) контроля и надзора, с помощью средств аудио- и видеотехники, не создавая препятствий деятельности должностного лица;</w:t>
      </w:r>
    </w:p>
    <w:p w:rsidR="00F92EDE" w:rsidRDefault="00A16C38">
      <w:pPr>
        <w:spacing w:after="0"/>
        <w:jc w:val="both"/>
      </w:pPr>
      <w:bookmarkStart w:id="916" w:name="z1679"/>
      <w:bookmarkEnd w:id="915"/>
      <w:r>
        <w:rPr>
          <w:color w:val="000000"/>
          <w:sz w:val="28"/>
        </w:rPr>
        <w:t>      6) пр</w:t>
      </w:r>
      <w:r>
        <w:rPr>
          <w:color w:val="000000"/>
          <w:sz w:val="28"/>
        </w:rPr>
        <w:t>ивлекать третьих лиц к участию в проверке и профилактическом контроле и надзоре с посещением субъекта (объекта) контроля и надзора в целях представления своих интересов и прав, а также осуществления третьими лицами действий, предусмотренных подпунктом 5) н</w:t>
      </w:r>
      <w:r>
        <w:rPr>
          <w:color w:val="000000"/>
          <w:sz w:val="28"/>
        </w:rPr>
        <w:t>астоящего пункта.</w:t>
      </w:r>
    </w:p>
    <w:p w:rsidR="00F92EDE" w:rsidRDefault="00A16C38">
      <w:pPr>
        <w:spacing w:after="0"/>
        <w:jc w:val="both"/>
      </w:pPr>
      <w:bookmarkStart w:id="917" w:name="z1680"/>
      <w:bookmarkEnd w:id="916"/>
      <w:r>
        <w:rPr>
          <w:color w:val="000000"/>
          <w:sz w:val="28"/>
        </w:rPr>
        <w:t>      2. Субъекты контроля и надзора либо их уполномоченные представители при проведении органами контроля и надзора проверок и профилактического контроля и надзора с посещением субъекта (объекта) контроля и надзора обязаны:</w:t>
      </w:r>
    </w:p>
    <w:p w:rsidR="00F92EDE" w:rsidRDefault="00A16C38">
      <w:pPr>
        <w:spacing w:after="0"/>
        <w:jc w:val="both"/>
      </w:pPr>
      <w:bookmarkStart w:id="918" w:name="z1681"/>
      <w:bookmarkEnd w:id="917"/>
      <w:r>
        <w:rPr>
          <w:color w:val="000000"/>
          <w:sz w:val="28"/>
        </w:rPr>
        <w:t xml:space="preserve">       1) обе</w:t>
      </w:r>
      <w:r>
        <w:rPr>
          <w:color w:val="000000"/>
          <w:sz w:val="28"/>
        </w:rPr>
        <w:t>спечить беспрепятственный доступ должностных лиц органов контроля и надзора на территорию и в помещения субъекта (объекта) контроля и надзора при соблюдении требований пункта 1 статьи 146 настоящего Кодекса;</w:t>
      </w:r>
    </w:p>
    <w:p w:rsidR="00F92EDE" w:rsidRDefault="00A16C38">
      <w:pPr>
        <w:spacing w:after="0"/>
        <w:jc w:val="both"/>
      </w:pPr>
      <w:bookmarkStart w:id="919" w:name="z1682"/>
      <w:bookmarkEnd w:id="918"/>
      <w:r>
        <w:rPr>
          <w:color w:val="000000"/>
          <w:sz w:val="28"/>
        </w:rPr>
        <w:t>      2) с соблюдением требований по охране комм</w:t>
      </w:r>
      <w:r>
        <w:rPr>
          <w:color w:val="000000"/>
          <w:sz w:val="28"/>
        </w:rPr>
        <w:t>ерческой, налоговой либо иной охраняемой законом тайны представлять должностным лицам органов контроля и надзора документы (сведения) на бумажных и электронных носителях либо их копии для приобщения к акту о результатах проверки и предписанию об устранении</w:t>
      </w:r>
      <w:r>
        <w:rPr>
          <w:color w:val="000000"/>
          <w:sz w:val="28"/>
        </w:rPr>
        <w:t xml:space="preserve"> выявленных нарушений, а также доступ к автоматизированным базам данных (информационным системам) в соответствии с задачами и предметом проверки и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920" w:name="z1683"/>
      <w:bookmarkEnd w:id="919"/>
      <w:r>
        <w:rPr>
          <w:color w:val="000000"/>
          <w:sz w:val="28"/>
        </w:rPr>
        <w:t>      3) сделать отм</w:t>
      </w:r>
      <w:r>
        <w:rPr>
          <w:color w:val="000000"/>
          <w:sz w:val="28"/>
        </w:rPr>
        <w:t>етку о получении на втором экземпляре акта о назначении проверки и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921" w:name="z1684"/>
      <w:bookmarkEnd w:id="920"/>
      <w:r>
        <w:rPr>
          <w:color w:val="000000"/>
          <w:sz w:val="28"/>
        </w:rPr>
        <w:t xml:space="preserve">      4) сделать отметку о получении на втором экземпляре акта о результатах проведенной проверки и </w:t>
      </w:r>
      <w:r>
        <w:rPr>
          <w:color w:val="000000"/>
          <w:sz w:val="28"/>
        </w:rPr>
        <w:t>предписания об устранении выявленных нарушений в день окончания проверки и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922" w:name="z1685"/>
      <w:bookmarkEnd w:id="921"/>
      <w:r>
        <w:rPr>
          <w:color w:val="000000"/>
          <w:sz w:val="28"/>
        </w:rPr>
        <w:t>      5) не допускать внесения изменений и дополнений в проверяемые документы в период прове</w:t>
      </w:r>
      <w:r>
        <w:rPr>
          <w:color w:val="000000"/>
          <w:sz w:val="28"/>
        </w:rPr>
        <w:t>дения проверки и профилактического контроля и надзора с посещением субъекта (объекта) контроля и надзора, если иное не предусмотрено настоящим Кодексом либо иными законами Республики Казахстан;</w:t>
      </w:r>
    </w:p>
    <w:p w:rsidR="00F92EDE" w:rsidRDefault="00A16C38">
      <w:pPr>
        <w:spacing w:after="0"/>
        <w:jc w:val="both"/>
      </w:pPr>
      <w:bookmarkStart w:id="923" w:name="z1686"/>
      <w:bookmarkEnd w:id="922"/>
      <w:r>
        <w:rPr>
          <w:color w:val="000000"/>
          <w:sz w:val="28"/>
        </w:rPr>
        <w:t>      6) обеспечить безопасность лиц, прибывших для проведения</w:t>
      </w:r>
      <w:r>
        <w:rPr>
          <w:color w:val="000000"/>
          <w:sz w:val="28"/>
        </w:rPr>
        <w:t xml:space="preserve"> проверки и профилактического контроля и надзора с посещением субъекта (объекта) контроля и надзора на объект, от вредных и опасных производственных факторов воздействия в соответствии с установленными для данного объекта нормативами;</w:t>
      </w:r>
    </w:p>
    <w:p w:rsidR="00F92EDE" w:rsidRDefault="00A16C38">
      <w:pPr>
        <w:spacing w:after="0"/>
        <w:jc w:val="both"/>
      </w:pPr>
      <w:bookmarkStart w:id="924" w:name="z1687"/>
      <w:bookmarkEnd w:id="923"/>
      <w:r>
        <w:rPr>
          <w:color w:val="000000"/>
          <w:sz w:val="28"/>
        </w:rPr>
        <w:t>      7) в случае пол</w:t>
      </w:r>
      <w:r>
        <w:rPr>
          <w:color w:val="000000"/>
          <w:sz w:val="28"/>
        </w:rPr>
        <w:t>учения уведомления находиться на месте нахождения объекта контроля и надзора в назначенные сроки проверки и профилактического контроля и надзора с посещением субъекта (объекта) контроля и надзора.</w:t>
      </w:r>
    </w:p>
    <w:bookmarkEnd w:id="924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155 в редакции Закона РК от 24.05.2018</w:t>
      </w:r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925" w:name="z156"/>
      <w:r>
        <w:rPr>
          <w:b/>
          <w:color w:val="000000"/>
        </w:rPr>
        <w:t xml:space="preserve"> Статья 156. Недействительность проверки и профилактического контроля и надзора с посещением субъекта (объекта) контроля и надзора, пров</w:t>
      </w:r>
      <w:r>
        <w:rPr>
          <w:b/>
          <w:color w:val="000000"/>
        </w:rPr>
        <w:t>еденных с грубым нарушением требований настоящего Кодекса</w:t>
      </w:r>
    </w:p>
    <w:p w:rsidR="00F92EDE" w:rsidRDefault="00A16C38">
      <w:pPr>
        <w:spacing w:after="0"/>
        <w:jc w:val="both"/>
      </w:pPr>
      <w:bookmarkStart w:id="926" w:name="z1688"/>
      <w:bookmarkEnd w:id="925"/>
      <w:r>
        <w:rPr>
          <w:color w:val="000000"/>
          <w:sz w:val="28"/>
        </w:rPr>
        <w:t>      1. Проверка и профилактический контроль и надзор с посещением субъекта (объекта) контроля и надзора признаются недействительными, если они проведены органом контроля и надзора с грубым нарушен</w:t>
      </w:r>
      <w:r>
        <w:rPr>
          <w:color w:val="000000"/>
          <w:sz w:val="28"/>
        </w:rPr>
        <w:t>ием требований к организации и проведению проверок и профилактического контроля и надзора с посещением субъекта (объекта) контроля и надзора, установленных настоящим Кодексом.</w:t>
      </w:r>
    </w:p>
    <w:p w:rsidR="00F92EDE" w:rsidRDefault="00A16C38">
      <w:pPr>
        <w:spacing w:after="0"/>
        <w:jc w:val="both"/>
      </w:pPr>
      <w:bookmarkStart w:id="927" w:name="z1689"/>
      <w:bookmarkEnd w:id="926"/>
      <w:r>
        <w:rPr>
          <w:color w:val="000000"/>
          <w:sz w:val="28"/>
        </w:rPr>
        <w:t xml:space="preserve">       Акт проверки и предписание об устранении выявленных нарушений по итогам п</w:t>
      </w:r>
      <w:r>
        <w:rPr>
          <w:color w:val="000000"/>
          <w:sz w:val="28"/>
        </w:rPr>
        <w:t xml:space="preserve">рофилактического контроля и надзора с посещением субъекта (объекта) контроля и надзора, признанных недействительными, не могут являться доказательством нарушения субъектами контроля и надзора требований, установленных в соответствии с пунктом 2 статьи 132 </w:t>
      </w:r>
      <w:r>
        <w:rPr>
          <w:color w:val="000000"/>
          <w:sz w:val="28"/>
        </w:rPr>
        <w:t>настоящего Кодекса.</w:t>
      </w:r>
    </w:p>
    <w:p w:rsidR="00F92EDE" w:rsidRDefault="00A16C38">
      <w:pPr>
        <w:spacing w:after="0"/>
        <w:jc w:val="both"/>
      </w:pPr>
      <w:bookmarkStart w:id="928" w:name="z1690"/>
      <w:bookmarkEnd w:id="927"/>
      <w:r>
        <w:rPr>
          <w:color w:val="000000"/>
          <w:sz w:val="28"/>
        </w:rPr>
        <w:t xml:space="preserve">      Признание проверки и профилактического контроля и надзора с посещением субъекта (объекта) контроля и надзора недействительными является основанием для отмены вышестоящим государственным органом или судом акта данной проверки и </w:t>
      </w:r>
      <w:r>
        <w:rPr>
          <w:color w:val="000000"/>
          <w:sz w:val="28"/>
        </w:rPr>
        <w:t>предписания об устранении выявленных нарушений по результатам профилактического контроля и надзора с посещением субъекта (объекта) контроля и надзора.</w:t>
      </w:r>
    </w:p>
    <w:p w:rsidR="00F92EDE" w:rsidRDefault="00A16C38">
      <w:pPr>
        <w:spacing w:after="0"/>
        <w:jc w:val="both"/>
      </w:pPr>
      <w:bookmarkStart w:id="929" w:name="z1691"/>
      <w:bookmarkEnd w:id="928"/>
      <w:r>
        <w:rPr>
          <w:color w:val="000000"/>
          <w:sz w:val="28"/>
        </w:rPr>
        <w:t>      Рассмотрение вышестоящим государственным органом заявления субъекта контроля и надзора об отмене ак</w:t>
      </w:r>
      <w:r>
        <w:rPr>
          <w:color w:val="000000"/>
          <w:sz w:val="28"/>
        </w:rPr>
        <w:t xml:space="preserve">та в связи с недействительностью проверки и отмене предписания об устранении выявленных нарушений в связи с недействительностью профилактического контроля и надзора с посещением субъекта (объекта) контроля и надзора осуществляется в течение десяти рабочих </w:t>
      </w:r>
      <w:r>
        <w:rPr>
          <w:color w:val="000000"/>
          <w:sz w:val="28"/>
        </w:rPr>
        <w:t>дней со дня подачи заявления.</w:t>
      </w:r>
    </w:p>
    <w:p w:rsidR="00F92EDE" w:rsidRDefault="00A16C38">
      <w:pPr>
        <w:spacing w:after="0"/>
        <w:jc w:val="both"/>
      </w:pPr>
      <w:bookmarkStart w:id="930" w:name="z1692"/>
      <w:bookmarkEnd w:id="929"/>
      <w:r>
        <w:rPr>
          <w:color w:val="000000"/>
          <w:sz w:val="28"/>
        </w:rPr>
        <w:t>      Нарушение установленного срока рассмотрения такого заявления решается в пользу субъекта контроля и надзора.</w:t>
      </w:r>
    </w:p>
    <w:p w:rsidR="00F92EDE" w:rsidRDefault="00A16C38">
      <w:pPr>
        <w:spacing w:after="0"/>
        <w:jc w:val="both"/>
      </w:pPr>
      <w:bookmarkStart w:id="931" w:name="z1693"/>
      <w:bookmarkEnd w:id="930"/>
      <w:r>
        <w:rPr>
          <w:color w:val="000000"/>
          <w:sz w:val="28"/>
        </w:rPr>
        <w:t>      2. К грубым нарушениям требований настоящего Кодекса относятся:</w:t>
      </w:r>
    </w:p>
    <w:p w:rsidR="00F92EDE" w:rsidRDefault="00A16C38">
      <w:pPr>
        <w:spacing w:after="0"/>
        <w:jc w:val="both"/>
      </w:pPr>
      <w:bookmarkStart w:id="932" w:name="z1694"/>
      <w:bookmarkEnd w:id="931"/>
      <w:r>
        <w:rPr>
          <w:color w:val="000000"/>
          <w:sz w:val="28"/>
        </w:rPr>
        <w:t>      1) отсутствие оснований проведения п</w:t>
      </w:r>
      <w:r>
        <w:rPr>
          <w:color w:val="000000"/>
          <w:sz w:val="28"/>
        </w:rPr>
        <w:t>роверки и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933" w:name="z1695"/>
      <w:bookmarkEnd w:id="932"/>
      <w:r>
        <w:rPr>
          <w:color w:val="000000"/>
          <w:sz w:val="28"/>
        </w:rPr>
        <w:t>      2) отсутствие акта о назначении проверки и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934" w:name="z1696"/>
      <w:bookmarkEnd w:id="933"/>
      <w:r>
        <w:rPr>
          <w:color w:val="000000"/>
          <w:sz w:val="28"/>
        </w:rPr>
        <w:t>      3) отсутствие</w:t>
      </w:r>
      <w:r>
        <w:rPr>
          <w:color w:val="000000"/>
          <w:sz w:val="28"/>
        </w:rPr>
        <w:t xml:space="preserve"> уведомления, а равно несоблюдение сроков уведомления о проведении проверки и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935" w:name="z1697"/>
      <w:bookmarkEnd w:id="934"/>
      <w:r>
        <w:rPr>
          <w:color w:val="000000"/>
          <w:sz w:val="28"/>
        </w:rPr>
        <w:t xml:space="preserve">       4) нарушение требований статьи 151 настоящего Кодекса;</w:t>
      </w:r>
    </w:p>
    <w:p w:rsidR="00F92EDE" w:rsidRDefault="00A16C38">
      <w:pPr>
        <w:spacing w:after="0"/>
        <w:jc w:val="both"/>
      </w:pPr>
      <w:bookmarkStart w:id="936" w:name="z1698"/>
      <w:bookmarkEnd w:id="935"/>
      <w:r>
        <w:rPr>
          <w:color w:val="000000"/>
          <w:sz w:val="28"/>
        </w:rPr>
        <w:t xml:space="preserve">       5) нарушение периоди</w:t>
      </w:r>
      <w:r>
        <w:rPr>
          <w:color w:val="000000"/>
          <w:sz w:val="28"/>
        </w:rPr>
        <w:t>чности проведения проверок по особому порядку проведения проверок и профилактического контроля и надзора с посещением субъекта (объекта) контроля и надзора, указанной в нормативных правовых актах Республики Казахстан, утвержденных в соответствии со статьей</w:t>
      </w:r>
      <w:r>
        <w:rPr>
          <w:color w:val="000000"/>
          <w:sz w:val="28"/>
        </w:rPr>
        <w:t xml:space="preserve"> 141 настоящего Кодекса;</w:t>
      </w:r>
    </w:p>
    <w:p w:rsidR="00F92EDE" w:rsidRDefault="00A16C38">
      <w:pPr>
        <w:spacing w:after="0"/>
        <w:jc w:val="both"/>
      </w:pPr>
      <w:bookmarkStart w:id="937" w:name="z1699"/>
      <w:bookmarkEnd w:id="936"/>
      <w:r>
        <w:rPr>
          <w:color w:val="000000"/>
          <w:sz w:val="28"/>
        </w:rPr>
        <w:t>      6) непредставление субъекту контроля и надзора акта о назначении проверки и профилактического контроля и надзора с посещением субъекта (объекта) контроля и надзора;</w:t>
      </w:r>
    </w:p>
    <w:p w:rsidR="00F92EDE" w:rsidRDefault="00A16C38">
      <w:pPr>
        <w:spacing w:after="0"/>
        <w:jc w:val="both"/>
      </w:pPr>
      <w:bookmarkStart w:id="938" w:name="z1700"/>
      <w:bookmarkEnd w:id="937"/>
      <w:r>
        <w:rPr>
          <w:color w:val="000000"/>
          <w:sz w:val="28"/>
        </w:rPr>
        <w:t>      7) назначение государственными органами проверок и про</w:t>
      </w:r>
      <w:r>
        <w:rPr>
          <w:color w:val="000000"/>
          <w:sz w:val="28"/>
        </w:rPr>
        <w:t>филактического контроля и надзора с посещением субъекта (объекта) контроля и надзора по вопросам, не входящим в их компетенцию;</w:t>
      </w:r>
    </w:p>
    <w:p w:rsidR="00F92EDE" w:rsidRDefault="00A16C38">
      <w:pPr>
        <w:spacing w:after="0"/>
        <w:jc w:val="both"/>
      </w:pPr>
      <w:bookmarkStart w:id="939" w:name="z1701"/>
      <w:bookmarkEnd w:id="938"/>
      <w:r>
        <w:rPr>
          <w:color w:val="000000"/>
          <w:sz w:val="28"/>
        </w:rPr>
        <w:t>      8) проведение проверки и профилактического контроля и надзора с посещением субъекта (объекта) контроля и надзора без регис</w:t>
      </w:r>
      <w:r>
        <w:rPr>
          <w:color w:val="000000"/>
          <w:sz w:val="28"/>
        </w:rPr>
        <w:t>трации акта о назначении проверки и профилактического контроля и надзора с посещением субъекта (объекта) контроля и надзора в уполномоченном органе в области правовой статистики и специальных учетов, когда такая регистрация обязательна;</w:t>
      </w:r>
    </w:p>
    <w:p w:rsidR="00F92EDE" w:rsidRDefault="00A16C38">
      <w:pPr>
        <w:spacing w:after="0"/>
        <w:jc w:val="both"/>
      </w:pPr>
      <w:bookmarkStart w:id="940" w:name="z1702"/>
      <w:bookmarkEnd w:id="939"/>
      <w:r>
        <w:rPr>
          <w:color w:val="000000"/>
          <w:sz w:val="28"/>
        </w:rPr>
        <w:t xml:space="preserve">       9) нарушение</w:t>
      </w:r>
      <w:r>
        <w:rPr>
          <w:color w:val="000000"/>
          <w:sz w:val="28"/>
        </w:rPr>
        <w:t xml:space="preserve"> сроков проведения проверок и профилактического контроля и надзора с посещением субъекта (объекта) контроля и надзора, предусмотренных статьей 148 настоящего Кодекса;</w:t>
      </w:r>
    </w:p>
    <w:p w:rsidR="00F92EDE" w:rsidRDefault="00A16C38">
      <w:pPr>
        <w:spacing w:after="0"/>
        <w:jc w:val="both"/>
      </w:pPr>
      <w:bookmarkStart w:id="941" w:name="z1703"/>
      <w:bookmarkEnd w:id="940"/>
      <w:r>
        <w:rPr>
          <w:color w:val="000000"/>
          <w:sz w:val="28"/>
        </w:rPr>
        <w:t xml:space="preserve">       10) проведение внеплановой проверки в соответствии с подпунктом 1) пункта 3 статьи</w:t>
      </w:r>
      <w:r>
        <w:rPr>
          <w:color w:val="000000"/>
          <w:sz w:val="28"/>
        </w:rPr>
        <w:t xml:space="preserve"> 144 настоящего Кодекса при отсутствии грубых нарушений по результатам проверок по особому порядку проведения проверок и профилактического контроля и надзора с посещением субъекта (объекта) контроля и надзора.</w:t>
      </w:r>
    </w:p>
    <w:bookmarkEnd w:id="941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156 в редакции Закона РК </w:t>
      </w:r>
      <w:r>
        <w:rPr>
          <w:color w:val="FF0000"/>
          <w:sz w:val="28"/>
        </w:rPr>
        <w:t xml:space="preserve">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942" w:name="z157"/>
      <w:r>
        <w:rPr>
          <w:b/>
          <w:color w:val="000000"/>
        </w:rPr>
        <w:t xml:space="preserve"> Статья 157. Порядок обжалования решений, действий (бездействия) органов контроля и надзора и их должностных лиц</w:t>
      </w:r>
    </w:p>
    <w:p w:rsidR="00F92EDE" w:rsidRDefault="00A16C38">
      <w:pPr>
        <w:spacing w:after="0"/>
        <w:jc w:val="both"/>
      </w:pPr>
      <w:bookmarkStart w:id="943" w:name="z736"/>
      <w:bookmarkEnd w:id="942"/>
      <w:r>
        <w:rPr>
          <w:color w:val="000000"/>
          <w:sz w:val="28"/>
        </w:rPr>
        <w:t>      1. В</w:t>
      </w:r>
      <w:r>
        <w:rPr>
          <w:color w:val="000000"/>
          <w:sz w:val="28"/>
        </w:rPr>
        <w:t xml:space="preserve"> случае нарушения прав и законных интересов проверяемых субъектов при осуществлении контроля и надзора проверяемый субъект вправе обжаловать решения, действия (бездействие) органов контроля и надзора и их должностных лиц в вышестоящий государственный орган</w:t>
      </w:r>
      <w:r>
        <w:rPr>
          <w:color w:val="000000"/>
          <w:sz w:val="28"/>
        </w:rPr>
        <w:t xml:space="preserve"> в порядке, предусмотренном главой 29 настоящего Кодекса, либо в суд в порядке, установленном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944" w:name="z737"/>
      <w:bookmarkEnd w:id="943"/>
      <w:r>
        <w:rPr>
          <w:color w:val="000000"/>
          <w:sz w:val="28"/>
        </w:rPr>
        <w:t xml:space="preserve">       2. Обжалование решений, действий (бездействия) государственных органов и должностных лиц, связанных с расследование</w:t>
      </w:r>
      <w:r>
        <w:rPr>
          <w:color w:val="000000"/>
          <w:sz w:val="28"/>
        </w:rPr>
        <w:t>м уголовного дела, проверяемым субъектом осуществляется в порядке, установленном Уголовно-процессуальным кодексом Республики Казахстан.</w:t>
      </w:r>
    </w:p>
    <w:p w:rsidR="00F92EDE" w:rsidRDefault="00A16C38">
      <w:pPr>
        <w:spacing w:after="0"/>
      </w:pPr>
      <w:bookmarkStart w:id="945" w:name="z738"/>
      <w:bookmarkEnd w:id="944"/>
      <w:r>
        <w:rPr>
          <w:b/>
          <w:color w:val="000000"/>
        </w:rPr>
        <w:t xml:space="preserve"> Параграф 3. Контроль за соблюдением условий инвестиционных контрактов</w:t>
      </w:r>
    </w:p>
    <w:p w:rsidR="00F92EDE" w:rsidRDefault="00A16C38">
      <w:pPr>
        <w:spacing w:after="0"/>
      </w:pPr>
      <w:bookmarkStart w:id="946" w:name="z158"/>
      <w:bookmarkEnd w:id="945"/>
      <w:r>
        <w:rPr>
          <w:b/>
          <w:color w:val="000000"/>
        </w:rPr>
        <w:t xml:space="preserve"> Статья 158. Формы контроля за соблюдением услови</w:t>
      </w:r>
      <w:r>
        <w:rPr>
          <w:b/>
          <w:color w:val="000000"/>
        </w:rPr>
        <w:t>й инвестиционных контрактов</w:t>
      </w:r>
    </w:p>
    <w:bookmarkEnd w:id="94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Контроль за соблюдением условий инвестиционных контрактов осуществляется уполномоченным органом по инвестициям в следующих формах: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камерального контроля, осуществляемого на основе изучения и анализа отчетов, предс</w:t>
      </w:r>
      <w:r>
        <w:rPr>
          <w:color w:val="000000"/>
          <w:sz w:val="28"/>
        </w:rPr>
        <w:t>тавленных в соответствии с пунктом 1 статьи 159 настоящего Кодекса;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посещения объекта инвестиционной деятельности, в том числе с рассмотрением документов по исполнению рабочей программы и условий инвестиционного контракта.</w:t>
      </w:r>
    </w:p>
    <w:p w:rsidR="00F92EDE" w:rsidRDefault="00A16C38">
      <w:pPr>
        <w:spacing w:after="0"/>
      </w:pPr>
      <w:bookmarkStart w:id="947" w:name="z159"/>
      <w:r>
        <w:rPr>
          <w:b/>
          <w:color w:val="000000"/>
        </w:rPr>
        <w:t xml:space="preserve"> Статья 159. Порядок орг</w:t>
      </w:r>
      <w:r>
        <w:rPr>
          <w:b/>
          <w:color w:val="000000"/>
        </w:rPr>
        <w:t>анизации и осуществления контроля за соблюдением условий инвестиционных контрактов</w:t>
      </w:r>
    </w:p>
    <w:p w:rsidR="00F92EDE" w:rsidRDefault="00A16C38">
      <w:pPr>
        <w:spacing w:after="0"/>
        <w:jc w:val="both"/>
      </w:pPr>
      <w:bookmarkStart w:id="948" w:name="z739"/>
      <w:bookmarkEnd w:id="947"/>
      <w:r>
        <w:rPr>
          <w:color w:val="000000"/>
          <w:sz w:val="28"/>
        </w:rPr>
        <w:t>      1. После заключения инвестиционного контракта юридическое лицо Республики Казахстан представляет по форме, устанавливаемой уполномоченным органом по инвестициям, полуг</w:t>
      </w:r>
      <w:r>
        <w:rPr>
          <w:color w:val="000000"/>
          <w:sz w:val="28"/>
        </w:rPr>
        <w:t>одовые отчеты о выполнении инвестиционного контракта не позднее двадцать пятого июля и двадцать пятого января с расшифровкой по статьям затрат, предусмотренных рабочей программой, с приложением документов, подтверждающих ввод в эксплуатацию фиксированных а</w:t>
      </w:r>
      <w:r>
        <w:rPr>
          <w:color w:val="000000"/>
          <w:sz w:val="28"/>
        </w:rPr>
        <w:t>ктивов, поставку и использование запасных частей к технологическому оборудованию, сырья и (или) материалов.</w:t>
      </w:r>
    </w:p>
    <w:p w:rsidR="00F92EDE" w:rsidRDefault="00A16C38">
      <w:pPr>
        <w:spacing w:after="0"/>
        <w:jc w:val="both"/>
      </w:pPr>
      <w:bookmarkStart w:id="949" w:name="z740"/>
      <w:bookmarkEnd w:id="948"/>
      <w:r>
        <w:rPr>
          <w:color w:val="000000"/>
          <w:sz w:val="28"/>
        </w:rPr>
        <w:t>      2. Изменения в приложения к инвестиционному контракту и специальному инвестиционному контракту могут вноситься по соглашению сторон один раз в</w:t>
      </w:r>
      <w:r>
        <w:rPr>
          <w:color w:val="000000"/>
          <w:sz w:val="28"/>
        </w:rPr>
        <w:t xml:space="preserve"> год.</w:t>
      </w:r>
    </w:p>
    <w:p w:rsidR="00F92EDE" w:rsidRDefault="00A16C38">
      <w:pPr>
        <w:spacing w:after="0"/>
        <w:jc w:val="both"/>
      </w:pPr>
      <w:bookmarkStart w:id="950" w:name="z741"/>
      <w:bookmarkEnd w:id="949"/>
      <w:r>
        <w:rPr>
          <w:color w:val="000000"/>
          <w:sz w:val="28"/>
        </w:rPr>
        <w:t>      3. Проверка с посещением объекта инвестиционной деятельности проводится в период шести месяцев после ввода в эксплуатацию фиксированных активов при условии завершения рабочей программы.</w:t>
      </w:r>
    </w:p>
    <w:p w:rsidR="00F92EDE" w:rsidRDefault="00A16C38">
      <w:pPr>
        <w:spacing w:after="0"/>
        <w:jc w:val="both"/>
      </w:pPr>
      <w:bookmarkStart w:id="951" w:name="z742"/>
      <w:bookmarkEnd w:id="950"/>
      <w:r>
        <w:rPr>
          <w:color w:val="000000"/>
          <w:sz w:val="28"/>
        </w:rPr>
        <w:t>      4. По результатам проверки представитель уполномочен</w:t>
      </w:r>
      <w:r>
        <w:rPr>
          <w:color w:val="000000"/>
          <w:sz w:val="28"/>
        </w:rPr>
        <w:t>ного органа по инвестициям и руководитель юридического лица, заключившего инвестиционный контракт, подписывают по форме, установленной уполномоченным органом по инвестициям, акт текущего состояния исполнения рабочей программы инвестиционного контракта.</w:t>
      </w:r>
    </w:p>
    <w:p w:rsidR="00F92EDE" w:rsidRDefault="00A16C38">
      <w:pPr>
        <w:spacing w:after="0"/>
        <w:jc w:val="both"/>
      </w:pPr>
      <w:bookmarkStart w:id="952" w:name="z743"/>
      <w:bookmarkEnd w:id="951"/>
      <w:r>
        <w:rPr>
          <w:color w:val="000000"/>
          <w:sz w:val="28"/>
        </w:rPr>
        <w:t>      5. В случае неисполнения или ненадлежащего исполнения рабочей программы инвестиционного контракта уполномоченный орган по инвестициям направляет юридическому лицу Республики Казахстан, заключившему инвестиционный контракт, уведомление в письменной фо</w:t>
      </w:r>
      <w:r>
        <w:rPr>
          <w:color w:val="000000"/>
          <w:sz w:val="28"/>
        </w:rPr>
        <w:t>рме с указанием нарушений и устанавливает трехмесячный срок для устранения нарушений.</w:t>
      </w:r>
    </w:p>
    <w:p w:rsidR="00F92EDE" w:rsidRDefault="00A16C38">
      <w:pPr>
        <w:spacing w:after="0"/>
        <w:jc w:val="both"/>
      </w:pPr>
      <w:bookmarkStart w:id="953" w:name="z744"/>
      <w:bookmarkEnd w:id="952"/>
      <w:r>
        <w:rPr>
          <w:color w:val="000000"/>
          <w:sz w:val="28"/>
        </w:rPr>
        <w:t>      6. В случае, если по результатам проверки, проведенной уполномоченным органом по инвестициям, будет установлено, что ввезенные для реализации инвестиционного проект</w:t>
      </w:r>
      <w:r>
        <w:rPr>
          <w:color w:val="000000"/>
          <w:sz w:val="28"/>
        </w:rPr>
        <w:t>а и освобожденные от уплаты таможенных пошлин технологическое оборудование, комплектующие, запасные части к нему, сырье и (или) материалы не были введены в эксплуатацию либо не были использованы, юридическое лицо Республики Казахстан, не уплатившее вследст</w:t>
      </w:r>
      <w:r>
        <w:rPr>
          <w:color w:val="000000"/>
          <w:sz w:val="28"/>
        </w:rPr>
        <w:t>вие предоставленных по инвестиционному контракту инвестиционных преференций суммы таможенных пошлин, уплачивает их в части неиспользованного оборудования, комплектующих, запасных частей к нему, сырья и (или) материалов с начислением пени в порядке, установ</w:t>
      </w:r>
      <w:r>
        <w:rPr>
          <w:color w:val="000000"/>
          <w:sz w:val="28"/>
        </w:rPr>
        <w:t>ленном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954" w:name="z745"/>
      <w:bookmarkEnd w:id="953"/>
      <w:r>
        <w:rPr>
          <w:color w:val="000000"/>
          <w:sz w:val="28"/>
        </w:rPr>
        <w:t>      7. После завершения реализации рабочей программы юридическое лицо Республики Казахстан, заключившее инвестиционный контракт, в течение двух месяцев представляет в уполномоченный орган по инвестициям ауди</w:t>
      </w:r>
      <w:r>
        <w:rPr>
          <w:color w:val="000000"/>
          <w:sz w:val="28"/>
        </w:rPr>
        <w:t>торский отчет, который должен содержать:</w:t>
      </w:r>
    </w:p>
    <w:bookmarkEnd w:id="95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информацию об исполнении инвестиционных обязательств согласно рабочей программе;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расшифровку по фиксированным активам, приобретенным в соответствии с рабочей программой;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сводный реестр док</w:t>
      </w:r>
      <w:r>
        <w:rPr>
          <w:color w:val="000000"/>
          <w:sz w:val="28"/>
        </w:rPr>
        <w:t>ументов, подтверждающих выполнение рабочей программы;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сведения об исполнении условий инвестиционного контракта.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случае, если инвестиционный контракт предусматривает предоставление инвестиционной субсидии, юридическое лицо Республики Казахс</w:t>
      </w:r>
      <w:r>
        <w:rPr>
          <w:color w:val="000000"/>
          <w:sz w:val="28"/>
        </w:rPr>
        <w:t>тан, заключившее инвестиционный контракт, в течение двух месяцев представляет в уполномоченный орган аудиторский отчет аудиторской организации, которая соответствует минимальным требованиям, установленным уполномоченным органом в области аудиторской деятел</w:t>
      </w:r>
      <w:r>
        <w:rPr>
          <w:color w:val="000000"/>
          <w:sz w:val="28"/>
        </w:rPr>
        <w:t>ьности.</w:t>
      </w:r>
    </w:p>
    <w:p w:rsidR="00F92EDE" w:rsidRDefault="00A16C38">
      <w:pPr>
        <w:spacing w:after="0"/>
        <w:jc w:val="both"/>
      </w:pPr>
      <w:bookmarkStart w:id="955" w:name="z746"/>
      <w:r>
        <w:rPr>
          <w:color w:val="000000"/>
          <w:sz w:val="28"/>
        </w:rPr>
        <w:t>      8. Информация о расторжении инвестиционного контракта в целях обеспечения защиты экономических интересов государства направляется:</w:t>
      </w:r>
    </w:p>
    <w:bookmarkEnd w:id="955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1) в органы государственных доходов и, при необходимости, в иные государственные органы для принятия соо</w:t>
      </w:r>
      <w:r>
        <w:rPr>
          <w:color w:val="000000"/>
          <w:sz w:val="28"/>
        </w:rPr>
        <w:t xml:space="preserve">тветствующих мер; 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по инвестиционным контрактам, согласно которым предоставлен государственный натурный грант, в органы государственных доходов, уполномоченный орган по управлению государственным имуществом и (или) центральный уполномоченный орган</w:t>
      </w:r>
      <w:r>
        <w:rPr>
          <w:color w:val="000000"/>
          <w:sz w:val="28"/>
        </w:rPr>
        <w:t xml:space="preserve"> по управлению земельными ресурсами, а также местные исполнительные органы.</w:t>
      </w:r>
    </w:p>
    <w:p w:rsidR="00F92EDE" w:rsidRDefault="00A16C38">
      <w:pPr>
        <w:spacing w:after="0"/>
        <w:jc w:val="both"/>
      </w:pPr>
      <w:bookmarkStart w:id="956" w:name="z747"/>
      <w:r>
        <w:rPr>
          <w:color w:val="000000"/>
          <w:sz w:val="28"/>
        </w:rPr>
        <w:t>      9. Юридическое лицо Республики Казахстан, заключившее инвестиционный контракт, в течение действия инвестиционного контракта не имеет права:</w:t>
      </w:r>
    </w:p>
    <w:bookmarkEnd w:id="95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изменять целевое назначен</w:t>
      </w:r>
      <w:r>
        <w:rPr>
          <w:color w:val="000000"/>
          <w:sz w:val="28"/>
        </w:rPr>
        <w:t>ие предоставленного государственного натурного гранта, а также имущества, приобретенного в соответствии с рабочей программой;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отчуждать предоставленный государственный натурный грант, а также имущество, приобретенное в соответствии с рабочей прогр</w:t>
      </w:r>
      <w:r>
        <w:rPr>
          <w:color w:val="000000"/>
          <w:sz w:val="28"/>
        </w:rPr>
        <w:t>аммой.</w:t>
      </w:r>
    </w:p>
    <w:p w:rsidR="00F92EDE" w:rsidRDefault="00A16C38">
      <w:pPr>
        <w:spacing w:after="0"/>
        <w:jc w:val="both"/>
      </w:pPr>
      <w:bookmarkStart w:id="957" w:name="z748"/>
      <w:r>
        <w:rPr>
          <w:color w:val="000000"/>
          <w:sz w:val="28"/>
        </w:rPr>
        <w:t>      10. Контроль за целевым использованием объектов освобождения от обложения таможенными пошлинами осуществляется в порядке, определенном Евразийской экономической комиссией.</w:t>
      </w:r>
    </w:p>
    <w:bookmarkEnd w:id="957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159 с изменениями, внесенными законами РК от 25.12</w:t>
      </w:r>
      <w:r>
        <w:rPr>
          <w:color w:val="FF0000"/>
          <w:sz w:val="28"/>
        </w:rPr>
        <w:t xml:space="preserve">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26.12.2017 </w:t>
      </w:r>
      <w:r>
        <w:rPr>
          <w:color w:val="000000"/>
          <w:sz w:val="28"/>
        </w:rPr>
        <w:t>№ 124-VI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F92EDE" w:rsidRDefault="00A16C38">
      <w:pPr>
        <w:spacing w:after="0"/>
      </w:pPr>
      <w:bookmarkStart w:id="958" w:name="z749"/>
      <w:r>
        <w:rPr>
          <w:b/>
          <w:color w:val="000000"/>
        </w:rPr>
        <w:t xml:space="preserve"> РАЗДЕЛ 4. ЭКОНОМИЧЕСКАЯ КОНКУРЕНЦИЯ</w:t>
      </w:r>
      <w:r>
        <w:br/>
      </w:r>
      <w:r>
        <w:rPr>
          <w:b/>
          <w:color w:val="000000"/>
        </w:rPr>
        <w:t>Глава 14. КОНКУРЕНЦИЯ</w:t>
      </w:r>
    </w:p>
    <w:p w:rsidR="00F92EDE" w:rsidRDefault="00A16C38">
      <w:pPr>
        <w:spacing w:after="0"/>
      </w:pPr>
      <w:bookmarkStart w:id="959" w:name="z160"/>
      <w:bookmarkEnd w:id="958"/>
      <w:r>
        <w:rPr>
          <w:b/>
          <w:color w:val="000000"/>
        </w:rPr>
        <w:t xml:space="preserve"> Статья 160. Цели государственного регулирования конкуренции</w:t>
      </w:r>
    </w:p>
    <w:bookmarkEnd w:id="95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Целями государствен</w:t>
      </w:r>
      <w:r>
        <w:rPr>
          <w:color w:val="000000"/>
          <w:sz w:val="28"/>
        </w:rPr>
        <w:t>ного регулирования конкуренции являются защита конкуренции, поддержание и создание благоприятных условий для добросовестной конкуренции на товарных рынках Республики Казахстан и эффективного функционирования товарных рынков, обеспечение единства экономичес</w:t>
      </w:r>
      <w:r>
        <w:rPr>
          <w:color w:val="000000"/>
          <w:sz w:val="28"/>
        </w:rPr>
        <w:t>кого пространства, свободного перемещения товаров и свободы экономической деятельности в Республике Казахстан, регулирование и ограничение монополистической деятельности в соответствии с настоящим Кодексом, содействие добросовестной конкуренции и предупреж</w:t>
      </w:r>
      <w:r>
        <w:rPr>
          <w:color w:val="000000"/>
          <w:sz w:val="28"/>
        </w:rPr>
        <w:t>дение нарушений законодательства Республики Казахстан в области защиты конкуренции, пресечение антиконкурентных действий государственных, местных исполнительных органов, организаций, наделенных государством функциями регулирования деятельности субъектов ры</w:t>
      </w:r>
      <w:r>
        <w:rPr>
          <w:color w:val="000000"/>
          <w:sz w:val="28"/>
        </w:rPr>
        <w:t>нка, и недобросовестной конкуренции.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160 в редакции Закона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 </w:t>
      </w:r>
      <w:r>
        <w:br/>
      </w:r>
    </w:p>
    <w:p w:rsidR="00F92EDE" w:rsidRDefault="00A16C38">
      <w:pPr>
        <w:spacing w:after="0"/>
      </w:pPr>
      <w:bookmarkStart w:id="960" w:name="z161"/>
      <w:r>
        <w:rPr>
          <w:b/>
          <w:color w:val="000000"/>
        </w:rPr>
        <w:t xml:space="preserve"> Статья 161. Отношения в сфере государственного регулирования конкуренции</w:t>
      </w:r>
    </w:p>
    <w:p w:rsidR="00F92EDE" w:rsidRDefault="00A16C38">
      <w:pPr>
        <w:spacing w:after="0"/>
        <w:jc w:val="both"/>
      </w:pPr>
      <w:bookmarkStart w:id="961" w:name="z750"/>
      <w:bookmarkEnd w:id="960"/>
      <w:r>
        <w:rPr>
          <w:color w:val="000000"/>
          <w:sz w:val="28"/>
        </w:rPr>
        <w:t>      1. Настоящий раздел распространяе</w:t>
      </w:r>
      <w:r>
        <w:rPr>
          <w:color w:val="000000"/>
          <w:sz w:val="28"/>
        </w:rPr>
        <w:t>тся на отношения, которые влияют или могут повлиять на конкуренцию на товарных рынках Республики Казахстан, в которых участвуют субъекты рынка, потребители, а также государственные органы и местные исполнительные органы. При этом потребителем признается фи</w:t>
      </w:r>
      <w:r>
        <w:rPr>
          <w:color w:val="000000"/>
          <w:sz w:val="28"/>
        </w:rPr>
        <w:t>зическое или юридическое лицо, приобретающее товар для собственных нужд.</w:t>
      </w:r>
    </w:p>
    <w:p w:rsidR="00F92EDE" w:rsidRDefault="00A16C38">
      <w:pPr>
        <w:spacing w:after="0"/>
        <w:jc w:val="both"/>
      </w:pPr>
      <w:bookmarkStart w:id="962" w:name="z751"/>
      <w:bookmarkEnd w:id="961"/>
      <w:r>
        <w:rPr>
          <w:color w:val="000000"/>
          <w:sz w:val="28"/>
        </w:rPr>
        <w:t>      2. Положения настоящего раздела применяются также к совершенным за пределами территории Республики Казахстан действиям субъекта рынка, если в результате таких действий выполняет</w:t>
      </w:r>
      <w:r>
        <w:rPr>
          <w:color w:val="000000"/>
          <w:sz w:val="28"/>
        </w:rPr>
        <w:t>ся одно из следующих условий:</w:t>
      </w:r>
    </w:p>
    <w:bookmarkEnd w:id="96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прямо или косвенно затрагиваются находящиеся на территории Республики Казахстан основные средства и (или) нематериальные активы либо акции (доли участия в уставном капитале) субъектов рынка, имущественные или неимущес</w:t>
      </w:r>
      <w:r>
        <w:rPr>
          <w:color w:val="000000"/>
          <w:sz w:val="28"/>
        </w:rPr>
        <w:t>твенные права в отношении юридических лиц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ограничивается конкуренция в Республике Казахстан.</w:t>
      </w:r>
    </w:p>
    <w:p w:rsidR="00F92EDE" w:rsidRDefault="00A16C38">
      <w:pPr>
        <w:spacing w:after="0"/>
      </w:pPr>
      <w:bookmarkStart w:id="963" w:name="z162"/>
      <w:r>
        <w:rPr>
          <w:b/>
          <w:color w:val="000000"/>
        </w:rPr>
        <w:t xml:space="preserve"> Статья 162. Понятие конкуренции</w:t>
      </w:r>
    </w:p>
    <w:p w:rsidR="00F92EDE" w:rsidRDefault="00A16C38">
      <w:pPr>
        <w:spacing w:after="0"/>
        <w:jc w:val="both"/>
      </w:pPr>
      <w:bookmarkStart w:id="964" w:name="z752"/>
      <w:bookmarkEnd w:id="963"/>
      <w:r>
        <w:rPr>
          <w:color w:val="000000"/>
          <w:sz w:val="28"/>
        </w:rPr>
        <w:t xml:space="preserve">      1. Конкуренцией является состязательность субъектов рынка, при которой их самостоятельные </w:t>
      </w:r>
      <w:r>
        <w:rPr>
          <w:color w:val="000000"/>
          <w:sz w:val="28"/>
        </w:rPr>
        <w:t>действия эффективно ограничивают возможность каждого из них односторонне воздействовать на общие условия обращения товаров на соответствующем товарном рынке.</w:t>
      </w:r>
    </w:p>
    <w:p w:rsidR="00F92EDE" w:rsidRDefault="00A16C38">
      <w:pPr>
        <w:spacing w:after="0"/>
        <w:jc w:val="both"/>
      </w:pPr>
      <w:bookmarkStart w:id="965" w:name="z753"/>
      <w:bookmarkEnd w:id="964"/>
      <w:r>
        <w:rPr>
          <w:color w:val="000000"/>
          <w:sz w:val="28"/>
        </w:rPr>
        <w:t>      2. Конкуренция основывается на началах состязательности, добросовестности, законности, соблю</w:t>
      </w:r>
      <w:r>
        <w:rPr>
          <w:color w:val="000000"/>
          <w:sz w:val="28"/>
        </w:rPr>
        <w:t>дении прав потребителей, которые применяются одинаковым образом, в равной мере и на равных условиях ко всем субъектам рынка независимо от организационно-правовой формы и места регистрации таких субъектов рынка.</w:t>
      </w:r>
    </w:p>
    <w:p w:rsidR="00F92EDE" w:rsidRDefault="00A16C38">
      <w:pPr>
        <w:spacing w:after="0"/>
      </w:pPr>
      <w:bookmarkStart w:id="966" w:name="z163"/>
      <w:bookmarkEnd w:id="965"/>
      <w:r>
        <w:rPr>
          <w:b/>
          <w:color w:val="000000"/>
        </w:rPr>
        <w:t xml:space="preserve"> Статья 163. Государственная политика в сфере конкуренции</w:t>
      </w:r>
    </w:p>
    <w:p w:rsidR="00F92EDE" w:rsidRDefault="00A16C38">
      <w:pPr>
        <w:spacing w:after="0"/>
        <w:jc w:val="both"/>
      </w:pPr>
      <w:bookmarkStart w:id="967" w:name="z754"/>
      <w:bookmarkEnd w:id="966"/>
      <w:r>
        <w:rPr>
          <w:color w:val="000000"/>
          <w:sz w:val="28"/>
        </w:rPr>
        <w:t>      1. Антимонопольным органом является государственный орган, осуществляющий руководство в сфере защиты конкуренции и ограничения монополистической деятельности, контроль и регулирование деятельн</w:t>
      </w:r>
      <w:r>
        <w:rPr>
          <w:color w:val="000000"/>
          <w:sz w:val="28"/>
        </w:rPr>
        <w:t>ости, отнесенной к сфере государственной монополии.</w:t>
      </w:r>
    </w:p>
    <w:p w:rsidR="00F92EDE" w:rsidRDefault="00A16C38">
      <w:pPr>
        <w:spacing w:after="0"/>
        <w:jc w:val="both"/>
      </w:pPr>
      <w:bookmarkStart w:id="968" w:name="z755"/>
      <w:bookmarkEnd w:id="967"/>
      <w:r>
        <w:rPr>
          <w:color w:val="000000"/>
          <w:sz w:val="28"/>
        </w:rPr>
        <w:t>      2. Антимонопольный орган вырабатывает предложения по формированию государственной политики в сфере защиты конкуренции и ограничения монополистической деятельности.</w:t>
      </w:r>
    </w:p>
    <w:p w:rsidR="00F92EDE" w:rsidRDefault="00A16C38">
      <w:pPr>
        <w:spacing w:after="0"/>
        <w:jc w:val="both"/>
      </w:pPr>
      <w:bookmarkStart w:id="969" w:name="z756"/>
      <w:bookmarkEnd w:id="968"/>
      <w:r>
        <w:rPr>
          <w:color w:val="000000"/>
          <w:sz w:val="28"/>
        </w:rPr>
        <w:t>      3. Центральные и местные исп</w:t>
      </w:r>
      <w:r>
        <w:rPr>
          <w:color w:val="000000"/>
          <w:sz w:val="28"/>
        </w:rPr>
        <w:t>олнительные органы принимают участие в реализации государственной политики в области конкуренции в пределах их компетенции, определенной настоящим Кодексом и иным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970" w:name="z757"/>
      <w:bookmarkEnd w:id="969"/>
      <w:r>
        <w:rPr>
          <w:color w:val="000000"/>
          <w:sz w:val="28"/>
        </w:rPr>
        <w:t>      4. Государственные органы в пределах своей комп</w:t>
      </w:r>
      <w:r>
        <w:rPr>
          <w:color w:val="000000"/>
          <w:sz w:val="28"/>
        </w:rPr>
        <w:t>етенции обязаны принимать меры по развитию конкуренции при реализации государственной политики в соответствующих отраслях экономики и не совершать действий (бездействия), отрицательно влияющих на конкуренцию.</w:t>
      </w:r>
    </w:p>
    <w:bookmarkEnd w:id="970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163 с изменением, внесенны</w:t>
      </w:r>
      <w:r>
        <w:rPr>
          <w:color w:val="FF0000"/>
          <w:sz w:val="28"/>
        </w:rPr>
        <w:t xml:space="preserve">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</w:pPr>
      <w:bookmarkStart w:id="971" w:name="z1786"/>
      <w:r>
        <w:rPr>
          <w:b/>
          <w:color w:val="000000"/>
        </w:rPr>
        <w:t xml:space="preserve"> Статья 163-1. Обязательные услуги, оказываемые субъектами естественных монополий и квазигосударственного сектора</w:t>
      </w:r>
    </w:p>
    <w:p w:rsidR="00F92EDE" w:rsidRDefault="00A16C38">
      <w:pPr>
        <w:spacing w:after="0"/>
        <w:jc w:val="both"/>
      </w:pPr>
      <w:bookmarkStart w:id="972" w:name="z1787"/>
      <w:bookmarkEnd w:id="971"/>
      <w:r>
        <w:rPr>
          <w:color w:val="000000"/>
          <w:sz w:val="28"/>
        </w:rPr>
        <w:t>      1. В целях обеспечения безопасности производства отдельных видов</w:t>
      </w:r>
      <w:r>
        <w:rPr>
          <w:color w:val="000000"/>
          <w:sz w:val="28"/>
        </w:rPr>
        <w:t xml:space="preserve"> товаров, работ, услуг субъекты естественных монополий и квазигосударственного сектора оказывают обязательные услуги физическим и юридическим лицам, предусмотренные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973" w:name="z1788"/>
      <w:bookmarkEnd w:id="972"/>
      <w:r>
        <w:rPr>
          <w:color w:val="000000"/>
          <w:sz w:val="28"/>
        </w:rPr>
        <w:t>      2. Под обязательными услугами понимается деят</w:t>
      </w:r>
      <w:r>
        <w:rPr>
          <w:color w:val="000000"/>
          <w:sz w:val="28"/>
        </w:rPr>
        <w:t>ельность (действия, процессы), осуществляемая субъектами естественных монополий и (или) квазигосударственного сектора, получение которых для физических и юридических лиц является обязательным в соответствии с законодательством Республики Казахстан, а также</w:t>
      </w:r>
      <w:r>
        <w:rPr>
          <w:color w:val="000000"/>
          <w:sz w:val="28"/>
        </w:rPr>
        <w:t xml:space="preserve"> подтверждает их право на осуществление ими своей деятельности или действий (операций), а неполучение таких услуг влечет административную или гражданско-правовую ответственность.</w:t>
      </w:r>
    </w:p>
    <w:bookmarkEnd w:id="973"/>
    <w:p w:rsidR="00F92EDE" w:rsidRDefault="00A16C38">
      <w:pPr>
        <w:spacing w:after="0"/>
      </w:pPr>
      <w:r>
        <w:rPr>
          <w:color w:val="FF0000"/>
          <w:sz w:val="28"/>
        </w:rPr>
        <w:t>      Сноска. Глава 14 дополнена статьей 163-1 в соответствии с Законом РК от</w:t>
      </w:r>
      <w:r>
        <w:rPr>
          <w:color w:val="FF0000"/>
          <w:sz w:val="28"/>
        </w:rPr>
        <w:t xml:space="preserve">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F92EDE" w:rsidRDefault="00A16C38">
      <w:pPr>
        <w:spacing w:after="0"/>
      </w:pPr>
      <w:bookmarkStart w:id="974" w:name="z164"/>
      <w:r>
        <w:rPr>
          <w:b/>
          <w:color w:val="000000"/>
        </w:rPr>
        <w:t xml:space="preserve"> Статья 164. Субъект рынка</w:t>
      </w:r>
    </w:p>
    <w:bookmarkEnd w:id="97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Субъектом рынка являются: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физическое лицо, осуществляющее предпринимательскую деятельность;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юридическое лицо Республики Казахстан, осуществляющее п</w:t>
      </w:r>
      <w:r>
        <w:rPr>
          <w:color w:val="000000"/>
          <w:sz w:val="28"/>
        </w:rPr>
        <w:t>редпринимательскую деятельность;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иностранное юридическое лицо (его филиал и представительство), осуществляющее предпринимательскую деятельность;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4) некоммерческая организация, осуществляющая предпринимательскую деятельность в соответствии с </w:t>
      </w:r>
      <w:r>
        <w:rPr>
          <w:color w:val="000000"/>
          <w:sz w:val="28"/>
        </w:rPr>
        <w:t>ее уставными целями.</w:t>
      </w:r>
    </w:p>
    <w:p w:rsidR="00F92EDE" w:rsidRDefault="00A16C38">
      <w:pPr>
        <w:spacing w:after="0"/>
      </w:pPr>
      <w:bookmarkStart w:id="975" w:name="z165"/>
      <w:r>
        <w:rPr>
          <w:b/>
          <w:color w:val="000000"/>
        </w:rPr>
        <w:t xml:space="preserve"> Статья 165. Группа лиц</w:t>
      </w:r>
    </w:p>
    <w:p w:rsidR="00F92EDE" w:rsidRDefault="00A16C38">
      <w:pPr>
        <w:spacing w:after="0"/>
        <w:jc w:val="both"/>
      </w:pPr>
      <w:bookmarkStart w:id="976" w:name="z758"/>
      <w:bookmarkEnd w:id="975"/>
      <w:r>
        <w:rPr>
          <w:color w:val="000000"/>
          <w:sz w:val="28"/>
        </w:rPr>
        <w:t>      1. Группой лиц признается совокупность физических лиц и (или) юридических лиц, соответствующих одному или нескольким из следующих признаков:</w:t>
      </w:r>
    </w:p>
    <w:bookmarkEnd w:id="97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субъект рынка и физическое лицо или юридическое лицо, е</w:t>
      </w:r>
      <w:r>
        <w:rPr>
          <w:color w:val="000000"/>
          <w:sz w:val="28"/>
        </w:rPr>
        <w:t>сли такое физическое лицо или такое юридическое лицо имеет в силу своего участия в данном субъекте рынка либо в соответствии с полномочиями, полученными, в том числе на основании письменного соглашения, от других лиц, право распоряжаться более чем пятьюдес</w:t>
      </w:r>
      <w:r>
        <w:rPr>
          <w:color w:val="000000"/>
          <w:sz w:val="28"/>
        </w:rPr>
        <w:t>ятью процентами общего количества голосов, приходящихся на голосующие акции (доли участия в уставном капитале, паи) данного субъекта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субъект рынка и физическое лицо или юридическое лицо, если такое физическое лицо или такое юридическое лицо</w:t>
      </w:r>
      <w:r>
        <w:rPr>
          <w:color w:val="000000"/>
          <w:sz w:val="28"/>
        </w:rPr>
        <w:t xml:space="preserve"> осуществляет функции единоличного исполнительного органа данного субъекта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субъект рынка и физическое лицо или юридическое лицо, если такое физическое лицо или такое юридическое лицо на основании учредительных документов данного субъекта ры</w:t>
      </w:r>
      <w:r>
        <w:rPr>
          <w:color w:val="000000"/>
          <w:sz w:val="28"/>
        </w:rPr>
        <w:t>нка или заключенного с данным субъектом рынка договора вправе давать данному субъекту рынка обязательные для исполнения указания;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юридические лица, в которых более чем пятьдесят процентов количественного состава коллегиального исполнительного орга</w:t>
      </w:r>
      <w:r>
        <w:rPr>
          <w:color w:val="000000"/>
          <w:sz w:val="28"/>
        </w:rPr>
        <w:t>на и (или) совета директоров (наблюдательного совета, совета фонда) составляют одни и те же физические лица;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субъект рынка и физическое лицо или юридическое лицо, если по предложению такого физического лица или такого юридического лица назначен ил</w:t>
      </w:r>
      <w:r>
        <w:rPr>
          <w:color w:val="000000"/>
          <w:sz w:val="28"/>
        </w:rPr>
        <w:t>и избран единоличный исполнительный орган данного субъекта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6) субъект рынка и физическое лицо или юридическое лицо, если по предложению такого физического лица или такого юридического лица избрано более чем пятьдесят процентов количественного </w:t>
      </w:r>
      <w:r>
        <w:rPr>
          <w:color w:val="000000"/>
          <w:sz w:val="28"/>
        </w:rPr>
        <w:t>состава коллегиального исполнительного органа либо совета директоров (наблюдательного совета) данного субъекта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физическое лицо, его супруга (супруг), родители (в том числе усыновители), дети (в том числе усыновленные), полнородные и неполно</w:t>
      </w:r>
      <w:r>
        <w:rPr>
          <w:color w:val="000000"/>
          <w:sz w:val="28"/>
        </w:rPr>
        <w:t>родные братья и сестры;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8) лица, каждое из которых по какому-либо из указанных в подпунктах 1), 2), 3), 4), 5), 6) и 7) настоящего пункта признаку входит в группу с одним и тем же лицом, а также другие лица, входящие с любым из таких лиц в группу по </w:t>
      </w:r>
      <w:r>
        <w:rPr>
          <w:color w:val="000000"/>
          <w:sz w:val="28"/>
        </w:rPr>
        <w:t>какому-либо из указанных в подпунктах 1), 2), 3), 4), 5), 6) и 7) настоящего пункта признаку;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субъект рынка, физические лица и (или) юридические лица, которые по какому-либо из указанных в подпунктах 1), 2), 3), 4), 5), 6), 7) и 8) настоящего пунк</w:t>
      </w:r>
      <w:r>
        <w:rPr>
          <w:color w:val="000000"/>
          <w:sz w:val="28"/>
        </w:rPr>
        <w:t>та признаку входят в группу лиц, если такие лица в силу своего совместного участия в данном субъекте рынка или в соответствии с полномочиями, полученными от других лиц, имеют право распоряжаться более чем пятьюдесятью процентами голосующих акций (долей уча</w:t>
      </w:r>
      <w:r>
        <w:rPr>
          <w:color w:val="000000"/>
          <w:sz w:val="28"/>
        </w:rPr>
        <w:t>стия в уставном капитале, паев) данного субъекта рынка.</w:t>
      </w:r>
    </w:p>
    <w:p w:rsidR="00F92EDE" w:rsidRDefault="00A16C38">
      <w:pPr>
        <w:spacing w:after="0"/>
        <w:jc w:val="both"/>
      </w:pPr>
      <w:bookmarkStart w:id="977" w:name="z759"/>
      <w:r>
        <w:rPr>
          <w:color w:val="000000"/>
          <w:sz w:val="28"/>
        </w:rPr>
        <w:t>      2. Группа лиц рассматривается как единый субъект рынка. Положения настоящего раздела, относящиеся к субъектам рынка, распространяются на группу лиц.</w:t>
      </w:r>
    </w:p>
    <w:p w:rsidR="00F92EDE" w:rsidRDefault="00A16C38">
      <w:pPr>
        <w:spacing w:after="0"/>
      </w:pPr>
      <w:bookmarkStart w:id="978" w:name="z166"/>
      <w:bookmarkEnd w:id="977"/>
      <w:r>
        <w:rPr>
          <w:b/>
          <w:color w:val="000000"/>
        </w:rPr>
        <w:t xml:space="preserve"> Статья 166. Аффилиированные лица юридических лиц</w:t>
      </w:r>
    </w:p>
    <w:p w:rsidR="00F92EDE" w:rsidRDefault="00A16C38">
      <w:pPr>
        <w:spacing w:after="0"/>
        <w:jc w:val="both"/>
      </w:pPr>
      <w:bookmarkStart w:id="979" w:name="z760"/>
      <w:bookmarkEnd w:id="978"/>
      <w:r>
        <w:rPr>
          <w:color w:val="000000"/>
          <w:sz w:val="28"/>
        </w:rPr>
        <w:t>      1. Для целей настоящего раздела под аффилиированными лицами юридических лиц, более пятидесяти процентов акций (долей участия в уставном капитале) которых принадлежат государству, понимаются юридически</w:t>
      </w:r>
      <w:r>
        <w:rPr>
          <w:color w:val="000000"/>
          <w:sz w:val="28"/>
        </w:rPr>
        <w:t>е лица, в которых более пятидесяти процентов акций (долей участия в уставном капитале) прямо либо косвенно принадлежат юридическим лицам, более пятидесяти процентов акций (долей участия в уставном капитале) которых принадлежат государству.</w:t>
      </w:r>
    </w:p>
    <w:p w:rsidR="00F92EDE" w:rsidRDefault="00A16C38">
      <w:pPr>
        <w:spacing w:after="0"/>
        <w:jc w:val="both"/>
      </w:pPr>
      <w:bookmarkStart w:id="980" w:name="z761"/>
      <w:bookmarkEnd w:id="979"/>
      <w:r>
        <w:rPr>
          <w:color w:val="000000"/>
          <w:sz w:val="28"/>
        </w:rPr>
        <w:t>      2. Косвенн</w:t>
      </w:r>
      <w:r>
        <w:rPr>
          <w:color w:val="000000"/>
          <w:sz w:val="28"/>
        </w:rPr>
        <w:t>ая принадлежность означает принадлежность каждому последующему аффилиированному лицу более пятидесяти процентов акций (долей участия в уставном капитале) иного юридического лица.</w:t>
      </w:r>
    </w:p>
    <w:p w:rsidR="00F92EDE" w:rsidRDefault="00A16C38">
      <w:pPr>
        <w:spacing w:after="0"/>
      </w:pPr>
      <w:bookmarkStart w:id="981" w:name="z1244"/>
      <w:bookmarkEnd w:id="980"/>
      <w:r>
        <w:rPr>
          <w:b/>
          <w:color w:val="000000"/>
        </w:rPr>
        <w:t xml:space="preserve"> Глава 15. МОНОПОЛИСТИЧЕСКАЯ ДЕЯТЕЛЬНОСТЬ</w:t>
      </w:r>
    </w:p>
    <w:p w:rsidR="00F92EDE" w:rsidRDefault="00A16C38">
      <w:pPr>
        <w:spacing w:after="0"/>
      </w:pPr>
      <w:bookmarkStart w:id="982" w:name="z167"/>
      <w:bookmarkEnd w:id="981"/>
      <w:r>
        <w:rPr>
          <w:b/>
          <w:color w:val="000000"/>
        </w:rPr>
        <w:t xml:space="preserve"> Статья 167. Понятие и виды монопол</w:t>
      </w:r>
      <w:r>
        <w:rPr>
          <w:b/>
          <w:color w:val="000000"/>
        </w:rPr>
        <w:t>истической деятельности</w:t>
      </w:r>
    </w:p>
    <w:p w:rsidR="00F92EDE" w:rsidRDefault="00A16C38">
      <w:pPr>
        <w:spacing w:after="0"/>
        <w:jc w:val="both"/>
      </w:pPr>
      <w:bookmarkStart w:id="983" w:name="z762"/>
      <w:bookmarkEnd w:id="982"/>
      <w:r>
        <w:rPr>
          <w:color w:val="000000"/>
          <w:sz w:val="28"/>
        </w:rPr>
        <w:t xml:space="preserve">      1. Монополистической деятельностью является деятельность субъектов рынка, положение которых дает возможность контролировать соответствующий товарный рынок, в том числе позволяет оказывать значительное влияние на общие условия </w:t>
      </w:r>
      <w:r>
        <w:rPr>
          <w:color w:val="000000"/>
          <w:sz w:val="28"/>
        </w:rPr>
        <w:t>обращения товара на соответствующем товарном рынке.</w:t>
      </w:r>
    </w:p>
    <w:p w:rsidR="00F92EDE" w:rsidRDefault="00A16C38">
      <w:pPr>
        <w:spacing w:after="0"/>
        <w:jc w:val="both"/>
      </w:pPr>
      <w:bookmarkStart w:id="984" w:name="z763"/>
      <w:bookmarkEnd w:id="983"/>
      <w:r>
        <w:rPr>
          <w:color w:val="000000"/>
          <w:sz w:val="28"/>
        </w:rPr>
        <w:t>      2. К монополистической деятельности, ограниченной настоящим Кодексом, относятся:</w:t>
      </w:r>
    </w:p>
    <w:bookmarkEnd w:id="98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антиконкурентные соглашения субъектов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антиконкурентные согласованные действия субъектов </w:t>
      </w:r>
      <w:r>
        <w:rPr>
          <w:color w:val="000000"/>
          <w:sz w:val="28"/>
        </w:rPr>
        <w:t>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злоупотребление доминирующим или монопольным положением.</w:t>
      </w:r>
    </w:p>
    <w:p w:rsidR="00F92EDE" w:rsidRDefault="00A16C38">
      <w:pPr>
        <w:spacing w:after="0"/>
      </w:pPr>
      <w:bookmarkStart w:id="985" w:name="z168"/>
      <w:r>
        <w:rPr>
          <w:b/>
          <w:color w:val="000000"/>
        </w:rPr>
        <w:t xml:space="preserve"> Статья 168. Виды антиконкурентных соглашений и согласованных действий</w:t>
      </w:r>
    </w:p>
    <w:p w:rsidR="00F92EDE" w:rsidRDefault="00A16C38">
      <w:pPr>
        <w:spacing w:after="0"/>
        <w:jc w:val="both"/>
      </w:pPr>
      <w:bookmarkStart w:id="986" w:name="z764"/>
      <w:bookmarkEnd w:id="985"/>
      <w:r>
        <w:rPr>
          <w:color w:val="000000"/>
          <w:sz w:val="28"/>
        </w:rPr>
        <w:t>      1. Антиконкурентные соглашения или согласованные действия между субъектами рынка, являющимися конкурентами</w:t>
      </w:r>
      <w:r>
        <w:rPr>
          <w:color w:val="000000"/>
          <w:sz w:val="28"/>
        </w:rPr>
        <w:t xml:space="preserve"> (субъектами рынка, осуществляющими продажу либо приобретение товаров на одном товарном рынке), являются горизонтальными.</w:t>
      </w:r>
    </w:p>
    <w:bookmarkEnd w:id="98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Конкурентом является субъект рынка, находящийся в состоянии состязательности с другими субъектами соответствующего рынка ввиду т</w:t>
      </w:r>
      <w:r>
        <w:rPr>
          <w:color w:val="000000"/>
          <w:sz w:val="28"/>
        </w:rPr>
        <w:t>ого, что производит и (или) реализует на соответствующем товарном рынке товар, аналогичный либо взаимозаменяемый с товаром субъектов рынка.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Потенциальным конкурентом признается субъект рынка, который имеет возможность (владеет оборудованием, технолог</w:t>
      </w:r>
      <w:r>
        <w:rPr>
          <w:color w:val="000000"/>
          <w:sz w:val="28"/>
        </w:rPr>
        <w:t>иями) производить и (или) реализовать товар, аналогичный либо взаимозаменяемый с товаром конкурента, но не производит и не реализует его на соответствующем товарном рынке.</w:t>
      </w:r>
    </w:p>
    <w:p w:rsidR="00F92EDE" w:rsidRDefault="00A16C38">
      <w:pPr>
        <w:spacing w:after="0"/>
        <w:jc w:val="both"/>
      </w:pPr>
      <w:bookmarkStart w:id="987" w:name="z765"/>
      <w:r>
        <w:rPr>
          <w:color w:val="000000"/>
          <w:sz w:val="28"/>
        </w:rPr>
        <w:t>      2. Антиконкурентные соглашения между неконкурирующими субъектами рынка, один и</w:t>
      </w:r>
      <w:r>
        <w:rPr>
          <w:color w:val="000000"/>
          <w:sz w:val="28"/>
        </w:rPr>
        <w:t>з которых приобретает товар, а другой предоставляет товар или является его потенциальным продавцом (поставщиком), являются вертикальными.</w:t>
      </w:r>
    </w:p>
    <w:p w:rsidR="00F92EDE" w:rsidRDefault="00A16C38">
      <w:pPr>
        <w:spacing w:after="0"/>
      </w:pPr>
      <w:bookmarkStart w:id="988" w:name="z169"/>
      <w:bookmarkEnd w:id="987"/>
      <w:r>
        <w:rPr>
          <w:b/>
          <w:color w:val="000000"/>
        </w:rPr>
        <w:t xml:space="preserve"> Статья 169. Антиконкурентные соглашения</w:t>
      </w:r>
    </w:p>
    <w:p w:rsidR="00F92EDE" w:rsidRDefault="00A16C38">
      <w:pPr>
        <w:spacing w:after="0"/>
        <w:jc w:val="both"/>
      </w:pPr>
      <w:bookmarkStart w:id="989" w:name="z766"/>
      <w:bookmarkEnd w:id="988"/>
      <w:r>
        <w:rPr>
          <w:color w:val="000000"/>
          <w:sz w:val="28"/>
        </w:rPr>
        <w:t>      1. Признается картелем и запрещаются горизонтальные соглашения между су</w:t>
      </w:r>
      <w:r>
        <w:rPr>
          <w:color w:val="000000"/>
          <w:sz w:val="28"/>
        </w:rPr>
        <w:t>бъектами рынка, если такие соглашения приводят или могут привести к:</w:t>
      </w:r>
    </w:p>
    <w:bookmarkEnd w:id="98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установлению или поддержанию цен (тарифов), скидок, надбавок (доплат) и (или) наценок;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повышению, снижению или поддержанию цен на торгах, искажению итогов торгов, аукцио</w:t>
      </w:r>
      <w:r>
        <w:rPr>
          <w:color w:val="000000"/>
          <w:sz w:val="28"/>
        </w:rPr>
        <w:t>нов и конкурсов, в том числе путем раздела по лотам;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разделу товарного рынка по территориальному принципу, объему продажи или покупки товаров, ассортименту реализуемых товаров либо составу продавцов или покупателей (заказчиков);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сокращени</w:t>
      </w:r>
      <w:r>
        <w:rPr>
          <w:color w:val="000000"/>
          <w:sz w:val="28"/>
        </w:rPr>
        <w:t>ю или прекращению производства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отказу от заключения договоров с определенными продавцами либо покупателями (заказчиками).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Положения подпункта 2) части первой настоящего пункта распространяются, в том числе, на соглашения между субъе</w:t>
      </w:r>
      <w:r>
        <w:rPr>
          <w:color w:val="000000"/>
          <w:sz w:val="28"/>
        </w:rPr>
        <w:t>ктами рынка, входящими в одну группу лиц.</w:t>
      </w:r>
    </w:p>
    <w:p w:rsidR="00F92EDE" w:rsidRDefault="00A16C38">
      <w:pPr>
        <w:spacing w:after="0"/>
        <w:jc w:val="both"/>
      </w:pPr>
      <w:bookmarkStart w:id="990" w:name="z767"/>
      <w:r>
        <w:rPr>
          <w:color w:val="000000"/>
          <w:sz w:val="28"/>
        </w:rPr>
        <w:t>      2. Запрещаются вертикальные соглашения между субъектами рынка, если:</w:t>
      </w:r>
    </w:p>
    <w:bookmarkEnd w:id="99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такие соглашения приводят или могут привести к установлению цены перепродажи товара, за исключением случая, когда продавец устанав</w:t>
      </w:r>
      <w:r>
        <w:rPr>
          <w:color w:val="000000"/>
          <w:sz w:val="28"/>
        </w:rPr>
        <w:t>ливает для покупателя (заказчика) максимальную цену перепродажи товара;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таким соглашением предусмотрено обязательство покупателя (заказчика) не продавать товар субъекта рынка, который является конкурентом продавца. Такой запрет не распространяется</w:t>
      </w:r>
      <w:r>
        <w:rPr>
          <w:color w:val="000000"/>
          <w:sz w:val="28"/>
        </w:rPr>
        <w:t xml:space="preserve"> на соглашения об организации покупателем продажи товаров под товарным знаком либо иным средством индивидуализации продавца или производителя;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таким соглашением предусмотрено обязательство продавца не продавать товар субъекту рынка, который являет</w:t>
      </w:r>
      <w:r>
        <w:rPr>
          <w:color w:val="000000"/>
          <w:sz w:val="28"/>
        </w:rPr>
        <w:t>ся конкурентом покупателя (заказчика).</w:t>
      </w:r>
    </w:p>
    <w:p w:rsidR="00F92EDE" w:rsidRDefault="00A16C38">
      <w:pPr>
        <w:spacing w:after="0"/>
        <w:jc w:val="both"/>
      </w:pPr>
      <w:bookmarkStart w:id="991" w:name="z768"/>
      <w:r>
        <w:rPr>
          <w:color w:val="000000"/>
          <w:sz w:val="28"/>
        </w:rPr>
        <w:t>      3. Запрещаются и признаются недействительными полностью или частично в порядке, установленном законодательством Республики Казахстан, достигнутые в любой форме соглашения между субъектами рынка, которые приводят</w:t>
      </w:r>
      <w:r>
        <w:rPr>
          <w:color w:val="000000"/>
          <w:sz w:val="28"/>
        </w:rPr>
        <w:t xml:space="preserve"> или могут привести к ограничению конкуренции, в том числе касающиеся:</w:t>
      </w:r>
    </w:p>
    <w:bookmarkEnd w:id="991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установления или поддержания дискриминационных условий к равнозначным договорам с другими субъектами рынка, в том числе установления согласованных условий приобретения и (или) </w:t>
      </w:r>
      <w:r>
        <w:rPr>
          <w:color w:val="000000"/>
          <w:sz w:val="28"/>
        </w:rPr>
        <w:t>реализации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экономически, технологически и иным образом необоснованного установления субъектами рынка различных цен (тарифов) на один и тот же товар;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необоснованного ограничения или прекращения реализации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заключе</w:t>
      </w:r>
      <w:r>
        <w:rPr>
          <w:color w:val="000000"/>
          <w:sz w:val="28"/>
        </w:rPr>
        <w:t>ния договоров при условии принятия контрагентами дополнительных обязательств, которые по своему содержанию или согласно обычаям делового оборота не касаются предмета этих договоров (необоснованных требований передачи финансовых средств и иного имущества, и</w:t>
      </w:r>
      <w:r>
        <w:rPr>
          <w:color w:val="000000"/>
          <w:sz w:val="28"/>
        </w:rPr>
        <w:t>мущественных или неимущественных прав);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ограничения доступа на товарный рынок или устранения с него других субъектов рынка в качестве продавцов (поставщиков) определенных товаров или их покупателей.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Запреты, установленные частью первой насто</w:t>
      </w:r>
      <w:r>
        <w:rPr>
          <w:color w:val="000000"/>
          <w:sz w:val="28"/>
        </w:rPr>
        <w:t>ящего пункта, не распространяются на вертикальные соглашения, если доля субъекта (субъектов) рынка на одном из рассматриваемых товарных рынков не превышает двадцати процентов, за исключением вертикальных соглашений при организации и проведении закупок това</w:t>
      </w:r>
      <w:r>
        <w:rPr>
          <w:color w:val="000000"/>
          <w:sz w:val="28"/>
        </w:rPr>
        <w:t>ров и торгов либо соглашений, являющихся договорами государственно-частного партнерства, в том числе договорами концессии, комплексной предпринимательской лицензии (франчайзинга).</w:t>
      </w:r>
    </w:p>
    <w:p w:rsidR="00F92EDE" w:rsidRDefault="00A16C38">
      <w:pPr>
        <w:spacing w:after="0"/>
        <w:jc w:val="both"/>
      </w:pPr>
      <w:bookmarkStart w:id="992" w:name="z769"/>
      <w:r>
        <w:rPr>
          <w:color w:val="000000"/>
          <w:sz w:val="28"/>
        </w:rPr>
        <w:t>      4. Антиконкурентные соглашения могут быть заключены (достигнуты) в пис</w:t>
      </w:r>
      <w:r>
        <w:rPr>
          <w:color w:val="000000"/>
          <w:sz w:val="28"/>
        </w:rPr>
        <w:t>ьменной и (или) устной форме.</w:t>
      </w:r>
    </w:p>
    <w:p w:rsidR="00F92EDE" w:rsidRDefault="00A16C38">
      <w:pPr>
        <w:spacing w:after="0"/>
        <w:jc w:val="both"/>
      </w:pPr>
      <w:bookmarkStart w:id="993" w:name="z770"/>
      <w:bookmarkEnd w:id="992"/>
      <w:r>
        <w:rPr>
          <w:color w:val="000000"/>
          <w:sz w:val="28"/>
        </w:rPr>
        <w:t>      5. Согласование действий субъектов рынка третьим лицом, не входящим в одну группу лиц ни с одним из таких субъектов рынка и не осуществляющим деятельность на том товарном рынке (товарных рынках), на котором (которых) осу</w:t>
      </w:r>
      <w:r>
        <w:rPr>
          <w:color w:val="000000"/>
          <w:sz w:val="28"/>
        </w:rPr>
        <w:t xml:space="preserve">ществляется согласование действий субъектов рынка, признается координацией экономической деятельности. Запрещается координация экономической деятельности субъектов рынка, способная привести, приводящая или приведшая к последствиям, перечисленным в пунктах </w:t>
      </w:r>
      <w:r>
        <w:rPr>
          <w:color w:val="000000"/>
          <w:sz w:val="28"/>
        </w:rPr>
        <w:t>1–3 настоящей статьи.</w:t>
      </w:r>
    </w:p>
    <w:p w:rsidR="00F92EDE" w:rsidRDefault="00A16C38">
      <w:pPr>
        <w:spacing w:after="0"/>
        <w:jc w:val="both"/>
      </w:pPr>
      <w:bookmarkStart w:id="994" w:name="z771"/>
      <w:bookmarkEnd w:id="993"/>
      <w:r>
        <w:rPr>
          <w:color w:val="000000"/>
          <w:sz w:val="28"/>
        </w:rPr>
        <w:t>      6. Запреты на антиконкурентные соглашения не распространяются на соглашения между субъектами рынка, входящими в одну группу лиц, если одним из таких субъектов рынка в отношении другого субъекта рынка установлен контроль, а также</w:t>
      </w:r>
      <w:r>
        <w:rPr>
          <w:color w:val="000000"/>
          <w:sz w:val="28"/>
        </w:rPr>
        <w:t xml:space="preserve"> если такие субъекты рынка находятся под контролем одного лица.</w:t>
      </w:r>
    </w:p>
    <w:bookmarkEnd w:id="99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 контролем понимается возможность физического или юридического лица прямо или косвенно (через юридическое лицо или через несколько юридических лиц) определять решения, принимаемые дру</w:t>
      </w:r>
      <w:r>
        <w:rPr>
          <w:color w:val="000000"/>
          <w:sz w:val="28"/>
        </w:rPr>
        <w:t>гим юридическим лицом, посредством одного или нескольких следующих действий: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распоряжение более чем пятьюдесятью процентами голосующих акций (долей участия в уставном капитале, паев) юридического лица;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осуществление функций исполнительног</w:t>
      </w:r>
      <w:r>
        <w:rPr>
          <w:color w:val="000000"/>
          <w:sz w:val="28"/>
        </w:rPr>
        <w:t>о органа юридического лица;</w:t>
      </w:r>
    </w:p>
    <w:p w:rsidR="00F92EDE" w:rsidRDefault="00A16C38">
      <w:pPr>
        <w:spacing w:after="0"/>
        <w:jc w:val="both"/>
      </w:pPr>
      <w:bookmarkStart w:id="995" w:name="z1887"/>
      <w:r>
        <w:rPr>
          <w:color w:val="000000"/>
          <w:sz w:val="28"/>
        </w:rPr>
        <w:t>      3) получение права определять условия ведения предпринимательской деятельности субъектов рынка или давать данным субъектам рынка обязательные для исполнения указания в соответствии с договором государственно-частного партн</w:t>
      </w:r>
      <w:r>
        <w:rPr>
          <w:color w:val="000000"/>
          <w:sz w:val="28"/>
        </w:rPr>
        <w:t>ерства, комплексной предпринимательской лицензией (франчайзинг), лицензионным договором или иным соглашением между правообладателем (лицом, уполномоченным правообладателем) и субъектами рынка об организации продажи товара под товарным знаком или иным средс</w:t>
      </w:r>
      <w:r>
        <w:rPr>
          <w:color w:val="000000"/>
          <w:sz w:val="28"/>
        </w:rPr>
        <w:t>твом индивидуализации правообладателя.</w:t>
      </w:r>
    </w:p>
    <w:p w:rsidR="00F92EDE" w:rsidRDefault="00A16C38">
      <w:pPr>
        <w:spacing w:after="0"/>
        <w:jc w:val="both"/>
      </w:pPr>
      <w:bookmarkStart w:id="996" w:name="z772"/>
      <w:bookmarkEnd w:id="995"/>
      <w:r>
        <w:rPr>
          <w:color w:val="000000"/>
          <w:sz w:val="28"/>
        </w:rPr>
        <w:t>      7. Требования настоящей статьи не распространяются на соглашения об осуществлении исключительных прав на результаты интеллектуальной деятельности и приравненные к ним средства индивидуализации юридического лица,</w:t>
      </w:r>
      <w:r>
        <w:rPr>
          <w:color w:val="000000"/>
          <w:sz w:val="28"/>
        </w:rPr>
        <w:t xml:space="preserve"> средства индивидуализации товаров при условии, что такие соглашения не привели или не могут привести к ограничению или устранению конкуренции.</w:t>
      </w:r>
    </w:p>
    <w:p w:rsidR="00F92EDE" w:rsidRDefault="00A16C38">
      <w:pPr>
        <w:spacing w:after="0"/>
        <w:jc w:val="both"/>
      </w:pPr>
      <w:bookmarkStart w:id="997" w:name="z773"/>
      <w:bookmarkEnd w:id="996"/>
      <w:r>
        <w:rPr>
          <w:color w:val="000000"/>
          <w:sz w:val="28"/>
        </w:rPr>
        <w:t>      8. Соглашения, предусмотренные настоящей статьей, за исключением указанных в пункте 1 настоящей статьи, пр</w:t>
      </w:r>
      <w:r>
        <w:rPr>
          <w:color w:val="000000"/>
          <w:sz w:val="28"/>
        </w:rPr>
        <w:t>изнаются допустимыми, если они не накладывают на субъектов рынка ограничения, не являющиеся необходимыми для достижения целей этих соглашений, и не создают возможность для устранения конкуренции на соответствующем товарном рынке, и если субъекты рынка дока</w:t>
      </w:r>
      <w:r>
        <w:rPr>
          <w:color w:val="000000"/>
          <w:sz w:val="28"/>
        </w:rPr>
        <w:t>жут, что такие соглашения имеют или могут иметь своим результатом:</w:t>
      </w:r>
    </w:p>
    <w:bookmarkEnd w:id="997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содействие совершенствованию производства (реализации) товаров или стимулированию технического (экономического) прогресса либо повышение конкурентоспособности производимых товаров </w:t>
      </w:r>
      <w:r>
        <w:rPr>
          <w:color w:val="000000"/>
          <w:sz w:val="28"/>
        </w:rPr>
        <w:t>производства сторон на мировом товарном рынке;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получение потребителями соразмерной части преимуществ (выгод), которые приобретаются соответствующими лицами от совершения таких действий.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169 с изменениями, внесенными законами Р</w:t>
      </w:r>
      <w:r>
        <w:rPr>
          <w:color w:val="FF0000"/>
          <w:sz w:val="28"/>
        </w:rPr>
        <w:t xml:space="preserve">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>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998" w:name="z1704"/>
      <w:r>
        <w:rPr>
          <w:b/>
          <w:color w:val="000000"/>
        </w:rPr>
        <w:t xml:space="preserve"> Статья 169-1. Требования о защите конкуренции при организации и проведении закупок товаров и торгов</w:t>
      </w:r>
    </w:p>
    <w:p w:rsidR="00F92EDE" w:rsidRDefault="00A16C38">
      <w:pPr>
        <w:spacing w:after="0"/>
        <w:jc w:val="both"/>
      </w:pPr>
      <w:bookmarkStart w:id="999" w:name="z1705"/>
      <w:bookmarkEnd w:id="998"/>
      <w:r>
        <w:rPr>
          <w:color w:val="000000"/>
          <w:sz w:val="28"/>
        </w:rPr>
        <w:t xml:space="preserve">      1. Организаторам закупок товаров, операторам закупок и торгов запрещается </w:t>
      </w:r>
      <w:r>
        <w:rPr>
          <w:color w:val="000000"/>
          <w:sz w:val="28"/>
        </w:rPr>
        <w:t>координация деятельности поставщиков закупок и участников торгов, если это действие приведет или может привести к недопущению, ограничению или устранению конкуренции.</w:t>
      </w:r>
    </w:p>
    <w:p w:rsidR="00F92EDE" w:rsidRDefault="00A16C38">
      <w:pPr>
        <w:spacing w:after="0"/>
        <w:jc w:val="both"/>
      </w:pPr>
      <w:bookmarkStart w:id="1000" w:name="z1706"/>
      <w:bookmarkEnd w:id="999"/>
      <w:r>
        <w:rPr>
          <w:color w:val="000000"/>
          <w:sz w:val="28"/>
        </w:rPr>
        <w:t>      2. Под организаторами закупок товаров понимаются:</w:t>
      </w:r>
    </w:p>
    <w:p w:rsidR="00F92EDE" w:rsidRDefault="00A16C38">
      <w:pPr>
        <w:spacing w:after="0"/>
        <w:jc w:val="both"/>
      </w:pPr>
      <w:bookmarkStart w:id="1001" w:name="z1707"/>
      <w:bookmarkEnd w:id="1000"/>
      <w:r>
        <w:rPr>
          <w:color w:val="000000"/>
          <w:sz w:val="28"/>
        </w:rPr>
        <w:t xml:space="preserve">      1) государственные органы, </w:t>
      </w:r>
      <w:r>
        <w:rPr>
          <w:color w:val="000000"/>
          <w:sz w:val="28"/>
        </w:rPr>
        <w:t>государственные учреждения, за исключением Национального Банка Республики Казахстан, его ведомств;</w:t>
      </w:r>
    </w:p>
    <w:p w:rsidR="00F92EDE" w:rsidRDefault="00A16C38">
      <w:pPr>
        <w:spacing w:after="0"/>
        <w:jc w:val="both"/>
      </w:pPr>
      <w:bookmarkStart w:id="1002" w:name="z1708"/>
      <w:bookmarkEnd w:id="1001"/>
      <w:r>
        <w:rPr>
          <w:color w:val="000000"/>
          <w:sz w:val="28"/>
        </w:rPr>
        <w:t xml:space="preserve">      2) государственные предприятия, юридические лица, пятьдесят и более процентов голосующих акций (долей участия в уставном капитале) которых принадлежат </w:t>
      </w:r>
      <w:r>
        <w:rPr>
          <w:color w:val="000000"/>
          <w:sz w:val="28"/>
        </w:rPr>
        <w:t>государству, и аффилированные с ними юридические лица, национальные управляющие холдинги, национальные холдинги, национальные компании и организации, пятьдесят и более процентов акций (долей участия в уставном капитале) которых прямо или косвенно принадлеж</w:t>
      </w:r>
      <w:r>
        <w:rPr>
          <w:color w:val="000000"/>
          <w:sz w:val="28"/>
        </w:rPr>
        <w:t>ат национальному управляющему холдингу, национальному холдингу, национальной компании, за исключением организаций, входящих в структуру Национального Банка Республики Казахстан, и юридических лиц, пятьдесят и более процентов голосующих акций (долей участия</w:t>
      </w:r>
      <w:r>
        <w:rPr>
          <w:color w:val="000000"/>
          <w:sz w:val="28"/>
        </w:rPr>
        <w:t xml:space="preserve"> в уставном капитале) которых принадлежат Национальному Банку Республики Казахстан или находятся в его доверительном управлении;</w:t>
      </w:r>
    </w:p>
    <w:p w:rsidR="00F92EDE" w:rsidRDefault="00A16C38">
      <w:pPr>
        <w:spacing w:after="0"/>
        <w:jc w:val="both"/>
      </w:pPr>
      <w:bookmarkStart w:id="1003" w:name="z1709"/>
      <w:bookmarkEnd w:id="1002"/>
      <w:r>
        <w:rPr>
          <w:color w:val="000000"/>
          <w:sz w:val="28"/>
        </w:rPr>
        <w:t>      3) недропользователи, ведущие добычу на крупных месторождениях полезных ископаемых и осуществляющие закуп товаров в поряд</w:t>
      </w:r>
      <w:r>
        <w:rPr>
          <w:color w:val="000000"/>
          <w:sz w:val="28"/>
        </w:rPr>
        <w:t>ке, установленном законодательством Республики Казахстан о недрах и недропользовании;</w:t>
      </w:r>
    </w:p>
    <w:p w:rsidR="00F92EDE" w:rsidRDefault="00A16C38">
      <w:pPr>
        <w:spacing w:after="0"/>
        <w:jc w:val="both"/>
      </w:pPr>
      <w:bookmarkStart w:id="1004" w:name="z1710"/>
      <w:bookmarkEnd w:id="1003"/>
      <w:r>
        <w:rPr>
          <w:color w:val="000000"/>
          <w:sz w:val="28"/>
        </w:rPr>
        <w:t>      4) субъекты естественных монополий.</w:t>
      </w:r>
    </w:p>
    <w:p w:rsidR="00F92EDE" w:rsidRDefault="00A16C38">
      <w:pPr>
        <w:spacing w:after="0"/>
        <w:jc w:val="both"/>
      </w:pPr>
      <w:bookmarkStart w:id="1005" w:name="z1711"/>
      <w:bookmarkEnd w:id="1004"/>
      <w:r>
        <w:rPr>
          <w:color w:val="000000"/>
          <w:sz w:val="28"/>
        </w:rPr>
        <w:t>      3. Под операторами закупок и торгов понимаются лица, осуществляющие организационное и техническое обеспечение закупок и то</w:t>
      </w:r>
      <w:r>
        <w:rPr>
          <w:color w:val="000000"/>
          <w:sz w:val="28"/>
        </w:rPr>
        <w:t>ргов путем их непосредственного проведения с использованием торговых или информационных систем, товарных бирж и иных торговых площадок, за исключением лиц, которые осуществляют организационное и техническое обеспечение закупок и торгов с использованием тор</w:t>
      </w:r>
      <w:r>
        <w:rPr>
          <w:color w:val="000000"/>
          <w:sz w:val="28"/>
        </w:rPr>
        <w:t>говых или информационных систем, товарных бирж и иных торговых площадок для реализации собственного имущества и (или) приобретения товаров (работ, услуг) для собственных нужд и (или) нужд субъектов рынка, входящих с ними в одну группу лиц.</w:t>
      </w:r>
    </w:p>
    <w:p w:rsidR="00F92EDE" w:rsidRDefault="00A16C38">
      <w:pPr>
        <w:spacing w:after="0"/>
        <w:jc w:val="both"/>
      </w:pPr>
      <w:bookmarkStart w:id="1006" w:name="z1712"/>
      <w:bookmarkEnd w:id="1005"/>
      <w:r>
        <w:rPr>
          <w:color w:val="000000"/>
          <w:sz w:val="28"/>
        </w:rPr>
        <w:t>      К оператор</w:t>
      </w:r>
      <w:r>
        <w:rPr>
          <w:color w:val="000000"/>
          <w:sz w:val="28"/>
        </w:rPr>
        <w:t>ам закупок и торгов, указанным в части первой настоящего пункта, относятся:</w:t>
      </w:r>
    </w:p>
    <w:p w:rsidR="00F92EDE" w:rsidRDefault="00A16C38">
      <w:pPr>
        <w:spacing w:after="0"/>
        <w:jc w:val="both"/>
      </w:pPr>
      <w:bookmarkStart w:id="1007" w:name="z1713"/>
      <w:bookmarkEnd w:id="1006"/>
      <w:r>
        <w:rPr>
          <w:color w:val="000000"/>
          <w:sz w:val="28"/>
        </w:rPr>
        <w:t>      1) государственные органы, государственные учреждения, государственные предприятия, юридические лица, пятьдесят и более процентов голосующих акций (долей участия в уставном к</w:t>
      </w:r>
      <w:r>
        <w:rPr>
          <w:color w:val="000000"/>
          <w:sz w:val="28"/>
        </w:rPr>
        <w:t>апитале) которых принадлежат государству, и аффилированные с ними юридические лица, национальные управляющие холдинги, национальные холдинги, национальные компании и организации, пятьдесят и более процентов акций (долей участия в уставном капитале) которых</w:t>
      </w:r>
      <w:r>
        <w:rPr>
          <w:color w:val="000000"/>
          <w:sz w:val="28"/>
        </w:rPr>
        <w:t xml:space="preserve"> прямо или косвенно принадлежат национальному управляющему холдингу, национальному холдингу, национальной компании;</w:t>
      </w:r>
    </w:p>
    <w:p w:rsidR="00F92EDE" w:rsidRDefault="00A16C38">
      <w:pPr>
        <w:spacing w:after="0"/>
        <w:jc w:val="both"/>
      </w:pPr>
      <w:bookmarkStart w:id="1008" w:name="z1714"/>
      <w:bookmarkEnd w:id="1007"/>
      <w:r>
        <w:rPr>
          <w:color w:val="000000"/>
          <w:sz w:val="28"/>
        </w:rPr>
        <w:t xml:space="preserve">      2) товарные биржи и иные торговые площадки и системы, где заключаются договоры продажи товаров между субъектами рынка, между </w:t>
      </w:r>
      <w:r>
        <w:rPr>
          <w:color w:val="000000"/>
          <w:sz w:val="28"/>
        </w:rPr>
        <w:t>государственными органами или государственными учреждениями и субъектами рынка.</w:t>
      </w:r>
    </w:p>
    <w:p w:rsidR="00F92EDE" w:rsidRDefault="00A16C38">
      <w:pPr>
        <w:spacing w:after="0"/>
        <w:jc w:val="both"/>
      </w:pPr>
      <w:bookmarkStart w:id="1009" w:name="z1715"/>
      <w:bookmarkEnd w:id="1008"/>
      <w:r>
        <w:rPr>
          <w:color w:val="000000"/>
          <w:sz w:val="28"/>
        </w:rPr>
        <w:t>      4. Организаторы закупок товаров, за исключением закупок, проводимых в электронной форме, и недропользователей, указанных в подпункте 3) пункта 2 настоящей статьи, предост</w:t>
      </w:r>
      <w:r>
        <w:rPr>
          <w:color w:val="000000"/>
          <w:sz w:val="28"/>
        </w:rPr>
        <w:t>авляющих информацию о проведенных закупках уполномоченным государственным органам и (или) уполномоченным организациям в соответствии с законодательством Республики Казахстан, предоставляют антимонопольному органу:</w:t>
      </w:r>
    </w:p>
    <w:p w:rsidR="00F92EDE" w:rsidRDefault="00A16C38">
      <w:pPr>
        <w:spacing w:after="0"/>
        <w:jc w:val="both"/>
      </w:pPr>
      <w:bookmarkStart w:id="1010" w:name="z1716"/>
      <w:bookmarkEnd w:id="1009"/>
      <w:r>
        <w:rPr>
          <w:color w:val="000000"/>
          <w:sz w:val="28"/>
        </w:rPr>
        <w:t>      1) ежегодный план закупок не позднее</w:t>
      </w:r>
      <w:r>
        <w:rPr>
          <w:color w:val="000000"/>
          <w:sz w:val="28"/>
        </w:rPr>
        <w:t xml:space="preserve"> месяца со дня его утверждения, за исключением случая размещения его на соответствующем интернет-ресурсе;</w:t>
      </w:r>
    </w:p>
    <w:p w:rsidR="00F92EDE" w:rsidRDefault="00A16C38">
      <w:pPr>
        <w:spacing w:after="0"/>
        <w:jc w:val="both"/>
      </w:pPr>
      <w:bookmarkStart w:id="1011" w:name="z1717"/>
      <w:bookmarkEnd w:id="1010"/>
      <w:r>
        <w:rPr>
          <w:color w:val="000000"/>
          <w:sz w:val="28"/>
        </w:rPr>
        <w:t xml:space="preserve">      2) информацию о проведенных закупках по форме, утвержденной антимонопольным органом, ежеквартально не позднее десятого числа месяца, следующего </w:t>
      </w:r>
      <w:r>
        <w:rPr>
          <w:color w:val="000000"/>
          <w:sz w:val="28"/>
        </w:rPr>
        <w:t>за отчетным кварталом.</w:t>
      </w:r>
    </w:p>
    <w:p w:rsidR="00F92EDE" w:rsidRDefault="00A16C38">
      <w:pPr>
        <w:spacing w:after="0"/>
        <w:jc w:val="both"/>
      </w:pPr>
      <w:bookmarkStart w:id="1012" w:name="z1718"/>
      <w:bookmarkEnd w:id="1011"/>
      <w:r>
        <w:rPr>
          <w:color w:val="000000"/>
          <w:sz w:val="28"/>
        </w:rPr>
        <w:t>      5. Уполномоченные государственные органы и (или) уполномоченные организации, получающие от недропользователей, указанных в подпункте 3) пункта 2 настоящей статьи, информацию о закупках, обязаны по требованию антимонопольного ор</w:t>
      </w:r>
      <w:r>
        <w:rPr>
          <w:color w:val="000000"/>
          <w:sz w:val="28"/>
        </w:rPr>
        <w:t>гана предоставлять постоянный доступ к информационной системе электронных закупок товаров или в случае ее отсутствия информацию о проведенных закупках по форме, утвержденной антимонопольным органом, ежеквартально не позднее десятого числа месяца, следующег</w:t>
      </w:r>
      <w:r>
        <w:rPr>
          <w:color w:val="000000"/>
          <w:sz w:val="28"/>
        </w:rPr>
        <w:t>о за отчетным кварталом.</w:t>
      </w:r>
    </w:p>
    <w:p w:rsidR="00F92EDE" w:rsidRDefault="00A16C38">
      <w:pPr>
        <w:spacing w:after="0"/>
        <w:jc w:val="both"/>
      </w:pPr>
      <w:bookmarkStart w:id="1013" w:name="z1719"/>
      <w:bookmarkEnd w:id="1012"/>
      <w:r>
        <w:rPr>
          <w:color w:val="000000"/>
          <w:sz w:val="28"/>
        </w:rPr>
        <w:t xml:space="preserve">      6. Операторы закупок и торгов, за исключением закупок и торгов, проводимых в электронной форме, предоставляют антимонопольному органу информацию о проведенных торгах ежеквартально не позднее десятого числа месяца, следующего </w:t>
      </w:r>
      <w:r>
        <w:rPr>
          <w:color w:val="000000"/>
          <w:sz w:val="28"/>
        </w:rPr>
        <w:t>за отчетным кварталом.</w:t>
      </w:r>
    </w:p>
    <w:p w:rsidR="00F92EDE" w:rsidRDefault="00A16C38">
      <w:pPr>
        <w:spacing w:after="0"/>
        <w:jc w:val="both"/>
      </w:pPr>
      <w:bookmarkStart w:id="1014" w:name="z1720"/>
      <w:bookmarkEnd w:id="1013"/>
      <w:r>
        <w:rPr>
          <w:color w:val="000000"/>
          <w:sz w:val="28"/>
        </w:rPr>
        <w:t>      7. Операторы закупок и торгов, проводимых в электронной форме, по требованию антимонопольного органа предоставляют постоянный доступ:</w:t>
      </w:r>
    </w:p>
    <w:p w:rsidR="00F92EDE" w:rsidRDefault="00A16C38">
      <w:pPr>
        <w:spacing w:after="0"/>
        <w:jc w:val="both"/>
      </w:pPr>
      <w:bookmarkStart w:id="1015" w:name="z1721"/>
      <w:bookmarkEnd w:id="1014"/>
      <w:r>
        <w:rPr>
          <w:color w:val="000000"/>
          <w:sz w:val="28"/>
        </w:rPr>
        <w:t>      1) к торговым или информационным системам, товарным биржам и иным торговым площадкам эл</w:t>
      </w:r>
      <w:r>
        <w:rPr>
          <w:color w:val="000000"/>
          <w:sz w:val="28"/>
        </w:rPr>
        <w:t>ектронных закупок товаров или торгов, позволяющий в режиме реального времени осуществлять мониторинг проведения закупок товаров и торгов;</w:t>
      </w:r>
    </w:p>
    <w:p w:rsidR="00F92EDE" w:rsidRDefault="00A16C38">
      <w:pPr>
        <w:spacing w:after="0"/>
        <w:jc w:val="both"/>
      </w:pPr>
      <w:bookmarkStart w:id="1016" w:name="z1722"/>
      <w:bookmarkEnd w:id="1015"/>
      <w:r>
        <w:rPr>
          <w:color w:val="000000"/>
          <w:sz w:val="28"/>
        </w:rPr>
        <w:t>      2) к документации и иной информации, относящейся к процессу осуществления закупок и торгов.</w:t>
      </w:r>
    </w:p>
    <w:bookmarkEnd w:id="1016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Глава </w:t>
      </w:r>
      <w:r>
        <w:rPr>
          <w:color w:val="FF0000"/>
          <w:sz w:val="28"/>
        </w:rPr>
        <w:t xml:space="preserve">15 дополнена статьей 169-1 в соответствии с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017" w:name="z170"/>
      <w:r>
        <w:rPr>
          <w:b/>
          <w:color w:val="000000"/>
        </w:rPr>
        <w:t xml:space="preserve"> Статья 170. Антиконкурентные согласованные действия субъектов рынка</w:t>
      </w:r>
    </w:p>
    <w:p w:rsidR="00F92EDE" w:rsidRDefault="00A16C38">
      <w:pPr>
        <w:spacing w:after="0"/>
        <w:jc w:val="both"/>
      </w:pPr>
      <w:bookmarkStart w:id="1018" w:name="z774"/>
      <w:bookmarkEnd w:id="1017"/>
      <w:r>
        <w:rPr>
          <w:color w:val="000000"/>
          <w:sz w:val="28"/>
        </w:rPr>
        <w:t>      1. Запрещаются согласованные действия субъектов рынка, осуществляющих производство, реализацию товаров, направленные на ограничение конкуренции, в том числе касающиеся:</w:t>
      </w:r>
    </w:p>
    <w:bookmarkEnd w:id="101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установления и (или) поддержания цен либо других условий приобретения и</w:t>
      </w:r>
      <w:r>
        <w:rPr>
          <w:color w:val="000000"/>
          <w:sz w:val="28"/>
        </w:rPr>
        <w:t>ли реализации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необоснованного ограничения производства либо реализации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необоснованного отказа от заключения договоров с определенными продавцами (поставщиками) либо покупателями;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применения дискриминационных усл</w:t>
      </w:r>
      <w:r>
        <w:rPr>
          <w:color w:val="000000"/>
          <w:sz w:val="28"/>
        </w:rPr>
        <w:t>овий к равнозначным договорам с другими субъектами.</w:t>
      </w:r>
    </w:p>
    <w:p w:rsidR="00F92EDE" w:rsidRDefault="00A16C38">
      <w:pPr>
        <w:spacing w:after="0"/>
        <w:jc w:val="both"/>
      </w:pPr>
      <w:bookmarkStart w:id="1019" w:name="z775"/>
      <w:r>
        <w:rPr>
          <w:color w:val="000000"/>
          <w:sz w:val="28"/>
        </w:rPr>
        <w:t>      2. Действия субъектов рынка, указанные в пункте 1 настоящей статьи, могут быть признаны согласованными, если они удовлетворяют в совокупности следующим условиям:</w:t>
      </w:r>
    </w:p>
    <w:bookmarkEnd w:id="101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данные действия ограничиваю</w:t>
      </w:r>
      <w:r>
        <w:rPr>
          <w:color w:val="000000"/>
          <w:sz w:val="28"/>
        </w:rPr>
        <w:t>т конкуренцию;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результат таких действий соответствует интересам каждого из субъектов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действия субъектов рынка заранее известны каждому из них в связи с публичным заявлением одного из них или публичным размещением информации одним и</w:t>
      </w:r>
      <w:r>
        <w:rPr>
          <w:color w:val="000000"/>
          <w:sz w:val="28"/>
        </w:rPr>
        <w:t>з них о совершении таких действий;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действия каждого из указанных субъектов рынка вызваны действиями иных субъектов рынка, участвующих в согласованных действиях;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5) действия субъектов рынка не являются следствием обстоятельств, в равной мере </w:t>
      </w:r>
      <w:r>
        <w:rPr>
          <w:color w:val="000000"/>
          <w:sz w:val="28"/>
        </w:rPr>
        <w:t>влияющих на данных субъектов рынка (изменение налогового и иного законодательства Республики Казахстан, динамики потребления, тарифов на услуги субъектов естественных монополий, цен на сырье и товары, используемые при производстве, реализации товаров);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6) совокупная доля субъектов рынка на соответствующем товарном рынке составляет тридцать пять и более процентов. При этом минимальная величина доли одного субъекта рынка на соответствующем товарном рынке должна составлять пять и более процентов.</w:t>
      </w:r>
    </w:p>
    <w:p w:rsidR="00F92EDE" w:rsidRDefault="00A16C38">
      <w:pPr>
        <w:spacing w:after="0"/>
        <w:jc w:val="both"/>
      </w:pPr>
      <w:bookmarkStart w:id="1020" w:name="z776"/>
      <w:r>
        <w:rPr>
          <w:color w:val="000000"/>
          <w:sz w:val="28"/>
        </w:rPr>
        <w:t>      3</w:t>
      </w:r>
      <w:r>
        <w:rPr>
          <w:color w:val="000000"/>
          <w:sz w:val="28"/>
        </w:rPr>
        <w:t>. Действия субъектов рынка, указанные в пункте 1 настоящей статьи, признаются согласованными независимо от наличия письменного соглашения.</w:t>
      </w:r>
    </w:p>
    <w:p w:rsidR="00F92EDE" w:rsidRDefault="00A16C38">
      <w:pPr>
        <w:spacing w:after="0"/>
        <w:jc w:val="both"/>
      </w:pPr>
      <w:bookmarkStart w:id="1021" w:name="z777"/>
      <w:bookmarkEnd w:id="1020"/>
      <w:r>
        <w:rPr>
          <w:color w:val="000000"/>
          <w:sz w:val="28"/>
        </w:rPr>
        <w:t>      4. Допускаются согласованные действия, если они совершены субъектами рынка, входящими в одну группу лиц и напра</w:t>
      </w:r>
      <w:r>
        <w:rPr>
          <w:color w:val="000000"/>
          <w:sz w:val="28"/>
        </w:rPr>
        <w:t>влены на:</w:t>
      </w:r>
    </w:p>
    <w:bookmarkEnd w:id="102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совершенствование производства (реализации) товаров путем внедрения передовых технологий, стандартизации, системы контроля качества, защиты окружающей среды, предоставляя потребителям соразмерную часть получаемых преимуществ;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ра</w:t>
      </w:r>
      <w:r>
        <w:rPr>
          <w:color w:val="000000"/>
          <w:sz w:val="28"/>
        </w:rPr>
        <w:t>звитие малого и среднего предпринимательства;</w:t>
      </w:r>
    </w:p>
    <w:p w:rsidR="00F92EDE" w:rsidRDefault="00A16C38">
      <w:pPr>
        <w:spacing w:after="0"/>
        <w:jc w:val="both"/>
      </w:pPr>
      <w:bookmarkStart w:id="1022" w:name="z1876"/>
      <w:r>
        <w:rPr>
          <w:color w:val="000000"/>
          <w:sz w:val="28"/>
        </w:rPr>
        <w:t>      3) разработку и применение документов по стандартизации..</w:t>
      </w:r>
    </w:p>
    <w:bookmarkEnd w:id="1022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170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05.10.2018 </w:t>
      </w:r>
      <w:r>
        <w:rPr>
          <w:color w:val="000000"/>
          <w:sz w:val="28"/>
        </w:rPr>
        <w:t>№ 184-VI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023" w:name="z171"/>
      <w:r>
        <w:rPr>
          <w:b/>
          <w:color w:val="000000"/>
        </w:rPr>
        <w:t xml:space="preserve"> Статья 171. Предварительное рассмотрение проекта соглашения субъектов рынка</w:t>
      </w:r>
    </w:p>
    <w:p w:rsidR="00F92EDE" w:rsidRDefault="00A16C38">
      <w:pPr>
        <w:spacing w:after="0"/>
        <w:jc w:val="both"/>
      </w:pPr>
      <w:bookmarkStart w:id="1024" w:name="z1723"/>
      <w:bookmarkEnd w:id="1023"/>
      <w:r>
        <w:rPr>
          <w:color w:val="000000"/>
          <w:sz w:val="28"/>
        </w:rPr>
        <w:t xml:space="preserve">       1. Субъекты рынка, имеющие намерение достичь соглашения, которое может быть признано допустимым в соответствии со статьей 169 настоящего Кодекса, вправе обратиться в антимо</w:t>
      </w:r>
      <w:r>
        <w:rPr>
          <w:color w:val="000000"/>
          <w:sz w:val="28"/>
        </w:rPr>
        <w:t>нопольный орган с заявлением о проверке соответствия проекта соглашения требованиям статьи 169 настоящего Кодекса с приложением необходимых документов в электронной форме.</w:t>
      </w:r>
    </w:p>
    <w:p w:rsidR="00F92EDE" w:rsidRDefault="00A16C38">
      <w:pPr>
        <w:spacing w:after="0"/>
        <w:jc w:val="both"/>
      </w:pPr>
      <w:bookmarkStart w:id="1025" w:name="z1724"/>
      <w:bookmarkEnd w:id="1024"/>
      <w:r>
        <w:rPr>
          <w:color w:val="000000"/>
          <w:sz w:val="28"/>
        </w:rPr>
        <w:t xml:space="preserve">       2. Антимонопольный орган принимает решение о соответствии или несоответствии </w:t>
      </w:r>
      <w:r>
        <w:rPr>
          <w:color w:val="000000"/>
          <w:sz w:val="28"/>
        </w:rPr>
        <w:t>проекта соглашения субъектов рынка требованиям статьи 169 настоящего Кодекса в срок до тридцати календарных дней со дня поступления заявления, указанного в пункте 1 настоящей статьи.</w:t>
      </w:r>
    </w:p>
    <w:bookmarkEnd w:id="1025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171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>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026" w:name="z172"/>
      <w:r>
        <w:rPr>
          <w:b/>
          <w:color w:val="000000"/>
        </w:rPr>
        <w:t xml:space="preserve"> Статья 172. Доминирующее или монопольное положение</w:t>
      </w:r>
    </w:p>
    <w:p w:rsidR="00F92EDE" w:rsidRDefault="00A16C38">
      <w:pPr>
        <w:spacing w:after="0"/>
        <w:jc w:val="both"/>
      </w:pPr>
      <w:bookmarkStart w:id="1027" w:name="z780"/>
      <w:bookmarkEnd w:id="1026"/>
      <w:r>
        <w:rPr>
          <w:color w:val="000000"/>
          <w:sz w:val="28"/>
        </w:rPr>
        <w:t>      1. Доминирующим или монопольным положением признается положение субъекта рынка или нескольки</w:t>
      </w:r>
      <w:r>
        <w:rPr>
          <w:color w:val="000000"/>
          <w:sz w:val="28"/>
        </w:rPr>
        <w:t>х субъектов рынка на соответствующем товарном рынке, дающее субъекту рынка или нескольким субъектам рынка возможность контролировать соответствующий товарный рынок, в том числе оказывать значительное влияние на общие условия обращения товара.</w:t>
      </w:r>
    </w:p>
    <w:p w:rsidR="00F92EDE" w:rsidRDefault="00A16C38">
      <w:pPr>
        <w:spacing w:after="0"/>
        <w:jc w:val="both"/>
      </w:pPr>
      <w:bookmarkStart w:id="1028" w:name="z781"/>
      <w:bookmarkEnd w:id="1027"/>
      <w:r>
        <w:rPr>
          <w:color w:val="000000"/>
          <w:sz w:val="28"/>
        </w:rPr>
        <w:t>      2. Доми</w:t>
      </w:r>
      <w:r>
        <w:rPr>
          <w:color w:val="000000"/>
          <w:sz w:val="28"/>
        </w:rPr>
        <w:t>нирующее положение субъекта рынка устанавливается в соответствии с Методикой по проведению анализа и оценки состояния конкурентной среды на товарном рынке, утверждаемой антимонопольным органом.</w:t>
      </w:r>
    </w:p>
    <w:p w:rsidR="00F92EDE" w:rsidRDefault="00A16C38">
      <w:pPr>
        <w:spacing w:after="0"/>
        <w:jc w:val="both"/>
      </w:pPr>
      <w:bookmarkStart w:id="1029" w:name="z782"/>
      <w:bookmarkEnd w:id="1028"/>
      <w:r>
        <w:rPr>
          <w:color w:val="000000"/>
          <w:sz w:val="28"/>
        </w:rPr>
        <w:t>      3. Доминирующим признается положение субъекта рынка, дол</w:t>
      </w:r>
      <w:r>
        <w:rPr>
          <w:color w:val="000000"/>
          <w:sz w:val="28"/>
        </w:rPr>
        <w:t>я которого на соответствующем товарном рынке составляет тридцать пять и более процентов, если в отношении такого субъекта рынка установлены в совокупности следующие обстоятельства:</w:t>
      </w:r>
    </w:p>
    <w:bookmarkEnd w:id="102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возможность субъекта рынка в одностороннем порядке определять уров</w:t>
      </w:r>
      <w:r>
        <w:rPr>
          <w:color w:val="000000"/>
          <w:sz w:val="28"/>
        </w:rPr>
        <w:t>ень цены товара и оказывать решающее влияние на общие условия реализации товара на товарном рынке;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наличие экономических, технологических, административных или иных ограничений для доступа на товарный рынок;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продолжительность существовани</w:t>
      </w:r>
      <w:r>
        <w:rPr>
          <w:color w:val="000000"/>
          <w:sz w:val="28"/>
        </w:rPr>
        <w:t>я возможности субъекта рынка оказывать решающее влияние на общие условия обращения товара на товарном рынке.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случае, если субъект рынка занимает долю пятьдесят и более процентов, доминирующим признается положение субъекта рынка без учета обстоятель</w:t>
      </w:r>
      <w:r>
        <w:rPr>
          <w:color w:val="000000"/>
          <w:sz w:val="28"/>
        </w:rPr>
        <w:t>ств, перечисленных в подпунктах 1), 2) и 3) части первой настоящего пункта.</w:t>
      </w:r>
    </w:p>
    <w:p w:rsidR="00F92EDE" w:rsidRDefault="00A16C38">
      <w:pPr>
        <w:spacing w:after="0"/>
        <w:jc w:val="both"/>
      </w:pPr>
      <w:bookmarkStart w:id="1030" w:name="z783"/>
      <w:r>
        <w:rPr>
          <w:color w:val="000000"/>
          <w:sz w:val="28"/>
        </w:rPr>
        <w:t>      4. Доминирующим признается положение каждого из нескольких субъектов рынка, если совокупная доля не более чем трех субъектов рынка, которым принадлежат наибольшие доли на соо</w:t>
      </w:r>
      <w:r>
        <w:rPr>
          <w:color w:val="000000"/>
          <w:sz w:val="28"/>
        </w:rPr>
        <w:t>тветствующем товарном рынке, составляет пятьдесят и более процентов или совокупная доля не более чем четырех субъектов рынка, которым принадлежат наибольшие доли на соответствующем товарном рынке, составляет семьдесят и более процентов, если в отношении та</w:t>
      </w:r>
      <w:r>
        <w:rPr>
          <w:color w:val="000000"/>
          <w:sz w:val="28"/>
        </w:rPr>
        <w:t>кого субъекта рынка установлены в совокупности следующие обстоятельства:</w:t>
      </w:r>
    </w:p>
    <w:bookmarkEnd w:id="103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 течение длительного периода (в течение не менее чем одного года или, если такой срок составляет менее чем один год, в течение срока существования соответствующего товарного</w:t>
      </w:r>
      <w:r>
        <w:rPr>
          <w:color w:val="000000"/>
          <w:sz w:val="28"/>
        </w:rPr>
        <w:t xml:space="preserve"> рынка) относительные размеры долей субъектов рынка неизменны или подвержены малозначительным изменениям;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реализуемый или приобретаемый субъектами рынка товар не может быть заменен другим товаром при потреблении (в том числе при потреблении в прои</w:t>
      </w:r>
      <w:r>
        <w:rPr>
          <w:color w:val="000000"/>
          <w:sz w:val="28"/>
        </w:rPr>
        <w:t>зводственных целях);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информация о цене и (или) об условиях реализации этого товара на соответствующем товарном рынке доступна неопределенному кругу лиц.</w:t>
      </w:r>
    </w:p>
    <w:p w:rsidR="00F92EDE" w:rsidRDefault="00A16C38">
      <w:pPr>
        <w:spacing w:after="0"/>
        <w:jc w:val="both"/>
      </w:pPr>
      <w:bookmarkStart w:id="1031" w:name="z784"/>
      <w:r>
        <w:rPr>
          <w:color w:val="000000"/>
          <w:sz w:val="28"/>
        </w:rPr>
        <w:t>      5. Доминирующим признается положение финансовых организаций, если:</w:t>
      </w:r>
    </w:p>
    <w:bookmarkEnd w:id="103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совокупная д</w:t>
      </w:r>
      <w:r>
        <w:rPr>
          <w:color w:val="000000"/>
          <w:sz w:val="28"/>
        </w:rPr>
        <w:t>оля не более чем двух финансовых организаций, которым принадлежат наибольшие доли на соответствующем рынке финансовых услуг, составляет пятьдесят и более процентов;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совокупная доля не более чем трех финансовых организаций, которым принадлежат наиб</w:t>
      </w:r>
      <w:r>
        <w:rPr>
          <w:color w:val="000000"/>
          <w:sz w:val="28"/>
        </w:rPr>
        <w:t>ольшие доли на соответствующем рынке финансовых услуг, составляет семьдесят и более процентов.</w:t>
      </w:r>
    </w:p>
    <w:p w:rsidR="00F92EDE" w:rsidRDefault="00A16C38">
      <w:pPr>
        <w:spacing w:after="0"/>
        <w:jc w:val="both"/>
      </w:pPr>
      <w:bookmarkStart w:id="1032" w:name="z785"/>
      <w:r>
        <w:rPr>
          <w:color w:val="000000"/>
          <w:sz w:val="28"/>
        </w:rPr>
        <w:t>      6. Доминирующим в соответствии с пунктами 4 и 5 настоящей статьи не может быть признано положение субъекта рынка, доля которого на соответствующем товарном</w:t>
      </w:r>
      <w:r>
        <w:rPr>
          <w:color w:val="000000"/>
          <w:sz w:val="28"/>
        </w:rPr>
        <w:t xml:space="preserve"> рынке, в том числе и на рынке финансовых услуг, не превышает пятнадцати процентов.</w:t>
      </w:r>
    </w:p>
    <w:p w:rsidR="00F92EDE" w:rsidRDefault="00A16C38">
      <w:pPr>
        <w:spacing w:after="0"/>
        <w:jc w:val="both"/>
      </w:pPr>
      <w:bookmarkStart w:id="1033" w:name="z786"/>
      <w:bookmarkEnd w:id="1032"/>
      <w:r>
        <w:rPr>
          <w:color w:val="000000"/>
          <w:sz w:val="28"/>
        </w:rPr>
        <w:t xml:space="preserve">      7. Монопольным признается положение субъектов естественной монополии, государственной монополии, а также субъектов рынка, занимающих стопроцентную долю доминирования </w:t>
      </w:r>
      <w:r>
        <w:rPr>
          <w:color w:val="000000"/>
          <w:sz w:val="28"/>
        </w:rPr>
        <w:t>на соответствующем товарном рынке (субъекты, занимающие монопольное положение).</w:t>
      </w:r>
    </w:p>
    <w:p w:rsidR="00F92EDE" w:rsidRDefault="00A16C38">
      <w:pPr>
        <w:spacing w:after="0"/>
        <w:jc w:val="both"/>
      </w:pPr>
      <w:bookmarkStart w:id="1034" w:name="z1312"/>
      <w:bookmarkEnd w:id="1033"/>
      <w:r>
        <w:rPr>
          <w:color w:val="000000"/>
          <w:sz w:val="28"/>
        </w:rPr>
        <w:t>      8. Субъект рынка вправе представлять в антимонопольный орган доказательства того, что положение этого субъекта рынка на товарном рынке не может быть признано доминирующим</w:t>
      </w:r>
      <w:r>
        <w:rPr>
          <w:color w:val="000000"/>
          <w:sz w:val="28"/>
        </w:rPr>
        <w:t>.</w:t>
      </w:r>
    </w:p>
    <w:bookmarkEnd w:id="103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Антимонопольный орган в течение пятнадцати рабочих дней со дня поступления рассматривает представленные доказательства и принимает соответствующее решение, которое направляется субъекту рынка.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172 с изменением, внесенным Законо</w:t>
      </w:r>
      <w:r>
        <w:rPr>
          <w:color w:val="FF0000"/>
          <w:sz w:val="28"/>
        </w:rPr>
        <w:t xml:space="preserve">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 xml:space="preserve">      Статья 173 действовала до 01.01.2017 в соответствии с Кодексом РК от 29.10.2015 № 375-V. </w:t>
      </w:r>
      <w:r>
        <w:br/>
      </w:r>
    </w:p>
    <w:p w:rsidR="00F92EDE" w:rsidRDefault="00A16C38">
      <w:pPr>
        <w:spacing w:after="0"/>
      </w:pPr>
      <w:r>
        <w:rPr>
          <w:b/>
          <w:color w:val="000000"/>
        </w:rPr>
        <w:t xml:space="preserve"> Статья 173. Формирование и ведение государственного реестра субъектов ры</w:t>
      </w:r>
      <w:r>
        <w:rPr>
          <w:b/>
          <w:color w:val="000000"/>
        </w:rPr>
        <w:t>нка, занимающих доминирующее или монопольное положение на регулируемых рынках</w:t>
      </w:r>
    </w:p>
    <w:p w:rsidR="00F92EDE" w:rsidRDefault="00A16C38">
      <w:pPr>
        <w:spacing w:after="0"/>
        <w:jc w:val="both"/>
      </w:pPr>
      <w:bookmarkStart w:id="1035" w:name="z787"/>
      <w:r>
        <w:rPr>
          <w:color w:val="000000"/>
          <w:sz w:val="28"/>
        </w:rPr>
        <w:t>      1. Государственным реестром субъектов рынка, занимающих доминирующее или монопольное положение на регулируемых рынках, является перечень субъектов рынка, занимающих доминир</w:t>
      </w:r>
      <w:r>
        <w:rPr>
          <w:color w:val="000000"/>
          <w:sz w:val="28"/>
        </w:rPr>
        <w:t>ующее или монопольное положение на регулируемых рынках, определенных законодательством Республики Казахстан о естественных монополиях и регулируемых рынках.</w:t>
      </w:r>
    </w:p>
    <w:p w:rsidR="00F92EDE" w:rsidRDefault="00A16C38">
      <w:pPr>
        <w:spacing w:after="0"/>
        <w:jc w:val="both"/>
      </w:pPr>
      <w:bookmarkStart w:id="1036" w:name="z788"/>
      <w:bookmarkEnd w:id="1035"/>
      <w:r>
        <w:rPr>
          <w:color w:val="000000"/>
          <w:sz w:val="28"/>
        </w:rPr>
        <w:t>      2. Утверждение государственного реестра субъектов рынка, занимающих доминирующее или монополь</w:t>
      </w:r>
      <w:r>
        <w:rPr>
          <w:color w:val="000000"/>
          <w:sz w:val="28"/>
        </w:rPr>
        <w:t>ное положение на регулируемых рынках и внесение в него изменений осуществляются по решению антимонопольного органа.</w:t>
      </w:r>
    </w:p>
    <w:p w:rsidR="00F92EDE" w:rsidRDefault="00A16C38">
      <w:pPr>
        <w:spacing w:after="0"/>
        <w:jc w:val="both"/>
      </w:pPr>
      <w:bookmarkStart w:id="1037" w:name="z789"/>
      <w:bookmarkEnd w:id="1036"/>
      <w:r>
        <w:rPr>
          <w:color w:val="000000"/>
          <w:sz w:val="28"/>
        </w:rPr>
        <w:t xml:space="preserve">      3. Государственный реестр субъектов рынка, занимающих доминирующее или монопольное положение на регулируемых рынках, утверждается по </w:t>
      </w:r>
      <w:r>
        <w:rPr>
          <w:color w:val="000000"/>
          <w:sz w:val="28"/>
        </w:rPr>
        <w:t>форме, определяемой антимонопольным органом.</w:t>
      </w:r>
    </w:p>
    <w:p w:rsidR="00F92EDE" w:rsidRDefault="00A16C38">
      <w:pPr>
        <w:spacing w:after="0"/>
        <w:jc w:val="both"/>
      </w:pPr>
      <w:bookmarkStart w:id="1038" w:name="z790"/>
      <w:bookmarkEnd w:id="1037"/>
      <w:r>
        <w:rPr>
          <w:color w:val="000000"/>
          <w:sz w:val="28"/>
        </w:rPr>
        <w:t>      4. В случае принятия решения антимонопольным органом о включении (исключении) субъектов рынка в государственный реестр субъектов рынка, занимающих доминирующее или монопольное положение на регулируемых рын</w:t>
      </w:r>
      <w:r>
        <w:rPr>
          <w:color w:val="000000"/>
          <w:sz w:val="28"/>
        </w:rPr>
        <w:t>ках, субъекту рынка, занимающему доминирующее или монопольное положение на данном рынке, и в регулирующие органы в течение десяти рабочих дней с момента принятия решения антимонопольным органом о включении (исключении) субъектов рынка в реестр направляется</w:t>
      </w:r>
      <w:r>
        <w:rPr>
          <w:color w:val="000000"/>
          <w:sz w:val="28"/>
        </w:rPr>
        <w:t xml:space="preserve"> выписка из реестра.</w:t>
      </w:r>
    </w:p>
    <w:p w:rsidR="00F92EDE" w:rsidRDefault="00A16C38">
      <w:pPr>
        <w:spacing w:after="0"/>
        <w:jc w:val="both"/>
      </w:pPr>
      <w:bookmarkStart w:id="1039" w:name="z791"/>
      <w:bookmarkEnd w:id="1038"/>
      <w:r>
        <w:rPr>
          <w:color w:val="000000"/>
          <w:sz w:val="28"/>
        </w:rPr>
        <w:t>      5. Группа лиц включается в государственный реестр субъектов рынка, занимающих доминирующее или монопольное положение на регулируемых рынках, как единый субъект рынка и при этом указываются все физические и (или) юридические лица,</w:t>
      </w:r>
      <w:r>
        <w:rPr>
          <w:color w:val="000000"/>
          <w:sz w:val="28"/>
        </w:rPr>
        <w:t xml:space="preserve"> входящие в группу лиц, осуществляющие деятельность на соответствующем товарном рынке.</w:t>
      </w:r>
    </w:p>
    <w:p w:rsidR="00F92EDE" w:rsidRDefault="00A16C38">
      <w:pPr>
        <w:spacing w:after="0"/>
        <w:jc w:val="both"/>
      </w:pPr>
      <w:bookmarkStart w:id="1040" w:name="z792"/>
      <w:bookmarkEnd w:id="1039"/>
      <w:r>
        <w:rPr>
          <w:color w:val="000000"/>
          <w:sz w:val="28"/>
        </w:rPr>
        <w:t xml:space="preserve">       6. Включение и исключение субъектов рынка из государственного реестра субъектов рынка, занимающих доминирующее или монопольное положение на регулируемых рынках, о</w:t>
      </w:r>
      <w:r>
        <w:rPr>
          <w:color w:val="000000"/>
          <w:sz w:val="28"/>
        </w:rPr>
        <w:t xml:space="preserve">существляются в соответствии с правилами, утвержденными антимонопольным органом. </w:t>
      </w:r>
    </w:p>
    <w:p w:rsidR="00F92EDE" w:rsidRDefault="00A16C38">
      <w:pPr>
        <w:spacing w:after="0"/>
      </w:pPr>
      <w:bookmarkStart w:id="1041" w:name="z174"/>
      <w:bookmarkEnd w:id="1040"/>
      <w:r>
        <w:rPr>
          <w:b/>
          <w:color w:val="000000"/>
        </w:rPr>
        <w:t xml:space="preserve"> Статья 174. Злоупотребление доминирующим или монопольным положением</w:t>
      </w:r>
    </w:p>
    <w:bookmarkEnd w:id="104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Запрещаются действия (бездействие) субъектов рынка, занимающих доминирующее или монопольное положен</w:t>
      </w:r>
      <w:r>
        <w:rPr>
          <w:color w:val="000000"/>
          <w:sz w:val="28"/>
        </w:rPr>
        <w:t>ие, которые привели или приводят к ограничению доступа на соответствующий товарный рынок, недопущению, ограничению и устранению конкуренции и (или) ущемляют законные права субъекта рынка или неопределенного круга потребителей, в том числе такие действия, к</w:t>
      </w:r>
      <w:r>
        <w:rPr>
          <w:color w:val="000000"/>
          <w:sz w:val="28"/>
        </w:rPr>
        <w:t>ак: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установление, поддержание монопольно высоких (низких) или монопсонически низких цен;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применение разных цен либо разных условий к равнозначным соглашениям с субъектами рынка или потребителями без объективно оправданных на то причин, за</w:t>
      </w:r>
      <w:r>
        <w:rPr>
          <w:color w:val="000000"/>
          <w:sz w:val="28"/>
        </w:rPr>
        <w:t xml:space="preserve"> исключением случаев, когда применение разных цен обусловлено разными затратами на производство, реализацию и доставку товара, недискриминационным применением системы скидок, учитывающей объемы продаж, условия оплаты, сроки действия договора;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уста</w:t>
      </w:r>
      <w:r>
        <w:rPr>
          <w:color w:val="000000"/>
          <w:sz w:val="28"/>
        </w:rPr>
        <w:t>новление ограничений на перепродажу купленных у него товаров по территориальному признаку, кругу покупателей, условиям покупки, а также количеству, цене;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обусловливание либо навязывание заключения соглашения путем принятия субъектом рынка или потр</w:t>
      </w:r>
      <w:r>
        <w:rPr>
          <w:color w:val="000000"/>
          <w:sz w:val="28"/>
        </w:rPr>
        <w:t>ебителем дополнительных обязательств, которые по своему содержанию или согласно обычаям делового оборота не касаются предмета этих соглашений;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необоснованный отказ от заключения договора или от реализации товара с отдельными покупателями при налич</w:t>
      </w:r>
      <w:r>
        <w:rPr>
          <w:color w:val="000000"/>
          <w:sz w:val="28"/>
        </w:rPr>
        <w:t>ии на момент обращения возможности производства или реализации соответствующего товара либо уклонение, выразившееся в непредставлении ответа на предложение о заключении такого договора в срок, превышающий тридцать календарных дней.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При этом отказ </w:t>
      </w:r>
      <w:r>
        <w:rPr>
          <w:color w:val="000000"/>
          <w:sz w:val="28"/>
        </w:rPr>
        <w:t>либо уклонение считается обоснованным в случае, если в момент обращения покупателя отсутствует требуемый объем производимого или реализуемого товара, в том числе в связи с заключением договоров о продаже соответствующего товара;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обусловливание пос</w:t>
      </w:r>
      <w:r>
        <w:rPr>
          <w:color w:val="000000"/>
          <w:sz w:val="28"/>
        </w:rPr>
        <w:t>тавки товаров принятием ограничений при покупке товаров, произведенных либо реализуемых конкурентами;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необоснованное сокращение объемов производства и (или) поставки или прекращение производства и (или) поставки товаров, на которые имеются спрос и</w:t>
      </w:r>
      <w:r>
        <w:rPr>
          <w:color w:val="000000"/>
          <w:sz w:val="28"/>
        </w:rPr>
        <w:t>ли заказы потребителей, субъектов рынка при наличии возможности производства или поставки;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изъятие товара из обращения, если результатом такого изъятия явилось повышение цены товара;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навязывание контрагенту экономически или технологически</w:t>
      </w:r>
      <w:r>
        <w:rPr>
          <w:color w:val="000000"/>
          <w:sz w:val="28"/>
        </w:rPr>
        <w:t xml:space="preserve"> необоснованных условий договора, не относящихся к предмету договора;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создание препятствий доступу на товарный рынок или выходу из товарного рынка другим субъектам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11) экономически, технологически или иным образом необоснованное уста</w:t>
      </w:r>
      <w:r>
        <w:rPr>
          <w:color w:val="000000"/>
          <w:sz w:val="28"/>
        </w:rPr>
        <w:t>новление различных цен (тарифов) на один и тот же товар, создание дискриминационных условий.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174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</w:t>
      </w:r>
      <w:r>
        <w:rPr>
          <w:color w:val="FF0000"/>
          <w:sz w:val="28"/>
        </w:rPr>
        <w:t>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042" w:name="z175"/>
      <w:r>
        <w:rPr>
          <w:b/>
          <w:color w:val="000000"/>
        </w:rPr>
        <w:t xml:space="preserve"> Статья 175. Монопольно высокая и монопольно низкая цена товара</w:t>
      </w:r>
    </w:p>
    <w:p w:rsidR="00F92EDE" w:rsidRDefault="00A16C38">
      <w:pPr>
        <w:spacing w:after="0"/>
        <w:jc w:val="both"/>
      </w:pPr>
      <w:bookmarkStart w:id="1043" w:name="z793"/>
      <w:bookmarkEnd w:id="1042"/>
      <w:r>
        <w:rPr>
          <w:color w:val="000000"/>
          <w:sz w:val="28"/>
        </w:rPr>
        <w:t>      1. Монопольно высокой ценой товара является цена, установленная субъектом рынка, занимающим дом</w:t>
      </w:r>
      <w:r>
        <w:rPr>
          <w:color w:val="000000"/>
          <w:sz w:val="28"/>
        </w:rPr>
        <w:t>инирующее или монопольное положение, если:</w:t>
      </w:r>
    </w:p>
    <w:bookmarkEnd w:id="1043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эта цена превышает максимально высокую цену, которую на этом же товарном рынке в условиях конкуренции устанавливает субъект рынка, не входящий в одну группу лиц с субъектом рынка, занимающим доминирующее </w:t>
      </w:r>
      <w:r>
        <w:rPr>
          <w:color w:val="000000"/>
          <w:sz w:val="28"/>
        </w:rPr>
        <w:t>положение, или превышает цену на сопоставимом товарном рынке, которая сформировалась в условиях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эта цена превышает сумму необходимых для производства и реализации такого товара расходов и прибыли.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2. Товарным рынком является сфе</w:t>
      </w:r>
      <w:r>
        <w:rPr>
          <w:color w:val="000000"/>
          <w:sz w:val="28"/>
        </w:rPr>
        <w:t>ра обращения товара (в том числе товара иностранного производства), который не может быть заменен другим товаром, или взаимозаменяемых товаров, в границах которой (в том числе географической) исходя из экономической, технической или иной возможности либо ц</w:t>
      </w:r>
      <w:r>
        <w:rPr>
          <w:color w:val="000000"/>
          <w:sz w:val="28"/>
        </w:rPr>
        <w:t>елесообразности приобретатель может приобрести товар и за пределами которой такая возможность либо целесообразность отсутствует.</w:t>
      </w:r>
    </w:p>
    <w:p w:rsidR="00F92EDE" w:rsidRDefault="00A16C38">
      <w:pPr>
        <w:spacing w:after="0"/>
        <w:jc w:val="both"/>
      </w:pPr>
      <w:bookmarkStart w:id="1044" w:name="z794"/>
      <w:r>
        <w:rPr>
          <w:color w:val="000000"/>
          <w:sz w:val="28"/>
        </w:rPr>
        <w:t>      3. Под сопоставимым товарным рынком понимается другой товарный рынок, сопоставимый по объему продаваемого товара, составу</w:t>
      </w:r>
      <w:r>
        <w:rPr>
          <w:color w:val="000000"/>
          <w:sz w:val="28"/>
        </w:rPr>
        <w:t xml:space="preserve"> покупателей или продавцов (поставщиков) товара, определяемому исходя из целей приобретения или продажи товара, и условиям доступа на товарный рынок.</w:t>
      </w:r>
    </w:p>
    <w:bookmarkEnd w:id="104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случае, если невозможно сравнить цену на этом же товарном рынке, сравнение производится с ценой то</w:t>
      </w:r>
      <w:r>
        <w:rPr>
          <w:color w:val="000000"/>
          <w:sz w:val="28"/>
        </w:rPr>
        <w:t>вара на сопоставимом товарном рынке, в том числе за пределами Республики Казахстан.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случае, если невозможно определить цену, сложившуюся в условиях конкуренции на сопоставимом товарном рынке, либо сопоставимый товарный рынок, в том числе за предела</w:t>
      </w:r>
      <w:r>
        <w:rPr>
          <w:color w:val="000000"/>
          <w:sz w:val="28"/>
        </w:rPr>
        <w:t>ми Республики Казахстан, проводится анализ расходов и прибыли субъекта рынка и определяется обоснованная цена товара.</w:t>
      </w:r>
    </w:p>
    <w:p w:rsidR="00F92EDE" w:rsidRDefault="00A16C38">
      <w:pPr>
        <w:spacing w:after="0"/>
        <w:jc w:val="both"/>
      </w:pPr>
      <w:bookmarkStart w:id="1045" w:name="z795"/>
      <w:r>
        <w:rPr>
          <w:color w:val="000000"/>
          <w:sz w:val="28"/>
        </w:rPr>
        <w:t>      4. Не признается монопольно высокой цена товара, установленная субъекту рынка в соответствии с законами Республики Казахстан.</w:t>
      </w:r>
    </w:p>
    <w:p w:rsidR="00F92EDE" w:rsidRDefault="00A16C38">
      <w:pPr>
        <w:spacing w:after="0"/>
        <w:jc w:val="both"/>
      </w:pPr>
      <w:bookmarkStart w:id="1046" w:name="z1725"/>
      <w:bookmarkEnd w:id="104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4-1. Цена на биржевые товары, сложившаяся в ходе надлежаще проведенных торгов на товарных биржах и электронных торговых площадках, не признается монопольно высокой (низкой) в порядке, определяемом антимонопольным органом, в случае, если такая цена не</w:t>
      </w:r>
      <w:r>
        <w:rPr>
          <w:color w:val="000000"/>
          <w:sz w:val="28"/>
        </w:rPr>
        <w:t xml:space="preserve"> установлена в результате осуществления монополистической деятельности, ограниченной настоящим Кодексом.</w:t>
      </w:r>
    </w:p>
    <w:p w:rsidR="00F92EDE" w:rsidRDefault="00A16C38">
      <w:pPr>
        <w:spacing w:after="0"/>
        <w:jc w:val="both"/>
      </w:pPr>
      <w:bookmarkStart w:id="1047" w:name="z1804"/>
      <w:bookmarkEnd w:id="1046"/>
      <w:r>
        <w:rPr>
          <w:color w:val="000000"/>
          <w:sz w:val="28"/>
        </w:rPr>
        <w:t xml:space="preserve">       Цена биржевого товара не признается монопольно высокой в порядке, определяемом антимонопольным органом, в случае, если она не превышает цену, сл</w:t>
      </w:r>
      <w:r>
        <w:rPr>
          <w:color w:val="000000"/>
          <w:sz w:val="28"/>
        </w:rPr>
        <w:t>ожившуюся за рассматриваемый период в ходе надлежаще проведенных торгов на товарных биржах и электронных торговых площадках.</w:t>
      </w:r>
    </w:p>
    <w:p w:rsidR="00F92EDE" w:rsidRDefault="00A16C38">
      <w:pPr>
        <w:spacing w:after="0"/>
        <w:jc w:val="both"/>
      </w:pPr>
      <w:bookmarkStart w:id="1048" w:name="z1805"/>
      <w:bookmarkEnd w:id="1047"/>
      <w:r>
        <w:rPr>
          <w:color w:val="000000"/>
          <w:sz w:val="28"/>
        </w:rPr>
        <w:t>      Факт установления монопольно высокой (низкой) цены выявляется путем расследования нарушений законодательства Республики Казах</w:t>
      </w:r>
      <w:r>
        <w:rPr>
          <w:color w:val="000000"/>
          <w:sz w:val="28"/>
        </w:rPr>
        <w:t>стан в области защиты конкуренции.</w:t>
      </w:r>
    </w:p>
    <w:p w:rsidR="00F92EDE" w:rsidRDefault="00A16C38">
      <w:pPr>
        <w:spacing w:after="0"/>
        <w:jc w:val="both"/>
      </w:pPr>
      <w:bookmarkStart w:id="1049" w:name="z796"/>
      <w:bookmarkEnd w:id="1048"/>
      <w:r>
        <w:rPr>
          <w:color w:val="000000"/>
          <w:sz w:val="28"/>
        </w:rPr>
        <w:t>      5. Монопольно низкой ценой товара является цена, установленная субъектом рынка, занимающим доминирующее или монопольное положение, если:</w:t>
      </w:r>
    </w:p>
    <w:bookmarkEnd w:id="104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эта цена ниже цены, которую на этом же товарном рынке устанавливает с</w:t>
      </w:r>
      <w:r>
        <w:rPr>
          <w:color w:val="000000"/>
          <w:sz w:val="28"/>
        </w:rPr>
        <w:t>убъект рынка, не входящий в одну группу лиц с субъектом рынка, занимающим доминирующее положение;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эта цена ниже суммы фактических расходов на производство и реализацию такого товара.</w:t>
      </w:r>
    </w:p>
    <w:p w:rsidR="00F92EDE" w:rsidRDefault="00A16C38">
      <w:pPr>
        <w:spacing w:after="0"/>
        <w:jc w:val="both"/>
      </w:pPr>
      <w:bookmarkStart w:id="1050" w:name="z797"/>
      <w:r>
        <w:rPr>
          <w:color w:val="000000"/>
          <w:sz w:val="28"/>
        </w:rPr>
        <w:t>      6. Цена товара не признается монопольно низкой, если она н</w:t>
      </w:r>
      <w:r>
        <w:rPr>
          <w:color w:val="000000"/>
          <w:sz w:val="28"/>
        </w:rPr>
        <w:t>е соответствует хотя бы одному из указанных в пункте 5 настоящей статьи критериев. Не признается монопольно низкой цена товара, установленная субъекту рынка в соответствии с законами Республики Казахстан.</w:t>
      </w:r>
    </w:p>
    <w:p w:rsidR="00F92EDE" w:rsidRDefault="00A16C38">
      <w:pPr>
        <w:spacing w:after="0"/>
        <w:jc w:val="both"/>
      </w:pPr>
      <w:bookmarkStart w:id="1051" w:name="z1806"/>
      <w:bookmarkEnd w:id="1050"/>
      <w:r>
        <w:rPr>
          <w:color w:val="000000"/>
          <w:sz w:val="28"/>
        </w:rPr>
        <w:t xml:space="preserve">       7. При определении монопольно высокой цены т</w:t>
      </w:r>
      <w:r>
        <w:rPr>
          <w:color w:val="000000"/>
          <w:sz w:val="28"/>
        </w:rPr>
        <w:t>овара в соответствии с пунктом 1 настоящей статьи учитываются биржевые и внебиржевые индикаторы цен, установленные на мировых и казахстанском рынках аналогичного товара.</w:t>
      </w:r>
    </w:p>
    <w:bookmarkEnd w:id="1051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175 с изменениями, внесенными законами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052" w:name="z176"/>
      <w:r>
        <w:rPr>
          <w:b/>
          <w:color w:val="000000"/>
        </w:rPr>
        <w:t xml:space="preserve"> Статья 176. Монопсоническое положение и монопсонически низкая цена</w:t>
      </w:r>
    </w:p>
    <w:p w:rsidR="00F92EDE" w:rsidRDefault="00A16C38">
      <w:pPr>
        <w:spacing w:after="0"/>
        <w:jc w:val="both"/>
      </w:pPr>
      <w:bookmarkStart w:id="1053" w:name="z798"/>
      <w:bookmarkEnd w:id="1052"/>
      <w:r>
        <w:rPr>
          <w:color w:val="000000"/>
          <w:sz w:val="28"/>
        </w:rPr>
        <w:t>      1. Монопсоническим положением признается положение субъекта рынк</w:t>
      </w:r>
      <w:r>
        <w:rPr>
          <w:color w:val="000000"/>
          <w:sz w:val="28"/>
        </w:rPr>
        <w:t>а, занимающего доминирующее или монопольное положение в качестве покупателя, доля которого на соответствующем товарном рынке составляет семьдесят и более процентов.</w:t>
      </w:r>
    </w:p>
    <w:p w:rsidR="00F92EDE" w:rsidRDefault="00A16C38">
      <w:pPr>
        <w:spacing w:after="0"/>
        <w:jc w:val="both"/>
      </w:pPr>
      <w:bookmarkStart w:id="1054" w:name="z799"/>
      <w:bookmarkEnd w:id="1053"/>
      <w:r>
        <w:rPr>
          <w:color w:val="000000"/>
          <w:sz w:val="28"/>
        </w:rPr>
        <w:t>      2. Монопсонически низкой ценой является цена товара, по которой приобретает товар суб</w:t>
      </w:r>
      <w:r>
        <w:rPr>
          <w:color w:val="000000"/>
          <w:sz w:val="28"/>
        </w:rPr>
        <w:t>ъект рынка, занимающий монопсоническое положение, если:</w:t>
      </w:r>
    </w:p>
    <w:bookmarkEnd w:id="105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эта цена позволяет субъекту рынка, занимающему монопсоническое положение, получить дополнительный доход путем снижения затрат на производство и (или) реализацию за счет субъектов рынка, реали</w:t>
      </w:r>
      <w:r>
        <w:rPr>
          <w:color w:val="000000"/>
          <w:sz w:val="28"/>
        </w:rPr>
        <w:t>зующих ему товар;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эта цена ниже суммы необходимых субъекту рынка, реализующему товар, расходов на производство и реализацию такого товара и прибыли.</w:t>
      </w:r>
    </w:p>
    <w:p w:rsidR="00F92EDE" w:rsidRDefault="00A16C38">
      <w:pPr>
        <w:spacing w:after="0"/>
        <w:jc w:val="both"/>
      </w:pPr>
      <w:bookmarkStart w:id="1055" w:name="z800"/>
      <w:r>
        <w:rPr>
          <w:color w:val="000000"/>
          <w:sz w:val="28"/>
        </w:rPr>
        <w:t>      3. Цена товара не признается монопсонически низкой, если она не соответствует хотя бы одному</w:t>
      </w:r>
      <w:r>
        <w:rPr>
          <w:color w:val="000000"/>
          <w:sz w:val="28"/>
        </w:rPr>
        <w:t xml:space="preserve"> из указанных в пункте 2 настоящей статьи критериев.</w:t>
      </w:r>
    </w:p>
    <w:p w:rsidR="00F92EDE" w:rsidRDefault="00A16C38">
      <w:pPr>
        <w:spacing w:after="0"/>
      </w:pPr>
      <w:bookmarkStart w:id="1056" w:name="z1245"/>
      <w:bookmarkEnd w:id="1055"/>
      <w:r>
        <w:rPr>
          <w:b/>
          <w:color w:val="000000"/>
        </w:rPr>
        <w:t xml:space="preserve"> Глава 16. НЕДОБРОСОВЕСТНАЯ КОНКУРЕНЦИЯ</w:t>
      </w:r>
    </w:p>
    <w:p w:rsidR="00F92EDE" w:rsidRDefault="00A16C38">
      <w:pPr>
        <w:spacing w:after="0"/>
      </w:pPr>
      <w:bookmarkStart w:id="1057" w:name="z177"/>
      <w:bookmarkEnd w:id="1056"/>
      <w:r>
        <w:rPr>
          <w:b/>
          <w:color w:val="000000"/>
        </w:rPr>
        <w:t xml:space="preserve"> Статья 177. Понятие недобросовестной конкуренции</w:t>
      </w:r>
    </w:p>
    <w:p w:rsidR="00F92EDE" w:rsidRDefault="00A16C38">
      <w:pPr>
        <w:spacing w:after="0"/>
        <w:jc w:val="both"/>
      </w:pPr>
      <w:bookmarkStart w:id="1058" w:name="z801"/>
      <w:bookmarkEnd w:id="1057"/>
      <w:r>
        <w:rPr>
          <w:color w:val="000000"/>
          <w:sz w:val="28"/>
        </w:rPr>
        <w:t>      1. Недобросовестной конкуренцией являются любые действия в конкуренции, направленные на достижение или пред</w:t>
      </w:r>
      <w:r>
        <w:rPr>
          <w:color w:val="000000"/>
          <w:sz w:val="28"/>
        </w:rPr>
        <w:t>оставление неправомерных преимуществ. Недобросовестная конкуренция запрещается.</w:t>
      </w:r>
    </w:p>
    <w:p w:rsidR="00F92EDE" w:rsidRDefault="00A16C38">
      <w:pPr>
        <w:spacing w:after="0"/>
        <w:jc w:val="both"/>
      </w:pPr>
      <w:bookmarkStart w:id="1059" w:name="z802"/>
      <w:bookmarkEnd w:id="1058"/>
      <w:r>
        <w:rPr>
          <w:color w:val="000000"/>
          <w:sz w:val="28"/>
        </w:rPr>
        <w:t>      2. К недобросовестной конкуренции относятся следующие действия:</w:t>
      </w:r>
    </w:p>
    <w:bookmarkEnd w:id="105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неправомерное использование средств индивидуализации товаров, работ, услуг, а также объектов авто</w:t>
      </w:r>
      <w:r>
        <w:rPr>
          <w:color w:val="000000"/>
          <w:sz w:val="28"/>
        </w:rPr>
        <w:t>рского права;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неправомерное использование товара другого производителя;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копирование внешнего вида изделия;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дискредитация субъекта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заведомо ложная, недобросовестная и недостоверная реклама;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6) реализация </w:t>
      </w:r>
      <w:r>
        <w:rPr>
          <w:color w:val="000000"/>
          <w:sz w:val="28"/>
        </w:rPr>
        <w:t>(приобретение) товара с принудительным ассортиментом;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призыв к бойкоту продавца (поставщика) конкурента;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призыв к дискриминации покупателя (поставщика);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призыв субъекта рынка к разрыву договора с конкурентом;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10) подкуп </w:t>
      </w:r>
      <w:r>
        <w:rPr>
          <w:color w:val="000000"/>
          <w:sz w:val="28"/>
        </w:rPr>
        <w:t>работника продавца (поставщика);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11) подкуп работника покупателя;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12) неправомерное использование информации, составляющей коммерческую тайну;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13) реализация товара с предоставлением потребителю недостоверной информации в отношении характ</w:t>
      </w:r>
      <w:r>
        <w:rPr>
          <w:color w:val="000000"/>
          <w:sz w:val="28"/>
        </w:rPr>
        <w:t>ера, способа и места производства, потребительских свойств, качества и количества товара и (или) его производителей;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14) некорректное сравнение субъектом рынка производимых и (или) реализуемых им товаров с товарами, производимыми и (или) реализуемыми</w:t>
      </w:r>
      <w:r>
        <w:rPr>
          <w:color w:val="000000"/>
          <w:sz w:val="28"/>
        </w:rPr>
        <w:t xml:space="preserve"> другими субъектами рынка.</w:t>
      </w:r>
    </w:p>
    <w:p w:rsidR="00F92EDE" w:rsidRDefault="00A16C38">
      <w:pPr>
        <w:spacing w:after="0"/>
      </w:pPr>
      <w:bookmarkStart w:id="1060" w:name="z178"/>
      <w:r>
        <w:rPr>
          <w:b/>
          <w:color w:val="000000"/>
        </w:rPr>
        <w:t xml:space="preserve"> Статья 178. Неправомерное использование средств индивидуализации товаров, работ, услуг, а также объектов авторского права</w:t>
      </w:r>
    </w:p>
    <w:bookmarkEnd w:id="106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Неправомерным использованием средств индивидуализации товаров, работ, услуг, а также объектов авторс</w:t>
      </w:r>
      <w:r>
        <w:rPr>
          <w:color w:val="000000"/>
          <w:sz w:val="28"/>
        </w:rPr>
        <w:t>кого права является незаконное использование чужого товарного знака, знака обслуживания, фирменного наименования, наименования места происхождения товара или сходных с ними обозначений для однородных товаров или использование без разрешения правообладателя</w:t>
      </w:r>
      <w:r>
        <w:rPr>
          <w:color w:val="000000"/>
          <w:sz w:val="28"/>
        </w:rPr>
        <w:t xml:space="preserve"> или уполномоченного на то лица названий литературных, художественных произведений, периодических изданий, или использование их на упаковке в виде, который может ввести потребителя в заблуждение в отношении характера, способа и места производства, потребит</w:t>
      </w:r>
      <w:r>
        <w:rPr>
          <w:color w:val="000000"/>
          <w:sz w:val="28"/>
        </w:rPr>
        <w:t>ельских свойств, качества и количества товара или в отношении его производителей.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178 с изменением, внесенным Законом РК от 20.06.2018 </w:t>
      </w:r>
      <w:r>
        <w:rPr>
          <w:color w:val="000000"/>
          <w:sz w:val="28"/>
        </w:rPr>
        <w:t>№ 161-VI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</w:t>
      </w:r>
      <w:r>
        <w:rPr>
          <w:color w:val="FF0000"/>
          <w:sz w:val="28"/>
        </w:rPr>
        <w:t>о опубликования).</w:t>
      </w:r>
      <w:r>
        <w:br/>
      </w:r>
    </w:p>
    <w:p w:rsidR="00F92EDE" w:rsidRDefault="00A16C38">
      <w:pPr>
        <w:spacing w:after="0"/>
      </w:pPr>
      <w:bookmarkStart w:id="1061" w:name="z179"/>
      <w:r>
        <w:rPr>
          <w:b/>
          <w:color w:val="000000"/>
        </w:rPr>
        <w:t xml:space="preserve"> Статья 179. Неправомерное использование товара другого производителя</w:t>
      </w:r>
    </w:p>
    <w:bookmarkEnd w:id="106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Неправомерным использованием товара другого производителя является введение в хозяйственный оборот под своим обозначением товара другого производителя путем изме</w:t>
      </w:r>
      <w:r>
        <w:rPr>
          <w:color w:val="000000"/>
          <w:sz w:val="28"/>
        </w:rPr>
        <w:t>нений либо снятия обозначений производителя без разрешения правообладателя или уполномоченного на то лица.</w:t>
      </w:r>
    </w:p>
    <w:p w:rsidR="00F92EDE" w:rsidRDefault="00A16C38">
      <w:pPr>
        <w:spacing w:after="0"/>
      </w:pPr>
      <w:bookmarkStart w:id="1062" w:name="z180"/>
      <w:r>
        <w:rPr>
          <w:b/>
          <w:color w:val="000000"/>
        </w:rPr>
        <w:t xml:space="preserve"> Статья 180. Копирование внешнего вида изделия</w:t>
      </w:r>
    </w:p>
    <w:p w:rsidR="00F92EDE" w:rsidRDefault="00A16C38">
      <w:pPr>
        <w:spacing w:after="0"/>
        <w:jc w:val="both"/>
      </w:pPr>
      <w:bookmarkStart w:id="1063" w:name="z803"/>
      <w:bookmarkEnd w:id="1062"/>
      <w:r>
        <w:rPr>
          <w:color w:val="000000"/>
          <w:sz w:val="28"/>
        </w:rPr>
        <w:t>      1. Копированием внешнего вида изделия является воспроизведение внешнего вида изделия другого суб</w:t>
      </w:r>
      <w:r>
        <w:rPr>
          <w:color w:val="000000"/>
          <w:sz w:val="28"/>
        </w:rPr>
        <w:t>ъекта рынка и введение его в хозяйственный оборот, которое может ввести в заблуждение потребителя в отношении производителя товара.</w:t>
      </w:r>
    </w:p>
    <w:p w:rsidR="00F92EDE" w:rsidRDefault="00A16C38">
      <w:pPr>
        <w:spacing w:after="0"/>
        <w:jc w:val="both"/>
      </w:pPr>
      <w:bookmarkStart w:id="1064" w:name="z804"/>
      <w:bookmarkEnd w:id="1063"/>
      <w:r>
        <w:rPr>
          <w:color w:val="000000"/>
          <w:sz w:val="28"/>
        </w:rPr>
        <w:t>      2. Не признается неправомерным копирование внешнего вида изделия или его частей, если такое копирование обусловлено ис</w:t>
      </w:r>
      <w:r>
        <w:rPr>
          <w:color w:val="000000"/>
          <w:sz w:val="28"/>
        </w:rPr>
        <w:t>ключительно их функциональным применением.</w:t>
      </w:r>
    </w:p>
    <w:p w:rsidR="00F92EDE" w:rsidRDefault="00A16C38">
      <w:pPr>
        <w:spacing w:after="0"/>
      </w:pPr>
      <w:bookmarkStart w:id="1065" w:name="z181"/>
      <w:bookmarkEnd w:id="1064"/>
      <w:r>
        <w:rPr>
          <w:b/>
          <w:color w:val="000000"/>
        </w:rPr>
        <w:t xml:space="preserve"> Статья 181. Дискредитация субъекта рынка</w:t>
      </w:r>
    </w:p>
    <w:bookmarkEnd w:id="106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Дискредитацией субъекта рынка является распространение в любой форме заведомо ложных, недостоверных сведений, связанных с деятельностью субъекта рынка.</w:t>
      </w:r>
    </w:p>
    <w:p w:rsidR="00F92EDE" w:rsidRDefault="00A16C38">
      <w:pPr>
        <w:spacing w:after="0"/>
      </w:pPr>
      <w:bookmarkStart w:id="1066" w:name="z182"/>
      <w:r>
        <w:rPr>
          <w:b/>
          <w:color w:val="000000"/>
        </w:rPr>
        <w:t xml:space="preserve"> Статья 182. </w:t>
      </w:r>
      <w:r>
        <w:rPr>
          <w:b/>
          <w:color w:val="000000"/>
        </w:rPr>
        <w:t>Заведомо ложная, недобросовестная и недостоверная реклама</w:t>
      </w:r>
    </w:p>
    <w:bookmarkEnd w:id="106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Признаки недобросовестной, недостоверной и заведомо ложной рекламы устанавливаются в соответствии с законами Республики Казахстан.</w:t>
      </w:r>
    </w:p>
    <w:p w:rsidR="00F92EDE" w:rsidRDefault="00A16C38">
      <w:pPr>
        <w:spacing w:after="0"/>
      </w:pPr>
      <w:bookmarkStart w:id="1067" w:name="z183"/>
      <w:r>
        <w:rPr>
          <w:b/>
          <w:color w:val="000000"/>
        </w:rPr>
        <w:t xml:space="preserve"> Статья 183. Реализация (приобретение) товара с принудительны</w:t>
      </w:r>
      <w:r>
        <w:rPr>
          <w:b/>
          <w:color w:val="000000"/>
        </w:rPr>
        <w:t>м ассортиментом</w:t>
      </w:r>
    </w:p>
    <w:bookmarkEnd w:id="106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Реализацией (приобретением) товара с принудительным ассортиментом являются любые действия продавца (поставщика) или покупателя по установлению дополнительных требований или условий при реализации (приобретении) товара, которые ущемляю</w:t>
      </w:r>
      <w:r>
        <w:rPr>
          <w:color w:val="000000"/>
          <w:sz w:val="28"/>
        </w:rPr>
        <w:t>т права продавца (поставщика), потребителя и которые по своему содержанию или согласно обычаям делового оборота не касаются предмета сделки.</w:t>
      </w:r>
    </w:p>
    <w:p w:rsidR="00F92EDE" w:rsidRDefault="00A16C38">
      <w:pPr>
        <w:spacing w:after="0"/>
      </w:pPr>
      <w:bookmarkStart w:id="1068" w:name="z184"/>
      <w:r>
        <w:rPr>
          <w:b/>
          <w:color w:val="000000"/>
        </w:rPr>
        <w:t xml:space="preserve"> Статья 184. Призыв к бойкоту продавца (поставщика)конкурента</w:t>
      </w:r>
    </w:p>
    <w:bookmarkEnd w:id="106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Призывом к бойкоту продавца (поставщика) конкур</w:t>
      </w:r>
      <w:r>
        <w:rPr>
          <w:color w:val="000000"/>
          <w:sz w:val="28"/>
        </w:rPr>
        <w:t>ента или его товара являются организованные конкурентом непосредственно или через посредника действия, направленные на отказ покупателей от установления договорных отношений с продавцом (поставщиком) конкурента или приобретения его товаров.</w:t>
      </w:r>
    </w:p>
    <w:p w:rsidR="00F92EDE" w:rsidRDefault="00A16C38">
      <w:pPr>
        <w:spacing w:after="0"/>
      </w:pPr>
      <w:bookmarkStart w:id="1069" w:name="z185"/>
      <w:r>
        <w:rPr>
          <w:b/>
          <w:color w:val="000000"/>
        </w:rPr>
        <w:t xml:space="preserve"> Статья 185. Пр</w:t>
      </w:r>
      <w:r>
        <w:rPr>
          <w:b/>
          <w:color w:val="000000"/>
        </w:rPr>
        <w:t>изыв к дискриминации покупателя (поставщика)</w:t>
      </w:r>
    </w:p>
    <w:bookmarkEnd w:id="106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Призывом к дискриминации покупателя (поставщика) являются действия конкурента покупателя (поставщика) непосредственно или через посредника, направленные на принуждение поставщика (покупателя) к отказу от з</w:t>
      </w:r>
      <w:r>
        <w:rPr>
          <w:color w:val="000000"/>
          <w:sz w:val="28"/>
        </w:rPr>
        <w:t>аключения договора или применению дискриминационных условий к иным покупателям (поставщикам) по равнозначным договорам.</w:t>
      </w:r>
    </w:p>
    <w:p w:rsidR="00F92EDE" w:rsidRDefault="00A16C38">
      <w:pPr>
        <w:spacing w:after="0"/>
      </w:pPr>
      <w:bookmarkStart w:id="1070" w:name="z186"/>
      <w:r>
        <w:rPr>
          <w:b/>
          <w:color w:val="000000"/>
        </w:rPr>
        <w:t xml:space="preserve"> Статья 186. Призыв к разрыву договора с конкурентом</w:t>
      </w:r>
    </w:p>
    <w:bookmarkEnd w:id="107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Призывом к разрыву договора с конкурентом являются действия субъекта рынка, н</w:t>
      </w:r>
      <w:r>
        <w:rPr>
          <w:color w:val="000000"/>
          <w:sz w:val="28"/>
        </w:rPr>
        <w:t xml:space="preserve">аправленные на невыполнение или выполнение ненадлежащим образом договорных обязательств иного субъекта рынка – участника договора с конкурентом, путем предоставления или предложения непосредственно или через посредника материального вознаграждения, других </w:t>
      </w:r>
      <w:r>
        <w:rPr>
          <w:color w:val="000000"/>
          <w:sz w:val="28"/>
        </w:rPr>
        <w:t>преимуществ либо необоснованного препятствования субъекту рынка в осуществлении им своей деятельности.</w:t>
      </w:r>
    </w:p>
    <w:p w:rsidR="00F92EDE" w:rsidRDefault="00A16C38">
      <w:pPr>
        <w:spacing w:after="0"/>
      </w:pPr>
      <w:bookmarkStart w:id="1071" w:name="z187"/>
      <w:r>
        <w:rPr>
          <w:b/>
          <w:color w:val="000000"/>
        </w:rPr>
        <w:t xml:space="preserve"> Статья 187. Подкуп работника продавца (поставщика)</w:t>
      </w:r>
    </w:p>
    <w:bookmarkEnd w:id="107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Подкупом работника продавца (поставщика) является предоставление ему конкурентом покупателя неп</w:t>
      </w:r>
      <w:r>
        <w:rPr>
          <w:color w:val="000000"/>
          <w:sz w:val="28"/>
        </w:rPr>
        <w:t>осредственно или через посредника имущества или неимущественных благ за ненадлежащее исполнение или неисполнение работником продавца (поставщика) служебных обязанностей, что приводит или может привести к получению конкурентом покупателя определенных преиму</w:t>
      </w:r>
      <w:r>
        <w:rPr>
          <w:color w:val="000000"/>
          <w:sz w:val="28"/>
        </w:rPr>
        <w:t>ществ перед покупателем и (или) убыткам покупателя.</w:t>
      </w:r>
    </w:p>
    <w:p w:rsidR="00F92EDE" w:rsidRDefault="00A16C38">
      <w:pPr>
        <w:spacing w:after="0"/>
      </w:pPr>
      <w:bookmarkStart w:id="1072" w:name="z188"/>
      <w:r>
        <w:rPr>
          <w:b/>
          <w:color w:val="000000"/>
        </w:rPr>
        <w:t xml:space="preserve"> Статья 188. Подкуп работника покупателя</w:t>
      </w:r>
    </w:p>
    <w:bookmarkEnd w:id="1072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Подкупом работника покупателя является предоставление ему конкурентом продавца (поставщика) непосредственно или через посредника имущества или </w:t>
      </w:r>
      <w:r>
        <w:rPr>
          <w:color w:val="000000"/>
          <w:sz w:val="28"/>
        </w:rPr>
        <w:t>неимущественных благ за ненадлежащее исполнение или неисполнение работником покупателя служебных обязанностей, что приводит или может привести к получению конкурентом продавца (поставщика) определенных преимуществ перед продавцом (поставщиком) и (или) убыт</w:t>
      </w:r>
      <w:r>
        <w:rPr>
          <w:color w:val="000000"/>
          <w:sz w:val="28"/>
        </w:rPr>
        <w:t>кам продавца (поставщика).</w:t>
      </w:r>
    </w:p>
    <w:p w:rsidR="00F92EDE" w:rsidRDefault="00A16C38">
      <w:pPr>
        <w:spacing w:after="0"/>
      </w:pPr>
      <w:bookmarkStart w:id="1073" w:name="z189"/>
      <w:r>
        <w:rPr>
          <w:b/>
          <w:color w:val="000000"/>
        </w:rPr>
        <w:t xml:space="preserve"> Статья 189. Неправомерное использование информации, составляющей коммерческую тайну</w:t>
      </w:r>
    </w:p>
    <w:bookmarkEnd w:id="107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Неправомерным использованием информации, составляющей коммерческую тайну, является использование без разрешения правообладателя при осущес</w:t>
      </w:r>
      <w:r>
        <w:rPr>
          <w:color w:val="000000"/>
          <w:sz w:val="28"/>
        </w:rPr>
        <w:t>твлении предпринимательской деятельности сведений, составляющих в соответствии с законодательством Республики Казахстан коммерческую тайну.</w:t>
      </w:r>
    </w:p>
    <w:p w:rsidR="00F92EDE" w:rsidRDefault="00A16C38">
      <w:pPr>
        <w:spacing w:after="0"/>
      </w:pPr>
      <w:bookmarkStart w:id="1074" w:name="z190"/>
      <w:r>
        <w:rPr>
          <w:b/>
          <w:color w:val="000000"/>
        </w:rPr>
        <w:t xml:space="preserve"> Статья 190. Реализация товара с предоставлением потребителю недостоверной информации в отношении характера, способа</w:t>
      </w:r>
      <w:r>
        <w:rPr>
          <w:b/>
          <w:color w:val="000000"/>
        </w:rPr>
        <w:t xml:space="preserve"> и места производства, потребительских свойств, качества и количества товара и (или) его производителей</w:t>
      </w:r>
    </w:p>
    <w:bookmarkEnd w:id="107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Реализацией товара с предоставлением недостоверной информации является предоставление потребителю в любой форме недостоверной информации в отношен</w:t>
      </w:r>
      <w:r>
        <w:rPr>
          <w:color w:val="000000"/>
          <w:sz w:val="28"/>
        </w:rPr>
        <w:t>ии характера, способа и места производства, потребительских свойств, качества и количества товара и (или) его производителей.</w:t>
      </w:r>
    </w:p>
    <w:p w:rsidR="00F92EDE" w:rsidRDefault="00A16C38">
      <w:pPr>
        <w:spacing w:after="0"/>
      </w:pPr>
      <w:bookmarkStart w:id="1075" w:name="z191"/>
      <w:r>
        <w:rPr>
          <w:b/>
          <w:color w:val="000000"/>
        </w:rPr>
        <w:t xml:space="preserve"> Статья 191. Некорректное сравнение субъектом рынка производимых и (или) реализуемых им товаров с товарами, производимыми и (или) </w:t>
      </w:r>
      <w:r>
        <w:rPr>
          <w:b/>
          <w:color w:val="000000"/>
        </w:rPr>
        <w:t>реализуемыми другими субъектами рынка</w:t>
      </w:r>
    </w:p>
    <w:bookmarkEnd w:id="107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Некорректным сравнением субъектом рынка производимых и (или) реализуемых им товаров с товарами, производимыми и (или) реализуемыми другими субъектами рынка, являются осуществляемые в любой форме и с помощью любых</w:t>
      </w:r>
      <w:r>
        <w:rPr>
          <w:color w:val="000000"/>
          <w:sz w:val="28"/>
        </w:rPr>
        <w:t xml:space="preserve"> средств публичные высказывания, заявления, утверждения, в которых свои товары сопоставляются с товарами (причисляются к товарам) других субъектов рынка, включая использование превосходной степени, в отсутствие документального подтверждения заявленного пре</w:t>
      </w:r>
      <w:r>
        <w:rPr>
          <w:color w:val="000000"/>
          <w:sz w:val="28"/>
        </w:rPr>
        <w:t>восходства своего товара над товаром конкурента (причисления своего товара к товарам конкурента).</w:t>
      </w:r>
    </w:p>
    <w:p w:rsidR="00F92EDE" w:rsidRDefault="00A16C38">
      <w:pPr>
        <w:spacing w:after="0"/>
      </w:pPr>
      <w:bookmarkStart w:id="1076" w:name="z1246"/>
      <w:r>
        <w:rPr>
          <w:b/>
          <w:color w:val="000000"/>
        </w:rPr>
        <w:t xml:space="preserve"> Глава 17. УЧАСТИЕ ГОСУДАРСТВА В ПРЕДПРИНИМАТЕЛЬСКОЙ ДЕЯТЕЛЬНОСТИ</w:t>
      </w:r>
    </w:p>
    <w:p w:rsidR="00F92EDE" w:rsidRDefault="00A16C38">
      <w:pPr>
        <w:spacing w:after="0"/>
      </w:pPr>
      <w:bookmarkStart w:id="1077" w:name="z192"/>
      <w:bookmarkEnd w:id="1076"/>
      <w:r>
        <w:rPr>
          <w:b/>
          <w:color w:val="000000"/>
        </w:rPr>
        <w:t xml:space="preserve"> Статья 192. Основания участия государства в предпринимательской деятельности</w:t>
      </w:r>
    </w:p>
    <w:p w:rsidR="00F92EDE" w:rsidRDefault="00A16C38">
      <w:pPr>
        <w:spacing w:after="0"/>
        <w:jc w:val="both"/>
      </w:pPr>
      <w:bookmarkStart w:id="1078" w:name="z805"/>
      <w:bookmarkEnd w:id="1077"/>
      <w:r>
        <w:rPr>
          <w:color w:val="000000"/>
          <w:sz w:val="28"/>
        </w:rPr>
        <w:t>      1. Госуд</w:t>
      </w:r>
      <w:r>
        <w:rPr>
          <w:color w:val="000000"/>
          <w:sz w:val="28"/>
        </w:rPr>
        <w:t>арство участвует в предпринимательской деятельности в следующих случаях:</w:t>
      </w:r>
    </w:p>
    <w:bookmarkEnd w:id="107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отсутствия иной возможности обеспечения национальной безопасности, обороноспособности государства или защиты интересов общества;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использования и содержания стратегич</w:t>
      </w:r>
      <w:r>
        <w:rPr>
          <w:color w:val="000000"/>
          <w:sz w:val="28"/>
        </w:rPr>
        <w:t>еских объектов, находящихся в государственной собственности;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осуществления деятельности в сферах, отнесенных к государственной монополии;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осуществления деятельности организациями, создаваемыми для анализа эффективности и выработки предлож</w:t>
      </w:r>
      <w:r>
        <w:rPr>
          <w:color w:val="000000"/>
          <w:sz w:val="28"/>
        </w:rPr>
        <w:t>ений по совершенствованию государственной политики;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отсутствия на соответствующем товарном рынке субъекта (субъектов) частного предпринимательства, осуществляющего (осуществляющих) производство и (или) реализацию аналогичного либо взаимозаменяемог</w:t>
      </w:r>
      <w:r>
        <w:rPr>
          <w:color w:val="000000"/>
          <w:sz w:val="28"/>
        </w:rPr>
        <w:t>о товара;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осуществления деятельности созданными аффилиированными лицами национального управляющего холдинга, образованного в рамках мер по оптимизации системы управления институтами развития, финансовыми организациями и развитию национальной эконо</w:t>
      </w:r>
      <w:r>
        <w:rPr>
          <w:color w:val="000000"/>
          <w:sz w:val="28"/>
        </w:rPr>
        <w:t>мики;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прямо предусмотренных настоящим Кодексом, законами Республики Казахстан, указами Президента Республики Казахстан или постановлениями Правительства Республики Казахстан.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Перечень видов деятельности, осуществляемых юридическими лицами, б</w:t>
      </w:r>
      <w:r>
        <w:rPr>
          <w:color w:val="000000"/>
          <w:sz w:val="28"/>
        </w:rPr>
        <w:t>олее пятидесяти процентов акций (долей участия в уставном капитале) которых принадлежат государству, и аффилиированными с ними лицами, утверждается Правительством Республики Казахстан.</w:t>
      </w:r>
    </w:p>
    <w:p w:rsidR="00F92EDE" w:rsidRDefault="00A16C38">
      <w:pPr>
        <w:spacing w:after="0"/>
        <w:jc w:val="both"/>
      </w:pPr>
      <w:bookmarkStart w:id="1079" w:name="z806"/>
      <w:r>
        <w:rPr>
          <w:color w:val="000000"/>
          <w:sz w:val="28"/>
        </w:rPr>
        <w:t>      2. Участие государства в предпринимательской деятельности осущест</w:t>
      </w:r>
      <w:r>
        <w:rPr>
          <w:color w:val="000000"/>
          <w:sz w:val="28"/>
        </w:rPr>
        <w:t>вляется путем:</w:t>
      </w:r>
    </w:p>
    <w:bookmarkEnd w:id="107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создания государственных предприятий (государственное предпринимательство);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прямого или косвенного участия в уставных капиталах юридических лиц.</w:t>
      </w:r>
    </w:p>
    <w:p w:rsidR="00F92EDE" w:rsidRDefault="00A16C38">
      <w:pPr>
        <w:spacing w:after="0"/>
        <w:jc w:val="both"/>
      </w:pPr>
      <w:bookmarkStart w:id="1080" w:name="z807"/>
      <w:r>
        <w:rPr>
          <w:color w:val="000000"/>
          <w:sz w:val="28"/>
        </w:rPr>
        <w:t>      3. Юридические лица, более пятидесяти процентов акций (долей участия в у</w:t>
      </w:r>
      <w:r>
        <w:rPr>
          <w:color w:val="000000"/>
          <w:sz w:val="28"/>
        </w:rPr>
        <w:t>ставном капитале) которых принадлежат государству, и аффилированные с ними лица не вправе создавать дочерние организации, осуществляющие деятельность, уже представленную на товарном рынке субъектами частного предпринимательства и юридическими лицами, более</w:t>
      </w:r>
      <w:r>
        <w:rPr>
          <w:color w:val="000000"/>
          <w:sz w:val="28"/>
        </w:rPr>
        <w:t xml:space="preserve"> пятидесяти процентов акций (долей участия в уставном капитале) которых принадлежат государству, и аффилированными с ними лицами, за исключением случаев, предусмотренных подпунктами 1) и 2) части первой пункта 1 настоящей статьи.</w:t>
      </w:r>
    </w:p>
    <w:p w:rsidR="00F92EDE" w:rsidRDefault="00A16C38">
      <w:pPr>
        <w:spacing w:after="0"/>
        <w:jc w:val="both"/>
      </w:pPr>
      <w:bookmarkStart w:id="1081" w:name="z808"/>
      <w:bookmarkEnd w:id="1080"/>
      <w:r>
        <w:rPr>
          <w:color w:val="000000"/>
          <w:sz w:val="28"/>
        </w:rPr>
        <w:t>      4. Создание государс</w:t>
      </w:r>
      <w:r>
        <w:rPr>
          <w:color w:val="000000"/>
          <w:sz w:val="28"/>
        </w:rPr>
        <w:t>твенных предприятий, юридических лиц, более пятидесяти процентов акций (долей участия в уставном капитале) которых принадлежат государству, и аффилиированных с ними лиц, которые будут осуществлять свою деятельность на территории Республики Казахстан, осуще</w:t>
      </w:r>
      <w:r>
        <w:rPr>
          <w:color w:val="000000"/>
          <w:sz w:val="28"/>
        </w:rPr>
        <w:t>ствляется с согласия антимонопольного органа.</w:t>
      </w:r>
    </w:p>
    <w:bookmarkEnd w:id="108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Запрещаются создание юридических лиц, более пятидесяти процентов акций (долей участия в уставном капитале) которых принадлежат государству, и аффилиированных с ними лиц, которые в соответствии с критериям</w:t>
      </w:r>
      <w:r>
        <w:rPr>
          <w:color w:val="000000"/>
          <w:sz w:val="28"/>
        </w:rPr>
        <w:t>и, установленными настоящим Кодексом, относятся к субъектам малого предпринимательства, а также участие государства в них.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 расширении и (или) изменении осуществляемых видов деятельности государственными предприятиями, юридическими лицами, более п</w:t>
      </w:r>
      <w:r>
        <w:rPr>
          <w:color w:val="000000"/>
          <w:sz w:val="28"/>
        </w:rPr>
        <w:t>ятидесяти процентов акций (долей участия в уставном капитале) которых принадлежат государству, и аффилиированными с ними лицами, которые будут осуществлять свою деятельность на территории Республики Казахстан, необходимо согласие антимонопольного органа.</w:t>
      </w:r>
    </w:p>
    <w:p w:rsidR="00F92EDE" w:rsidRDefault="00A16C38">
      <w:pPr>
        <w:spacing w:after="0"/>
        <w:jc w:val="both"/>
      </w:pPr>
      <w:bookmarkStart w:id="1082" w:name="z80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5. Создание юридических лиц, более двадцати пяти процентов акций (долей участия в уставном капитале) которых принадлежат государству, и аффилиированных с ними лиц, которые будут осуществлять свою деятельность на территории Республики Казахстан, осущес</w:t>
      </w:r>
      <w:r>
        <w:rPr>
          <w:color w:val="000000"/>
          <w:sz w:val="28"/>
        </w:rPr>
        <w:t>твляется с последующей продажей акций (долей участия в уставном капитале) государства с учетом срока окупаемости проекта.</w:t>
      </w:r>
    </w:p>
    <w:p w:rsidR="00F92EDE" w:rsidRDefault="00A16C38">
      <w:pPr>
        <w:spacing w:after="0"/>
        <w:jc w:val="both"/>
      </w:pPr>
      <w:bookmarkStart w:id="1083" w:name="z810"/>
      <w:bookmarkEnd w:id="1082"/>
      <w:r>
        <w:rPr>
          <w:color w:val="000000"/>
          <w:sz w:val="28"/>
        </w:rPr>
        <w:t>      6. В случае, предусмотренном пунктом 4 настоящей статьи, орган, принимающий решение о создании государственного предприятия, юри</w:t>
      </w:r>
      <w:r>
        <w:rPr>
          <w:color w:val="000000"/>
          <w:sz w:val="28"/>
        </w:rPr>
        <w:t>дического лица, более пятидесяти процентов акций (долей участия в уставном капитале) которого принадлежат государству, и аффилиированных с ними лиц, которые будут осуществлять свою деятельность на территории Республики Казахстан, представляет в антимонопол</w:t>
      </w:r>
      <w:r>
        <w:rPr>
          <w:color w:val="000000"/>
          <w:sz w:val="28"/>
        </w:rPr>
        <w:t>ьный орган ходатайство о таком создании с предоставлением обосновывающих материалов по форме, установленной антимонопольным органом.</w:t>
      </w:r>
    </w:p>
    <w:bookmarkEnd w:id="108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течение шестидесяти календарных дней с момента поступления ходатайства антимонопольный орган обязан: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 xml:space="preserve">обследовать товарные рынки, на которых предполагается создать государственное предприятие, юридическое лицо, более пятидесяти процентов акций (долей участия в уставном капитале) которого принадлежат государству, и аффилиированное с ним лицо, которые будут </w:t>
      </w:r>
      <w:r>
        <w:rPr>
          <w:color w:val="000000"/>
          <w:sz w:val="28"/>
        </w:rPr>
        <w:t>осуществлять свою деятельность на территории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подготовить заключение об уровне развития конкуренции на данных товарных рынках, в том числе о сроке присутствия государственного предприятия, юридического лица, более пятидесяти п</w:t>
      </w:r>
      <w:r>
        <w:rPr>
          <w:color w:val="000000"/>
          <w:sz w:val="28"/>
        </w:rPr>
        <w:t>роцентов акций (долей участия в уставном капитале) которого принадлежат государству, и аффилиированного с ним лица на данном товарном рынке;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направить органу, представившему ходатайство, обоснованное решение.</w:t>
      </w:r>
    </w:p>
    <w:p w:rsidR="00F92EDE" w:rsidRDefault="00A16C38">
      <w:pPr>
        <w:spacing w:after="0"/>
        <w:jc w:val="both"/>
      </w:pPr>
      <w:bookmarkStart w:id="1084" w:name="z811"/>
      <w:r>
        <w:rPr>
          <w:color w:val="000000"/>
          <w:sz w:val="28"/>
        </w:rPr>
        <w:t>      7. Антимонопольный орган отказыв</w:t>
      </w:r>
      <w:r>
        <w:rPr>
          <w:color w:val="000000"/>
          <w:sz w:val="28"/>
        </w:rPr>
        <w:t>ает в выдаче согласия на создание государственного предприятия, юридического лица, более пятидесяти процентов акций (долей участия в уставном капитале) которого принадлежат государству, и аффилиированного с ним лица, которые будут осуществлять свою деятель</w:t>
      </w:r>
      <w:r>
        <w:rPr>
          <w:color w:val="000000"/>
          <w:sz w:val="28"/>
        </w:rPr>
        <w:t>ность на территории Республики Казахстан, если такое создание ведет к ограничению конкуренции.</w:t>
      </w:r>
    </w:p>
    <w:p w:rsidR="00F92EDE" w:rsidRDefault="00A16C38">
      <w:pPr>
        <w:spacing w:after="0"/>
        <w:jc w:val="both"/>
      </w:pPr>
      <w:bookmarkStart w:id="1085" w:name="z812"/>
      <w:bookmarkEnd w:id="1084"/>
      <w:r>
        <w:rPr>
          <w:color w:val="000000"/>
          <w:sz w:val="28"/>
        </w:rPr>
        <w:t>      8. В случае создания, расширения и (или) изменения осуществляемых видов деятельности государственных предприятий, юридических лиц, более пятидесяти процент</w:t>
      </w:r>
      <w:r>
        <w:rPr>
          <w:color w:val="000000"/>
          <w:sz w:val="28"/>
        </w:rPr>
        <w:t>ов акций (долей участия в уставном капитале) которых принадлежат государству, и аффилиированных с ними лиц, которые осуществляют свою деятельность на территории Республики Казахстан без согласия антимонопольного органа, антимонопольный орган обжалует в суд</w:t>
      </w:r>
      <w:r>
        <w:rPr>
          <w:color w:val="000000"/>
          <w:sz w:val="28"/>
        </w:rPr>
        <w:t>ебном порядке указанные действия.</w:t>
      </w:r>
    </w:p>
    <w:p w:rsidR="00F92EDE" w:rsidRDefault="00A16C38">
      <w:pPr>
        <w:spacing w:after="0"/>
        <w:jc w:val="both"/>
      </w:pPr>
      <w:bookmarkStart w:id="1086" w:name="z813"/>
      <w:bookmarkEnd w:id="1085"/>
      <w:r>
        <w:rPr>
          <w:color w:val="000000"/>
          <w:sz w:val="28"/>
        </w:rPr>
        <w:t>      9. Требования частей первой и второй пункта 4, пунктов 5, 6, 7 и 8 настоящей статьи распространяются только на случаи, предусмотренные подпунктами 5) и 6) части первой пункта 1 настоящей статьи.</w:t>
      </w:r>
    </w:p>
    <w:bookmarkEnd w:id="1086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</w:t>
      </w:r>
      <w:r>
        <w:rPr>
          <w:color w:val="FF0000"/>
          <w:sz w:val="28"/>
        </w:rPr>
        <w:t xml:space="preserve">192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087" w:name="z193"/>
      <w:r>
        <w:rPr>
          <w:b/>
          <w:color w:val="000000"/>
        </w:rPr>
        <w:t xml:space="preserve"> Статья 193. Государств</w:t>
      </w:r>
      <w:r>
        <w:rPr>
          <w:b/>
          <w:color w:val="000000"/>
        </w:rPr>
        <w:t>енная монополия</w:t>
      </w:r>
    </w:p>
    <w:p w:rsidR="00F92EDE" w:rsidRDefault="00A16C38">
      <w:pPr>
        <w:spacing w:after="0"/>
        <w:jc w:val="both"/>
      </w:pPr>
      <w:bookmarkStart w:id="1088" w:name="z814"/>
      <w:bookmarkEnd w:id="1087"/>
      <w:r>
        <w:rPr>
          <w:color w:val="000000"/>
          <w:sz w:val="28"/>
        </w:rPr>
        <w:t>      1. Государственной монополией является исключительное право государства на производство, реализацию или покупку какого-либо товара на конкурентном рынке, вводимое в порядке, предусмотренном настоящим Кодексом.</w:t>
      </w:r>
    </w:p>
    <w:p w:rsidR="00F92EDE" w:rsidRDefault="00A16C38">
      <w:pPr>
        <w:spacing w:after="0"/>
        <w:jc w:val="both"/>
      </w:pPr>
      <w:bookmarkStart w:id="1089" w:name="z815"/>
      <w:bookmarkEnd w:id="1088"/>
      <w:r>
        <w:rPr>
          <w:color w:val="000000"/>
          <w:sz w:val="28"/>
        </w:rPr>
        <w:t>      2. Государство впр</w:t>
      </w:r>
      <w:r>
        <w:rPr>
          <w:color w:val="000000"/>
          <w:sz w:val="28"/>
        </w:rPr>
        <w:t>аве ограничивать конкуренцию в тех сферах деятельности, в которых реализация товаров на конкурентном рынке может оказать негативное влияние на состояние конституционного строя, национальной безопасности, охраны общественного порядка, прав и свобод человека</w:t>
      </w:r>
      <w:r>
        <w:rPr>
          <w:color w:val="000000"/>
          <w:sz w:val="28"/>
        </w:rPr>
        <w:t>, здоровья населения, путем закрепления законом исключительного права государства на производство и (или) продажу, покупку товара или пользование им.</w:t>
      </w:r>
    </w:p>
    <w:bookmarkEnd w:id="1089"/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Порядок введения в действие пункта 3 см. пункт 12 статьи 324 Кодекса РК от 29</w:t>
      </w:r>
      <w:r>
        <w:rPr>
          <w:color w:val="FF0000"/>
          <w:sz w:val="28"/>
        </w:rPr>
        <w:t>.10.2015 № 375-V.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3. Реализация исключительного права осуществляется путем создания субъекта государственной монополии. Субъектом государственной монополии, за исключением Государственной корпорации "Правительство для граждан", Фонда социального мед</w:t>
      </w:r>
      <w:r>
        <w:rPr>
          <w:color w:val="000000"/>
          <w:sz w:val="28"/>
        </w:rPr>
        <w:t>ицинского страхования, может быть только государственное предприятие, созданное Правительством Республики Казахстан либо местными исполнительными органами областей, городов республиканского значения, столицы по решению Правительства Республики Казахстан.</w:t>
      </w:r>
    </w:p>
    <w:p w:rsidR="00F92EDE" w:rsidRDefault="00A16C38">
      <w:pPr>
        <w:spacing w:after="0"/>
        <w:jc w:val="both"/>
      </w:pPr>
      <w:bookmarkStart w:id="1090" w:name="z81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4. Субъекту государственной монополии запрещается:</w:t>
      </w:r>
    </w:p>
    <w:bookmarkEnd w:id="109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производить товары, не относящиеся к сфере государственной монополии, за исключением деятельности, технологически связанной с производством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владеть акциями (долями участия в</w:t>
      </w:r>
      <w:r>
        <w:rPr>
          <w:color w:val="000000"/>
          <w:sz w:val="28"/>
        </w:rPr>
        <w:t xml:space="preserve"> уставном капитале), а также иным образом участвовать в деятельности юридических лиц;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переуступать права, связанные с государственной монополией;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устанавливать цены на производимые или реализуемые им товары, отличающиеся от цен, установле</w:t>
      </w:r>
      <w:r>
        <w:rPr>
          <w:color w:val="000000"/>
          <w:sz w:val="28"/>
        </w:rPr>
        <w:t>нных в соответствии с законодательством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Порядок введения в действие части второй пункта 4 см. пункт 13 статьи 324 Кодекса РК от 29.10.2015 № 375-V.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Ограничения, предусмотренные подпунктами 1) и 2) </w:t>
      </w:r>
      <w:r>
        <w:rPr>
          <w:color w:val="000000"/>
          <w:sz w:val="28"/>
        </w:rPr>
        <w:t>части первой настоящего пункта, не распространяются на Государственную корпорацию "Правительство для граждан" и Фонд социального медицинского страхования.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 стихийных бедствиях, эпидемии, эпизоотии, а также наличии ограничений, препятствующих дальн</w:t>
      </w:r>
      <w:r>
        <w:rPr>
          <w:color w:val="000000"/>
          <w:sz w:val="28"/>
        </w:rPr>
        <w:t>ейшему продолжению основной деятельности, решением Правительства Республики Казахстан субъекту государственной монополии предоставляется право на период до возобновления основной деятельности осуществлять иные, технологически близкие к основной, виды деяте</w:t>
      </w:r>
      <w:r>
        <w:rPr>
          <w:color w:val="000000"/>
          <w:sz w:val="28"/>
        </w:rPr>
        <w:t>льности.</w:t>
      </w:r>
    </w:p>
    <w:p w:rsidR="00F92EDE" w:rsidRDefault="00A16C38">
      <w:pPr>
        <w:spacing w:after="0"/>
        <w:jc w:val="both"/>
      </w:pPr>
      <w:bookmarkStart w:id="1091" w:name="z818"/>
      <w:r>
        <w:rPr>
          <w:color w:val="000000"/>
          <w:sz w:val="28"/>
        </w:rPr>
        <w:t>      5. Государственное регулирование деятельности субъектов государственной монополии осуществляется в соответствии с законами Республики Казахстан.</w:t>
      </w:r>
    </w:p>
    <w:p w:rsidR="00F92EDE" w:rsidRDefault="00A16C38">
      <w:pPr>
        <w:spacing w:after="0"/>
        <w:jc w:val="both"/>
      </w:pPr>
      <w:bookmarkStart w:id="1092" w:name="z1342"/>
      <w:bookmarkEnd w:id="1091"/>
      <w:r>
        <w:rPr>
          <w:color w:val="000000"/>
          <w:sz w:val="28"/>
        </w:rPr>
        <w:t>      5-1. Перечень видов деятельности, технологически связанных с производством товаров, работ,</w:t>
      </w:r>
      <w:r>
        <w:rPr>
          <w:color w:val="000000"/>
          <w:sz w:val="28"/>
        </w:rPr>
        <w:t xml:space="preserve"> услуг, утверждается государственным органом, осуществляющим руководство соответствующей отраслью (сферой) государственного управления, по согласованию с антимонопольным органом.</w:t>
      </w:r>
    </w:p>
    <w:p w:rsidR="00F92EDE" w:rsidRDefault="00A16C38">
      <w:pPr>
        <w:spacing w:after="0"/>
        <w:jc w:val="both"/>
      </w:pPr>
      <w:bookmarkStart w:id="1093" w:name="z819"/>
      <w:bookmarkEnd w:id="1092"/>
      <w:r>
        <w:rPr>
          <w:color w:val="000000"/>
          <w:sz w:val="28"/>
        </w:rPr>
        <w:t>      6. Контроль за соблюдением субъектами государственной монополии огранич</w:t>
      </w:r>
      <w:r>
        <w:rPr>
          <w:color w:val="000000"/>
          <w:sz w:val="28"/>
        </w:rPr>
        <w:t>ений, установленных пунктом 4 настоящей статьи, осуществляется антимонопольным органом в соответствии с настоящим Кодексом.</w:t>
      </w:r>
    </w:p>
    <w:p w:rsidR="00F92EDE" w:rsidRDefault="00A16C38">
      <w:pPr>
        <w:spacing w:after="0"/>
        <w:jc w:val="both"/>
      </w:pPr>
      <w:bookmarkStart w:id="1094" w:name="z820"/>
      <w:bookmarkEnd w:id="1093"/>
      <w:r>
        <w:rPr>
          <w:color w:val="000000"/>
          <w:sz w:val="28"/>
        </w:rPr>
        <w:t>      7. При введении государственной монополии соблюдаются следующие условия:</w:t>
      </w:r>
    </w:p>
    <w:bookmarkEnd w:id="109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субъекты рынка должны быть извещены о данном</w:t>
      </w:r>
      <w:r>
        <w:rPr>
          <w:color w:val="000000"/>
          <w:sz w:val="28"/>
        </w:rPr>
        <w:t xml:space="preserve"> решении не менее чем за шесть месяцев до его введения в действие;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субъекты рынка, занимавшиеся производством, продажей или пользовавшиеся этим товаром в течение шестимесячного срока после введения в действие государственной монополии, вправе осущ</w:t>
      </w:r>
      <w:r>
        <w:rPr>
          <w:color w:val="000000"/>
          <w:sz w:val="28"/>
        </w:rPr>
        <w:t>ествлять реализацию этого товара, за исключением совершения сделок, срок исполнения которых превышает вышеуказанный срок;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3) субъектам рынка возмещается ущерб, причиненный в результате введения государственной монополии, в соответствии с гражданским </w:t>
      </w:r>
      <w:r>
        <w:rPr>
          <w:color w:val="000000"/>
          <w:sz w:val="28"/>
        </w:rPr>
        <w:t>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095" w:name="z821"/>
      <w:r>
        <w:rPr>
          <w:color w:val="000000"/>
          <w:sz w:val="28"/>
        </w:rPr>
        <w:t>      8. Положения настоящей статьи не распространяются на деятельность единого накопительного пенсионного фонда.</w:t>
      </w:r>
    </w:p>
    <w:bookmarkEnd w:id="1095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193 с изменениями, внесенными Законом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096" w:name="z822"/>
      <w:r>
        <w:rPr>
          <w:b/>
          <w:color w:val="000000"/>
        </w:rPr>
        <w:t xml:space="preserve"> Глава 18. ЗАЩИТА КОНКУРЕНЦИИ</w:t>
      </w:r>
    </w:p>
    <w:p w:rsidR="00F92EDE" w:rsidRDefault="00A16C38">
      <w:pPr>
        <w:spacing w:after="0"/>
      </w:pPr>
      <w:bookmarkStart w:id="1097" w:name="z194"/>
      <w:bookmarkEnd w:id="1096"/>
      <w:r>
        <w:rPr>
          <w:b/>
          <w:color w:val="000000"/>
        </w:rPr>
        <w:t xml:space="preserve"> Статья 194. Антиконкурентные действия (бездействие), соглашения государственных, местных исполнительных органов, о</w:t>
      </w:r>
      <w:r>
        <w:rPr>
          <w:b/>
          <w:color w:val="000000"/>
        </w:rPr>
        <w:t>рганизаций, наделенных государством функциями регулирования деятельности субъектов рынка</w:t>
      </w:r>
    </w:p>
    <w:bookmarkEnd w:id="1097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194 в редакции Закона РК от 28.12.2016 № 34-VI (вводится в действие с 01.01.2017).</w:t>
      </w:r>
    </w:p>
    <w:p w:rsidR="00F92EDE" w:rsidRDefault="00A16C38">
      <w:pPr>
        <w:spacing w:after="0"/>
        <w:jc w:val="both"/>
      </w:pPr>
      <w:bookmarkStart w:id="1098" w:name="z823"/>
      <w:r>
        <w:rPr>
          <w:color w:val="000000"/>
          <w:sz w:val="28"/>
        </w:rPr>
        <w:t xml:space="preserve">      1. Запрещаются и признаются недействительными </w:t>
      </w:r>
      <w:r>
        <w:rPr>
          <w:color w:val="000000"/>
          <w:sz w:val="28"/>
        </w:rPr>
        <w:t>полностью или частично в порядке, установленном законодательством Республики Казахстан, антиконкурентные действия (бездействие) государственных, местных исполнительных органов, организаций, наделенных государством функциями регулирования деятельности субъе</w:t>
      </w:r>
      <w:r>
        <w:rPr>
          <w:color w:val="000000"/>
          <w:sz w:val="28"/>
        </w:rPr>
        <w:t>ктов рынка, выразившиеся в действиях (бездействии), принятии актов либо решений, которые привели или могут привести к ограничению или устранению конкуренции, за исключением случаев, предусмотренных законами Республики Казахстан в целях защиты конституционн</w:t>
      </w:r>
      <w:r>
        <w:rPr>
          <w:color w:val="000000"/>
          <w:sz w:val="28"/>
        </w:rPr>
        <w:t>ого строя, охраны общественного порядка, прав и свобод человека, здоровья и нравственности населения.</w:t>
      </w:r>
    </w:p>
    <w:p w:rsidR="00F92EDE" w:rsidRDefault="00A16C38">
      <w:pPr>
        <w:spacing w:after="0"/>
        <w:jc w:val="both"/>
      </w:pPr>
      <w:bookmarkStart w:id="1099" w:name="z824"/>
      <w:bookmarkEnd w:id="1098"/>
      <w:r>
        <w:rPr>
          <w:color w:val="000000"/>
          <w:sz w:val="28"/>
        </w:rPr>
        <w:t>      2. Антиконкурентными действиями (бездействием) государственных, местных исполнительных органов, организаций, наделенных государством функциями регул</w:t>
      </w:r>
      <w:r>
        <w:rPr>
          <w:color w:val="000000"/>
          <w:sz w:val="28"/>
        </w:rPr>
        <w:t>ирования деятельности субъектов рынка, в том числе признаются:</w:t>
      </w:r>
    </w:p>
    <w:bookmarkEnd w:id="109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введение ограничений в отношении создания субъекта рынка в какой-либо сфере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необоснованное препятствование осуществлению деятельности субъекта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ус</w:t>
      </w:r>
      <w:r>
        <w:rPr>
          <w:color w:val="000000"/>
          <w:sz w:val="28"/>
        </w:rPr>
        <w:t>тановление запретов или введение ограничений в отношении свободного перемещения товаров, иных ограничений прав субъекта рынка на реализацию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4) указания субъекту рынка о первоочередных поставках товаров для определенной категории покупателей </w:t>
      </w:r>
      <w:r>
        <w:rPr>
          <w:color w:val="000000"/>
          <w:sz w:val="28"/>
        </w:rPr>
        <w:t>либо первоочередном приобретении товаров у определенных продавцов (поставщиков) или заключении в приоритетном порядке договоров;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установление для приобретателей товаров ограничений выбора субъектов рынка, которые предоставляют такие товары;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6) действия, направленные на повышение, снижение или поддержание цен;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действия, направленные на раздел товарного рынка по территориальному принципу, объему продажи или покупки товаров, ассортименту реализуемых товаров либо по составу продавцов (по</w:t>
      </w:r>
      <w:r>
        <w:rPr>
          <w:color w:val="000000"/>
          <w:sz w:val="28"/>
        </w:rPr>
        <w:t>ставщиков) или покупателей;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ограничение доступа на товарный рынок, выхода из товарного рынка или устранение с него субъектов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предоставление отдельным субъектам рынка льгот или других преимуществ, которые ставят их в привилегированн</w:t>
      </w:r>
      <w:r>
        <w:rPr>
          <w:color w:val="000000"/>
          <w:sz w:val="28"/>
        </w:rPr>
        <w:t>ое положение относительно конкурентов, или создание неблагоприятных или дискриминационных условий деятельности по сравнению с конкурентами;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прямое или косвенное принуждение субъектов рынка к приоритетному заключению договоров, к первоочередной по</w:t>
      </w:r>
      <w:r>
        <w:rPr>
          <w:color w:val="000000"/>
          <w:sz w:val="28"/>
        </w:rPr>
        <w:t>ставке товаров определенному кругу потребителей либо первоочередному приобретению товаров у определенных продавцов (поставщиков).</w:t>
      </w:r>
    </w:p>
    <w:p w:rsidR="00F92EDE" w:rsidRDefault="00A16C38">
      <w:pPr>
        <w:spacing w:after="0"/>
        <w:jc w:val="both"/>
      </w:pPr>
      <w:bookmarkStart w:id="1100" w:name="z825"/>
      <w:r>
        <w:rPr>
          <w:color w:val="000000"/>
          <w:sz w:val="28"/>
        </w:rPr>
        <w:t>      3. Запрещаются соглашения между государственными, местными исполнительными органами, органами местного самоуправления, о</w:t>
      </w:r>
      <w:r>
        <w:rPr>
          <w:color w:val="000000"/>
          <w:sz w:val="28"/>
        </w:rPr>
        <w:t>рганизациями, наделенными государством функциями регулирования деятельности субъектов рынка, или между ними и субъектами рынка, если такие соглашения приводят или могут привести к ограничению или устранению конкуренции, за исключением случаев, предусмотрен</w:t>
      </w:r>
      <w:r>
        <w:rPr>
          <w:color w:val="000000"/>
          <w:sz w:val="28"/>
        </w:rPr>
        <w:t>ных законами Республики Казахстан в целях защиты конституционного строя, охраны общественного порядка, прав и свобод человека, здоровья и нравственности населения, а также международными договорами, ратифицированными Республикой Казахстан.</w:t>
      </w:r>
    </w:p>
    <w:p w:rsidR="00F92EDE" w:rsidRDefault="00A16C38">
      <w:pPr>
        <w:spacing w:after="0"/>
        <w:jc w:val="both"/>
      </w:pPr>
      <w:bookmarkStart w:id="1101" w:name="z1313"/>
      <w:bookmarkEnd w:id="1100"/>
      <w:r>
        <w:rPr>
          <w:color w:val="000000"/>
          <w:sz w:val="28"/>
        </w:rPr>
        <w:t xml:space="preserve">      4. Проект </w:t>
      </w:r>
      <w:r>
        <w:rPr>
          <w:color w:val="000000"/>
          <w:sz w:val="28"/>
        </w:rPr>
        <w:t>заключения по результатам расследования нарушений законодательства Республики Казахстан в области защиты конкуренции в отношении Национального Банка Республики Казахстан вручается или направляется письмом с уведомлением объекту расследования в срок не мене</w:t>
      </w:r>
      <w:r>
        <w:rPr>
          <w:color w:val="000000"/>
          <w:sz w:val="28"/>
        </w:rPr>
        <w:t>е чем за тридцать календарных дней до окончания расследования.</w:t>
      </w:r>
    </w:p>
    <w:p w:rsidR="00F92EDE" w:rsidRDefault="00A16C38">
      <w:pPr>
        <w:spacing w:after="0"/>
        <w:jc w:val="both"/>
      </w:pPr>
      <w:bookmarkStart w:id="1102" w:name="z1314"/>
      <w:bookmarkEnd w:id="1101"/>
      <w:r>
        <w:rPr>
          <w:color w:val="000000"/>
          <w:sz w:val="28"/>
        </w:rPr>
        <w:t xml:space="preserve">      5. В случае несогласия с доводами, приведенными в проекте заключения по результатам расследования нарушений законодательства Республики Казахстан в области защиты конкуренции и обращения </w:t>
      </w:r>
      <w:r>
        <w:rPr>
          <w:color w:val="000000"/>
          <w:sz w:val="28"/>
        </w:rPr>
        <w:t>Национального Банка Республики Казахстан в срок не менее чем за двадцать календарных дней до завершения расследования, должностное лицо (должностные лица) антимонопольного органа выносит (выносят) на рассмотрение согласительной комиссии проект заключения п</w:t>
      </w:r>
      <w:r>
        <w:rPr>
          <w:color w:val="000000"/>
          <w:sz w:val="28"/>
        </w:rPr>
        <w:t>о результатам расследования нарушений законодательства Республики Казахстан в области защиты конкуренции, в состав которой входят представители Национального Банка Республики Казахстан и антимонопольного органа.</w:t>
      </w:r>
    </w:p>
    <w:p w:rsidR="00F92EDE" w:rsidRDefault="00A16C38">
      <w:pPr>
        <w:spacing w:after="0"/>
        <w:jc w:val="both"/>
      </w:pPr>
      <w:bookmarkStart w:id="1103" w:name="z1315"/>
      <w:bookmarkEnd w:id="1102"/>
      <w:r>
        <w:rPr>
          <w:color w:val="000000"/>
          <w:sz w:val="28"/>
        </w:rPr>
        <w:t>      6. Согласительная комиссия рассматрива</w:t>
      </w:r>
      <w:r>
        <w:rPr>
          <w:color w:val="000000"/>
          <w:sz w:val="28"/>
        </w:rPr>
        <w:t>ет проект внесенного заключения в срок не более пяти календарных дней со дня внесения на предмет его полноты и качества приведенных в нем доказательств фактов нарушения законодательства Республики Казахстан в области защиты конкуренции с приглашением на за</w:t>
      </w:r>
      <w:r>
        <w:rPr>
          <w:color w:val="000000"/>
          <w:sz w:val="28"/>
        </w:rPr>
        <w:t>седание лиц, участвующих в расследовании.</w:t>
      </w:r>
    </w:p>
    <w:p w:rsidR="00F92EDE" w:rsidRDefault="00A16C38">
      <w:pPr>
        <w:spacing w:after="0"/>
        <w:jc w:val="both"/>
      </w:pPr>
      <w:bookmarkStart w:id="1104" w:name="z1316"/>
      <w:bookmarkEnd w:id="1103"/>
      <w:r>
        <w:rPr>
          <w:color w:val="000000"/>
          <w:sz w:val="28"/>
        </w:rPr>
        <w:t>      7. По результатам рассмотрения проекта заключения согласительная комиссия выносит замечания и рекомендации о наличии (отсутствии) замечаний.</w:t>
      </w:r>
    </w:p>
    <w:bookmarkEnd w:id="110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 принятия замечаний к проекту заключения антимонополь</w:t>
      </w:r>
      <w:r>
        <w:rPr>
          <w:color w:val="000000"/>
          <w:sz w:val="28"/>
        </w:rPr>
        <w:t>ным органом осуществляется его доработка и в срок не позднее пяти календарных дней повторно представляется на рассмотрение согласительной комиссии.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 непринятии антимонопольным органом замечаний к проекту заключения представляются обоснования причи</w:t>
      </w:r>
      <w:r>
        <w:rPr>
          <w:color w:val="000000"/>
          <w:sz w:val="28"/>
        </w:rPr>
        <w:t>н несогласия в адрес согласительной комиссии.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Решение антимонопольного органа об утверждении заключения принимается в случае отсутствия замечаний согласительной комиссии к проекту заключения и оформляется приказом антимонопольного органа в срок не бо</w:t>
      </w:r>
      <w:r>
        <w:rPr>
          <w:color w:val="000000"/>
          <w:sz w:val="28"/>
        </w:rPr>
        <w:t>лее десяти календарных дней со дня завершения расследования.</w:t>
      </w:r>
    </w:p>
    <w:p w:rsidR="00F92EDE" w:rsidRDefault="00A16C38">
      <w:pPr>
        <w:spacing w:after="0"/>
        <w:jc w:val="both"/>
      </w:pPr>
      <w:bookmarkStart w:id="1105" w:name="z1317"/>
      <w:r>
        <w:rPr>
          <w:color w:val="000000"/>
          <w:sz w:val="28"/>
        </w:rPr>
        <w:t>      8. Порядок действия согласительной комиссии и ее состав определяются антимонопольным органом по согласованию с Национальным Банком Республики Казахстан.</w:t>
      </w:r>
    </w:p>
    <w:bookmarkEnd w:id="1105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194 с изменения</w:t>
      </w:r>
      <w:r>
        <w:rPr>
          <w:color w:val="FF0000"/>
          <w:sz w:val="28"/>
        </w:rPr>
        <w:t xml:space="preserve">ми, внесенными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</w:pPr>
      <w:bookmarkStart w:id="1106" w:name="z195"/>
      <w:r>
        <w:rPr>
          <w:b/>
          <w:color w:val="000000"/>
        </w:rPr>
        <w:t xml:space="preserve"> Статья 195. Предупреждение нарушений законодательства Республики Казахстан в области защиты конкуренции</w:t>
      </w:r>
    </w:p>
    <w:bookmarkEnd w:id="110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целях предупреждения нарушений законодательства Республики</w:t>
      </w:r>
      <w:r>
        <w:rPr>
          <w:color w:val="000000"/>
          <w:sz w:val="28"/>
        </w:rPr>
        <w:t xml:space="preserve"> Казахстан в области защиты конкуренции антимонопольным органом проводится: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анализ состояния конкуренции на товарных рынках;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регулирование экономической концентрации;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Подпункт 3) действовал до 01.01.2017 в соответствии с Кодексом РК от 29.10.2015 № 375-V.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мониторинг деятельности субъектов рынка, занимающих доминирующее или монопольное положение.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195 с изменением, внесенным Законом РК</w:t>
      </w:r>
      <w:r>
        <w:rPr>
          <w:color w:val="FF0000"/>
          <w:sz w:val="28"/>
        </w:rPr>
        <w:t xml:space="preserve">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195-1. Антимонопольный комплаенс</w:t>
      </w:r>
    </w:p>
    <w:p w:rsidR="00F92EDE" w:rsidRDefault="00A16C38">
      <w:pPr>
        <w:spacing w:after="0"/>
        <w:jc w:val="both"/>
      </w:pPr>
      <w:bookmarkStart w:id="1107" w:name="z1319"/>
      <w:r>
        <w:rPr>
          <w:color w:val="000000"/>
          <w:sz w:val="28"/>
        </w:rPr>
        <w:t>      1. Антимонопольным комплаенсом является система мер по предупреждению наруше</w:t>
      </w:r>
      <w:r>
        <w:rPr>
          <w:color w:val="000000"/>
          <w:sz w:val="28"/>
        </w:rPr>
        <w:t>ний законодательства Республики Казахстан в области защиты конкуренции.</w:t>
      </w:r>
    </w:p>
    <w:p w:rsidR="00F92EDE" w:rsidRDefault="00A16C38">
      <w:pPr>
        <w:spacing w:after="0"/>
        <w:jc w:val="both"/>
      </w:pPr>
      <w:bookmarkStart w:id="1108" w:name="z1320"/>
      <w:bookmarkEnd w:id="1107"/>
      <w:r>
        <w:rPr>
          <w:color w:val="000000"/>
          <w:sz w:val="28"/>
        </w:rPr>
        <w:t>      2. Для внедрения антимонопольного комплаенса субъект (субъекты) рынка вправе принимать акты антимонопольного комплаенса:</w:t>
      </w:r>
    </w:p>
    <w:bookmarkEnd w:id="110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внешний акт, предусматривающий политику и правил</w:t>
      </w:r>
      <w:r>
        <w:rPr>
          <w:color w:val="000000"/>
          <w:sz w:val="28"/>
        </w:rPr>
        <w:t>а добросовестной конкуренции субъекта (субъектов) рынка на соответствующем товарном рынке;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внутренний акт, предусматривающий методы, способы оценки рисков, порядок организации работ субъектом (субъектами) рынка по управлению рисками совершения нар</w:t>
      </w:r>
      <w:r>
        <w:rPr>
          <w:color w:val="000000"/>
          <w:sz w:val="28"/>
        </w:rPr>
        <w:t>ушений законодательства Республики Казахстан в области защиты конкуренции.</w:t>
      </w:r>
    </w:p>
    <w:p w:rsidR="00F92EDE" w:rsidRDefault="00A16C38">
      <w:pPr>
        <w:spacing w:after="0"/>
        <w:jc w:val="both"/>
      </w:pPr>
      <w:bookmarkStart w:id="1109" w:name="z1321"/>
      <w:r>
        <w:rPr>
          <w:color w:val="000000"/>
          <w:sz w:val="28"/>
        </w:rPr>
        <w:t>      3. Субъект (субъекты) рынка вправе направить в антимонопольный орган проект внешнего акта антимонопольного комплаенса для установления его соответствия нормам законодательства</w:t>
      </w:r>
      <w:r>
        <w:rPr>
          <w:color w:val="000000"/>
          <w:sz w:val="28"/>
        </w:rPr>
        <w:t xml:space="preserve"> Республики Казахстан в области защиты конкуренции, который подлежит рассмотрению в течение месяца с момента поступления проекта внешнего акта антимонопольного комплаенса.</w:t>
      </w:r>
    </w:p>
    <w:p w:rsidR="00F92EDE" w:rsidRDefault="00A16C38">
      <w:pPr>
        <w:spacing w:after="0"/>
        <w:jc w:val="both"/>
      </w:pPr>
      <w:bookmarkStart w:id="1110" w:name="z1322"/>
      <w:bookmarkEnd w:id="1109"/>
      <w:r>
        <w:rPr>
          <w:color w:val="000000"/>
          <w:sz w:val="28"/>
        </w:rPr>
        <w:t>      4. Рассмотренный антимонопольным органом проект внешнего акта антимонопольного</w:t>
      </w:r>
      <w:r>
        <w:rPr>
          <w:color w:val="000000"/>
          <w:sz w:val="28"/>
        </w:rPr>
        <w:t xml:space="preserve"> комплаенса в случае установления его соответствия нормам законодательства Республики Казахстан в области защиты конкуренции является актом разъяснения законодательства Республики Казахстан в области защиты конкуренции в отношении конкретного субъекта рынк</w:t>
      </w:r>
      <w:r>
        <w:rPr>
          <w:color w:val="000000"/>
          <w:sz w:val="28"/>
        </w:rPr>
        <w:t>а (конкретных субъектов рынка) или применительно к конкретной ситуации.</w:t>
      </w:r>
    </w:p>
    <w:bookmarkEnd w:id="1110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Кодекс дополнен статьей 195-1 в соответствии с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с изменениями, внесенными Законом РК от 28.10.2019 </w:t>
      </w:r>
      <w:r>
        <w:rPr>
          <w:color w:val="000000"/>
          <w:sz w:val="28"/>
        </w:rPr>
        <w:t>№ 2</w:t>
      </w:r>
      <w:r>
        <w:rPr>
          <w:color w:val="000000"/>
          <w:sz w:val="28"/>
        </w:rPr>
        <w:t>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111" w:name="z196"/>
      <w:r>
        <w:rPr>
          <w:b/>
          <w:color w:val="000000"/>
        </w:rPr>
        <w:t xml:space="preserve"> Статья 196. Анализ состояния конкуренции на товарных рынках</w:t>
      </w:r>
    </w:p>
    <w:p w:rsidR="00F92EDE" w:rsidRDefault="00A16C38">
      <w:pPr>
        <w:spacing w:after="0"/>
        <w:jc w:val="both"/>
      </w:pPr>
      <w:bookmarkStart w:id="1112" w:name="z826"/>
      <w:bookmarkEnd w:id="1111"/>
      <w:r>
        <w:rPr>
          <w:color w:val="000000"/>
          <w:sz w:val="28"/>
        </w:rPr>
        <w:t>      1. Анализ состояния конкуренции на товарных рынках проводится с целью опр</w:t>
      </w:r>
      <w:r>
        <w:rPr>
          <w:color w:val="000000"/>
          <w:sz w:val="28"/>
        </w:rPr>
        <w:t>еделения уровня конкуренции, выявления субъектов рынка, занимающих доминирующее или монопольное положение, разработки комплекса мер, направленных на защиту и развитие конкуренции, предупреждение, ограничение и пресечение монополистической деятельности, в т</w:t>
      </w:r>
      <w:r>
        <w:rPr>
          <w:color w:val="000000"/>
          <w:sz w:val="28"/>
        </w:rPr>
        <w:t>ом числе в случаях:</w:t>
      </w:r>
    </w:p>
    <w:bookmarkEnd w:id="111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регулирования экономической концентрации;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определения доли доминирования субъекта рынка при рассмотрении признаков антиконкурентных соглашений и согласованных действий, злоупотребления доминирующим или монопольным поло</w:t>
      </w:r>
      <w:r>
        <w:rPr>
          <w:color w:val="000000"/>
          <w:sz w:val="28"/>
        </w:rPr>
        <w:t>жением;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установления целесообразности присутствия государства в предпринимательской среде.</w:t>
      </w:r>
    </w:p>
    <w:p w:rsidR="00F92EDE" w:rsidRDefault="00A16C38">
      <w:pPr>
        <w:spacing w:after="0"/>
        <w:jc w:val="both"/>
      </w:pPr>
      <w:bookmarkStart w:id="1113" w:name="z827"/>
      <w:r>
        <w:rPr>
          <w:color w:val="000000"/>
          <w:sz w:val="28"/>
        </w:rPr>
        <w:t>      2. Анализ состояния конкуренции на товарных рынках проводится в соответствии с методикой по проведению анализа состояния конкуренции на товарном рынке</w:t>
      </w:r>
      <w:r>
        <w:rPr>
          <w:color w:val="000000"/>
          <w:sz w:val="28"/>
        </w:rPr>
        <w:t>, утверждаемой антимонопольным органом, и методикой по проведению анализа состояния конкуренции в отношении финансовых организаций, утверждаемой антимонопольным органом по согласованию с уполномоченным органом по регулированию, контролю и надзору финансово</w:t>
      </w:r>
      <w:r>
        <w:rPr>
          <w:color w:val="000000"/>
          <w:sz w:val="28"/>
        </w:rPr>
        <w:t>го рынка и финансовых организаций.</w:t>
      </w:r>
    </w:p>
    <w:bookmarkEnd w:id="111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Срок проведения анализа состояния конкуренции на товарных рынках составляет не более двенадцати месяцев.</w:t>
      </w:r>
    </w:p>
    <w:p w:rsidR="00F92EDE" w:rsidRDefault="00A16C38">
      <w:pPr>
        <w:spacing w:after="0"/>
        <w:jc w:val="both"/>
      </w:pPr>
      <w:bookmarkStart w:id="1114" w:name="z828"/>
      <w:r>
        <w:rPr>
          <w:color w:val="000000"/>
          <w:sz w:val="28"/>
        </w:rPr>
        <w:t>      3. Анализ состояния конкуренции на товарных рынках включает следующие этапы:</w:t>
      </w:r>
    </w:p>
    <w:bookmarkEnd w:id="111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определение критер</w:t>
      </w:r>
      <w:r>
        <w:rPr>
          <w:color w:val="000000"/>
          <w:sz w:val="28"/>
        </w:rPr>
        <w:t>иев взаимозаменяемости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определение границ товарного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определение временного интервала исследования товарного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определение состава субъектов рынка, действующих на товарном рынке;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расчет объема товарно</w:t>
      </w:r>
      <w:r>
        <w:rPr>
          <w:color w:val="000000"/>
          <w:sz w:val="28"/>
        </w:rPr>
        <w:t>го рынка и долей субъектов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оценка состояния конкурентной среды на товарном рынке;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определение обстоятельств или признаков, свидетельствующих о наличии препятствий, затруднений либо иных ограничений деятельности субъектов рынка, вли</w:t>
      </w:r>
      <w:r>
        <w:rPr>
          <w:color w:val="000000"/>
          <w:sz w:val="28"/>
        </w:rPr>
        <w:t>яющих на развитие конкуренции, в том числе определение барьеров входа на товарный рынок;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выводы по результатам проведенного анализа состояния конкуренции на товарном рынке, которые отражаются в заключении.</w:t>
      </w:r>
    </w:p>
    <w:p w:rsidR="00F92EDE" w:rsidRDefault="00A16C38">
      <w:pPr>
        <w:spacing w:after="0"/>
        <w:jc w:val="both"/>
      </w:pPr>
      <w:bookmarkStart w:id="1115" w:name="z829"/>
      <w:r>
        <w:rPr>
          <w:color w:val="000000"/>
          <w:sz w:val="28"/>
        </w:rPr>
        <w:t xml:space="preserve">      4. Границы товарного рынка </w:t>
      </w:r>
      <w:r>
        <w:rPr>
          <w:color w:val="000000"/>
          <w:sz w:val="28"/>
        </w:rPr>
        <w:t>определяют территорию, на которой потребители приобретают товар или взаимозаменяемый товар, если его приобретение нецелесообразно за пределами данной территории по экономическим, технологическим и другим причинам.</w:t>
      </w:r>
    </w:p>
    <w:bookmarkEnd w:id="1115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Под товаром в статьях 8, 90-6, 120, </w:t>
      </w:r>
      <w:r>
        <w:rPr>
          <w:color w:val="000000"/>
          <w:sz w:val="28"/>
        </w:rPr>
        <w:t>160 – 231 настоящего Кодекса понимаются товар, работа, услуга, являющиеся объектом гражданского оборота.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Взаимозаменяемыми товарами является группа товаров, которые могут быть сравнимы по их функциональному назначению, применению, качественным и техн</w:t>
      </w:r>
      <w:r>
        <w:rPr>
          <w:color w:val="000000"/>
          <w:sz w:val="28"/>
        </w:rPr>
        <w:t>ическим характеристикам, цене, а также другим параметрам таким образом, что потребитель заменяет их друг другом в процессе потребления (производства).</w:t>
      </w:r>
    </w:p>
    <w:p w:rsidR="00F92EDE" w:rsidRDefault="00A16C38">
      <w:pPr>
        <w:spacing w:after="0"/>
        <w:jc w:val="both"/>
      </w:pPr>
      <w:bookmarkStart w:id="1116" w:name="z830"/>
      <w:r>
        <w:rPr>
          <w:color w:val="000000"/>
          <w:sz w:val="28"/>
        </w:rPr>
        <w:t>      5. Границы товарного рынка определяются с учетом доступности приобретения товаров по следующим крит</w:t>
      </w:r>
      <w:r>
        <w:rPr>
          <w:color w:val="000000"/>
          <w:sz w:val="28"/>
        </w:rPr>
        <w:t>ериям:</w:t>
      </w:r>
    </w:p>
    <w:bookmarkEnd w:id="111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возможность приобретения товара на данной территории;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обоснованность и оправданность транспортных затрат относительно стоимости товара;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3) сохранение качества, надежности и других потребительских свойств товара при его </w:t>
      </w:r>
      <w:r>
        <w:rPr>
          <w:color w:val="000000"/>
          <w:sz w:val="28"/>
        </w:rPr>
        <w:t>транспортировке;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отсутствие ограничений (запретов) купли-продажи, ввоза и вывоза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наличие равных условий конкуренции на территории, в пределах которой осуществляются реализация, поставка товаров.</w:t>
      </w:r>
    </w:p>
    <w:p w:rsidR="00F92EDE" w:rsidRDefault="00A16C38">
      <w:pPr>
        <w:spacing w:after="0"/>
        <w:jc w:val="both"/>
      </w:pPr>
      <w:bookmarkStart w:id="1117" w:name="z831"/>
      <w:r>
        <w:rPr>
          <w:color w:val="000000"/>
          <w:sz w:val="28"/>
        </w:rPr>
        <w:t xml:space="preserve">       6. Исключен Законом РК от 2</w:t>
      </w:r>
      <w:r>
        <w:rPr>
          <w:color w:val="000000"/>
          <w:sz w:val="28"/>
        </w:rPr>
        <w:t>8.12.2016 № 34-VI (вводится в действие с 01.01.2017).</w:t>
      </w:r>
    </w:p>
    <w:p w:rsidR="00F92EDE" w:rsidRDefault="00A16C38">
      <w:pPr>
        <w:spacing w:after="0"/>
        <w:jc w:val="both"/>
      </w:pPr>
      <w:bookmarkStart w:id="1118" w:name="z832"/>
      <w:bookmarkEnd w:id="1117"/>
      <w:r>
        <w:rPr>
          <w:color w:val="000000"/>
          <w:sz w:val="28"/>
        </w:rPr>
        <w:t>      7. Объем товарного рынка определяется как сумма реализации субъектами рынка товара или взаимозаменяемых товаров в пределах границ рынка в натуральных показателях или стоимостных показателях с учет</w:t>
      </w:r>
      <w:r>
        <w:rPr>
          <w:color w:val="000000"/>
          <w:sz w:val="28"/>
        </w:rPr>
        <w:t>ом объемов ввоза и вывоза товара или взаимозаменяемых товаров.</w:t>
      </w:r>
    </w:p>
    <w:bookmarkEnd w:id="111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 использования субъектом рынка части своей продукции для собственных нужд в объем реализации включается только объем, реализуемый на товарном рынке.</w:t>
      </w:r>
    </w:p>
    <w:p w:rsidR="00F92EDE" w:rsidRDefault="00A16C38">
      <w:pPr>
        <w:spacing w:after="0"/>
        <w:jc w:val="both"/>
      </w:pPr>
      <w:bookmarkStart w:id="1119" w:name="z833"/>
      <w:r>
        <w:rPr>
          <w:color w:val="000000"/>
          <w:sz w:val="28"/>
        </w:rPr>
        <w:t>      8. Доля субъекта рынка н</w:t>
      </w:r>
      <w:r>
        <w:rPr>
          <w:color w:val="000000"/>
          <w:sz w:val="28"/>
        </w:rPr>
        <w:t>а соответствующем товарном рынке определяется как отношение объема реализации субъектом рынка товара или взаимозаменяемых товаров в пределах географических границ рынка к общему объему соответствующего товарного рынка.</w:t>
      </w:r>
    </w:p>
    <w:p w:rsidR="00F92EDE" w:rsidRDefault="00A16C38">
      <w:pPr>
        <w:spacing w:after="0"/>
        <w:jc w:val="both"/>
      </w:pPr>
      <w:bookmarkStart w:id="1120" w:name="z834"/>
      <w:bookmarkEnd w:id="1119"/>
      <w:r>
        <w:rPr>
          <w:color w:val="000000"/>
          <w:sz w:val="28"/>
        </w:rPr>
        <w:t>      9. Определение доли субъектов р</w:t>
      </w:r>
      <w:r>
        <w:rPr>
          <w:color w:val="000000"/>
          <w:sz w:val="28"/>
        </w:rPr>
        <w:t>ынка возможно при наличии информации от субъектов, доля объема поставки которых занимает в общем объеме поставки более восьмидесяти пяти процентов.</w:t>
      </w:r>
    </w:p>
    <w:p w:rsidR="00F92EDE" w:rsidRDefault="00A16C38">
      <w:pPr>
        <w:spacing w:after="0"/>
        <w:jc w:val="both"/>
      </w:pPr>
      <w:bookmarkStart w:id="1121" w:name="z835"/>
      <w:bookmarkEnd w:id="1120"/>
      <w:r>
        <w:rPr>
          <w:color w:val="000000"/>
          <w:sz w:val="28"/>
        </w:rPr>
        <w:t>      10. Субъекты рынка, их объединения и руководители, государственные органы, местные исполнительные орга</w:t>
      </w:r>
      <w:r>
        <w:rPr>
          <w:color w:val="000000"/>
          <w:sz w:val="28"/>
        </w:rPr>
        <w:t>ны, в том числе уполномоченный орган в области государственной статистики, органы государственных доходов, их должностные лица, обязаны по требованию антимонопольного органа предоставлять достоверные документы, письменные и устные объяснения и иную информа</w:t>
      </w:r>
      <w:r>
        <w:rPr>
          <w:color w:val="000000"/>
          <w:sz w:val="28"/>
        </w:rPr>
        <w:t>цию, в том числе составляющую коммерческую тайну, необходимые для осуществления антимонопольным органом полномочий, предусмотренных настоящим Кодексом, в срок, установленный антимонопольным органом, который не может быть менее пяти рабочих дней.</w:t>
      </w:r>
    </w:p>
    <w:p w:rsidR="00F92EDE" w:rsidRDefault="00A16C38">
      <w:pPr>
        <w:spacing w:after="0"/>
        <w:jc w:val="both"/>
      </w:pPr>
      <w:bookmarkStart w:id="1122" w:name="z1323"/>
      <w:bookmarkEnd w:id="1121"/>
      <w:r>
        <w:rPr>
          <w:color w:val="000000"/>
          <w:sz w:val="28"/>
        </w:rPr>
        <w:t xml:space="preserve">      11. </w:t>
      </w:r>
      <w:r>
        <w:rPr>
          <w:color w:val="000000"/>
          <w:sz w:val="28"/>
        </w:rPr>
        <w:t>При регулировании экономической концентрации, а также выявлении признаков антиконкурентных соглашений и согласованных действий, злоупотребления доминирующим или монопольным положением в целях определения доли (долей) доминирования субъекта (субъектов) рынк</w:t>
      </w:r>
      <w:r>
        <w:rPr>
          <w:color w:val="000000"/>
          <w:sz w:val="28"/>
        </w:rPr>
        <w:t>а проводится анализ состояния конкуренции на товарных рынках, не включающий этапы, предусмотренные подпунктами 6) и 7) пункта 3 настоящей статьи.</w:t>
      </w:r>
    </w:p>
    <w:bookmarkEnd w:id="112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случае, если анализ состояния конкуренции на товарных рынках при выявлении признаков злоупотребления д</w:t>
      </w:r>
      <w:r>
        <w:rPr>
          <w:color w:val="000000"/>
          <w:sz w:val="28"/>
        </w:rPr>
        <w:t xml:space="preserve">оминирующим или монопольным положением показал, что доля субъекта рынка составляет более тридцати пяти, но менее пятидесяти процентов или присутствует совокупное доминирование субъектов рынка, анализ и оценка состояния конкурентной среды на товарном рынке </w:t>
      </w:r>
      <w:r>
        <w:rPr>
          <w:color w:val="000000"/>
          <w:sz w:val="28"/>
        </w:rPr>
        <w:t>проводятся с соблюдением всех этапов, предусмотренных пунктом 3 настоящей статьи.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Анализ с целью установления целесообразности присутствия государства в предпринимательской среде проводится на основании этапов, предусмотренных пунктом 3 настоящей ста</w:t>
      </w:r>
      <w:r>
        <w:rPr>
          <w:color w:val="000000"/>
          <w:sz w:val="28"/>
        </w:rPr>
        <w:t>тьи, а также включает оценку целесообразности присутствия на товарном рынке государственных предприятий и юридических лиц, более пятидесяти процентов акций (долей участия в уставном капитале) которых принадлежат государству, и аффилированных с ними юридиче</w:t>
      </w:r>
      <w:r>
        <w:rPr>
          <w:color w:val="000000"/>
          <w:sz w:val="28"/>
        </w:rPr>
        <w:t>ских лиц, за исключением случаев, когда такое создание прямо предусмотрено настоящим Кодексом, законами Республики Казахстан, указами Президента Республики Казахстан или постановлениями Правительства Республики Казахстан.</w:t>
      </w:r>
    </w:p>
    <w:p w:rsidR="00F92EDE" w:rsidRDefault="00A16C38">
      <w:pPr>
        <w:spacing w:after="0"/>
        <w:jc w:val="both"/>
      </w:pPr>
      <w:bookmarkStart w:id="1123" w:name="z1324"/>
      <w:r>
        <w:rPr>
          <w:color w:val="000000"/>
          <w:sz w:val="28"/>
        </w:rPr>
        <w:t>      12. Анализ состояния конкуре</w:t>
      </w:r>
      <w:r>
        <w:rPr>
          <w:color w:val="000000"/>
          <w:sz w:val="28"/>
        </w:rPr>
        <w:t xml:space="preserve">нции на товарных рынках осуществляется на основании информации, предоставляемой уполномоченным органом в сфере государственной статистики, государственными органами, субъектами рынка и их объединениями, а также информации, предоставляемой в соответствии с </w:t>
      </w:r>
      <w:r>
        <w:rPr>
          <w:color w:val="000000"/>
          <w:sz w:val="28"/>
        </w:rPr>
        <w:t>пунктом 9 настоящей статьи.</w:t>
      </w:r>
    </w:p>
    <w:bookmarkEnd w:id="112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Субъект рынка вправе представить антимонопольному органу имеющиеся у него результаты маркетинговых исследований, которые также могут использоваться антимонопольным органом в ходе проведения анализа.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19</w:t>
      </w:r>
      <w:r>
        <w:rPr>
          <w:color w:val="FF0000"/>
          <w:sz w:val="28"/>
        </w:rPr>
        <w:t xml:space="preserve">6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</w:t>
      </w:r>
      <w:r>
        <w:rPr>
          <w:color w:val="FF0000"/>
          <w:sz w:val="28"/>
        </w:rPr>
        <w:t>одится в действие с 01.01.2020).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Статья 197 действовала до 01.01.2017 в соответствии с Кодексом РК от 29.10.2015 № 375-V.</w:t>
      </w:r>
      <w:r>
        <w:br/>
      </w:r>
    </w:p>
    <w:p w:rsidR="00F92EDE" w:rsidRDefault="00A16C38">
      <w:pPr>
        <w:spacing w:after="0"/>
      </w:pPr>
      <w:r>
        <w:rPr>
          <w:b/>
          <w:color w:val="000000"/>
        </w:rPr>
        <w:t xml:space="preserve"> Статья 197. Мониторинг деятельности субъектов рынка, занимающих доминирующее или монопольное положение </w:t>
      </w:r>
      <w:r>
        <w:rPr>
          <w:b/>
          <w:color w:val="000000"/>
        </w:rPr>
        <w:t>на регулируемых рынках</w:t>
      </w:r>
    </w:p>
    <w:p w:rsidR="00F92EDE" w:rsidRDefault="00A16C38">
      <w:pPr>
        <w:spacing w:after="0"/>
        <w:jc w:val="both"/>
      </w:pPr>
      <w:bookmarkStart w:id="1124" w:name="z836"/>
      <w:r>
        <w:rPr>
          <w:color w:val="000000"/>
          <w:sz w:val="28"/>
        </w:rPr>
        <w:t>      1. Целями мониторинга деятельности субъектов рынка, занимающих доминирующее или монопольное положение на регулируемых рынках, являются выявление и пресечение нарушений, связанных со злоупотреблением доминирующим или монопольным</w:t>
      </w:r>
      <w:r>
        <w:rPr>
          <w:color w:val="000000"/>
          <w:sz w:val="28"/>
        </w:rPr>
        <w:t xml:space="preserve"> положением, за исключением нарушений, предусмотренных законодательством Республики Казахстан о естественных монополиях и регулируемых рынках.</w:t>
      </w:r>
    </w:p>
    <w:p w:rsidR="00F92EDE" w:rsidRDefault="00A16C38">
      <w:pPr>
        <w:spacing w:after="0"/>
        <w:jc w:val="both"/>
      </w:pPr>
      <w:bookmarkStart w:id="1125" w:name="z837"/>
      <w:bookmarkEnd w:id="1124"/>
      <w:r>
        <w:rPr>
          <w:color w:val="000000"/>
          <w:sz w:val="28"/>
        </w:rPr>
        <w:t>      2. Субъекты рынка, включенные в государственный реестр субъектов рынка, занимающих доминирующее или монопол</w:t>
      </w:r>
      <w:r>
        <w:rPr>
          <w:color w:val="000000"/>
          <w:sz w:val="28"/>
        </w:rPr>
        <w:t>ьное положение на регулируемых рынках, обязаны предоставлять в антимонопольный орган:</w:t>
      </w:r>
    </w:p>
    <w:bookmarkEnd w:id="112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аудированную финансовую отчетность для субъектов рынка, подлежащих обязательному ежегодному аудиту в соответствии с законодательством Республики Казахстан об ауд</w:t>
      </w:r>
      <w:r>
        <w:rPr>
          <w:color w:val="000000"/>
          <w:sz w:val="28"/>
        </w:rPr>
        <w:t>иторской деятельности по итогам года, – в срок до 31 августа следующего года;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ежеквартальную информацию о продаже или передаче в доверительное управление десяти и более процентов своих голосующих акций (долей участия в уставном капитале, паев) – в</w:t>
      </w:r>
      <w:r>
        <w:rPr>
          <w:color w:val="000000"/>
          <w:sz w:val="28"/>
        </w:rPr>
        <w:t xml:space="preserve"> срок до пятнадцатого числа, следующего за отчетным;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ежеквартальную информацию по монопольным видам продукции об объемах производства и реализации, отпускных ценах и уровне доходности реализуемых монопольных товаров по форме, определяемой антимоно</w:t>
      </w:r>
      <w:r>
        <w:rPr>
          <w:color w:val="000000"/>
          <w:sz w:val="28"/>
        </w:rPr>
        <w:t>польным органом, – в срок до пятнадцатого числа, следующего за отчетным.</w:t>
      </w:r>
    </w:p>
    <w:p w:rsidR="00F92EDE" w:rsidRDefault="00A16C38">
      <w:pPr>
        <w:spacing w:after="0"/>
      </w:pPr>
      <w:bookmarkStart w:id="1126" w:name="z198"/>
      <w:r>
        <w:rPr>
          <w:b/>
          <w:color w:val="000000"/>
        </w:rPr>
        <w:t xml:space="preserve"> Статья 198. Предостережение о недопустимости нарушения законодательства Республики Казахстан в области защиты конкуренции</w:t>
      </w:r>
    </w:p>
    <w:p w:rsidR="00F92EDE" w:rsidRDefault="00A16C38">
      <w:pPr>
        <w:spacing w:after="0"/>
        <w:jc w:val="both"/>
      </w:pPr>
      <w:bookmarkStart w:id="1127" w:name="z838"/>
      <w:bookmarkEnd w:id="1126"/>
      <w:r>
        <w:rPr>
          <w:color w:val="000000"/>
          <w:sz w:val="28"/>
        </w:rPr>
        <w:t xml:space="preserve">      1. В целях предупреждения нарушения законодательства </w:t>
      </w:r>
      <w:r>
        <w:rPr>
          <w:color w:val="000000"/>
          <w:sz w:val="28"/>
        </w:rPr>
        <w:t>Республики Казахстан в области защиты конкуренции антимонопольный орган направляет должностному лицу субъекта рынка, государственного органа, местного исполнительного органа предостережение в письменной форме о недопустимости совершения действий, которые м</w:t>
      </w:r>
      <w:r>
        <w:rPr>
          <w:color w:val="000000"/>
          <w:sz w:val="28"/>
        </w:rPr>
        <w:t>огут привести к нарушению законодательства Республики Казахстан в области защиты конкуренции.</w:t>
      </w:r>
    </w:p>
    <w:p w:rsidR="00F92EDE" w:rsidRDefault="00A16C38">
      <w:pPr>
        <w:spacing w:after="0"/>
        <w:jc w:val="both"/>
      </w:pPr>
      <w:bookmarkStart w:id="1128" w:name="z839"/>
      <w:bookmarkEnd w:id="1127"/>
      <w:r>
        <w:rPr>
          <w:color w:val="000000"/>
          <w:sz w:val="28"/>
        </w:rPr>
        <w:t>      2. Основанием для направления предостережения является публичное заявление должностного лица субъекта рынка, государственного органа, местного исполнительно</w:t>
      </w:r>
      <w:r>
        <w:rPr>
          <w:color w:val="000000"/>
          <w:sz w:val="28"/>
        </w:rPr>
        <w:t>го органа о планируемом поведении на товарном рынке, если такое поведение может привести к нарушению законодательства Республики Казахстан в области защиты конкуренции и при этом отсутствуют основания для проведения расследования.</w:t>
      </w:r>
    </w:p>
    <w:p w:rsidR="00F92EDE" w:rsidRDefault="00A16C38">
      <w:pPr>
        <w:spacing w:after="0"/>
        <w:jc w:val="both"/>
      </w:pPr>
      <w:bookmarkStart w:id="1129" w:name="z840"/>
      <w:bookmarkEnd w:id="1128"/>
      <w:r>
        <w:rPr>
          <w:color w:val="000000"/>
          <w:sz w:val="28"/>
        </w:rPr>
        <w:t>      3. Решение о направ</w:t>
      </w:r>
      <w:r>
        <w:rPr>
          <w:color w:val="000000"/>
          <w:sz w:val="28"/>
        </w:rPr>
        <w:t>лении предостережения принимается руководителем антимонопольного органа в срок не позднее десяти рабочих дней со дня, когда антимонопольному органу стало известно о публичном заявлении должностного лица субъекта рынка, государственного органа, местного исп</w:t>
      </w:r>
      <w:r>
        <w:rPr>
          <w:color w:val="000000"/>
          <w:sz w:val="28"/>
        </w:rPr>
        <w:t>олнительного органа о планируемом поведении на товарном рынке.</w:t>
      </w:r>
    </w:p>
    <w:p w:rsidR="00F92EDE" w:rsidRDefault="00A16C38">
      <w:pPr>
        <w:spacing w:after="0"/>
        <w:jc w:val="both"/>
      </w:pPr>
      <w:bookmarkStart w:id="1130" w:name="z841"/>
      <w:bookmarkEnd w:id="1129"/>
      <w:r>
        <w:rPr>
          <w:color w:val="000000"/>
          <w:sz w:val="28"/>
        </w:rPr>
        <w:t>      4. Предостережение должно содержать:</w:t>
      </w:r>
    </w:p>
    <w:bookmarkEnd w:id="113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выводы о наличии оснований для направления предостережения;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нормы законодательства Республики Казахстан в области защиты конкуренции</w:t>
      </w:r>
      <w:r>
        <w:rPr>
          <w:color w:val="000000"/>
          <w:sz w:val="28"/>
        </w:rPr>
        <w:t>, которые могут быть нарушены.</w:t>
      </w:r>
    </w:p>
    <w:p w:rsidR="00F92EDE" w:rsidRDefault="00A16C38">
      <w:pPr>
        <w:spacing w:after="0"/>
      </w:pPr>
      <w:bookmarkStart w:id="1131" w:name="z199"/>
      <w:r>
        <w:rPr>
          <w:b/>
          <w:color w:val="000000"/>
        </w:rPr>
        <w:t xml:space="preserve"> Статья 199. Уведомление о наличии в действиях (бездействии) субъекта рынка, государственного, местного исполнительного органов, организации, наделенной государством функциями регулирования деятельности субъектов рынка, призн</w:t>
      </w:r>
      <w:r>
        <w:rPr>
          <w:b/>
          <w:color w:val="000000"/>
        </w:rPr>
        <w:t>аков нарушения законодательства Республики Казахстан в области защиты конкуренции</w:t>
      </w:r>
    </w:p>
    <w:bookmarkEnd w:id="1131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199 в редакции Закона РК от 24.05.2018 № 156-VI (вводится в действие по истечении десяти календарных дней после дня его первого официального о</w:t>
      </w:r>
      <w:r>
        <w:rPr>
          <w:color w:val="FF0000"/>
          <w:sz w:val="28"/>
        </w:rPr>
        <w:t>публикования).</w:t>
      </w:r>
    </w:p>
    <w:p w:rsidR="00F92EDE" w:rsidRDefault="00A16C38">
      <w:pPr>
        <w:spacing w:after="0"/>
        <w:jc w:val="both"/>
      </w:pPr>
      <w:bookmarkStart w:id="1132" w:name="z842"/>
      <w:r>
        <w:rPr>
          <w:color w:val="000000"/>
          <w:sz w:val="28"/>
        </w:rPr>
        <w:t xml:space="preserve">       1. При наличии признаков недобросовестной конкуренции, злоупотребления доминирующим или монопольным положением, за исключением признаков, указанных в подпункте 1) статьи 174 настоящего Кодекса, антиконкурентных согласованных действий </w:t>
      </w:r>
      <w:r>
        <w:rPr>
          <w:color w:val="000000"/>
          <w:sz w:val="28"/>
        </w:rPr>
        <w:t>субъектов рынка, антиконкурентных вертикальных соглашений субъектов рынка, указанных в пункте 2 статьи 169 настоящего Кодекса, а также признаков антиконкурентных действий (бездействия), соглашений государственных, местных исполнительных органов, организаци</w:t>
      </w:r>
      <w:r>
        <w:rPr>
          <w:color w:val="000000"/>
          <w:sz w:val="28"/>
        </w:rPr>
        <w:t xml:space="preserve">й, наделенных государством функциями регулирования деятельности субъектов рынка, антимонопольный орган направляет субъекту рынка, государственному, местному исполнительному органам, организации, наделенной государством функциями регулирования деятельности </w:t>
      </w:r>
      <w:r>
        <w:rPr>
          <w:color w:val="000000"/>
          <w:sz w:val="28"/>
        </w:rPr>
        <w:t>субъектов рынка, уведомление о наличии в действиях (бездействии) признаков нарушения законодательства Республики Казахстан в области защиты конкуренции без проведения расследования.</w:t>
      </w:r>
    </w:p>
    <w:bookmarkEnd w:id="113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Уведомление направляется в срок не позднее десяти рабочих дней со дн</w:t>
      </w:r>
      <w:r>
        <w:rPr>
          <w:color w:val="000000"/>
          <w:sz w:val="28"/>
        </w:rPr>
        <w:t>я, когда антимонопольному органу стало известно о наличии указанных признаков.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Порядок выдачи уведомления и его форма утверждаются антимонопольным органом.</w:t>
      </w:r>
    </w:p>
    <w:p w:rsidR="00F92EDE" w:rsidRDefault="00A16C38">
      <w:pPr>
        <w:spacing w:after="0"/>
        <w:jc w:val="both"/>
      </w:pPr>
      <w:bookmarkStart w:id="1133" w:name="z843"/>
      <w:r>
        <w:rPr>
          <w:color w:val="000000"/>
          <w:sz w:val="28"/>
        </w:rPr>
        <w:t xml:space="preserve">      2. Антимонопольный орган выносит решение о проведении расследования, если субъект рынка </w:t>
      </w:r>
      <w:r>
        <w:rPr>
          <w:color w:val="000000"/>
          <w:sz w:val="28"/>
        </w:rPr>
        <w:t>не прекратил в течение десяти рабочих дней действия (бездействие), указанные в уведомлении.</w:t>
      </w:r>
    </w:p>
    <w:p w:rsidR="00F92EDE" w:rsidRDefault="00A16C38">
      <w:pPr>
        <w:spacing w:after="0"/>
        <w:jc w:val="both"/>
      </w:pPr>
      <w:bookmarkStart w:id="1134" w:name="z844"/>
      <w:bookmarkEnd w:id="1133"/>
      <w:r>
        <w:rPr>
          <w:color w:val="000000"/>
          <w:sz w:val="28"/>
        </w:rPr>
        <w:t>      3. Если в течение одного календарного года с момента вынесения уведомления антимонопольный орган обнаружит в действиях (бездействии) того же субъекта рынка пр</w:t>
      </w:r>
      <w:r>
        <w:rPr>
          <w:color w:val="000000"/>
          <w:sz w:val="28"/>
        </w:rPr>
        <w:t>изнаки того же нарушения законодательства Республики Казахстан в области защиты конкуренции, перечисленного в пункте 1 настоящей статьи, антимонопольный орган выносит решение о проведении расследования без направления уведомления.</w:t>
      </w:r>
    </w:p>
    <w:bookmarkEnd w:id="1134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199 </w:t>
      </w:r>
      <w:r>
        <w:rPr>
          <w:color w:val="FF0000"/>
          <w:sz w:val="28"/>
        </w:rPr>
        <w:t xml:space="preserve">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135" w:name="z200"/>
      <w:r>
        <w:rPr>
          <w:b/>
          <w:color w:val="000000"/>
        </w:rPr>
        <w:t xml:space="preserve"> Статья 200. Экономическая концентрация</w:t>
      </w:r>
    </w:p>
    <w:bookmarkEnd w:id="1135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200 в редакции Закона РК от 24.05.2018 № 156-VI (вводится в действие по истечении десяти календарных дней после дня его первого официального опубликования).</w:t>
      </w:r>
    </w:p>
    <w:p w:rsidR="00F92EDE" w:rsidRDefault="00A16C38">
      <w:pPr>
        <w:spacing w:after="0"/>
        <w:jc w:val="both"/>
      </w:pPr>
      <w:bookmarkStart w:id="1136" w:name="z845"/>
      <w:r>
        <w:rPr>
          <w:color w:val="000000"/>
          <w:sz w:val="28"/>
        </w:rPr>
        <w:t xml:space="preserve">       1. В целях предотвра</w:t>
      </w:r>
      <w:r>
        <w:rPr>
          <w:color w:val="000000"/>
          <w:sz w:val="28"/>
        </w:rPr>
        <w:t>щения возникновения монопольного положения и (или) ограничения конкуренции необходимо предварительное согласие антимонопольного органа на осуществление субъектами рынка сделок (действий), указанных в подпунктах 1), 2) и 3) пункта 1 статьи 201 настоящего Ко</w:t>
      </w:r>
      <w:r>
        <w:rPr>
          <w:color w:val="000000"/>
          <w:sz w:val="28"/>
        </w:rPr>
        <w:t>декса, либо уведомление его о сделках (действиях), указанных в подпунктах 4) и 5) пункта 1 статьи 201 настоящего Кодекса.</w:t>
      </w:r>
    </w:p>
    <w:p w:rsidR="00F92EDE" w:rsidRDefault="00A16C38">
      <w:pPr>
        <w:spacing w:after="0"/>
        <w:jc w:val="both"/>
      </w:pPr>
      <w:bookmarkStart w:id="1137" w:name="z846"/>
      <w:bookmarkEnd w:id="1136"/>
      <w:r>
        <w:rPr>
          <w:color w:val="000000"/>
          <w:sz w:val="28"/>
        </w:rPr>
        <w:t>      2. Субъекты рынка, намеревающиеся совершить либо совершившие экономическую концентрацию, обращаются в антимонопольный орган с хо</w:t>
      </w:r>
      <w:r>
        <w:rPr>
          <w:color w:val="000000"/>
          <w:sz w:val="28"/>
        </w:rPr>
        <w:t>датайством о даче согласия на экономическую концентрацию или уведомляют антимонопольный орган о совершенной экономической концентрации в порядке, предусмотренном настоящим Кодексом.</w:t>
      </w:r>
    </w:p>
    <w:p w:rsidR="00F92EDE" w:rsidRDefault="00A16C38">
      <w:pPr>
        <w:spacing w:after="0"/>
        <w:jc w:val="both"/>
      </w:pPr>
      <w:bookmarkStart w:id="1138" w:name="z847"/>
      <w:bookmarkEnd w:id="1137"/>
      <w:r>
        <w:rPr>
          <w:color w:val="000000"/>
          <w:sz w:val="28"/>
        </w:rPr>
        <w:t>      3. Субъекты рынка, намеревающиеся совершить экономическую концентрац</w:t>
      </w:r>
      <w:r>
        <w:rPr>
          <w:color w:val="000000"/>
          <w:sz w:val="28"/>
        </w:rPr>
        <w:t>ию, указанную в подпунктах 4) и 5) пункта 1 статьи 201 настоящего Кодекса, вправе обратиться с ходатайством в антимонопольный орган для предварительного получения согласия в порядке, предусмотренном настоящим Кодексом.</w:t>
      </w:r>
    </w:p>
    <w:p w:rsidR="00F92EDE" w:rsidRDefault="00A16C38">
      <w:pPr>
        <w:spacing w:after="0"/>
        <w:jc w:val="both"/>
      </w:pPr>
      <w:bookmarkStart w:id="1139" w:name="z848"/>
      <w:bookmarkEnd w:id="1138"/>
      <w:r>
        <w:rPr>
          <w:color w:val="000000"/>
          <w:sz w:val="28"/>
        </w:rPr>
        <w:t>      4. В случае, если экономическая</w:t>
      </w:r>
      <w:r>
        <w:rPr>
          <w:color w:val="000000"/>
          <w:sz w:val="28"/>
        </w:rPr>
        <w:t xml:space="preserve"> концентрация проводится с применением конкурсных процедур (аукционы, тендеры, конкурсы), ходатайство может представляться как до начала конкурсной процедуры, так и после, но не позднее тридцати календарных дней с даты объявления победителя, если иное не п</w:t>
      </w:r>
      <w:r>
        <w:rPr>
          <w:color w:val="000000"/>
          <w:sz w:val="28"/>
        </w:rPr>
        <w:t>редусмотрено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140" w:name="z849"/>
      <w:bookmarkEnd w:id="1139"/>
      <w:r>
        <w:rPr>
          <w:color w:val="000000"/>
          <w:sz w:val="28"/>
        </w:rPr>
        <w:t xml:space="preserve">       5. Государственная регистрация, перерегистрация субъектов рынка, прав на недвижимое имущество в случаях, предусмотренных подпунктами 1) и 3) пункта 1 статьи 201 настоящего Кодекса, осуществляются </w:t>
      </w:r>
      <w:r>
        <w:rPr>
          <w:color w:val="000000"/>
          <w:sz w:val="28"/>
        </w:rPr>
        <w:t>Государственной корпорацией "Правительство для граждан" с согласия антимонопольного органа.</w:t>
      </w:r>
    </w:p>
    <w:p w:rsidR="00F92EDE" w:rsidRDefault="00A16C38">
      <w:pPr>
        <w:spacing w:after="0"/>
        <w:jc w:val="both"/>
      </w:pPr>
      <w:bookmarkStart w:id="1141" w:name="z850"/>
      <w:bookmarkEnd w:id="1140"/>
      <w:r>
        <w:rPr>
          <w:color w:val="000000"/>
          <w:sz w:val="28"/>
        </w:rPr>
        <w:t>      6. Экономическая концентрация, совершенная без согласия антимонопольного органа, которая привела к установлению монопольного положения субъекта рынка или груп</w:t>
      </w:r>
      <w:r>
        <w:rPr>
          <w:color w:val="000000"/>
          <w:sz w:val="28"/>
        </w:rPr>
        <w:t>пы лиц и (или) ограничению конкуренции, может быть признана судом недействительной по иску антимонопольного органа.</w:t>
      </w:r>
    </w:p>
    <w:bookmarkEnd w:id="114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Государственная регистрация, перерегистрация субъекта рынка, прав на недвижимое имущество, осуществленные в нарушение настоящей статьи</w:t>
      </w:r>
      <w:r>
        <w:rPr>
          <w:color w:val="000000"/>
          <w:sz w:val="28"/>
        </w:rPr>
        <w:t>, могут быть признаны в судебном порядке незаконными и отменяются по иску антимонопольного органа.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200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</w:t>
      </w:r>
      <w:r>
        <w:rPr>
          <w:color w:val="FF0000"/>
          <w:sz w:val="28"/>
        </w:rPr>
        <w:t xml:space="preserve">ействие по истечении десяти календарных дней после дня его первого официального опубликования);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с 01.07.2019).</w:t>
      </w:r>
      <w:r>
        <w:br/>
      </w:r>
    </w:p>
    <w:p w:rsidR="00F92EDE" w:rsidRDefault="00A16C38">
      <w:pPr>
        <w:spacing w:after="0"/>
      </w:pPr>
      <w:bookmarkStart w:id="1142" w:name="z201"/>
      <w:r>
        <w:rPr>
          <w:b/>
          <w:color w:val="000000"/>
        </w:rPr>
        <w:t xml:space="preserve"> Статья 201. Регулирование экономической концентрации</w:t>
      </w:r>
    </w:p>
    <w:bookmarkEnd w:id="1142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201 в редакции</w:t>
      </w:r>
      <w:r>
        <w:rPr>
          <w:color w:val="FF0000"/>
          <w:sz w:val="28"/>
        </w:rPr>
        <w:t xml:space="preserve"> Закона РК от 24.05.2018 № 156-VI (вводится в действие по истечении десяти календарных дней после дня его первого официального опубликования).</w:t>
      </w:r>
    </w:p>
    <w:p w:rsidR="00F92EDE" w:rsidRDefault="00A16C38">
      <w:pPr>
        <w:spacing w:after="0"/>
        <w:jc w:val="both"/>
      </w:pPr>
      <w:bookmarkStart w:id="1143" w:name="z851"/>
      <w:r>
        <w:rPr>
          <w:color w:val="000000"/>
          <w:sz w:val="28"/>
        </w:rPr>
        <w:t>      1. Экономической концентрацией признаются:</w:t>
      </w:r>
    </w:p>
    <w:bookmarkEnd w:id="1143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реорганизация субъекта рынка путем слияния или </w:t>
      </w:r>
      <w:r>
        <w:rPr>
          <w:color w:val="000000"/>
          <w:sz w:val="28"/>
        </w:rPr>
        <w:t>присоединения;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приобретение лицом (группой лиц) голосующих акций (долей участия в уставном капитале, паев) субъекта рынка, при котором такое лицо (группа лиц) получает право распоряжаться более чем пятьюдесятью процентами указанных акций (долей уч</w:t>
      </w:r>
      <w:r>
        <w:rPr>
          <w:color w:val="000000"/>
          <w:sz w:val="28"/>
        </w:rPr>
        <w:t>астия в уставном капитале, паев), если до приобретения такое лицо (группа лиц) не распоряжалось (не распоряжалась) акциями (долями участия в уставном капитале, паями) данного субъекта рынка или распоряжалось пятьюдесятью или менее процентами голосующих акц</w:t>
      </w:r>
      <w:r>
        <w:rPr>
          <w:color w:val="000000"/>
          <w:sz w:val="28"/>
        </w:rPr>
        <w:t>ий (долей участия в уставном капитале, паев) указанного субъекта рынка.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Данное требование не распространяется на учредителей юридического лица при его создании;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получение в собственность, владение и пользование, в том числе в счет оплаты (пе</w:t>
      </w:r>
      <w:r>
        <w:rPr>
          <w:color w:val="000000"/>
          <w:sz w:val="28"/>
        </w:rPr>
        <w:t xml:space="preserve">редачи) уставного капитала, субъектом рынка (группой лиц) основных производственных средств и (или) нематериальных активов другого субъекта рынка, если балансовая стоимость имущества, составляющего предмет сделки (взаимосвязанных сделок), превышает десять </w:t>
      </w:r>
      <w:r>
        <w:rPr>
          <w:color w:val="000000"/>
          <w:sz w:val="28"/>
        </w:rPr>
        <w:t>процентов балансовой стоимости основных производственных средств и нематериальных активов субъекта рынка, отчуждающего или передающего имущество;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приобретение субъектом рынка прав (в том числе на основании договора о доверительном управлении, дого</w:t>
      </w:r>
      <w:r>
        <w:rPr>
          <w:color w:val="000000"/>
          <w:sz w:val="28"/>
        </w:rPr>
        <w:t>вора о совместной деятельности, договора поручения), позволяющих давать обязательные для исполнения указания другому субъекту рынка при ведении им предпринимательской деятельности либо осуществлять функции его исполнительного органа;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участие одних</w:t>
      </w:r>
      <w:r>
        <w:rPr>
          <w:color w:val="000000"/>
          <w:sz w:val="28"/>
        </w:rPr>
        <w:t xml:space="preserve"> и тех же физических лиц в исполнительных органах, советах директоров, наблюдательных советах или других органах управления двух и более субъектов рынка при условии определения указанными физическими лицами в данных субъектах условий ведения их предпринима</w:t>
      </w:r>
      <w:r>
        <w:rPr>
          <w:color w:val="000000"/>
          <w:sz w:val="28"/>
        </w:rPr>
        <w:t>тельской деятельности.</w:t>
      </w:r>
    </w:p>
    <w:p w:rsidR="00F92EDE" w:rsidRDefault="00A16C38">
      <w:pPr>
        <w:spacing w:after="0"/>
        <w:jc w:val="both"/>
      </w:pPr>
      <w:bookmarkStart w:id="1144" w:name="z852"/>
      <w:r>
        <w:rPr>
          <w:color w:val="000000"/>
          <w:sz w:val="28"/>
        </w:rPr>
        <w:t>      2. Экономической концентрацией не признаются:</w:t>
      </w:r>
    </w:p>
    <w:bookmarkEnd w:id="114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приобретение акций (долей участия в уставном капитале, паев) субъекта рынка финансовыми организациями, если это приобретение осуществляется в целях их последующей перепрода</w:t>
      </w:r>
      <w:r>
        <w:rPr>
          <w:color w:val="000000"/>
          <w:sz w:val="28"/>
        </w:rPr>
        <w:t>жи при условии, что указанная организация не принимает участия в голосовании в органах управления субъекта рынка, а также приобретение или получение в собственность финансовыми организациями имущества, основных производственных средств и (или) нематериальн</w:t>
      </w:r>
      <w:r>
        <w:rPr>
          <w:color w:val="000000"/>
          <w:sz w:val="28"/>
        </w:rPr>
        <w:t>ых активов другого субъекта рынка с целью прекращения обязательства должника в целом или в части, если это приобретение или получение осуществляется в целях их последующей перепродажи при условии, что указанные финансовые организации не используют (не эксп</w:t>
      </w:r>
      <w:r>
        <w:rPr>
          <w:color w:val="000000"/>
          <w:sz w:val="28"/>
        </w:rPr>
        <w:t>луатируют) такое имущество с целью извлечения дохода в собственных целях;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назначение реабилитационного или банкротного управляющего, временной администрации (временного администратора);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осуществление сделок, указанных в пункте 1 настоящей</w:t>
      </w:r>
      <w:r>
        <w:rPr>
          <w:color w:val="000000"/>
          <w:sz w:val="28"/>
        </w:rPr>
        <w:t xml:space="preserve"> статьи, если такая сделка происходит внутри одной группы лиц.</w:t>
      </w:r>
    </w:p>
    <w:p w:rsidR="00F92EDE" w:rsidRDefault="00A16C38">
      <w:pPr>
        <w:spacing w:after="0"/>
        <w:jc w:val="both"/>
      </w:pPr>
      <w:bookmarkStart w:id="1145" w:name="z853"/>
      <w:r>
        <w:rPr>
          <w:color w:val="000000"/>
          <w:sz w:val="28"/>
        </w:rPr>
        <w:t>      3. Согласие антимонопольного органа на осуществление сделок (действий), указанных в подпунктах 1), 2) и 3) пункта 1 настоящей статьи, либо его уведомление о сделках, указанных в подпункта</w:t>
      </w:r>
      <w:r>
        <w:rPr>
          <w:color w:val="000000"/>
          <w:sz w:val="28"/>
        </w:rPr>
        <w:t>х 4) и 5) пункта 1 настоящей статьи, требуется в случаях, если совокупная балансовая стоимость активов реорганизуемых субъектов рынка (группы лиц) или приобретателя (группы лиц), а также субъекта рынка, акции (доли участия в уставном капитале, паи) с право</w:t>
      </w:r>
      <w:r>
        <w:rPr>
          <w:color w:val="000000"/>
          <w:sz w:val="28"/>
        </w:rPr>
        <w:t>м голоса которого приобретаются, или их совокупный объем реализации товаров за последний финансовый год превышает десятимиллионнократный размер месячного расчетного показателя, установленный на дату подачи ходатайства (уведомления).</w:t>
      </w:r>
    </w:p>
    <w:p w:rsidR="00F92EDE" w:rsidRDefault="00A16C38">
      <w:pPr>
        <w:spacing w:after="0"/>
        <w:jc w:val="both"/>
      </w:pPr>
      <w:bookmarkStart w:id="1146" w:name="z854"/>
      <w:bookmarkEnd w:id="1145"/>
      <w:r>
        <w:rPr>
          <w:color w:val="000000"/>
          <w:sz w:val="28"/>
        </w:rPr>
        <w:t>      4. Согласие антим</w:t>
      </w:r>
      <w:r>
        <w:rPr>
          <w:color w:val="000000"/>
          <w:sz w:val="28"/>
        </w:rPr>
        <w:t xml:space="preserve">онопольного органа на осуществление сделок, указанных в пункте 1 настоящей статьи, не требуется, когда совершение сделок прямо предусмотрено настоящим Кодексом, законами Республики Казахстан, указами Президента Республики Казахстан и (или) постановлениями </w:t>
      </w:r>
      <w:r>
        <w:rPr>
          <w:color w:val="000000"/>
          <w:sz w:val="28"/>
        </w:rPr>
        <w:t>Правительства Республики Казахстан.</w:t>
      </w:r>
    </w:p>
    <w:p w:rsidR="00F92EDE" w:rsidRDefault="00A16C38">
      <w:pPr>
        <w:spacing w:after="0"/>
        <w:jc w:val="both"/>
      </w:pPr>
      <w:bookmarkStart w:id="1147" w:name="z855"/>
      <w:bookmarkEnd w:id="1146"/>
      <w:r>
        <w:rPr>
          <w:color w:val="000000"/>
          <w:sz w:val="28"/>
        </w:rPr>
        <w:t>      5. Согласие на экономическую концентрацию с участием финансовой организации требуется, если стоимость активов либо величина собственного капитала финансовой организации превышает размеры, установленные антимонополь</w:t>
      </w:r>
      <w:r>
        <w:rPr>
          <w:color w:val="000000"/>
          <w:sz w:val="28"/>
        </w:rPr>
        <w:t>ным органом совместно с уполномоченным органом по регулированию, контролю и надзору финансового рынка и финансовых организаций.</w:t>
      </w:r>
    </w:p>
    <w:bookmarkEnd w:id="114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случае, если экономическая концентрация, указанная в пункте 1 настоящей статьи, осуществляется субъектом рынка, являющим</w:t>
      </w:r>
      <w:r>
        <w:rPr>
          <w:color w:val="000000"/>
          <w:sz w:val="28"/>
        </w:rPr>
        <w:t>ся одновременно финансовой организацией и субъектом рынка, занимающим доминирующее или монопольное положение на соответствующем товарном рынке, такой субъект рынка руководствуется нормой, предусмотренной пунктом 3 настоящей статьи.</w:t>
      </w:r>
    </w:p>
    <w:p w:rsidR="00F92EDE" w:rsidRDefault="00A16C38">
      <w:pPr>
        <w:spacing w:after="0"/>
        <w:jc w:val="both"/>
      </w:pPr>
      <w:bookmarkStart w:id="1148" w:name="z856"/>
      <w:r>
        <w:rPr>
          <w:color w:val="000000"/>
          <w:sz w:val="28"/>
        </w:rPr>
        <w:t>      6. Антимонопольный</w:t>
      </w:r>
      <w:r>
        <w:rPr>
          <w:color w:val="000000"/>
          <w:sz w:val="28"/>
        </w:rPr>
        <w:t xml:space="preserve"> орган на основании анализа соответствующих товарных рынков вправе устанавливать более высокие размеры стоимости активов и объемы реализации товаров для данных рынков, при которых необходимо согласие антимонопольного органа на осуществление сделок, указанн</w:t>
      </w:r>
      <w:r>
        <w:rPr>
          <w:color w:val="000000"/>
          <w:sz w:val="28"/>
        </w:rPr>
        <w:t>ых в настоящей статье.</w:t>
      </w:r>
    </w:p>
    <w:p w:rsidR="00F92EDE" w:rsidRDefault="00A16C38">
      <w:pPr>
        <w:spacing w:after="0"/>
        <w:jc w:val="both"/>
      </w:pPr>
      <w:bookmarkStart w:id="1149" w:name="z857"/>
      <w:bookmarkEnd w:id="1148"/>
      <w:r>
        <w:rPr>
          <w:color w:val="000000"/>
          <w:sz w:val="28"/>
        </w:rPr>
        <w:t>      7. Совокупный объем реализации товаров в соответствии с пунктом 3 настоящей статьи определяется как сумма дохода от реализации товаров за последний финансовый год, предшествовавший подаче ходатайства (уведомления), за вычетом с</w:t>
      </w:r>
      <w:r>
        <w:rPr>
          <w:color w:val="000000"/>
          <w:sz w:val="28"/>
        </w:rPr>
        <w:t>уммы налога на добавленную стоимость и акциза.</w:t>
      </w:r>
    </w:p>
    <w:bookmarkEnd w:id="114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Если субъект рынка осуществлял деятельность менее одного года, объем реализации товаров определяется за период деятельности субъекта рынка.</w:t>
      </w:r>
    </w:p>
    <w:p w:rsidR="00F92EDE" w:rsidRDefault="00A16C38">
      <w:pPr>
        <w:spacing w:after="0"/>
        <w:jc w:val="both"/>
      </w:pPr>
      <w:bookmarkStart w:id="1150" w:name="z858"/>
      <w:r>
        <w:rPr>
          <w:color w:val="000000"/>
          <w:sz w:val="28"/>
        </w:rPr>
        <w:t>      8. В случае осуществления сделок, предусмотренных подпунк</w:t>
      </w:r>
      <w:r>
        <w:rPr>
          <w:color w:val="000000"/>
          <w:sz w:val="28"/>
        </w:rPr>
        <w:t>тами 1), 2) и 3) пункта 1 настоящей статьи, требуется предварительное согласие антимонопольного органа.</w:t>
      </w:r>
    </w:p>
    <w:bookmarkEnd w:id="115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 осуществления сделок, предусмотренных подпунктами 4) и 5) пункта 1 настоящей статьи, антимонопольный орган должен быть уведомлен не поздн</w:t>
      </w:r>
      <w:r>
        <w:rPr>
          <w:color w:val="000000"/>
          <w:sz w:val="28"/>
        </w:rPr>
        <w:t>ее чем через сорок пять календарных дней после даты заключения сделки.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201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 xml:space="preserve">календарных дней после дня его первого официального опубликования);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F92EDE" w:rsidRDefault="00A16C38">
      <w:pPr>
        <w:spacing w:after="0"/>
      </w:pPr>
      <w:bookmarkStart w:id="1151" w:name="z202"/>
      <w:r>
        <w:rPr>
          <w:b/>
          <w:color w:val="000000"/>
        </w:rPr>
        <w:t xml:space="preserve"> Статья 202. Лица, подающие ходатайство о даче согласия на экономическую концентрацию</w:t>
      </w:r>
    </w:p>
    <w:p w:rsidR="00F92EDE" w:rsidRDefault="00A16C38">
      <w:pPr>
        <w:spacing w:after="0"/>
        <w:jc w:val="both"/>
      </w:pPr>
      <w:bookmarkStart w:id="1152" w:name="z859"/>
      <w:bookmarkEnd w:id="1151"/>
      <w:r>
        <w:rPr>
          <w:color w:val="000000"/>
          <w:sz w:val="28"/>
        </w:rPr>
        <w:t xml:space="preserve">      1. В случаях, предусмотренных </w:t>
      </w:r>
      <w:r>
        <w:rPr>
          <w:color w:val="000000"/>
          <w:sz w:val="28"/>
        </w:rPr>
        <w:t>подпунктом 1) пункта 1 статьи 201 настоящего Кодекса, ходатайство подается в антимонопольный орган лицом, принимающим соответствующее решение, или учредителями (участниками) субъекта рынка.</w:t>
      </w:r>
    </w:p>
    <w:p w:rsidR="00F92EDE" w:rsidRDefault="00A16C38">
      <w:pPr>
        <w:spacing w:after="0"/>
        <w:jc w:val="both"/>
      </w:pPr>
      <w:bookmarkStart w:id="1153" w:name="z860"/>
      <w:bookmarkEnd w:id="1152"/>
      <w:r>
        <w:rPr>
          <w:color w:val="000000"/>
          <w:sz w:val="28"/>
        </w:rPr>
        <w:t>      2. Ходатайство о даче согласия на экономическую концентрацию</w:t>
      </w:r>
      <w:r>
        <w:rPr>
          <w:color w:val="000000"/>
          <w:sz w:val="28"/>
        </w:rPr>
        <w:t>, указанную в подпунктах 2) и 3) пункта 1 статьи 201 настоящего Кодекса, подается в антимонопольный орган лицом, приобретающим голосующие акции (доли участия в уставном капитале, паи), основные производственные средства, нематериальные активы или соответст</w:t>
      </w:r>
      <w:r>
        <w:rPr>
          <w:color w:val="000000"/>
          <w:sz w:val="28"/>
        </w:rPr>
        <w:t>вующие права.</w:t>
      </w:r>
    </w:p>
    <w:p w:rsidR="00F92EDE" w:rsidRDefault="00A16C38">
      <w:pPr>
        <w:spacing w:after="0"/>
        <w:jc w:val="both"/>
      </w:pPr>
      <w:bookmarkStart w:id="1154" w:name="z861"/>
      <w:bookmarkEnd w:id="1153"/>
      <w:r>
        <w:rPr>
          <w:color w:val="000000"/>
          <w:sz w:val="28"/>
        </w:rPr>
        <w:t>      3. Если стороной сделок, указанных в подпунктах 1), 2) и 3) пункта 1 статьи 201 настоящего Кодекса, выступают несколько лиц, то ходатайство может подаваться одним лицом от имени остальных участников сделки. В ходатайстве указывается лиц</w:t>
      </w:r>
      <w:r>
        <w:rPr>
          <w:color w:val="000000"/>
          <w:sz w:val="28"/>
        </w:rPr>
        <w:t>о, уполномоченное для представления в антимонопольном органе интересов лиц, принявших решение о совершении экономической концентрации.</w:t>
      </w:r>
    </w:p>
    <w:p w:rsidR="00F92EDE" w:rsidRDefault="00A16C38">
      <w:pPr>
        <w:spacing w:after="0"/>
      </w:pPr>
      <w:bookmarkStart w:id="1155" w:name="z203"/>
      <w:bookmarkEnd w:id="1154"/>
      <w:r>
        <w:rPr>
          <w:b/>
          <w:color w:val="000000"/>
        </w:rPr>
        <w:t xml:space="preserve"> Статья 203. Порядок подачи ходатайства</w:t>
      </w:r>
    </w:p>
    <w:p w:rsidR="00F92EDE" w:rsidRDefault="00A16C38">
      <w:pPr>
        <w:spacing w:after="0"/>
        <w:jc w:val="both"/>
      </w:pPr>
      <w:bookmarkStart w:id="1156" w:name="z862"/>
      <w:bookmarkEnd w:id="1155"/>
      <w:r>
        <w:rPr>
          <w:color w:val="000000"/>
          <w:sz w:val="28"/>
        </w:rPr>
        <w:t>      1. Ходатайство составляется в письменном виде по форме, установленной антим</w:t>
      </w:r>
      <w:r>
        <w:rPr>
          <w:color w:val="000000"/>
          <w:sz w:val="28"/>
        </w:rPr>
        <w:t>онопольным органом, с приложением документов и сведений, предусмотренных в статье 204 настоящего Кодекса.</w:t>
      </w:r>
    </w:p>
    <w:p w:rsidR="00F92EDE" w:rsidRDefault="00A16C38">
      <w:pPr>
        <w:spacing w:after="0"/>
        <w:jc w:val="both"/>
      </w:pPr>
      <w:bookmarkStart w:id="1157" w:name="z863"/>
      <w:bookmarkEnd w:id="1156"/>
      <w:r>
        <w:rPr>
          <w:color w:val="000000"/>
          <w:sz w:val="28"/>
        </w:rPr>
        <w:t>      2. Сведения, указанные в ходатайстве, и документы, приложенные к ходатайству, должны быть достоверными и полными, представлены в виде оригиналов</w:t>
      </w:r>
      <w:r>
        <w:rPr>
          <w:color w:val="000000"/>
          <w:sz w:val="28"/>
        </w:rPr>
        <w:t xml:space="preserve"> или копий оригиналов, заверенных в установленном законодательством Республики Казахстан порядке. Лицо, подписавшее ходатайство, должно письменно подтвердить достоверность и полноту представленных в ходатайстве и приложениях к нему сведений и документов.</w:t>
      </w:r>
    </w:p>
    <w:p w:rsidR="00F92EDE" w:rsidRDefault="00A16C38">
      <w:pPr>
        <w:spacing w:after="0"/>
        <w:jc w:val="both"/>
      </w:pPr>
      <w:bookmarkStart w:id="1158" w:name="z864"/>
      <w:bookmarkEnd w:id="115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3. Ходатайство и приложения к нему представляются в прошитом виде и заверяются печатью (при ее наличии) лица, подающего ходатайство.</w:t>
      </w:r>
    </w:p>
    <w:bookmarkEnd w:id="1158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Ходатайство и приложения к нему, представляемые физическим лицом, подаются в прошитом виде и заверяются </w:t>
      </w:r>
      <w:r>
        <w:rPr>
          <w:color w:val="000000"/>
          <w:sz w:val="28"/>
        </w:rPr>
        <w:t>нотариально удостоверенной подписью физического лица.</w:t>
      </w:r>
    </w:p>
    <w:p w:rsidR="00F92EDE" w:rsidRDefault="00A16C38">
      <w:pPr>
        <w:spacing w:after="0"/>
        <w:jc w:val="both"/>
      </w:pPr>
      <w:bookmarkStart w:id="1159" w:name="z865"/>
      <w:r>
        <w:rPr>
          <w:color w:val="000000"/>
          <w:sz w:val="28"/>
        </w:rPr>
        <w:t>      4. Представляемые документы и сведения нумеруются и представляются с указанием номеров пунктов и подпунктов статьи 204 настоящего Кодекса. На каждый вопрос пункта и подпункта представляется исчерп</w:t>
      </w:r>
      <w:r>
        <w:rPr>
          <w:color w:val="000000"/>
          <w:sz w:val="28"/>
        </w:rPr>
        <w:t>ывающий ответ.</w:t>
      </w:r>
    </w:p>
    <w:bookmarkEnd w:id="115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 невозможности предоставить полную информацию участником экономической концентрации предоставляется оценочная или прогнозная информация с указанием на то, что она является оценочной или прогнозной, а также указываются источники ее п</w:t>
      </w:r>
      <w:r>
        <w:rPr>
          <w:color w:val="000000"/>
          <w:sz w:val="28"/>
        </w:rPr>
        <w:t>олучения и использованные методы оценки и прогноза.</w:t>
      </w:r>
    </w:p>
    <w:p w:rsidR="00F92EDE" w:rsidRDefault="00A16C38">
      <w:pPr>
        <w:spacing w:after="0"/>
        <w:jc w:val="both"/>
      </w:pPr>
      <w:bookmarkStart w:id="1160" w:name="z866"/>
      <w:r>
        <w:rPr>
          <w:color w:val="000000"/>
          <w:sz w:val="28"/>
        </w:rPr>
        <w:t>      5. Сведения, составляющие коммерческую тайну, представляются с обязательной пометкой "коммерческая тайна".</w:t>
      </w:r>
    </w:p>
    <w:p w:rsidR="00F92EDE" w:rsidRDefault="00A16C38">
      <w:pPr>
        <w:spacing w:after="0"/>
        <w:jc w:val="both"/>
      </w:pPr>
      <w:bookmarkStart w:id="1161" w:name="z867"/>
      <w:bookmarkEnd w:id="1160"/>
      <w:r>
        <w:rPr>
          <w:color w:val="000000"/>
          <w:sz w:val="28"/>
        </w:rPr>
        <w:t>      6. Сведения и документы к ходатайству представляются за финансовый год, предшествующи</w:t>
      </w:r>
      <w:r>
        <w:rPr>
          <w:color w:val="000000"/>
          <w:sz w:val="28"/>
        </w:rPr>
        <w:t>й году подачи ходатайства, а также за текущий период с начала года с указанием временного периода.</w:t>
      </w:r>
    </w:p>
    <w:bookmarkEnd w:id="116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 отсутствия сведений и документов, составленных за текущий период с начала года, сведения и документы представляются за финансовый год, предшес</w:t>
      </w:r>
      <w:r>
        <w:rPr>
          <w:color w:val="000000"/>
          <w:sz w:val="28"/>
        </w:rPr>
        <w:t>твующий году подачи ходатайства.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случае, если субъект рынка существовал в течение срока, меньшего чем последний финансовый год, предшествовавший подаче ходатайства, сведения и документы представляются за время с начала осуществления деятельности су</w:t>
      </w:r>
      <w:r>
        <w:rPr>
          <w:color w:val="000000"/>
          <w:sz w:val="28"/>
        </w:rPr>
        <w:t>бъекта рынка.</w:t>
      </w:r>
    </w:p>
    <w:p w:rsidR="00F92EDE" w:rsidRDefault="00A16C38">
      <w:pPr>
        <w:spacing w:after="0"/>
        <w:jc w:val="both"/>
      </w:pPr>
      <w:bookmarkStart w:id="1162" w:name="z868"/>
      <w:r>
        <w:rPr>
          <w:color w:val="000000"/>
          <w:sz w:val="28"/>
        </w:rPr>
        <w:t>      7. Сведения об объемах производства, реализации товаров в Республике Казахстан, объемах экспорта и импорта товаров субъекта рынка (группы лиц) представляются за два финансовых года, предшествующих году подачи ходатайства, за текущий пер</w:t>
      </w:r>
      <w:r>
        <w:rPr>
          <w:color w:val="000000"/>
          <w:sz w:val="28"/>
        </w:rPr>
        <w:t>иод с начала года, а также представляется прогноз на три года, следующих за текущим периодом.</w:t>
      </w:r>
    </w:p>
    <w:bookmarkEnd w:id="116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случае, если субъект рынка осуществлял деятельность менее двух лет на момент подачи ходатайства, сведения и документы представляются за время с начала осу</w:t>
      </w:r>
      <w:r>
        <w:rPr>
          <w:color w:val="000000"/>
          <w:sz w:val="28"/>
        </w:rPr>
        <w:t>ществления деятельности субъекта рынка.</w:t>
      </w:r>
    </w:p>
    <w:p w:rsidR="00F92EDE" w:rsidRDefault="00A16C38">
      <w:pPr>
        <w:spacing w:after="0"/>
        <w:jc w:val="both"/>
      </w:pPr>
      <w:bookmarkStart w:id="1163" w:name="z869"/>
      <w:r>
        <w:rPr>
          <w:color w:val="000000"/>
          <w:sz w:val="28"/>
        </w:rPr>
        <w:t xml:space="preserve">      8. В рассмотрении ходатайства о даче согласия на экономическую концентрацию вправе принимать участие третьи лица, если решение антимонопольного органа может существенно затронуть их права, охраняемые настоящим </w:t>
      </w:r>
      <w:r>
        <w:rPr>
          <w:color w:val="000000"/>
          <w:sz w:val="28"/>
        </w:rPr>
        <w:t>Кодексом.</w:t>
      </w:r>
    </w:p>
    <w:bookmarkEnd w:id="116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Вопрос привлечения к участию в рассмотрении ходатайства о даче согласия на экономическую концентрацию третьих лиц решается антимонопольным органом, о чем уведомляется лицо, подавшее ходатайство.</w:t>
      </w:r>
    </w:p>
    <w:p w:rsidR="00F92EDE" w:rsidRDefault="00A16C38">
      <w:pPr>
        <w:spacing w:after="0"/>
      </w:pPr>
      <w:bookmarkStart w:id="1164" w:name="z204"/>
      <w:r>
        <w:rPr>
          <w:b/>
          <w:color w:val="000000"/>
        </w:rPr>
        <w:t xml:space="preserve"> Статья 204. Документация, прилагаемая к хода</w:t>
      </w:r>
      <w:r>
        <w:rPr>
          <w:b/>
          <w:color w:val="000000"/>
        </w:rPr>
        <w:t>тайству о даче согласия на экономическую концентрацию</w:t>
      </w:r>
    </w:p>
    <w:p w:rsidR="00F92EDE" w:rsidRDefault="00A16C38">
      <w:pPr>
        <w:spacing w:after="0"/>
        <w:jc w:val="both"/>
      </w:pPr>
      <w:bookmarkStart w:id="1165" w:name="z870"/>
      <w:bookmarkEnd w:id="1164"/>
      <w:r>
        <w:rPr>
          <w:color w:val="000000"/>
          <w:sz w:val="28"/>
        </w:rPr>
        <w:t>      1. Документация, необходимая для представления в антимонопольный орган ходатайства о даче согласия на экономическую концентрацию, предусмотренную подпунктом 1) пункта 1 статьи 201 настоящего Кодек</w:t>
      </w:r>
      <w:r>
        <w:rPr>
          <w:color w:val="000000"/>
          <w:sz w:val="28"/>
        </w:rPr>
        <w:t>са, включает:</w:t>
      </w:r>
    </w:p>
    <w:bookmarkEnd w:id="116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проект решения лица или уполномоченного органа о реорганизации субъекта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обоснование цели реорганизации субъекта рынка, включая планируемые изменения в видах деятельности или географии их деловых операций;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утв</w:t>
      </w:r>
      <w:r>
        <w:rPr>
          <w:color w:val="000000"/>
          <w:sz w:val="28"/>
        </w:rPr>
        <w:t>ержденные устав и учредительный договор создаваемого субъекта рынка или их проекты;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перечень сведений и условий передачи имущества, передаваемого создаваемому субъекту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по каждому из реорганизуемых субъектов рынка, а также каждому с</w:t>
      </w:r>
      <w:r>
        <w:rPr>
          <w:color w:val="000000"/>
          <w:sz w:val="28"/>
        </w:rPr>
        <w:t>убъекту рынка, входящему с реорганизуемыми субъектами рынка в одну группу лиц, указываются: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для физического лица – данные документа, удостоверяющего его личность, сведения о гражданстве, а также место жительства и юридический адрес;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наименовани</w:t>
      </w:r>
      <w:r>
        <w:rPr>
          <w:color w:val="000000"/>
          <w:sz w:val="28"/>
        </w:rPr>
        <w:t>е, юридический и фактический адреса;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размер уставного капитала и доля участия в уставном капитале;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виды акций;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список членов исполнительного органа, совета директоров (наблюдательного совета) с указанием должности, являющихся также чле</w:t>
      </w:r>
      <w:r>
        <w:rPr>
          <w:color w:val="000000"/>
          <w:sz w:val="28"/>
        </w:rPr>
        <w:t>нами исполнительного органа, совета директоров (наблюдательного совета) других субъектов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объем производства и реализации товаров, экспорта и импорта товаров в Республику Казахстан, производимых и реализуемых реорганизуемыми субъектами рынка</w:t>
      </w:r>
      <w:r>
        <w:rPr>
          <w:color w:val="000000"/>
          <w:sz w:val="28"/>
        </w:rPr>
        <w:t>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объем производства и реализации, экспорта и импорта в Республику Казахстан тех же или взаимозаменяемых товаров, производимых или реализуемых субъектами рынка, входящими в одну группу лиц с реорганизуемыми субъектами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прогноз произ</w:t>
      </w:r>
      <w:r>
        <w:rPr>
          <w:color w:val="000000"/>
          <w:sz w:val="28"/>
        </w:rPr>
        <w:t>водства и реализации тех же или взаимозаменяемых товаров в результате совершения данной сделки.</w:t>
      </w:r>
    </w:p>
    <w:p w:rsidR="00F92EDE" w:rsidRDefault="00A16C38">
      <w:pPr>
        <w:spacing w:after="0"/>
        <w:jc w:val="both"/>
      </w:pPr>
      <w:bookmarkStart w:id="1166" w:name="z871"/>
      <w:r>
        <w:rPr>
          <w:color w:val="000000"/>
          <w:sz w:val="28"/>
        </w:rPr>
        <w:t>      2. Перечень документов и сведений, необходимых для подачи в антимонопольный орган ходатайства о даче согласия на экономическую концентрацию, предусмотренн</w:t>
      </w:r>
      <w:r>
        <w:rPr>
          <w:color w:val="000000"/>
          <w:sz w:val="28"/>
        </w:rPr>
        <w:t>ую подпунктом 2) пункта 1 статьи 201 настоящего Кодекса:</w:t>
      </w:r>
    </w:p>
    <w:bookmarkEnd w:id="116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договор или проект договора либо иной документ, подтверждающий совершение сделки;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по приобретателю и по каждому субъекту рынка, входящему с приобретателем в одну группу лиц, </w:t>
      </w:r>
      <w:r>
        <w:rPr>
          <w:color w:val="000000"/>
          <w:sz w:val="28"/>
        </w:rPr>
        <w:t>указываются: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для физического лица – данные документа, удостоверяющего его личность, сведения о гражданстве, а также место жительства и юридический адрес;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наименование, юридический и фактический адреса;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размер уставного капитала и доля уча</w:t>
      </w:r>
      <w:r>
        <w:rPr>
          <w:color w:val="000000"/>
          <w:sz w:val="28"/>
        </w:rPr>
        <w:t>стия в уставном капитале;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виды акций;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объем производства и реализации, экспорта и импорта в Республику Казахстан товаров, аналогичных товарам или взаимозаменяемым товарам, производимым или реализуемым субъектом рынка, в отношении которого совер</w:t>
      </w:r>
      <w:r>
        <w:rPr>
          <w:color w:val="000000"/>
          <w:sz w:val="28"/>
        </w:rPr>
        <w:t>шаются действия, предусмотренные подпунктом 2) пункта 1 статьи 201 настоящего Кодекса;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3) список членов исполнительного органа, совета директоров (наблюдательного совета) с указанием должности, являющихся также членами исполнительного органа, совета </w:t>
      </w:r>
      <w:r>
        <w:rPr>
          <w:color w:val="000000"/>
          <w:sz w:val="28"/>
        </w:rPr>
        <w:t>директоров (наблюдательного совета) других субъектов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объем производства и реализации, экспорта и импорта товаров в Республику Казахстан субъекта рынка, в отношении которого совершаются действия, предусмотренные подпунктом 2) пункта 1 статьи</w:t>
      </w:r>
      <w:r>
        <w:rPr>
          <w:color w:val="000000"/>
          <w:sz w:val="28"/>
        </w:rPr>
        <w:t xml:space="preserve"> 201 настоящего Кодекса;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объем производства и реализации, экспорта и импорта в Республику Казахстан тех же или взаимозаменяемых товаров, производимых или реализуемых субъектами рынка, находящимися под прямым или косвенным контролем субъекта рынка,</w:t>
      </w:r>
      <w:r>
        <w:rPr>
          <w:color w:val="000000"/>
          <w:sz w:val="28"/>
        </w:rPr>
        <w:t xml:space="preserve"> в отношении которого совершаются действия, предусмотренные подпунктом 2) пункта 1 статьи 201 настоящего Кодекса;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сведения о правах, которые после совершения сделки получит приобретатель по отношению к субъекту рынка и (или) его группе лиц, в отно</w:t>
      </w:r>
      <w:r>
        <w:rPr>
          <w:color w:val="000000"/>
          <w:sz w:val="28"/>
        </w:rPr>
        <w:t>шении которых совершаются действия, предусмотренные подпунктом 2) пункта 1 статьи 201 настоящего Кодекса, в том числе количество и цена размещения акций (долей участия в уставном капитале, паев) субъекта рынка, которыми будет распоряжаться приобретатель по</w:t>
      </w:r>
      <w:r>
        <w:rPr>
          <w:color w:val="000000"/>
          <w:sz w:val="28"/>
        </w:rPr>
        <w:t>сле совершения сделки, а также их доля в процентах от общего числа акций (долей участия в уставном капитале, паев) с правом голоса субъекта рынка и их доля в процентах от уставного капитала субъекта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7) прогноз производства и реализации тех же </w:t>
      </w:r>
      <w:r>
        <w:rPr>
          <w:color w:val="000000"/>
          <w:sz w:val="28"/>
        </w:rPr>
        <w:t>или взаимозаменяемых товаров в результате совершения данной сделки.</w:t>
      </w:r>
    </w:p>
    <w:p w:rsidR="00F92EDE" w:rsidRDefault="00A16C38">
      <w:pPr>
        <w:spacing w:after="0"/>
        <w:jc w:val="both"/>
      </w:pPr>
      <w:bookmarkStart w:id="1167" w:name="z872"/>
      <w:r>
        <w:rPr>
          <w:color w:val="000000"/>
          <w:sz w:val="28"/>
        </w:rPr>
        <w:t xml:space="preserve">      3. Перечень документов, необходимых для подачи в антимонопольный орган ходатайства о даче согласия на экономическую концентрацию, предусмотренную подпунктом 3) пункта 1 статьи 201 </w:t>
      </w:r>
      <w:r>
        <w:rPr>
          <w:color w:val="000000"/>
          <w:sz w:val="28"/>
        </w:rPr>
        <w:t>настоящего Кодекса:</w:t>
      </w:r>
    </w:p>
    <w:bookmarkEnd w:id="116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договор или проект договора;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по приобретателю и каждому субъекту рынка, входящему с приобретателем в одну группу лиц, указываются: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для физического лица – данные документа, удостоверяющего его личность, сведения о</w:t>
      </w:r>
      <w:r>
        <w:rPr>
          <w:color w:val="000000"/>
          <w:sz w:val="28"/>
        </w:rPr>
        <w:t xml:space="preserve"> гражданстве, а также место жительства и юридический адрес;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наименование, юридический и фактический адреса;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размер уставного капитала и доля участия в уставном капитале;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виды акций;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объем производства и реализации, экспорта и импорт</w:t>
      </w:r>
      <w:r>
        <w:rPr>
          <w:color w:val="000000"/>
          <w:sz w:val="28"/>
        </w:rPr>
        <w:t>а в Республику Казахстан тех же или взаимозаменяемых товаров, которые будут производиться с использованием приобретаемого имущества;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перечень имущества, составляющего предмет сделки, с указанием балансовой стоимости;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сведения о том, для в</w:t>
      </w:r>
      <w:r>
        <w:rPr>
          <w:color w:val="000000"/>
          <w:sz w:val="28"/>
        </w:rPr>
        <w:t>ыпуска каких товаров использовалось и будет использоваться получаемое имущество, с указанием видов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прогноз производства и реализации товаров с использованием получаемого имущества с указанием видов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прогноз производства и</w:t>
      </w:r>
      <w:r>
        <w:rPr>
          <w:color w:val="000000"/>
          <w:sz w:val="28"/>
        </w:rPr>
        <w:t xml:space="preserve"> реализации тех же или взаимозаменяемых товаров в результате совершения данной сделки.</w:t>
      </w:r>
    </w:p>
    <w:p w:rsidR="00F92EDE" w:rsidRDefault="00A16C38">
      <w:pPr>
        <w:spacing w:after="0"/>
        <w:jc w:val="both"/>
      </w:pPr>
      <w:bookmarkStart w:id="1168" w:name="z873"/>
      <w:r>
        <w:rPr>
          <w:color w:val="000000"/>
          <w:sz w:val="28"/>
        </w:rPr>
        <w:t>      4. Иностранное юридическое лицо, помимо информации, предоставляемой в соответствии с настоящей статьей, дополнительно предоставляет:</w:t>
      </w:r>
    </w:p>
    <w:bookmarkEnd w:id="116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нотариально засвидете</w:t>
      </w:r>
      <w:r>
        <w:rPr>
          <w:color w:val="000000"/>
          <w:sz w:val="28"/>
        </w:rPr>
        <w:t>льствованную выписку из торгового реестра страны происхождения или иного эквивалентного документа, подтверждающего его юридический статус, в соответствии с законодательством страны его места нахождения;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сведения об учетной регистрации филиала или </w:t>
      </w:r>
      <w:r>
        <w:rPr>
          <w:color w:val="000000"/>
          <w:sz w:val="28"/>
        </w:rPr>
        <w:t>представительства и копию положения о филиале или представительстве, если иностранное юридическое лицо имеет зарегистрированные в Республике Казахстан филиал или представительство;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информацию с перечислением видов товаров, производимых и (или) реа</w:t>
      </w:r>
      <w:r>
        <w:rPr>
          <w:color w:val="000000"/>
          <w:sz w:val="28"/>
        </w:rPr>
        <w:t>лизуемых в Республике Казахстан филиалом или представительством, если иностранное юридическое лицо или субъект рынка с иностранным участием – приобретатель имеет в Республике Казахстан филиал или представительство.</w:t>
      </w:r>
    </w:p>
    <w:p w:rsidR="00F92EDE" w:rsidRDefault="00A16C38">
      <w:pPr>
        <w:spacing w:after="0"/>
        <w:jc w:val="both"/>
      </w:pPr>
      <w:bookmarkStart w:id="1169" w:name="z874"/>
      <w:r>
        <w:rPr>
          <w:color w:val="000000"/>
          <w:sz w:val="28"/>
        </w:rPr>
        <w:t>      5. В случае, предусмотренном пункто</w:t>
      </w:r>
      <w:r>
        <w:rPr>
          <w:color w:val="000000"/>
          <w:sz w:val="28"/>
        </w:rPr>
        <w:t>м 3 статьи 200 настоящего Кодекса, ходатайство о даче согласия на экономическую концентрацию подается лицом, приобретающим соответствующие права, с представлением перечня документов и сведений, предусмотренных статьей 207 настоящего Кодекса.</w:t>
      </w:r>
    </w:p>
    <w:p w:rsidR="00F92EDE" w:rsidRDefault="00A16C38">
      <w:pPr>
        <w:spacing w:after="0"/>
        <w:jc w:val="both"/>
      </w:pPr>
      <w:bookmarkStart w:id="1170" w:name="z875"/>
      <w:bookmarkEnd w:id="1169"/>
      <w:r>
        <w:rPr>
          <w:color w:val="000000"/>
          <w:sz w:val="28"/>
        </w:rPr>
        <w:t xml:space="preserve">       6. </w:t>
      </w:r>
      <w:r>
        <w:rPr>
          <w:color w:val="000000"/>
          <w:sz w:val="28"/>
        </w:rPr>
        <w:t>Исключен Законом РК от 28.12.2016 № 34-VI (вводится в действие с 01.01.2017).</w:t>
      </w:r>
    </w:p>
    <w:bookmarkEnd w:id="1170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204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</w:pPr>
      <w:bookmarkStart w:id="1171" w:name="z205"/>
      <w:r>
        <w:rPr>
          <w:b/>
          <w:color w:val="000000"/>
        </w:rPr>
        <w:t xml:space="preserve"> Статья 205. Сроки рассмотрения ходатайства о даче согласия</w:t>
      </w:r>
      <w:r>
        <w:rPr>
          <w:b/>
          <w:color w:val="000000"/>
        </w:rPr>
        <w:t xml:space="preserve"> на экономическую концентрацию</w:t>
      </w:r>
    </w:p>
    <w:p w:rsidR="00F92EDE" w:rsidRDefault="00A16C38">
      <w:pPr>
        <w:spacing w:after="0"/>
        <w:jc w:val="both"/>
      </w:pPr>
      <w:bookmarkStart w:id="1172" w:name="z876"/>
      <w:bookmarkEnd w:id="1171"/>
      <w:r>
        <w:rPr>
          <w:color w:val="000000"/>
          <w:sz w:val="28"/>
        </w:rPr>
        <w:t xml:space="preserve">      1. Антимонопольный орган обязан в течение десяти календарных дней со дня получения ходатайства проверить полноту представленных материалов и в письменном виде уведомить лицо, подавшее ходатайство, о принятии или отказе </w:t>
      </w:r>
      <w:r>
        <w:rPr>
          <w:color w:val="000000"/>
          <w:sz w:val="28"/>
        </w:rPr>
        <w:t>в принятии ходатайства к рассмотрению.</w:t>
      </w:r>
    </w:p>
    <w:p w:rsidR="00F92EDE" w:rsidRDefault="00A16C38">
      <w:pPr>
        <w:spacing w:after="0"/>
        <w:jc w:val="both"/>
      </w:pPr>
      <w:bookmarkStart w:id="1173" w:name="z877"/>
      <w:bookmarkEnd w:id="1172"/>
      <w:r>
        <w:rPr>
          <w:color w:val="000000"/>
          <w:sz w:val="28"/>
        </w:rPr>
        <w:t>      2. Срок рассмотрения ходатайства о даче согласия на экономическую концентрацию не должен превышать тридцать календарных дней с момента принятия ходатайства к рассмотрению.</w:t>
      </w:r>
    </w:p>
    <w:p w:rsidR="00F92EDE" w:rsidRDefault="00A16C38">
      <w:pPr>
        <w:spacing w:after="0"/>
        <w:jc w:val="both"/>
      </w:pPr>
      <w:bookmarkStart w:id="1174" w:name="z878"/>
      <w:bookmarkEnd w:id="1173"/>
      <w:r>
        <w:rPr>
          <w:color w:val="000000"/>
          <w:sz w:val="28"/>
        </w:rPr>
        <w:t xml:space="preserve">      3. Срок рассмотрения ходатайства </w:t>
      </w:r>
      <w:r>
        <w:rPr>
          <w:color w:val="000000"/>
          <w:sz w:val="28"/>
        </w:rPr>
        <w:t>приостанавливается в случае невозможности рассмотрения ходатайства до принятия решения антимонопольным органом или судом по указанному или связанному с ним другому ходатайству, о чем антимонопольный орган в течение трех рабочих дней с момента принятия тако</w:t>
      </w:r>
      <w:r>
        <w:rPr>
          <w:color w:val="000000"/>
          <w:sz w:val="28"/>
        </w:rPr>
        <w:t>го решения обязан в письменном виде уведомить лицо, подавшее ходатайство.</w:t>
      </w:r>
    </w:p>
    <w:p w:rsidR="00F92EDE" w:rsidRDefault="00A16C38">
      <w:pPr>
        <w:spacing w:after="0"/>
        <w:jc w:val="both"/>
      </w:pPr>
      <w:bookmarkStart w:id="1175" w:name="z879"/>
      <w:bookmarkEnd w:id="1174"/>
      <w:r>
        <w:rPr>
          <w:color w:val="000000"/>
          <w:sz w:val="28"/>
        </w:rPr>
        <w:t>      4. В ходе рассмотрения ходатайства антимонопольный орган вправе запросить в сроки, которые не могут быть менее пяти рабочих дней, от субъекта рынка и (или) государственного орг</w:t>
      </w:r>
      <w:r>
        <w:rPr>
          <w:color w:val="000000"/>
          <w:sz w:val="28"/>
        </w:rPr>
        <w:t>ана дополнительные сведения и (или) документы, необходимые для принятия решения.</w:t>
      </w:r>
    </w:p>
    <w:p w:rsidR="00F92EDE" w:rsidRDefault="00A16C38">
      <w:pPr>
        <w:spacing w:after="0"/>
        <w:jc w:val="both"/>
      </w:pPr>
      <w:bookmarkStart w:id="1176" w:name="z880"/>
      <w:bookmarkEnd w:id="1175"/>
      <w:r>
        <w:rPr>
          <w:color w:val="000000"/>
          <w:sz w:val="28"/>
        </w:rPr>
        <w:t>      5. На период предоставления дополнительных сведений и (или) документов, а также при проведении анализа состояния конкуренции на товарных рынках срок рассмотрения ходатай</w:t>
      </w:r>
      <w:r>
        <w:rPr>
          <w:color w:val="000000"/>
          <w:sz w:val="28"/>
        </w:rPr>
        <w:t>ства приостанавливается, о чем антимонопольный орган в течение трех рабочих дней с момента принятия такого решения обязан в письменном виде уведомить лицо, подавшее ходатайство.</w:t>
      </w:r>
    </w:p>
    <w:bookmarkEnd w:id="117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Проведение анализа состояния конкуренции на товарных рынках при совершен</w:t>
      </w:r>
      <w:r>
        <w:rPr>
          <w:color w:val="000000"/>
          <w:sz w:val="28"/>
        </w:rPr>
        <w:t>ии экономической концентрации требуется в случае, если лица, участвующие в сделке (группа лиц), осуществляют деятельность по реализации аналогичных или взаимозаменяемых товаров и (или) наличии признаков ограничения конкуренции.</w:t>
      </w:r>
    </w:p>
    <w:p w:rsidR="00F92EDE" w:rsidRDefault="00A16C38">
      <w:pPr>
        <w:spacing w:after="0"/>
        <w:jc w:val="both"/>
      </w:pPr>
      <w:bookmarkStart w:id="1177" w:name="z881"/>
      <w:r>
        <w:rPr>
          <w:color w:val="000000"/>
          <w:sz w:val="28"/>
        </w:rPr>
        <w:t>      6. Антимонопольный орг</w:t>
      </w:r>
      <w:r>
        <w:rPr>
          <w:color w:val="000000"/>
          <w:sz w:val="28"/>
        </w:rPr>
        <w:t>ан возобновляет рассмотрение ходатайства о даче согласия на экономическую концентрацию после представления дополнительных сведений и (или) документов субъектом рынка и (или) государственными органами, о чем обязан в течение трех рабочих дней в письменном в</w:t>
      </w:r>
      <w:r>
        <w:rPr>
          <w:color w:val="000000"/>
          <w:sz w:val="28"/>
        </w:rPr>
        <w:t>иде уведомить лицо, подавшее ходатайство. Со дня возобновления рассмотрения ходатайства о даче согласия на экономическую концентрацию течение срока рассмотрения продолжается.</w:t>
      </w:r>
    </w:p>
    <w:bookmarkEnd w:id="1177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205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</w:pPr>
      <w:bookmarkStart w:id="1178" w:name="z206"/>
      <w:r>
        <w:rPr>
          <w:b/>
          <w:color w:val="000000"/>
        </w:rPr>
        <w:t xml:space="preserve"> Статья 206. Порядок уведомления антимонопольного органа о совершенной экономической концентрации</w:t>
      </w:r>
    </w:p>
    <w:bookmarkEnd w:id="117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Субъекты рынка, совершившие сделки, предусмотренные подпунктами 4) и 5) пункта 1 статьи 201 настоящего Кодекса, ув</w:t>
      </w:r>
      <w:r>
        <w:rPr>
          <w:color w:val="000000"/>
          <w:sz w:val="28"/>
        </w:rPr>
        <w:t>едомляют антимонопольный орган в срок, установленный частью второй пункта 8 статьи 201 настоящего Кодекса.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Письменное уведомление о совершенной экономической концентрации может быть передано как непосредственно в антимонопольный орган, так и через уч</w:t>
      </w:r>
      <w:r>
        <w:rPr>
          <w:color w:val="000000"/>
          <w:sz w:val="28"/>
        </w:rPr>
        <w:t>реждения связи.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Антимонопольный орган должен быть уведомлен: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физическим лицом, которое входит в состав исполнительных органов, советов директоров, наблюдательных советов или других органов управления двух и более субъектов рынка, при условии</w:t>
      </w:r>
      <w:r>
        <w:rPr>
          <w:color w:val="000000"/>
          <w:sz w:val="28"/>
        </w:rPr>
        <w:t xml:space="preserve"> определения указанным физическим лицом условий ведения их предпринимательской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субъектом рынка, приобретающим права (в том числе на основании договора о доверительном управлении, договора о совместной деятельности, договора поручения</w:t>
      </w:r>
      <w:r>
        <w:rPr>
          <w:color w:val="000000"/>
          <w:sz w:val="28"/>
        </w:rPr>
        <w:t>), позволяющие давать обязательные для исполнения указания другому субъекту рынка при ведении им предпринимательской деятельности либо осуществлять функции его исполнительного органа.</w:t>
      </w:r>
    </w:p>
    <w:p w:rsidR="00F92EDE" w:rsidRDefault="00A16C38">
      <w:pPr>
        <w:spacing w:after="0"/>
      </w:pPr>
      <w:bookmarkStart w:id="1179" w:name="z207"/>
      <w:r>
        <w:rPr>
          <w:b/>
          <w:color w:val="000000"/>
        </w:rPr>
        <w:t xml:space="preserve"> Статья 207. Документация, прилагаемая к уведомлению (ходатайству) в ант</w:t>
      </w:r>
      <w:r>
        <w:rPr>
          <w:b/>
          <w:color w:val="000000"/>
        </w:rPr>
        <w:t>имонопольный орган о совершенной (планируемой) экономической концентрации</w:t>
      </w:r>
    </w:p>
    <w:p w:rsidR="00F92EDE" w:rsidRDefault="00A16C38">
      <w:pPr>
        <w:spacing w:after="0"/>
        <w:jc w:val="both"/>
      </w:pPr>
      <w:bookmarkStart w:id="1180" w:name="z882"/>
      <w:bookmarkEnd w:id="1179"/>
      <w:r>
        <w:rPr>
          <w:color w:val="000000"/>
          <w:sz w:val="28"/>
        </w:rPr>
        <w:t>      1. Перечень документов и сведений, необходимых для направления (подачи) уведомления (ходатайства) в антимонопольный орган о совершенной (планируемой) экономической концентрации</w:t>
      </w:r>
      <w:r>
        <w:rPr>
          <w:color w:val="000000"/>
          <w:sz w:val="28"/>
        </w:rPr>
        <w:t>, предусмотренной подпунктом 4) пункта 1 статьи 201 настоящего Кодекса:</w:t>
      </w:r>
    </w:p>
    <w:bookmarkEnd w:id="118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копия договора (проект договора), заверенная (заверенный) юридическим лицом, либо иной документ, подтверждающий совершение (намерение совершить) сделки (сделку);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по п</w:t>
      </w:r>
      <w:r>
        <w:rPr>
          <w:color w:val="000000"/>
          <w:sz w:val="28"/>
        </w:rPr>
        <w:t>риобретателю и каждому субъекту рынка, входящему с приобретателем в одну группу лиц, указываются: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для физического лица – данные документа, удостоверяющего его личность, сведения о гражданстве, а также место жительства и юридический адрес;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наиме</w:t>
      </w:r>
      <w:r>
        <w:rPr>
          <w:color w:val="000000"/>
          <w:sz w:val="28"/>
        </w:rPr>
        <w:t>нование, юридический и фактический адреса;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размер уставного капитала и доля участия;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виды акций;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объем производства и реализации, экспорта и импорта в Республику Казахстан товаров, аналогичных товарам или взаимозаменяемым товарам, </w:t>
      </w:r>
      <w:r>
        <w:rPr>
          <w:color w:val="000000"/>
          <w:sz w:val="28"/>
        </w:rPr>
        <w:t>производимым или реализуемым субъектом рынка, в отношении которого совершаются действия, предусмотренные подпунктом 4) пункта 1 статьи 201 настоящего Кодекса;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список членов исполнительного органа, совета директоров (наблюдательного совета) с указа</w:t>
      </w:r>
      <w:r>
        <w:rPr>
          <w:color w:val="000000"/>
          <w:sz w:val="28"/>
        </w:rPr>
        <w:t>нием должности, являющихся также членами исполнительного органа, совета директоров (наблюдательного совета) других субъектов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объем производства и реализации, экспорта и импорта товаров в Республику Казахстан субъекта рынка, в отношении кото</w:t>
      </w:r>
      <w:r>
        <w:rPr>
          <w:color w:val="000000"/>
          <w:sz w:val="28"/>
        </w:rPr>
        <w:t>рого совершаются действия, предусмотренные подпунктом 4) пункта 1 статьи 201 настоящего Кодекса;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5) объем производства и реализации, экспорта и импорта в Республику Казахстан тех же или взаимозаменяемых товаров, производимых или реализуемых </w:t>
      </w:r>
      <w:r>
        <w:rPr>
          <w:color w:val="000000"/>
          <w:sz w:val="28"/>
        </w:rPr>
        <w:t>субъектами рынка, находящимися под прямым или косвенным контролем субъекта рынка, в отношении которого совершаются действия, предусмотренные подпунктом 4) пункта 1 статьи 201 настоящего Кодекса;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сведения о правах, которые после совершения сделки п</w:t>
      </w:r>
      <w:r>
        <w:rPr>
          <w:color w:val="000000"/>
          <w:sz w:val="28"/>
        </w:rPr>
        <w:t>олучит приобретатель по отношению к субъекту рынка и (или) его группе лиц, в отношении которых совершаются действия, предусмотренные подпунктом 4) пункта 1 статьи 201 настоящего Кодекса, в том числе количество и цена размещения акций (долей участия в устав</w:t>
      </w:r>
      <w:r>
        <w:rPr>
          <w:color w:val="000000"/>
          <w:sz w:val="28"/>
        </w:rPr>
        <w:t>ном капитале, паев) субъекта рынка, которыми будет распоряжаться приобретатель после совершения сделки, а также их доля в процентах от общего числа акций (долей участия в уставном капитале, паев) с правом голоса субъекта рынка и их доля в процентах от уста</w:t>
      </w:r>
      <w:r>
        <w:rPr>
          <w:color w:val="000000"/>
          <w:sz w:val="28"/>
        </w:rPr>
        <w:t>вного капитала субъекта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прогноз производства и реализации тех же или взаимозаменяемых товаров в результате совершения данной сделки.</w:t>
      </w:r>
    </w:p>
    <w:p w:rsidR="00F92EDE" w:rsidRDefault="00A16C38">
      <w:pPr>
        <w:spacing w:after="0"/>
        <w:jc w:val="both"/>
      </w:pPr>
      <w:bookmarkStart w:id="1181" w:name="z883"/>
      <w:r>
        <w:rPr>
          <w:color w:val="000000"/>
          <w:sz w:val="28"/>
        </w:rPr>
        <w:t>      2. Перечень документов и сведений, необходимых для направления (подачи) уведомления (ходатайства) в а</w:t>
      </w:r>
      <w:r>
        <w:rPr>
          <w:color w:val="000000"/>
          <w:sz w:val="28"/>
        </w:rPr>
        <w:t>нтимонопольный орган о совершенной (планируемой) экономической концентрации, предусмотренной подпунктом 5) пункта 1 статьи 201 настоящего Кодекса:</w:t>
      </w:r>
    </w:p>
    <w:bookmarkEnd w:id="118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сведения о физическом лице, участие которого предполагается в исполнительных органах, советах директ</w:t>
      </w:r>
      <w:r>
        <w:rPr>
          <w:color w:val="000000"/>
          <w:sz w:val="28"/>
        </w:rPr>
        <w:t>оров, наблюдательных советах и других органах управления двух и более субъектов рынка: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данные документа, удостоверяющего личность, сведения о гражданстве, месте работы, занимаемой должности, позволяющие определять условия ведения предпринимательской </w:t>
      </w:r>
      <w:r>
        <w:rPr>
          <w:color w:val="000000"/>
          <w:sz w:val="28"/>
        </w:rPr>
        <w:t>деятельности в данных субъектах с указанием полномочий;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перечень юридических лиц, в которых лицо, направляющее (подающее) уведомление (ходатайство), определяет условия ведения предпринимательской деятельности с указанием полномочий;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наименов</w:t>
      </w:r>
      <w:r>
        <w:rPr>
          <w:color w:val="000000"/>
          <w:sz w:val="28"/>
        </w:rPr>
        <w:t>ание юридического лица (группы лиц) и органа управления, в которые назначается или избирается лицо, направляющее (подающее) уведомление (ходатайство);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наименование должности в субъектах рынка, в исполнительные органы, советы директоров, наблюдател</w:t>
      </w:r>
      <w:r>
        <w:rPr>
          <w:color w:val="000000"/>
          <w:sz w:val="28"/>
        </w:rPr>
        <w:t>ьные советы и другие органы управления которых планируется вхождение лица, направляющего (подающего) уведомление (ходатайство);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перечень прав, позволяющих лицу, направляющему (подающему) уведомление (ходатайство), определять условия ведения предпр</w:t>
      </w:r>
      <w:r>
        <w:rPr>
          <w:color w:val="000000"/>
          <w:sz w:val="28"/>
        </w:rPr>
        <w:t>инимательской деятельности в субъектах рынка, в исполнительные органы, советы директоров, наблюдательные советы и другие органы управления которых планируется вхождение данного лица;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по каждому субъекту рынка и группе лиц, в которых лицо, направля</w:t>
      </w:r>
      <w:r>
        <w:rPr>
          <w:color w:val="000000"/>
          <w:sz w:val="28"/>
        </w:rPr>
        <w:t>ющее (подающее) уведомление (ходатайство), определяет условия ведения предпринимательской деятельности, указываются: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наименование субъекта рынка, юридический и фактический адреса;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объем производства, реализации, экспорта и импорта товаров в Рес</w:t>
      </w:r>
      <w:r>
        <w:rPr>
          <w:color w:val="000000"/>
          <w:sz w:val="28"/>
        </w:rPr>
        <w:t>публику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по субъекту рынка, в котором планируется участие лица, направляющего (подающего) уведомление (ходатайство), а также группе лиц, в которую входит данное лицо, указываются: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наименование субъекта рынка, юридический и фактичес</w:t>
      </w:r>
      <w:r>
        <w:rPr>
          <w:color w:val="000000"/>
          <w:sz w:val="28"/>
        </w:rPr>
        <w:t>кий адреса;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объем производства, реализации, экспорта и импорта тех же или взаимозаменяемых товаров в Республику Казахстан, производимых и реализуемых субъектом рынка и группой лиц, в которых лицо, направляющее (подающее) уведомление (ходатайство), оп</w:t>
      </w:r>
      <w:r>
        <w:rPr>
          <w:color w:val="000000"/>
          <w:sz w:val="28"/>
        </w:rPr>
        <w:t>ределяет условия ведения предпринимательской деятельности.</w:t>
      </w:r>
    </w:p>
    <w:p w:rsidR="00F92EDE" w:rsidRDefault="00A16C38">
      <w:pPr>
        <w:spacing w:after="0"/>
      </w:pPr>
      <w:bookmarkStart w:id="1182" w:name="z208"/>
      <w:r>
        <w:rPr>
          <w:b/>
          <w:color w:val="000000"/>
        </w:rPr>
        <w:t xml:space="preserve"> Статья 208. Решение по ходатайству о согласии на экономическую концентрацию</w:t>
      </w:r>
    </w:p>
    <w:p w:rsidR="00F92EDE" w:rsidRDefault="00A16C38">
      <w:pPr>
        <w:spacing w:after="0"/>
        <w:jc w:val="both"/>
      </w:pPr>
      <w:bookmarkStart w:id="1183" w:name="z884"/>
      <w:bookmarkEnd w:id="1182"/>
      <w:r>
        <w:rPr>
          <w:color w:val="000000"/>
          <w:sz w:val="28"/>
        </w:rPr>
        <w:t>      1. По результатам рассмотрения ходатайства о согласии на экономическую концентрацию антимонопольным органом приним</w:t>
      </w:r>
      <w:r>
        <w:rPr>
          <w:color w:val="000000"/>
          <w:sz w:val="28"/>
        </w:rPr>
        <w:t>ается одно из следующих решений:</w:t>
      </w:r>
    </w:p>
    <w:bookmarkEnd w:id="118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 согласии на экономическую концентрацию;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 запрете на экономическую концентрацию с мотивированным заключением.</w:t>
      </w:r>
    </w:p>
    <w:p w:rsidR="00F92EDE" w:rsidRDefault="00A16C38">
      <w:pPr>
        <w:spacing w:after="0"/>
        <w:jc w:val="both"/>
      </w:pPr>
      <w:bookmarkStart w:id="1184" w:name="z885"/>
      <w:r>
        <w:rPr>
          <w:color w:val="000000"/>
          <w:sz w:val="28"/>
        </w:rPr>
        <w:t>      2. Решение антимонопольного органа о согласии на экономическую концентрацию или запрете</w:t>
      </w:r>
      <w:r>
        <w:rPr>
          <w:color w:val="000000"/>
          <w:sz w:val="28"/>
        </w:rPr>
        <w:t xml:space="preserve"> экономической концентрации оформляется актом антимонопольного органа и в течение трех рабочих дней со дня принятия такого решения направляется лицу, подавшему ходатайство, а в отношении финансовых организаций и уполномоченному органу по регулированию, кон</w:t>
      </w:r>
      <w:r>
        <w:rPr>
          <w:color w:val="000000"/>
          <w:sz w:val="28"/>
        </w:rPr>
        <w:t>тролю и надзору финансового рынка и финансовых организаций.</w:t>
      </w:r>
    </w:p>
    <w:p w:rsidR="00F92EDE" w:rsidRDefault="00A16C38">
      <w:pPr>
        <w:spacing w:after="0"/>
        <w:jc w:val="both"/>
      </w:pPr>
      <w:bookmarkStart w:id="1185" w:name="z886"/>
      <w:bookmarkEnd w:id="1184"/>
      <w:r>
        <w:rPr>
          <w:color w:val="000000"/>
          <w:sz w:val="28"/>
        </w:rPr>
        <w:t>      3. Согласие антимонопольного органа на экономическую концентрацию может быть обусловлено выполнением участниками экономической концентрации определенных требований и обязательств, которые ус</w:t>
      </w:r>
      <w:r>
        <w:rPr>
          <w:color w:val="000000"/>
          <w:sz w:val="28"/>
        </w:rPr>
        <w:t>траняют или смягчают отрицательное влияние экономической концентрации на конкуренцию.</w:t>
      </w:r>
    </w:p>
    <w:bookmarkEnd w:id="118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Такие условия и обязательства могут касаться, в том числе, ограничения по управлению, пользованию или распоряжению имуществом.</w:t>
      </w:r>
    </w:p>
    <w:p w:rsidR="00F92EDE" w:rsidRDefault="00A16C38">
      <w:pPr>
        <w:spacing w:after="0"/>
        <w:jc w:val="both"/>
      </w:pPr>
      <w:bookmarkStart w:id="1186" w:name="z887"/>
      <w:r>
        <w:rPr>
          <w:color w:val="000000"/>
          <w:sz w:val="28"/>
        </w:rPr>
        <w:t>      4. Экономическая концентрация д</w:t>
      </w:r>
      <w:r>
        <w:rPr>
          <w:color w:val="000000"/>
          <w:sz w:val="28"/>
        </w:rPr>
        <w:t>олжна быть осуществлена в течение года со дня принятия решения антимонопольным органом о предоставлении согласия на экономическую концентрацию. Если экономическая концентрация в установленный срок не осуществлена, участники экономической концентрации подаю</w:t>
      </w:r>
      <w:r>
        <w:rPr>
          <w:color w:val="000000"/>
          <w:sz w:val="28"/>
        </w:rPr>
        <w:t>т новое ходатайство о предоставлении разрешения на экономическую концентрацию.</w:t>
      </w:r>
    </w:p>
    <w:p w:rsidR="00F92EDE" w:rsidRDefault="00A16C38">
      <w:pPr>
        <w:spacing w:after="0"/>
        <w:jc w:val="both"/>
      </w:pPr>
      <w:bookmarkStart w:id="1187" w:name="z888"/>
      <w:bookmarkEnd w:id="1186"/>
      <w:r>
        <w:rPr>
          <w:color w:val="000000"/>
          <w:sz w:val="28"/>
        </w:rPr>
        <w:t>      5. Антимонопольный орган по собственной инициативе либо заявлению заинтересованного лица пересматривает свое решение о согласии или запрете на экономическую концентрацию в</w:t>
      </w:r>
      <w:r>
        <w:rPr>
          <w:color w:val="000000"/>
          <w:sz w:val="28"/>
        </w:rPr>
        <w:t xml:space="preserve"> случаях:</w:t>
      </w:r>
    </w:p>
    <w:bookmarkEnd w:id="118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если в течение трех лет после принятия решения стали известны обстоятельства, на основании которых в принятии данного решения должно было быть отказано;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если решение было принято на основании недостоверной информации, предоставл</w:t>
      </w:r>
      <w:r>
        <w:rPr>
          <w:color w:val="000000"/>
          <w:sz w:val="28"/>
        </w:rPr>
        <w:t>енной лицом, подавшим ходатайство об осуществлении экономической концентрации, что привело к принятию незаконного решения;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невыполнения участниками экономической концентрации требований и обязательств, которыми было обусловлено решение антимонопол</w:t>
      </w:r>
      <w:r>
        <w:rPr>
          <w:color w:val="000000"/>
          <w:sz w:val="28"/>
        </w:rPr>
        <w:t>ьного органа.</w:t>
      </w:r>
    </w:p>
    <w:p w:rsidR="00F92EDE" w:rsidRDefault="00A16C38">
      <w:pPr>
        <w:spacing w:after="0"/>
        <w:jc w:val="both"/>
      </w:pPr>
      <w:bookmarkStart w:id="1188" w:name="z889"/>
      <w:r>
        <w:rPr>
          <w:color w:val="000000"/>
          <w:sz w:val="28"/>
        </w:rPr>
        <w:t>      6. По результатам пересмотра решения антимонопольный орган:</w:t>
      </w:r>
    </w:p>
    <w:bookmarkEnd w:id="118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оставляет решение без изменений;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изменяет решение;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отменяет решение;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принимает новое решение.</w:t>
      </w:r>
    </w:p>
    <w:p w:rsidR="00F92EDE" w:rsidRDefault="00A16C38">
      <w:pPr>
        <w:spacing w:after="0"/>
        <w:jc w:val="both"/>
      </w:pPr>
      <w:bookmarkStart w:id="1189" w:name="z890"/>
      <w:r>
        <w:rPr>
          <w:color w:val="000000"/>
          <w:sz w:val="28"/>
        </w:rPr>
        <w:t xml:space="preserve">      7. В случае, если по результатам </w:t>
      </w:r>
      <w:r>
        <w:rPr>
          <w:color w:val="000000"/>
          <w:sz w:val="28"/>
        </w:rPr>
        <w:t>пересмотра решения антимонопольный орган принимает решение об отмене согласия на экономическую концентрацию, государственная регистрация, перерегистрация субъекта рынка, прав на недвижимое имущество признаются незаконными и отменяются в судебном порядке по</w:t>
      </w:r>
      <w:r>
        <w:rPr>
          <w:color w:val="000000"/>
          <w:sz w:val="28"/>
        </w:rPr>
        <w:t xml:space="preserve"> иску антимонопольного органа.</w:t>
      </w:r>
    </w:p>
    <w:p w:rsidR="00F92EDE" w:rsidRDefault="00A16C38">
      <w:pPr>
        <w:spacing w:after="0"/>
        <w:jc w:val="both"/>
      </w:pPr>
      <w:bookmarkStart w:id="1190" w:name="z891"/>
      <w:bookmarkEnd w:id="1189"/>
      <w:r>
        <w:rPr>
          <w:color w:val="000000"/>
          <w:sz w:val="28"/>
        </w:rPr>
        <w:t>      8. Для рассмотрения дополнительной информации и документов, которые могут изменить ранее принятое решение антимонопольного органа, заявителем подается ходатайство в порядке, установленном настоящим Кодексом.</w:t>
      </w:r>
    </w:p>
    <w:p w:rsidR="00F92EDE" w:rsidRDefault="00A16C38">
      <w:pPr>
        <w:spacing w:after="0"/>
        <w:jc w:val="both"/>
      </w:pPr>
      <w:bookmarkStart w:id="1191" w:name="z892"/>
      <w:bookmarkEnd w:id="1190"/>
      <w:r>
        <w:rPr>
          <w:color w:val="000000"/>
          <w:sz w:val="28"/>
        </w:rPr>
        <w:t>      9. Ре</w:t>
      </w:r>
      <w:r>
        <w:rPr>
          <w:color w:val="000000"/>
          <w:sz w:val="28"/>
        </w:rPr>
        <w:t>шение антимонопольного органа по пересмотру ранее принятого решения на экономическую концентрацию оформляется актом антимонопольного органа и в течение трех рабочих дней с момента принятия такого решения направляется заинтересованному лицу.</w:t>
      </w:r>
    </w:p>
    <w:p w:rsidR="00F92EDE" w:rsidRDefault="00A16C38">
      <w:pPr>
        <w:spacing w:after="0"/>
        <w:jc w:val="both"/>
      </w:pPr>
      <w:bookmarkStart w:id="1192" w:name="z893"/>
      <w:bookmarkEnd w:id="1191"/>
      <w:r>
        <w:rPr>
          <w:color w:val="000000"/>
          <w:sz w:val="28"/>
        </w:rPr>
        <w:t>      10. Эконо</w:t>
      </w:r>
      <w:r>
        <w:rPr>
          <w:color w:val="000000"/>
          <w:sz w:val="28"/>
        </w:rPr>
        <w:t>мическая концентрация запрещается, если она приводит к ограничению конкуренции.</w:t>
      </w:r>
    </w:p>
    <w:bookmarkEnd w:id="1192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208 с изменениями, внесенными Законом РК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F92EDE" w:rsidRDefault="00A16C38">
      <w:pPr>
        <w:spacing w:after="0"/>
      </w:pPr>
      <w:bookmarkStart w:id="1193" w:name="z209"/>
      <w:r>
        <w:rPr>
          <w:b/>
          <w:color w:val="000000"/>
        </w:rPr>
        <w:t xml:space="preserve"> Статья 209. Принятие антимонопольным органом решения по уведомлению о совершенной экономической концентрации</w:t>
      </w:r>
    </w:p>
    <w:p w:rsidR="00F92EDE" w:rsidRDefault="00A16C38">
      <w:pPr>
        <w:spacing w:after="0"/>
        <w:jc w:val="both"/>
      </w:pPr>
      <w:bookmarkStart w:id="1194" w:name="z894"/>
      <w:bookmarkEnd w:id="1193"/>
      <w:r>
        <w:rPr>
          <w:color w:val="000000"/>
          <w:sz w:val="28"/>
        </w:rPr>
        <w:t>      1. В случае, если по истечении тридцати календарных дней после поступления в антимонопольный орган уведомления о совершенной экономической к</w:t>
      </w:r>
      <w:r>
        <w:rPr>
          <w:color w:val="000000"/>
          <w:sz w:val="28"/>
        </w:rPr>
        <w:t>онцентрации антимонопольным органом не будет направлено предписание о необходимости отмены сделки лицу, направившему уведомление, экономическая концентрация считается осуществленной.</w:t>
      </w:r>
    </w:p>
    <w:p w:rsidR="00F92EDE" w:rsidRDefault="00A16C38">
      <w:pPr>
        <w:spacing w:after="0"/>
        <w:jc w:val="both"/>
      </w:pPr>
      <w:bookmarkStart w:id="1195" w:name="z895"/>
      <w:bookmarkEnd w:id="1194"/>
      <w:r>
        <w:rPr>
          <w:color w:val="000000"/>
          <w:sz w:val="28"/>
        </w:rPr>
        <w:t>      2. В случае, если антимонопольным органом при рассмотрении уведомле</w:t>
      </w:r>
      <w:r>
        <w:rPr>
          <w:color w:val="000000"/>
          <w:sz w:val="28"/>
        </w:rPr>
        <w:t>ния о совершенной экономической концентрации будет установлено, что ее совершение привело или может привести к ограничению или устранению конкуренции, в том числе путем возникновения или усиления доминирующего положения субъекта рынка, антимонопольный орга</w:t>
      </w:r>
      <w:r>
        <w:rPr>
          <w:color w:val="000000"/>
          <w:sz w:val="28"/>
        </w:rPr>
        <w:t>н выносит предписание о необходимости отмены сделки, которое подлежит исполнению в течение тридцати календарных дней.</w:t>
      </w:r>
    </w:p>
    <w:p w:rsidR="00F92EDE" w:rsidRDefault="00A16C38">
      <w:pPr>
        <w:spacing w:after="0"/>
        <w:jc w:val="both"/>
      </w:pPr>
      <w:bookmarkStart w:id="1196" w:name="z896"/>
      <w:bookmarkEnd w:id="1195"/>
      <w:r>
        <w:rPr>
          <w:color w:val="000000"/>
          <w:sz w:val="28"/>
        </w:rPr>
        <w:t>      3. В случае неисполнения предписания о необходимости отмены сделки антимонопольный орган обращается в суд с иском о понуждении субъе</w:t>
      </w:r>
      <w:r>
        <w:rPr>
          <w:color w:val="000000"/>
          <w:sz w:val="28"/>
        </w:rPr>
        <w:t>кта рынка исполнить данное предписание антимонопольного органа.</w:t>
      </w:r>
    </w:p>
    <w:bookmarkEnd w:id="1196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209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</w:pPr>
      <w:bookmarkStart w:id="1197" w:name="z210"/>
      <w:r>
        <w:rPr>
          <w:b/>
          <w:color w:val="000000"/>
        </w:rPr>
        <w:t xml:space="preserve"> Статья 210. Основания прекращения рассмотрения ходатайства о согласии на</w:t>
      </w:r>
      <w:r>
        <w:rPr>
          <w:b/>
          <w:color w:val="000000"/>
        </w:rPr>
        <w:t xml:space="preserve"> экономическую концентрацию</w:t>
      </w:r>
    </w:p>
    <w:p w:rsidR="00F92EDE" w:rsidRDefault="00A16C38">
      <w:pPr>
        <w:spacing w:after="0"/>
        <w:jc w:val="both"/>
      </w:pPr>
      <w:bookmarkStart w:id="1198" w:name="z897"/>
      <w:bookmarkEnd w:id="1197"/>
      <w:r>
        <w:rPr>
          <w:color w:val="000000"/>
          <w:sz w:val="28"/>
        </w:rPr>
        <w:t>      1. Рассмотрение ходатайства о согласии на экономическую концентрацию подлежит прекращению в случаях:</w:t>
      </w:r>
    </w:p>
    <w:bookmarkEnd w:id="119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поступления от заявителей уведомлений об отзыве ходатайства;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непредоставления заявителем информации в о</w:t>
      </w:r>
      <w:r>
        <w:rPr>
          <w:color w:val="000000"/>
          <w:sz w:val="28"/>
        </w:rPr>
        <w:t>пределенный антимонопольным органом срок, если отсутствие такой информации препятствует рассмотрению ходатайства;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предоставление заявителем недостоверной информации, влияющей на объективное рассмотрение ходатайства.</w:t>
      </w:r>
    </w:p>
    <w:p w:rsidR="00F92EDE" w:rsidRDefault="00A16C38">
      <w:pPr>
        <w:spacing w:after="0"/>
        <w:jc w:val="both"/>
      </w:pPr>
      <w:bookmarkStart w:id="1199" w:name="z898"/>
      <w:r>
        <w:rPr>
          <w:color w:val="000000"/>
          <w:sz w:val="28"/>
        </w:rPr>
        <w:t>      2. Решение антимонопольно</w:t>
      </w:r>
      <w:r>
        <w:rPr>
          <w:color w:val="000000"/>
          <w:sz w:val="28"/>
        </w:rPr>
        <w:t>го органа о прекращении рассмотрения ходатайства оформляется актом антимонопольного органа и в течение трех рабочих дней с момента принятия такого решения направляется лицу, подавшему ходатайство.</w:t>
      </w:r>
    </w:p>
    <w:p w:rsidR="00F92EDE" w:rsidRDefault="00A16C38">
      <w:pPr>
        <w:spacing w:after="0"/>
        <w:jc w:val="both"/>
      </w:pPr>
      <w:bookmarkStart w:id="1200" w:name="z899"/>
      <w:bookmarkEnd w:id="1199"/>
      <w:r>
        <w:rPr>
          <w:color w:val="000000"/>
          <w:sz w:val="28"/>
        </w:rPr>
        <w:t>      3. После прекращения рассмотрения ходатайства заявите</w:t>
      </w:r>
      <w:r>
        <w:rPr>
          <w:color w:val="000000"/>
          <w:sz w:val="28"/>
        </w:rPr>
        <w:t>ль вправе обратиться в антимонопольный орган с новым заявлением о согласии на экономическую концентрацию.</w:t>
      </w:r>
    </w:p>
    <w:p w:rsidR="00F92EDE" w:rsidRDefault="00A16C38">
      <w:pPr>
        <w:spacing w:after="0"/>
      </w:pPr>
      <w:bookmarkStart w:id="1201" w:name="z211"/>
      <w:bookmarkEnd w:id="1200"/>
      <w:r>
        <w:rPr>
          <w:b/>
          <w:color w:val="000000"/>
        </w:rPr>
        <w:t xml:space="preserve"> Статья 211. Порядок уведомления антимонопольного органа об осуществлении субъектом естественной монополии деятельности, не относящейся к регулируемым</w:t>
      </w:r>
      <w:r>
        <w:rPr>
          <w:b/>
          <w:color w:val="000000"/>
        </w:rPr>
        <w:t xml:space="preserve"> услугам (товарам, работам)</w:t>
      </w:r>
    </w:p>
    <w:p w:rsidR="00F92EDE" w:rsidRDefault="00A16C38">
      <w:pPr>
        <w:spacing w:after="0"/>
        <w:jc w:val="both"/>
      </w:pPr>
      <w:bookmarkStart w:id="1202" w:name="z900"/>
      <w:bookmarkEnd w:id="1201"/>
      <w:r>
        <w:rPr>
          <w:color w:val="FF0000"/>
          <w:sz w:val="28"/>
        </w:rPr>
        <w:t xml:space="preserve">       Сноска. Статья 211 исключена Законом РК от 03.04.2019 № 243-VІ (вводится в действие по истечении десяти календарных дней после дня его первого официального опубликования).</w:t>
      </w:r>
    </w:p>
    <w:p w:rsidR="00F92EDE" w:rsidRDefault="00A16C38">
      <w:pPr>
        <w:spacing w:after="0"/>
      </w:pPr>
      <w:bookmarkStart w:id="1203" w:name="z1247"/>
      <w:bookmarkEnd w:id="1202"/>
      <w:r>
        <w:rPr>
          <w:b/>
          <w:color w:val="000000"/>
        </w:rPr>
        <w:t xml:space="preserve"> Глава 19. ВЗАИМОДЕЙСТВИЕ АНТИМОНОПОЛЬНОГО ОРГАНА</w:t>
      </w:r>
      <w:r>
        <w:rPr>
          <w:b/>
          <w:color w:val="000000"/>
        </w:rPr>
        <w:t xml:space="preserve"> С ПРАВООХРАНИТЕЛЬНЫМИ ОРГАНАМИ РЕСПУБЛИКИ КАЗАХСТАН И АНТИМОНОПОЛЬНЫМИ ОРГАНАМИ ДРУГИХ ГОСУДАРСТВ</w:t>
      </w:r>
    </w:p>
    <w:bookmarkEnd w:id="1203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      Сноска. Глава 19 исключена Законом РК от 28.12.2016 № 34-VI (вводится в действие с 01.01.2017).</w:t>
      </w:r>
    </w:p>
    <w:p w:rsidR="00F92EDE" w:rsidRDefault="00A16C38">
      <w:pPr>
        <w:spacing w:after="0"/>
      </w:pPr>
      <w:bookmarkStart w:id="1204" w:name="z1232"/>
      <w:r>
        <w:rPr>
          <w:b/>
          <w:color w:val="000000"/>
        </w:rPr>
        <w:t xml:space="preserve"> Глава 20. ВЫЯВЛЕНИЕ НАРУШЕНИЙ ЗАКОНОДАТЕЛЬСТВА РЕСПУБ</w:t>
      </w:r>
      <w:r>
        <w:rPr>
          <w:b/>
          <w:color w:val="000000"/>
        </w:rPr>
        <w:t>ЛИКИ КАЗАХСТАН В ОБЛАСТИ ЗАЩИТЫ КОНКУРЕНЦИИ</w:t>
      </w:r>
    </w:p>
    <w:p w:rsidR="00F92EDE" w:rsidRDefault="00A16C38">
      <w:pPr>
        <w:spacing w:after="0"/>
      </w:pPr>
      <w:bookmarkStart w:id="1205" w:name="z216"/>
      <w:bookmarkEnd w:id="1204"/>
      <w:r>
        <w:rPr>
          <w:b/>
          <w:color w:val="000000"/>
        </w:rPr>
        <w:t xml:space="preserve"> Статья 216. Основания для начала расследования нарушения законодательства Республики Казахстан в области защиты конкуренции</w:t>
      </w:r>
    </w:p>
    <w:p w:rsidR="00F92EDE" w:rsidRDefault="00A16C38">
      <w:pPr>
        <w:spacing w:after="0"/>
        <w:jc w:val="both"/>
      </w:pPr>
      <w:bookmarkStart w:id="1206" w:name="z909"/>
      <w:bookmarkEnd w:id="1205"/>
      <w:r>
        <w:rPr>
          <w:color w:val="000000"/>
          <w:sz w:val="28"/>
        </w:rPr>
        <w:t xml:space="preserve">      1. Антимонопольный орган в пределах своих полномочий расследует нарушения </w:t>
      </w:r>
      <w:r>
        <w:rPr>
          <w:color w:val="000000"/>
          <w:sz w:val="28"/>
        </w:rPr>
        <w:t>законодательства Республики Казахстан в области защиты конкуренции и принимает по результатам расследования решение.</w:t>
      </w:r>
    </w:p>
    <w:bookmarkEnd w:id="120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 расследованием понимаются мероприятия антимонопольного органа, направленные на сбор фактических данных, подтверждающих или опрове</w:t>
      </w:r>
      <w:r>
        <w:rPr>
          <w:color w:val="000000"/>
          <w:sz w:val="28"/>
        </w:rPr>
        <w:t>ргающих совершение нарушения законодательства Республики Казахстан в области защиты конкуренции, в порядке, предусмотренном настоящим Кодексом.</w:t>
      </w:r>
    </w:p>
    <w:p w:rsidR="00F92EDE" w:rsidRDefault="00A16C38">
      <w:pPr>
        <w:spacing w:after="0"/>
        <w:jc w:val="both"/>
      </w:pPr>
      <w:bookmarkStart w:id="1207" w:name="z910"/>
      <w:r>
        <w:rPr>
          <w:color w:val="000000"/>
          <w:sz w:val="28"/>
        </w:rPr>
        <w:t>      2. Основанием для начала расследования является поступление в антимонопольный орган сведений о нарушении з</w:t>
      </w:r>
      <w:r>
        <w:rPr>
          <w:color w:val="000000"/>
          <w:sz w:val="28"/>
        </w:rPr>
        <w:t>аконодательства Республики Казахстан в области защиты конкуренции, которыми являются:</w:t>
      </w:r>
    </w:p>
    <w:bookmarkEnd w:id="120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материалы, поступившие от государственных органов, с указанием на нарушение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обращени</w:t>
      </w:r>
      <w:r>
        <w:rPr>
          <w:color w:val="000000"/>
          <w:sz w:val="28"/>
        </w:rPr>
        <w:t>е физического и (или) юридического лица, указывающее на признаки нарушения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обнаружение антимонопольным органом при осуществлении своей деятельности в действиях субъекта рынка, гос</w:t>
      </w:r>
      <w:r>
        <w:rPr>
          <w:color w:val="000000"/>
          <w:sz w:val="28"/>
        </w:rPr>
        <w:t>ударственных органов, местных исполнительных органов признаков нарушения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4) сообщения средств массовой информации о наличии признаков нарушений законодательства Республики Казахстан </w:t>
      </w:r>
      <w:r>
        <w:rPr>
          <w:color w:val="000000"/>
          <w:sz w:val="28"/>
        </w:rPr>
        <w:t>в области защиты конкуренции, поступившие в антимонопольный орган;</w:t>
      </w:r>
    </w:p>
    <w:p w:rsidR="00F92EDE" w:rsidRDefault="00A16C38">
      <w:pPr>
        <w:spacing w:after="0"/>
        <w:jc w:val="both"/>
      </w:pPr>
      <w:bookmarkStart w:id="1208" w:name="z1888"/>
      <w:r>
        <w:rPr>
          <w:color w:val="000000"/>
          <w:sz w:val="28"/>
        </w:rPr>
        <w:t>      5) неисполнение субъектом рынка, государственным органом, местным исполнительным органом, организацией, наделенной государством функциями регулирования деятельности субъектов рынка, у</w:t>
      </w:r>
      <w:r>
        <w:rPr>
          <w:color w:val="000000"/>
          <w:sz w:val="28"/>
        </w:rPr>
        <w:t>ведомления антимонопольного органа о наличии в действиях (бездействии) субъекта рынка, государственного, местного исполнительного органов, организации, наделенной государством функциями регулирования деятельности субъектов рынка, признаков нарушения законо</w:t>
      </w:r>
      <w:r>
        <w:rPr>
          <w:color w:val="000000"/>
          <w:sz w:val="28"/>
        </w:rPr>
        <w:t>дательства Республики Казахстан в области защиты конкуренции в установленный срок.</w:t>
      </w:r>
    </w:p>
    <w:p w:rsidR="00F92EDE" w:rsidRDefault="00A16C38">
      <w:pPr>
        <w:spacing w:after="0"/>
        <w:jc w:val="both"/>
      </w:pPr>
      <w:bookmarkStart w:id="1209" w:name="z911"/>
      <w:bookmarkEnd w:id="1208"/>
      <w:r>
        <w:rPr>
          <w:color w:val="000000"/>
          <w:sz w:val="28"/>
        </w:rPr>
        <w:t>      3. Начало расследования оформляется приказом о проведении расследования.</w:t>
      </w:r>
    </w:p>
    <w:p w:rsidR="00F92EDE" w:rsidRDefault="00A16C38">
      <w:pPr>
        <w:spacing w:after="0"/>
        <w:jc w:val="both"/>
      </w:pPr>
      <w:bookmarkStart w:id="1210" w:name="z912"/>
      <w:bookmarkEnd w:id="1209"/>
      <w:r>
        <w:rPr>
          <w:color w:val="000000"/>
          <w:sz w:val="28"/>
        </w:rPr>
        <w:t>      4. Копия приказа о проведении расследования не позднее трех рабочих дней со дня его подп</w:t>
      </w:r>
      <w:r>
        <w:rPr>
          <w:color w:val="000000"/>
          <w:sz w:val="28"/>
        </w:rPr>
        <w:t>исания направляется заявителю и объекту расследования, за исключением объектов расследования, в действиях которых усматриваются признаки картеля.</w:t>
      </w:r>
    </w:p>
    <w:bookmarkEnd w:id="121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Копия приказа о проведении расследования вручается объектам расследования, в действиях которых усматрива</w:t>
      </w:r>
      <w:r>
        <w:rPr>
          <w:color w:val="000000"/>
          <w:sz w:val="28"/>
        </w:rPr>
        <w:t>ются признаки картеля в момент проведения расследования.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216 с изменением, внесенным Законом РК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211" w:name="z217"/>
      <w:r>
        <w:rPr>
          <w:b/>
          <w:color w:val="000000"/>
        </w:rPr>
        <w:t xml:space="preserve"> Стать</w:t>
      </w:r>
      <w:r>
        <w:rPr>
          <w:b/>
          <w:color w:val="000000"/>
        </w:rPr>
        <w:t>я 217. Лица, участвующие в расследовании нарушений законодательства Республики Казахстан в области защиты конкуренции</w:t>
      </w:r>
    </w:p>
    <w:p w:rsidR="00F92EDE" w:rsidRDefault="00A16C38">
      <w:pPr>
        <w:spacing w:after="0"/>
        <w:jc w:val="both"/>
      </w:pPr>
      <w:bookmarkStart w:id="1212" w:name="z913"/>
      <w:bookmarkEnd w:id="1211"/>
      <w:r>
        <w:rPr>
          <w:color w:val="000000"/>
          <w:sz w:val="28"/>
        </w:rPr>
        <w:t>      1. Лицами, участвующими в расследовании нарушений законодательства Республики Казахстан в области защиты конкуренции, являются:</w:t>
      </w:r>
    </w:p>
    <w:bookmarkEnd w:id="121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1) заявитель – физическое или юридическое лицо, направившее в антимонопольный орган сведения о нарушении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объект расследования – физическое или юридическое лицо, в отношении дейс</w:t>
      </w:r>
      <w:r>
        <w:rPr>
          <w:color w:val="000000"/>
          <w:sz w:val="28"/>
        </w:rPr>
        <w:t>твий которого проводится расследование. Указанные лица признаются объектом расследования с момента издания приказа о проведении расследования;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заинтересованные лица – физические или юридические лица, чьи права и законные интересы затрагиваются в с</w:t>
      </w:r>
      <w:r>
        <w:rPr>
          <w:color w:val="000000"/>
          <w:sz w:val="28"/>
        </w:rPr>
        <w:t>вязи с рассмотрением дела о нарушении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должностное лицо антимонопольного органа – сотрудник антимонопольного органа, уполномоченный на проведение расследования;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5) свидетель </w:t>
      </w:r>
      <w:r>
        <w:rPr>
          <w:color w:val="000000"/>
          <w:sz w:val="28"/>
        </w:rPr>
        <w:t>– любое физическое лицо, которому могут быть известны какие-либо обстоятельства, имеющие значение для расследования;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эксперт – не заинтересованное в деле физическое лицо, обладающее специальными научными или практическими знаниями.</w:t>
      </w:r>
    </w:p>
    <w:p w:rsidR="00F92EDE" w:rsidRDefault="00A16C38">
      <w:pPr>
        <w:spacing w:after="0"/>
        <w:jc w:val="both"/>
      </w:pPr>
      <w:bookmarkStart w:id="1213" w:name="z914"/>
      <w:r>
        <w:rPr>
          <w:color w:val="000000"/>
          <w:sz w:val="28"/>
        </w:rPr>
        <w:t xml:space="preserve">      2. При </w:t>
      </w:r>
      <w:r>
        <w:rPr>
          <w:color w:val="000000"/>
          <w:sz w:val="28"/>
        </w:rPr>
        <w:t>проведении расследования лица, участвующие в деле, вправе осуществлять свои права и обязанности самостоятельно или через представителя.</w:t>
      </w:r>
    </w:p>
    <w:p w:rsidR="00F92EDE" w:rsidRDefault="00A16C38">
      <w:pPr>
        <w:spacing w:after="0"/>
        <w:jc w:val="both"/>
      </w:pPr>
      <w:bookmarkStart w:id="1214" w:name="z915"/>
      <w:bookmarkEnd w:id="1213"/>
      <w:r>
        <w:rPr>
          <w:color w:val="000000"/>
          <w:sz w:val="28"/>
        </w:rPr>
        <w:t>      3. Если в ходе расследования будет установлено, что признаки нарушения законодательства Республики Казахстан в обл</w:t>
      </w:r>
      <w:r>
        <w:rPr>
          <w:color w:val="000000"/>
          <w:sz w:val="28"/>
        </w:rPr>
        <w:t>асти защиты конкуренции содержатся в действии (бездействии) не объекта расследования, а иного лица, антимонопольный орган привлекает такое лицо в качестве объекта расследования в порядке, предусмотренном статьей 216 настоящего Кодекса.</w:t>
      </w:r>
    </w:p>
    <w:p w:rsidR="00F92EDE" w:rsidRDefault="00A16C38">
      <w:pPr>
        <w:spacing w:after="0"/>
      </w:pPr>
      <w:bookmarkStart w:id="1215" w:name="z218"/>
      <w:bookmarkEnd w:id="1214"/>
      <w:r>
        <w:rPr>
          <w:b/>
          <w:color w:val="000000"/>
        </w:rPr>
        <w:t xml:space="preserve"> Статья 218. Проведе</w:t>
      </w:r>
      <w:r>
        <w:rPr>
          <w:b/>
          <w:color w:val="000000"/>
        </w:rPr>
        <w:t>ние расследования</w:t>
      </w:r>
    </w:p>
    <w:p w:rsidR="00F92EDE" w:rsidRDefault="00A16C38">
      <w:pPr>
        <w:spacing w:after="0"/>
        <w:jc w:val="both"/>
      </w:pPr>
      <w:bookmarkStart w:id="1216" w:name="z916"/>
      <w:bookmarkEnd w:id="1215"/>
      <w:r>
        <w:rPr>
          <w:color w:val="000000"/>
          <w:sz w:val="28"/>
        </w:rPr>
        <w:t xml:space="preserve">       1. В случае наличия фактических данных, указывающих на наличие в действиях субъекта рынка, государственного органа, местного исполнительного органа, организации, наделенной государством функциями регулирования деятельности субъекто</w:t>
      </w:r>
      <w:r>
        <w:rPr>
          <w:color w:val="000000"/>
          <w:sz w:val="28"/>
        </w:rPr>
        <w:t>в рынка, признаков нарушений законодательства Республики Казахстан в области защиты конкуренции, устанавливаемых в рамках рассмотрения сведений, предусмотренных пунктом 2 статьи 216 настоящего Кодекса, антимонопольным органом издается приказ о проведении р</w:t>
      </w:r>
      <w:r>
        <w:rPr>
          <w:color w:val="000000"/>
          <w:sz w:val="28"/>
        </w:rPr>
        <w:t>асследования.</w:t>
      </w:r>
    </w:p>
    <w:p w:rsidR="00F92EDE" w:rsidRDefault="00A16C38">
      <w:pPr>
        <w:spacing w:after="0"/>
        <w:jc w:val="both"/>
      </w:pPr>
      <w:bookmarkStart w:id="1217" w:name="z917"/>
      <w:bookmarkEnd w:id="1216"/>
      <w:r>
        <w:rPr>
          <w:color w:val="000000"/>
          <w:sz w:val="28"/>
        </w:rPr>
        <w:t>      2. Антимонопольный орган при наличии признаков, предусмотренных:</w:t>
      </w:r>
    </w:p>
    <w:bookmarkEnd w:id="121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пунктом 3 статьи 169, пунктом 1 статьи 170 настоящего Кодекса, до проведения расследования проводит анализ состояния конкуренции на товарных рынках с целью опреде</w:t>
      </w:r>
      <w:r>
        <w:rPr>
          <w:color w:val="000000"/>
          <w:sz w:val="28"/>
        </w:rPr>
        <w:t>ления доли доминирования субъекта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статьей 174 настоящего Кодекса, до проведения расследования проводит анализ состояния конкуренции на товарных рынках с целью выявления доминирующего или монопольного положения субъекта рынка.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 этом</w:t>
      </w:r>
      <w:r>
        <w:rPr>
          <w:color w:val="000000"/>
          <w:sz w:val="28"/>
        </w:rPr>
        <w:t xml:space="preserve"> меры антимонопольного реагирования в отношении данного субъекта рынка применяются за период его фактического доминирования.</w:t>
      </w:r>
    </w:p>
    <w:p w:rsidR="00F92EDE" w:rsidRDefault="00A16C38">
      <w:pPr>
        <w:spacing w:after="0"/>
        <w:jc w:val="both"/>
      </w:pPr>
      <w:bookmarkStart w:id="1218" w:name="z918"/>
      <w:r>
        <w:rPr>
          <w:color w:val="000000"/>
          <w:sz w:val="28"/>
        </w:rPr>
        <w:t>      3. Приказ о проведении расследования должен содержать:</w:t>
      </w:r>
    </w:p>
    <w:bookmarkEnd w:id="121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наименование объекта или объектов расследования;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r>
        <w:rPr>
          <w:color w:val="000000"/>
          <w:sz w:val="28"/>
        </w:rPr>
        <w:t>основания для проведения расследования нарушений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признаки нарушения законодательства Республики Казахстан в области защиты конкуренции, которые усматриваются в действиях (бездейст</w:t>
      </w:r>
      <w:r>
        <w:rPr>
          <w:color w:val="000000"/>
          <w:sz w:val="28"/>
        </w:rPr>
        <w:t>вии) объекта расследования;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дату начала и окончания расследования;</w:t>
      </w:r>
    </w:p>
    <w:p w:rsidR="00F92EDE" w:rsidRDefault="00A16C38">
      <w:pPr>
        <w:spacing w:after="0"/>
        <w:jc w:val="both"/>
      </w:pPr>
      <w:bookmarkStart w:id="1219" w:name="z1889"/>
      <w:r>
        <w:rPr>
          <w:color w:val="000000"/>
          <w:sz w:val="28"/>
        </w:rPr>
        <w:t xml:space="preserve">       4-1) предмет расследования; </w:t>
      </w:r>
    </w:p>
    <w:p w:rsidR="00F92EDE" w:rsidRDefault="00A16C38">
      <w:pPr>
        <w:spacing w:after="0"/>
        <w:jc w:val="both"/>
      </w:pPr>
      <w:bookmarkStart w:id="1220" w:name="z1890"/>
      <w:bookmarkEnd w:id="1219"/>
      <w:r>
        <w:rPr>
          <w:color w:val="000000"/>
          <w:sz w:val="28"/>
        </w:rPr>
        <w:t>      4-2) проверяемый период;</w:t>
      </w:r>
    </w:p>
    <w:bookmarkEnd w:id="122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фамилию, имя и отчество (если оно указано в документе, удостоверяющем личность) должностного лица антимо</w:t>
      </w:r>
      <w:r>
        <w:rPr>
          <w:color w:val="000000"/>
          <w:sz w:val="28"/>
        </w:rPr>
        <w:t>нопольного органа, уполномоченного на проведение расследования;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права лиц, участвующих в расследовании нарушений законодательства Республики Казахстан в области защиты конкуренции.</w:t>
      </w:r>
    </w:p>
    <w:p w:rsidR="00F92EDE" w:rsidRDefault="00A16C38">
      <w:pPr>
        <w:spacing w:after="0"/>
        <w:jc w:val="both"/>
      </w:pPr>
      <w:bookmarkStart w:id="1221" w:name="z919"/>
      <w:r>
        <w:rPr>
          <w:color w:val="000000"/>
          <w:sz w:val="28"/>
        </w:rPr>
        <w:t>      4. Расследование нарушений законодательства Республики Казах</w:t>
      </w:r>
      <w:r>
        <w:rPr>
          <w:color w:val="000000"/>
          <w:sz w:val="28"/>
        </w:rPr>
        <w:t>стан в области защиты конкуренции проводится в срок, не превышающий трех месяцев со дня издания приказа о проведении расследования нарушений законодательства Республики Казахстан в области защиты конкуренции. Срок расследования может быть продлен антимоноп</w:t>
      </w:r>
      <w:r>
        <w:rPr>
          <w:color w:val="000000"/>
          <w:sz w:val="28"/>
        </w:rPr>
        <w:t>ольным органом, но не более чем на два месяца. О продлении срока издается приказ, копии приказа в течение трех рабочих дней со дня его издания направляются заявителю и объекту расследования.</w:t>
      </w:r>
    </w:p>
    <w:p w:rsidR="00F92EDE" w:rsidRDefault="00A16C38">
      <w:pPr>
        <w:spacing w:after="0"/>
        <w:jc w:val="both"/>
      </w:pPr>
      <w:bookmarkStart w:id="1222" w:name="z920"/>
      <w:bookmarkEnd w:id="1221"/>
      <w:r>
        <w:rPr>
          <w:color w:val="000000"/>
          <w:sz w:val="28"/>
        </w:rPr>
        <w:t>      5. Антимонопольный орган до начала расследования регистриру</w:t>
      </w:r>
      <w:r>
        <w:rPr>
          <w:color w:val="000000"/>
          <w:sz w:val="28"/>
        </w:rPr>
        <w:t>ет в уполномоченном органе по правовой статистике и специальным учетам акт о назначении расследования путем его представления территориальному подразделению уполномоченного органа по правовой статистике и специальным учетам, в том числе в электронной форме</w:t>
      </w:r>
      <w:r>
        <w:rPr>
          <w:color w:val="000000"/>
          <w:sz w:val="28"/>
        </w:rPr>
        <w:t>.</w:t>
      </w:r>
    </w:p>
    <w:p w:rsidR="00F92EDE" w:rsidRDefault="00A16C38">
      <w:pPr>
        <w:spacing w:after="0"/>
        <w:jc w:val="both"/>
      </w:pPr>
      <w:bookmarkStart w:id="1223" w:name="z921"/>
      <w:bookmarkEnd w:id="1222"/>
      <w:r>
        <w:rPr>
          <w:color w:val="000000"/>
          <w:sz w:val="28"/>
        </w:rPr>
        <w:t>      6. Антимонопольный орган в ходе расследования может принять решение об объединении нескольких расследований в одно или о выделении и проведении отдельного расследования.</w:t>
      </w:r>
    </w:p>
    <w:bookmarkEnd w:id="1223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218 с изменениями, внесенными законами РК от 28.12.2016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</w:t>
      </w:r>
      <w:r>
        <w:rPr>
          <w:color w:val="FF0000"/>
          <w:sz w:val="28"/>
        </w:rPr>
        <w:t>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224" w:name="z219"/>
      <w:r>
        <w:rPr>
          <w:b/>
          <w:color w:val="000000"/>
        </w:rPr>
        <w:t xml:space="preserve"> Статья 219. Доказательства при расследовании нарушения законодательства Республики Казахстан в области защиты конкуренции</w:t>
      </w:r>
    </w:p>
    <w:p w:rsidR="00F92EDE" w:rsidRDefault="00A16C38">
      <w:pPr>
        <w:spacing w:after="0"/>
        <w:jc w:val="both"/>
      </w:pPr>
      <w:bookmarkStart w:id="1225" w:name="z922"/>
      <w:bookmarkEnd w:id="1224"/>
      <w:r>
        <w:rPr>
          <w:color w:val="000000"/>
          <w:sz w:val="28"/>
        </w:rPr>
        <w:t xml:space="preserve">      1. Доказательствами фактов нарушения законодательства Республики Казахстан </w:t>
      </w:r>
      <w:r>
        <w:rPr>
          <w:color w:val="000000"/>
          <w:sz w:val="28"/>
        </w:rPr>
        <w:t>в области защиты конкуренции могут быть любые фактические данные, имеющие значение для правильного проведения расследования, в том числе:</w:t>
      </w:r>
    </w:p>
    <w:bookmarkEnd w:id="122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объяснения заявителя, объекта расследования, заинтересованных лиц и свидетелей;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заключения экспертов</w:t>
      </w:r>
      <w:r>
        <w:rPr>
          <w:color w:val="000000"/>
          <w:sz w:val="28"/>
        </w:rPr>
        <w:t>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вещественные доказательства;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иные документы (в том числе материалы, содержащие компьютерную информацию, фото– и киносъемки, звуко-, аудио- и видеозаписи).</w:t>
      </w:r>
    </w:p>
    <w:p w:rsidR="00F92EDE" w:rsidRDefault="00A16C38">
      <w:pPr>
        <w:spacing w:after="0"/>
        <w:jc w:val="both"/>
      </w:pPr>
      <w:bookmarkStart w:id="1226" w:name="z923"/>
      <w:r>
        <w:rPr>
          <w:color w:val="000000"/>
          <w:sz w:val="28"/>
        </w:rPr>
        <w:t>      2. Сбор доказательств осуществляет должностное лицо антимонопольного органа</w:t>
      </w:r>
      <w:r>
        <w:rPr>
          <w:color w:val="000000"/>
          <w:sz w:val="28"/>
        </w:rPr>
        <w:t>.</w:t>
      </w:r>
    </w:p>
    <w:p w:rsidR="00F92EDE" w:rsidRDefault="00A16C38">
      <w:pPr>
        <w:spacing w:after="0"/>
        <w:jc w:val="both"/>
      </w:pPr>
      <w:bookmarkStart w:id="1227" w:name="z924"/>
      <w:bookmarkEnd w:id="1226"/>
      <w:r>
        <w:rPr>
          <w:color w:val="000000"/>
          <w:sz w:val="28"/>
        </w:rPr>
        <w:t>      3. Лица, участвующие в расследовании нарушений законодательства Республики Казахстан в области защиты конкуренции, вправе представлять фактические данные и доказывать их достоверность.</w:t>
      </w:r>
    </w:p>
    <w:p w:rsidR="00F92EDE" w:rsidRDefault="00A16C38">
      <w:pPr>
        <w:spacing w:after="0"/>
      </w:pPr>
      <w:bookmarkStart w:id="1228" w:name="z220"/>
      <w:bookmarkEnd w:id="1227"/>
      <w:r>
        <w:rPr>
          <w:b/>
          <w:color w:val="000000"/>
        </w:rPr>
        <w:t xml:space="preserve"> Статья 220. Права лиц, участвующих в расследовании нарушений з</w:t>
      </w:r>
      <w:r>
        <w:rPr>
          <w:b/>
          <w:color w:val="000000"/>
        </w:rPr>
        <w:t>аконодательства Республики Казахстан в области защиты конкуренции</w:t>
      </w:r>
    </w:p>
    <w:bookmarkEnd w:id="122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Лица, участвующие в расследовании нарушений законодательства Республики Казахстан в области защиты конкуренции, имеют право: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знакомиться с материалами дела, делать выписки из </w:t>
      </w:r>
      <w:r>
        <w:rPr>
          <w:color w:val="000000"/>
          <w:sz w:val="28"/>
        </w:rPr>
        <w:t>них и снимать копии, за исключением материалов, содержащих конфиденциальную информацию и (или) коммерческую тайну других субъектов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представлять доказательства и участвовать в их исследовании;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задавать вопросы другим лицам, участвую</w:t>
      </w:r>
      <w:r>
        <w:rPr>
          <w:color w:val="000000"/>
          <w:sz w:val="28"/>
        </w:rPr>
        <w:t>щим в деле;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заявлять ходатайства о привлечении экспертов;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давать пояснения в письменной или устной форме, приводить свои доводы по всем возникающим в ходе расследования вопросам;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6) знакомиться с ходатайствами других лиц, </w:t>
      </w:r>
      <w:r>
        <w:rPr>
          <w:color w:val="000000"/>
          <w:sz w:val="28"/>
        </w:rPr>
        <w:t>участвующих в расследовании, возражать против ходатайств, доводов других лиц, участвующих в расследовании.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Физическое или юридическое лицо, в отношении которого проводится расследование, вправе обратиться в антимонопольный орган для вынесения на расс</w:t>
      </w:r>
      <w:r>
        <w:rPr>
          <w:color w:val="000000"/>
          <w:sz w:val="28"/>
        </w:rPr>
        <w:t>мотрение согласительной комиссии проекта заключения по результатам расследования нарушений законодательства Республики Казахстан в области защиты конкуренции.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220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</w:t>
      </w:r>
      <w:r>
        <w:rPr>
          <w:color w:val="FF0000"/>
          <w:sz w:val="28"/>
        </w:rPr>
        <w:t>ствие с 01.01.2017).</w:t>
      </w:r>
      <w:r>
        <w:br/>
      </w:r>
    </w:p>
    <w:p w:rsidR="00F92EDE" w:rsidRDefault="00A16C38">
      <w:pPr>
        <w:spacing w:after="0"/>
      </w:pPr>
      <w:bookmarkStart w:id="1229" w:name="z221"/>
      <w:r>
        <w:rPr>
          <w:b/>
          <w:color w:val="000000"/>
        </w:rPr>
        <w:t xml:space="preserve"> Статья 221. Права и обязанности должностных лиц антимонопольного органа при проведении расследования</w:t>
      </w:r>
    </w:p>
    <w:p w:rsidR="00F92EDE" w:rsidRDefault="00A16C38">
      <w:pPr>
        <w:spacing w:after="0"/>
        <w:jc w:val="both"/>
      </w:pPr>
      <w:bookmarkStart w:id="1230" w:name="z1727"/>
      <w:bookmarkEnd w:id="1229"/>
      <w:r>
        <w:rPr>
          <w:color w:val="000000"/>
          <w:sz w:val="28"/>
        </w:rPr>
        <w:t>      Должностные лица антимонопольного органа при проведении расследования имеют право на:</w:t>
      </w:r>
    </w:p>
    <w:p w:rsidR="00F92EDE" w:rsidRDefault="00A16C38">
      <w:pPr>
        <w:spacing w:after="0"/>
        <w:jc w:val="both"/>
      </w:pPr>
      <w:bookmarkStart w:id="1231" w:name="z1728"/>
      <w:bookmarkEnd w:id="1230"/>
      <w:r>
        <w:rPr>
          <w:color w:val="000000"/>
          <w:sz w:val="28"/>
        </w:rPr>
        <w:t xml:space="preserve">      1) беспрепятственный доступ на </w:t>
      </w:r>
      <w:r>
        <w:rPr>
          <w:color w:val="000000"/>
          <w:sz w:val="28"/>
        </w:rPr>
        <w:t>территорию и в помещения объекта расследования;</w:t>
      </w:r>
    </w:p>
    <w:p w:rsidR="00F92EDE" w:rsidRDefault="00A16C38">
      <w:pPr>
        <w:spacing w:after="0"/>
        <w:jc w:val="both"/>
      </w:pPr>
      <w:bookmarkStart w:id="1232" w:name="z1729"/>
      <w:bookmarkEnd w:id="1231"/>
      <w:r>
        <w:rPr>
          <w:color w:val="000000"/>
          <w:sz w:val="28"/>
        </w:rPr>
        <w:t xml:space="preserve">       2) доступ к автоматизированным базам данных (информационным системам) и иным электронным носителям объекта расследования в соответствии с предметом расследования; </w:t>
      </w:r>
    </w:p>
    <w:p w:rsidR="00F92EDE" w:rsidRDefault="00A16C38">
      <w:pPr>
        <w:spacing w:after="0"/>
        <w:jc w:val="both"/>
      </w:pPr>
      <w:bookmarkStart w:id="1233" w:name="z1730"/>
      <w:bookmarkEnd w:id="1232"/>
      <w:r>
        <w:rPr>
          <w:color w:val="000000"/>
          <w:sz w:val="28"/>
        </w:rPr>
        <w:t xml:space="preserve">       3) запрос в срок, установленны</w:t>
      </w:r>
      <w:r>
        <w:rPr>
          <w:color w:val="000000"/>
          <w:sz w:val="28"/>
        </w:rPr>
        <w:t xml:space="preserve">й антимонопольным органом, от сотрудников объекта расследования необходимой информации, документов или их копий, относящихся к предмету расследования, объяснений в устном и письменном виде по вопросам, возникшим в ходе расследования; </w:t>
      </w:r>
    </w:p>
    <w:p w:rsidR="00F92EDE" w:rsidRDefault="00A16C38">
      <w:pPr>
        <w:spacing w:after="0"/>
        <w:jc w:val="both"/>
      </w:pPr>
      <w:bookmarkStart w:id="1234" w:name="z1731"/>
      <w:bookmarkEnd w:id="1233"/>
      <w:r>
        <w:rPr>
          <w:color w:val="000000"/>
          <w:sz w:val="28"/>
        </w:rPr>
        <w:t xml:space="preserve">      4) привлечение </w:t>
      </w:r>
      <w:r>
        <w:rPr>
          <w:color w:val="000000"/>
          <w:sz w:val="28"/>
        </w:rPr>
        <w:t>при проведении расследования в качестве экспертов специалистов других государственных органов Республики Казахстан и иных лиц;</w:t>
      </w:r>
    </w:p>
    <w:p w:rsidR="00F92EDE" w:rsidRDefault="00A16C38">
      <w:pPr>
        <w:spacing w:after="0"/>
        <w:jc w:val="both"/>
      </w:pPr>
      <w:bookmarkStart w:id="1235" w:name="z1732"/>
      <w:bookmarkEnd w:id="1234"/>
      <w:r>
        <w:rPr>
          <w:color w:val="000000"/>
          <w:sz w:val="28"/>
        </w:rPr>
        <w:t>      5) осмотр предметов, электронных и бумажных документов и других носителей информации, находящихся в помещении и на территор</w:t>
      </w:r>
      <w:r>
        <w:rPr>
          <w:color w:val="000000"/>
          <w:sz w:val="28"/>
        </w:rPr>
        <w:t>ии объекта расследования, в соответствии с предметом расследования;</w:t>
      </w:r>
    </w:p>
    <w:p w:rsidR="00F92EDE" w:rsidRDefault="00A16C38">
      <w:pPr>
        <w:spacing w:after="0"/>
        <w:jc w:val="both"/>
      </w:pPr>
      <w:bookmarkStart w:id="1236" w:name="z1733"/>
      <w:bookmarkEnd w:id="1235"/>
      <w:r>
        <w:rPr>
          <w:color w:val="000000"/>
          <w:sz w:val="28"/>
        </w:rPr>
        <w:t>      6) снятие копии с документов, информации из базы данных (информационных систем) и иных электронных носителей объекта расследования в соответствии с предметом расследования;</w:t>
      </w:r>
    </w:p>
    <w:p w:rsidR="00F92EDE" w:rsidRDefault="00A16C38">
      <w:pPr>
        <w:spacing w:after="0"/>
        <w:jc w:val="both"/>
      </w:pPr>
      <w:bookmarkStart w:id="1237" w:name="z1734"/>
      <w:bookmarkEnd w:id="1236"/>
      <w:r>
        <w:rPr>
          <w:color w:val="000000"/>
          <w:sz w:val="28"/>
        </w:rPr>
        <w:t xml:space="preserve">      7) </w:t>
      </w:r>
      <w:r>
        <w:rPr>
          <w:color w:val="000000"/>
          <w:sz w:val="28"/>
        </w:rPr>
        <w:t>проведение аудио-, фото- и видеофиксации:</w:t>
      </w:r>
    </w:p>
    <w:p w:rsidR="00F92EDE" w:rsidRDefault="00A16C38">
      <w:pPr>
        <w:spacing w:after="0"/>
        <w:jc w:val="both"/>
      </w:pPr>
      <w:bookmarkStart w:id="1238" w:name="z1735"/>
      <w:bookmarkEnd w:id="1237"/>
      <w:r>
        <w:rPr>
          <w:color w:val="000000"/>
          <w:sz w:val="28"/>
        </w:rPr>
        <w:t>      действий (бездействия) сотрудников объекта расследования и иных лиц, находящихся на территории объекта расследования;</w:t>
      </w:r>
    </w:p>
    <w:p w:rsidR="00F92EDE" w:rsidRDefault="00A16C38">
      <w:pPr>
        <w:spacing w:after="0"/>
        <w:jc w:val="both"/>
      </w:pPr>
      <w:bookmarkStart w:id="1239" w:name="z1736"/>
      <w:bookmarkEnd w:id="1238"/>
      <w:r>
        <w:rPr>
          <w:color w:val="000000"/>
          <w:sz w:val="28"/>
        </w:rPr>
        <w:t>      помещений и территории объекта расследования;</w:t>
      </w:r>
    </w:p>
    <w:p w:rsidR="00F92EDE" w:rsidRDefault="00A16C38">
      <w:pPr>
        <w:spacing w:after="0"/>
        <w:jc w:val="both"/>
      </w:pPr>
      <w:bookmarkStart w:id="1240" w:name="z1737"/>
      <w:bookmarkEnd w:id="1239"/>
      <w:r>
        <w:rPr>
          <w:color w:val="000000"/>
          <w:sz w:val="28"/>
        </w:rPr>
        <w:t>      имущества, находящегося в помеще</w:t>
      </w:r>
      <w:r>
        <w:rPr>
          <w:color w:val="000000"/>
          <w:sz w:val="28"/>
        </w:rPr>
        <w:t>нии или на территории объекта расследования;</w:t>
      </w:r>
    </w:p>
    <w:p w:rsidR="00F92EDE" w:rsidRDefault="00A16C38">
      <w:pPr>
        <w:spacing w:after="0"/>
        <w:jc w:val="both"/>
      </w:pPr>
      <w:bookmarkStart w:id="1241" w:name="z1738"/>
      <w:bookmarkEnd w:id="1240"/>
      <w:r>
        <w:rPr>
          <w:color w:val="000000"/>
          <w:sz w:val="28"/>
        </w:rPr>
        <w:t>      8) отбор образцов продукции для экспертизы.</w:t>
      </w:r>
    </w:p>
    <w:p w:rsidR="00F92EDE" w:rsidRDefault="00A16C38">
      <w:pPr>
        <w:spacing w:after="0"/>
        <w:jc w:val="both"/>
      </w:pPr>
      <w:bookmarkStart w:id="1242" w:name="z1739"/>
      <w:bookmarkEnd w:id="1241"/>
      <w:r>
        <w:rPr>
          <w:color w:val="000000"/>
          <w:sz w:val="28"/>
        </w:rPr>
        <w:t xml:space="preserve">       Порядок отбора образцов продукции для экспертизы определяется в соответствии со статьей 149 настоящего Кодекса.</w:t>
      </w:r>
    </w:p>
    <w:p w:rsidR="00F92EDE" w:rsidRDefault="00A16C38">
      <w:pPr>
        <w:spacing w:after="0"/>
        <w:jc w:val="both"/>
      </w:pPr>
      <w:bookmarkStart w:id="1243" w:name="z1740"/>
      <w:bookmarkEnd w:id="1242"/>
      <w:r>
        <w:rPr>
          <w:color w:val="000000"/>
          <w:sz w:val="28"/>
        </w:rPr>
        <w:t xml:space="preserve">       Все права должностных лиц антимоноп</w:t>
      </w:r>
      <w:r>
        <w:rPr>
          <w:color w:val="000000"/>
          <w:sz w:val="28"/>
        </w:rPr>
        <w:t xml:space="preserve">ольного органа, предусмотренные настоящей статьей, осуществляются в период с 9.00 по 18.00 часов по местному времени и в соответствии с предметом расследования. </w:t>
      </w:r>
    </w:p>
    <w:p w:rsidR="00F92EDE" w:rsidRDefault="00A16C38">
      <w:pPr>
        <w:spacing w:after="0"/>
        <w:jc w:val="both"/>
      </w:pPr>
      <w:bookmarkStart w:id="1244" w:name="z1741"/>
      <w:bookmarkEnd w:id="1243"/>
      <w:r>
        <w:rPr>
          <w:color w:val="000000"/>
          <w:sz w:val="28"/>
        </w:rPr>
        <w:t>      В случае необходимости пресечения нарушений реализация полномочий должностных лиц антимо</w:t>
      </w:r>
      <w:r>
        <w:rPr>
          <w:color w:val="000000"/>
          <w:sz w:val="28"/>
        </w:rPr>
        <w:t>нопольного органа может проводиться во внеурочное время (ночное время, выходные или праздничные дни).</w:t>
      </w:r>
    </w:p>
    <w:bookmarkEnd w:id="1244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221 в редакции Закона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</w:t>
      </w:r>
      <w:r>
        <w:rPr>
          <w:color w:val="FF0000"/>
          <w:sz w:val="28"/>
        </w:rPr>
        <w:t>ального опубликования).</w:t>
      </w:r>
      <w:r>
        <w:br/>
      </w:r>
    </w:p>
    <w:p w:rsidR="00F92EDE" w:rsidRDefault="00A16C38">
      <w:pPr>
        <w:spacing w:after="0"/>
      </w:pPr>
      <w:bookmarkStart w:id="1245" w:name="z222"/>
      <w:r>
        <w:rPr>
          <w:b/>
          <w:color w:val="000000"/>
        </w:rPr>
        <w:t xml:space="preserve"> Статья 222. Приостановление расследования дела о нарушении законодательства Республики Казахстан в области защиты конкуренции</w:t>
      </w:r>
    </w:p>
    <w:p w:rsidR="00F92EDE" w:rsidRDefault="00A16C38">
      <w:pPr>
        <w:spacing w:after="0"/>
        <w:jc w:val="both"/>
      </w:pPr>
      <w:bookmarkStart w:id="1246" w:name="z932"/>
      <w:bookmarkEnd w:id="1245"/>
      <w:r>
        <w:rPr>
          <w:color w:val="000000"/>
          <w:sz w:val="28"/>
        </w:rPr>
        <w:t xml:space="preserve">      1. Антимонопольный орган вправе приостановить расследование нарушения законодательства Республики </w:t>
      </w:r>
      <w:r>
        <w:rPr>
          <w:color w:val="000000"/>
          <w:sz w:val="28"/>
        </w:rPr>
        <w:t>Казахстан в области защиты конкуренции в случаях:</w:t>
      </w:r>
    </w:p>
    <w:bookmarkEnd w:id="124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рассмотрения антимонопольным органом, судом, органами уголовного преследования другого дела, имеющего значение для расследования нарушений законодательства Республики Казахстан в области защиты кон</w:t>
      </w:r>
      <w:r>
        <w:rPr>
          <w:color w:val="000000"/>
          <w:sz w:val="28"/>
        </w:rPr>
        <w:t>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проведения другого расследования нарушений законодательства Республики Казахстан в области защиты конкуренции в отношении этого же объекта расследования;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проведения экспертизы;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необходимости проведения анализа состояния</w:t>
      </w:r>
      <w:r>
        <w:rPr>
          <w:color w:val="000000"/>
          <w:sz w:val="28"/>
        </w:rPr>
        <w:t xml:space="preserve"> конкуренции на товарных рынках в случае, если при проведении расследования нарушений законодательства Республики Казахстан в области защиты конкуренции будет установлено, что несмотря на превышение доли в пятьдесят процентов на рынке определенного товара </w:t>
      </w:r>
      <w:r>
        <w:rPr>
          <w:color w:val="000000"/>
          <w:sz w:val="28"/>
        </w:rPr>
        <w:t>положение субъекта рынка на товарном рынке не является доминирующим.</w:t>
      </w:r>
    </w:p>
    <w:p w:rsidR="00F92EDE" w:rsidRDefault="00A16C38">
      <w:pPr>
        <w:spacing w:after="0"/>
        <w:jc w:val="both"/>
      </w:pPr>
      <w:bookmarkStart w:id="1247" w:name="z933"/>
      <w:r>
        <w:rPr>
          <w:color w:val="000000"/>
          <w:sz w:val="28"/>
        </w:rPr>
        <w:t>      2. Срок расследования нарушения законодательства Республики Казахстан в области защиты конкуренции прерывается при приостановлении расследования и продолжается с момента возобновлен</w:t>
      </w:r>
      <w:r>
        <w:rPr>
          <w:color w:val="000000"/>
          <w:sz w:val="28"/>
        </w:rPr>
        <w:t>ия расследования.</w:t>
      </w:r>
    </w:p>
    <w:p w:rsidR="00F92EDE" w:rsidRDefault="00A16C38">
      <w:pPr>
        <w:spacing w:after="0"/>
        <w:jc w:val="both"/>
      </w:pPr>
      <w:bookmarkStart w:id="1248" w:name="z934"/>
      <w:bookmarkEnd w:id="1247"/>
      <w:r>
        <w:rPr>
          <w:color w:val="000000"/>
          <w:sz w:val="28"/>
        </w:rPr>
        <w:t>      3. О приостановлении и возобновлении расследования, а также назначении экспертизы должностное лицо антимонопольного органа выносит определение. Копия определения о назначении экспертизы направляется эксперту в течение трех рабочих д</w:t>
      </w:r>
      <w:r>
        <w:rPr>
          <w:color w:val="000000"/>
          <w:sz w:val="28"/>
        </w:rPr>
        <w:t>ней со дня вынесения такого определения.</w:t>
      </w:r>
    </w:p>
    <w:bookmarkEnd w:id="1248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222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</w:pPr>
      <w:bookmarkStart w:id="1249" w:name="z223"/>
      <w:r>
        <w:rPr>
          <w:b/>
          <w:color w:val="000000"/>
        </w:rPr>
        <w:t xml:space="preserve"> Статья 223. Прекращение расследования нарушений законодательства Республики Казахстан в области защиты конкуренции</w:t>
      </w:r>
    </w:p>
    <w:bookmarkEnd w:id="124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Антимонопольный орган прекращает расследование нарушений законодательства Республики Казахстан в области защиты конкуренции в случае: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отсутствия в действиях объекта расследования нарушений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ликвидации юридического лица – единственного объекта расследования;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смерти физического лица – единственног</w:t>
      </w:r>
      <w:r>
        <w:rPr>
          <w:color w:val="000000"/>
          <w:sz w:val="28"/>
        </w:rPr>
        <w:t>о объекта расследования;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4) истечения срока давности, установленного Кодексом Республики Казахстан об административных правонарушениях;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наличия вступившего в законную силу судебного акта, в котором содержатся выводы о наличии или отсутствии</w:t>
      </w:r>
      <w:r>
        <w:rPr>
          <w:color w:val="000000"/>
          <w:sz w:val="28"/>
        </w:rPr>
        <w:t xml:space="preserve"> нарушения законодательства Республики Казахстан в области защиты конкуренции в рассматриваемых антимонопольным органом действиях (бездействии).</w:t>
      </w:r>
    </w:p>
    <w:p w:rsidR="00F92EDE" w:rsidRDefault="00A16C38">
      <w:pPr>
        <w:spacing w:after="0"/>
      </w:pPr>
      <w:bookmarkStart w:id="1250" w:name="z224"/>
      <w:r>
        <w:rPr>
          <w:b/>
          <w:color w:val="000000"/>
        </w:rPr>
        <w:t xml:space="preserve"> Статья 224. Решения антимонопольного органа по результатам расследования нарушений законодательства Республики</w:t>
      </w:r>
      <w:r>
        <w:rPr>
          <w:b/>
          <w:color w:val="000000"/>
        </w:rPr>
        <w:t xml:space="preserve"> Казахстан в области защиты конкуренции</w:t>
      </w:r>
    </w:p>
    <w:p w:rsidR="00F92EDE" w:rsidRDefault="00A16C38">
      <w:pPr>
        <w:spacing w:after="0"/>
        <w:jc w:val="both"/>
      </w:pPr>
      <w:bookmarkStart w:id="1251" w:name="z935"/>
      <w:bookmarkEnd w:id="1250"/>
      <w:r>
        <w:rPr>
          <w:color w:val="000000"/>
          <w:sz w:val="28"/>
        </w:rPr>
        <w:t>      1. По результатам расследования нарушений законодательства Республики Казахстан в области защиты конкуренции должностное лицо антимонопольного органа готовит заключение, на основании которого антимонопольный ор</w:t>
      </w:r>
      <w:r>
        <w:rPr>
          <w:color w:val="000000"/>
          <w:sz w:val="28"/>
        </w:rPr>
        <w:t>ган принимает одно из следующих решений о:</w:t>
      </w:r>
    </w:p>
    <w:bookmarkEnd w:id="125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прекращении расследования нарушения законодательства Республики Казахстан в области защиты конкуренции по основаниям, предусмотренным статьей 223 настоящего Кодекса;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возбуждении дела об администр</w:t>
      </w:r>
      <w:r>
        <w:rPr>
          <w:color w:val="000000"/>
          <w:sz w:val="28"/>
        </w:rPr>
        <w:t>ативном правонарушении и в случаях, установленных подпунктами 1) и 2) пункта 1 статьи 226 настоящего Кодекса, вынесении предписания;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вынесении предписания об устранении нарушений законодательства Республики Казахстан в области защиты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передаче материалов в правоохранительные органы для производства досудебного расследования.</w:t>
      </w:r>
    </w:p>
    <w:p w:rsidR="00F92EDE" w:rsidRDefault="00A16C38">
      <w:pPr>
        <w:spacing w:after="0"/>
        <w:jc w:val="both"/>
      </w:pPr>
      <w:bookmarkStart w:id="1252" w:name="z212"/>
      <w:r>
        <w:rPr>
          <w:color w:val="000000"/>
          <w:sz w:val="28"/>
        </w:rPr>
        <w:t xml:space="preserve">      1-1. Проект заключения по результатам расследования нарушений законодательства Республики Казахстан в области защиты конкуренции вручается или </w:t>
      </w:r>
      <w:r>
        <w:rPr>
          <w:color w:val="000000"/>
          <w:sz w:val="28"/>
        </w:rPr>
        <w:t>направляется письмом с уведомлением объекту расследования в срок не менее чем за тридцать календарных дней до окончания расследования.</w:t>
      </w:r>
    </w:p>
    <w:p w:rsidR="00F92EDE" w:rsidRDefault="00A16C38">
      <w:pPr>
        <w:spacing w:after="0"/>
        <w:jc w:val="both"/>
      </w:pPr>
      <w:bookmarkStart w:id="1253" w:name="z936"/>
      <w:bookmarkEnd w:id="1252"/>
      <w:r>
        <w:rPr>
          <w:color w:val="000000"/>
          <w:sz w:val="28"/>
        </w:rPr>
        <w:t>      2. В случае обращения объекта расследования в срок не менее чем за двадцать календарных дней до завершения расследо</w:t>
      </w:r>
      <w:r>
        <w:rPr>
          <w:color w:val="000000"/>
          <w:sz w:val="28"/>
        </w:rPr>
        <w:t>вания должностное лицо (должностные лица) антимонопольного органа выносит (выносят) на рассмотрение согласительной комиссии проект заключения по результатам расследования нарушений законодательства Республики Казахстан в области защиты конкуренции.</w:t>
      </w:r>
    </w:p>
    <w:bookmarkEnd w:id="125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</w:t>
      </w:r>
      <w:r>
        <w:rPr>
          <w:color w:val="000000"/>
          <w:sz w:val="28"/>
        </w:rPr>
        <w:t>огласительная комиссия рассматривает проект внесенного заключения в срок не более пяти календарных дней со дня внесения на предмет его полноты и качества приведенных в нем доказательств фактов нарушения законодательства Республики Казахстан в области защит</w:t>
      </w:r>
      <w:r>
        <w:rPr>
          <w:color w:val="000000"/>
          <w:sz w:val="28"/>
        </w:rPr>
        <w:t>ы конкуренции с приглашением на заседание лиц, участвующих в расследовании.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 результатам рассмотрения проекта заключения согласительная комиссия выносит свои замечания и рекомендации, которые направляются должностному лицу (должностным лицам) для р</w:t>
      </w:r>
      <w:r>
        <w:rPr>
          <w:color w:val="000000"/>
          <w:sz w:val="28"/>
        </w:rPr>
        <w:t>аботы.</w:t>
      </w:r>
    </w:p>
    <w:p w:rsidR="00F92EDE" w:rsidRDefault="00A16C38">
      <w:pPr>
        <w:spacing w:after="0"/>
        <w:jc w:val="both"/>
      </w:pPr>
      <w:bookmarkStart w:id="1254" w:name="z1891"/>
      <w:r>
        <w:rPr>
          <w:color w:val="000000"/>
          <w:sz w:val="28"/>
        </w:rPr>
        <w:t xml:space="preserve">       В случае несогласия с замечаниями и рекомендациями согласительной комиссии должностное лицо (должностные лица) формирует (формируют) мотивированное заключение, которое подлежит рассмотрению согласительной комиссией.  </w:t>
      </w:r>
    </w:p>
    <w:p w:rsidR="00F92EDE" w:rsidRDefault="00A16C38">
      <w:pPr>
        <w:spacing w:after="0"/>
        <w:jc w:val="both"/>
      </w:pPr>
      <w:bookmarkStart w:id="1255" w:name="z1892"/>
      <w:bookmarkEnd w:id="1254"/>
      <w:r>
        <w:rPr>
          <w:color w:val="000000"/>
          <w:sz w:val="28"/>
        </w:rPr>
        <w:t>      Течение срока пров</w:t>
      </w:r>
      <w:r>
        <w:rPr>
          <w:color w:val="000000"/>
          <w:sz w:val="28"/>
        </w:rPr>
        <w:t>едения расследования приостанавливается с момента поступления обращения объекта расследования или мотивированного заключения должностного лица (должностных лиц) до вынесения замечаний и рекомендаций согласительной комиссией.</w:t>
      </w:r>
    </w:p>
    <w:bookmarkEnd w:id="125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Положение, регламент и со</w:t>
      </w:r>
      <w:r>
        <w:rPr>
          <w:color w:val="000000"/>
          <w:sz w:val="28"/>
        </w:rPr>
        <w:t>став согласительной комиссии, в которой, кроме сотрудников антимонопольного органа, должны быть представлены независимые эксперты, включая со стороны объекта расследования, разрабатываются и утверждаются антимонопольным органом.</w:t>
      </w:r>
    </w:p>
    <w:p w:rsidR="00F92EDE" w:rsidRDefault="00A16C38">
      <w:pPr>
        <w:spacing w:after="0"/>
        <w:jc w:val="both"/>
      </w:pPr>
      <w:bookmarkStart w:id="1256" w:name="z937"/>
      <w:r>
        <w:rPr>
          <w:color w:val="000000"/>
          <w:sz w:val="28"/>
        </w:rPr>
        <w:t>      3. Завершением рассле</w:t>
      </w:r>
      <w:r>
        <w:rPr>
          <w:color w:val="000000"/>
          <w:sz w:val="28"/>
        </w:rPr>
        <w:t>дования считается день подписания должностным лицом (должностными лицами) антимонопольного органа заключения по результатам расследования нарушений законодательства Республики Казахстан в области защиты конкуренции.</w:t>
      </w:r>
    </w:p>
    <w:p w:rsidR="00F92EDE" w:rsidRDefault="00A16C38">
      <w:pPr>
        <w:spacing w:after="0"/>
        <w:jc w:val="both"/>
      </w:pPr>
      <w:bookmarkStart w:id="1257" w:name="z938"/>
      <w:bookmarkEnd w:id="1256"/>
      <w:r>
        <w:rPr>
          <w:color w:val="000000"/>
          <w:sz w:val="28"/>
        </w:rPr>
        <w:t>      4. Утверждение заключения по резул</w:t>
      </w:r>
      <w:r>
        <w:rPr>
          <w:color w:val="000000"/>
          <w:sz w:val="28"/>
        </w:rPr>
        <w:t>ьтатам расследования нарушений законодательства Республики Казахстан в области защиты конкуренции оформляется приказом антимонопольного органа в срок не более десяти рабочих дней со дня завершения расследования.</w:t>
      </w:r>
    </w:p>
    <w:p w:rsidR="00F92EDE" w:rsidRDefault="00A16C38">
      <w:pPr>
        <w:spacing w:after="0"/>
        <w:jc w:val="both"/>
      </w:pPr>
      <w:bookmarkStart w:id="1258" w:name="z939"/>
      <w:bookmarkEnd w:id="1257"/>
      <w:r>
        <w:rPr>
          <w:color w:val="000000"/>
          <w:sz w:val="28"/>
        </w:rPr>
        <w:t>      5. Копия приказа об утверждении заключ</w:t>
      </w:r>
      <w:r>
        <w:rPr>
          <w:color w:val="000000"/>
          <w:sz w:val="28"/>
        </w:rPr>
        <w:t>ения по результатам расследования не позднее трех рабочих дней со дня его подписания вручается или направляется письмом с уведомлением объекту расследования, с приложением заключения по результатам расследования. Заявитель в те же сроки информируется о при</w:t>
      </w:r>
      <w:r>
        <w:rPr>
          <w:color w:val="000000"/>
          <w:sz w:val="28"/>
        </w:rPr>
        <w:t>нятом решении.</w:t>
      </w:r>
    </w:p>
    <w:p w:rsidR="00F92EDE" w:rsidRDefault="00A16C38">
      <w:pPr>
        <w:spacing w:after="0"/>
        <w:jc w:val="both"/>
      </w:pPr>
      <w:bookmarkStart w:id="1259" w:name="z1893"/>
      <w:bookmarkEnd w:id="1258"/>
      <w:r>
        <w:rPr>
          <w:color w:val="000000"/>
          <w:sz w:val="28"/>
        </w:rPr>
        <w:t>      5-1. В случае, если по результатам расследования вынесено решение о возбуждении дела об административном правонарушении, приказ об утверждении заключения по результатам расследования вступает в силу по истечении десяти рабочих дней с м</w:t>
      </w:r>
      <w:r>
        <w:rPr>
          <w:color w:val="000000"/>
          <w:sz w:val="28"/>
        </w:rPr>
        <w:t>омента его принятия.</w:t>
      </w:r>
    </w:p>
    <w:p w:rsidR="00F92EDE" w:rsidRDefault="00A16C38">
      <w:pPr>
        <w:spacing w:after="0"/>
        <w:jc w:val="both"/>
      </w:pPr>
      <w:bookmarkStart w:id="1260" w:name="z1894"/>
      <w:bookmarkEnd w:id="1259"/>
      <w:r>
        <w:rPr>
          <w:color w:val="000000"/>
          <w:sz w:val="28"/>
        </w:rPr>
        <w:t>      Обжалование приказа об утверждении заключения по результатам расследования приостанавливает течение срока вступления его в силу до рассмотрения жалобы.</w:t>
      </w:r>
    </w:p>
    <w:p w:rsidR="00F92EDE" w:rsidRDefault="00A16C38">
      <w:pPr>
        <w:spacing w:after="0"/>
        <w:jc w:val="both"/>
      </w:pPr>
      <w:bookmarkStart w:id="1261" w:name="z940"/>
      <w:bookmarkEnd w:id="1260"/>
      <w:r>
        <w:rPr>
          <w:color w:val="000000"/>
          <w:sz w:val="28"/>
        </w:rPr>
        <w:t>      6. Дата вступления в силу приказа об утверждении заключения по результа</w:t>
      </w:r>
      <w:r>
        <w:rPr>
          <w:color w:val="000000"/>
          <w:sz w:val="28"/>
        </w:rPr>
        <w:t>там расследования (принятия решения) считается моментом обнаружения факта совершения административного правонарушения.</w:t>
      </w:r>
    </w:p>
    <w:p w:rsidR="00F92EDE" w:rsidRDefault="00A16C38">
      <w:pPr>
        <w:spacing w:after="0"/>
        <w:jc w:val="both"/>
      </w:pPr>
      <w:bookmarkStart w:id="1262" w:name="z941"/>
      <w:bookmarkEnd w:id="1261"/>
      <w:r>
        <w:rPr>
          <w:color w:val="000000"/>
          <w:sz w:val="28"/>
        </w:rPr>
        <w:t xml:space="preserve">       7. Приказ об утверждении заключения по результатам расследования может быть обжалован объектом расследования в суде в порядке, пре</w:t>
      </w:r>
      <w:r>
        <w:rPr>
          <w:color w:val="000000"/>
          <w:sz w:val="28"/>
        </w:rPr>
        <w:t>дусмотренном Гражданским процессуальным кодексом Республики Казахстан.</w:t>
      </w:r>
    </w:p>
    <w:bookmarkEnd w:id="1262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224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263" w:name="z1248"/>
      <w:r>
        <w:rPr>
          <w:b/>
          <w:color w:val="000000"/>
        </w:rPr>
        <w:t xml:space="preserve"> Глава 21. ПРЕСЕЧЕНИЕ НАРУШЕНИЙ ЗАКОНОДАТЕЛЬСТВА РЕСПУБЛИКИ КАЗАХСТАН В ОБЛАСТИ ЗАЩИТЫ КОНКУРЕНЦИИ И ПЕРЕСМОТР ПРЕДПИСАНИЙ АНТИМОНОПОЛЬНОГО ОРГАН</w:t>
      </w:r>
      <w:r>
        <w:rPr>
          <w:b/>
          <w:color w:val="000000"/>
        </w:rPr>
        <w:t>А</w:t>
      </w:r>
    </w:p>
    <w:p w:rsidR="00F92EDE" w:rsidRDefault="00A16C38">
      <w:pPr>
        <w:spacing w:after="0"/>
      </w:pPr>
      <w:bookmarkStart w:id="1264" w:name="z225"/>
      <w:bookmarkEnd w:id="1263"/>
      <w:r>
        <w:rPr>
          <w:b/>
          <w:color w:val="000000"/>
        </w:rPr>
        <w:t xml:space="preserve"> Статья 225. Основания и порядок определения монопольного дохода</w:t>
      </w:r>
    </w:p>
    <w:p w:rsidR="00F92EDE" w:rsidRDefault="00A16C38">
      <w:pPr>
        <w:spacing w:after="0"/>
        <w:jc w:val="both"/>
      </w:pPr>
      <w:bookmarkStart w:id="1265" w:name="z942"/>
      <w:bookmarkEnd w:id="1264"/>
      <w:r>
        <w:rPr>
          <w:color w:val="000000"/>
          <w:sz w:val="28"/>
        </w:rPr>
        <w:t>      1. Доход, полученный субъектом рынка в результате осуществления монополистической деятельности, ограниченной настоящим Кодексом, является монопольным доходом.</w:t>
      </w:r>
    </w:p>
    <w:p w:rsidR="00F92EDE" w:rsidRDefault="00A16C38">
      <w:pPr>
        <w:spacing w:after="0"/>
        <w:jc w:val="both"/>
      </w:pPr>
      <w:bookmarkStart w:id="1266" w:name="z943"/>
      <w:bookmarkEnd w:id="1265"/>
      <w:r>
        <w:rPr>
          <w:color w:val="000000"/>
          <w:sz w:val="28"/>
        </w:rPr>
        <w:t>      2. Монопольный дох</w:t>
      </w:r>
      <w:r>
        <w:rPr>
          <w:color w:val="000000"/>
          <w:sz w:val="28"/>
        </w:rPr>
        <w:t>од может быть получен субъектом рынка в результате:</w:t>
      </w:r>
    </w:p>
    <w:bookmarkEnd w:id="126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совершения антиконкурентного соглашения или согласованных действий субъектов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злоупотребления субъектом рынка своим доминирующим или монопольным положением.</w:t>
      </w:r>
    </w:p>
    <w:p w:rsidR="00F92EDE" w:rsidRDefault="00A16C38">
      <w:pPr>
        <w:spacing w:after="0"/>
        <w:jc w:val="both"/>
      </w:pPr>
      <w:bookmarkStart w:id="1267" w:name="z944"/>
      <w:r>
        <w:rPr>
          <w:color w:val="000000"/>
          <w:sz w:val="28"/>
        </w:rPr>
        <w:t>      3. Монопольный до</w:t>
      </w:r>
      <w:r>
        <w:rPr>
          <w:color w:val="000000"/>
          <w:sz w:val="28"/>
        </w:rPr>
        <w:t>ход определяется с момента осуществления субъектом рынка действий, указанных в пункте 2 настоящей статьи, до момента прекращения субъектом рынка данных действий.</w:t>
      </w:r>
    </w:p>
    <w:p w:rsidR="00F92EDE" w:rsidRDefault="00A16C38">
      <w:pPr>
        <w:spacing w:after="0"/>
        <w:jc w:val="both"/>
      </w:pPr>
      <w:bookmarkStart w:id="1268" w:name="z945"/>
      <w:bookmarkEnd w:id="1267"/>
      <w:r>
        <w:rPr>
          <w:color w:val="000000"/>
          <w:sz w:val="28"/>
        </w:rPr>
        <w:t>      4. Монопольный доход определяется при:</w:t>
      </w:r>
    </w:p>
    <w:bookmarkEnd w:id="126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установлении субъектом рынка, занимающим</w:t>
      </w:r>
      <w:r>
        <w:rPr>
          <w:color w:val="000000"/>
          <w:sz w:val="28"/>
        </w:rPr>
        <w:t xml:space="preserve"> доминирующее или монопольное положение, монопольно высоких цен – как разница между доходом, полученным при применении монопольно высокой цены, и доходом, рассчитанным на основании цены, определенной в соответствии с положениями статьи 175 настоящего Кодек</w:t>
      </w:r>
      <w:r>
        <w:rPr>
          <w:color w:val="000000"/>
          <w:sz w:val="28"/>
        </w:rPr>
        <w:t>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установлении субъектом рынка, занимающим доминирующее или монопольное положение, монопольно низкой цены – как дополнительный доход, полученный субъектом рынка, занимающим доминирующее положение, в результате увеличения объемов реализации за сч</w:t>
      </w:r>
      <w:r>
        <w:rPr>
          <w:color w:val="000000"/>
          <w:sz w:val="28"/>
        </w:rPr>
        <w:t>ет устранения конкурентов с товарного рынка;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установлении субъектом рынка, занимающим монопсоническое положение, монопсонически низкой цены – как разница между затратами данного субъекта рынка на покупку товара по цене, определенной на основании н</w:t>
      </w:r>
      <w:r>
        <w:rPr>
          <w:color w:val="000000"/>
          <w:sz w:val="28"/>
        </w:rPr>
        <w:t>еобходимых субъекту рынка, реализующему товар, расходов на производство и реализацию такого товара и прибыли, и затратами, сложившимися при покупке товаров по монопсонически низким ценам;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4) совершении субъектом рынка антиконкурентных соглашений или </w:t>
      </w:r>
      <w:r>
        <w:rPr>
          <w:color w:val="000000"/>
          <w:sz w:val="28"/>
        </w:rPr>
        <w:t>согласованных действий как весь доход, полученный от данных действий, за вычетом обоснованных расходов, необходимых для производства и (или) реализации товара, и фактически уплаченных налогов.</w:t>
      </w:r>
    </w:p>
    <w:p w:rsidR="00F92EDE" w:rsidRDefault="00A16C38">
      <w:pPr>
        <w:spacing w:after="0"/>
        <w:jc w:val="both"/>
      </w:pPr>
      <w:bookmarkStart w:id="1269" w:name="z946"/>
      <w:r>
        <w:rPr>
          <w:color w:val="000000"/>
          <w:sz w:val="28"/>
        </w:rPr>
        <w:t xml:space="preserve">       5. Изъятие монопольного дохода производится в порядке, у</w:t>
      </w:r>
      <w:r>
        <w:rPr>
          <w:color w:val="000000"/>
          <w:sz w:val="28"/>
        </w:rPr>
        <w:t>становленном Кодексом Республики Казахстан об административных правонарушениях.</w:t>
      </w:r>
    </w:p>
    <w:p w:rsidR="00F92EDE" w:rsidRDefault="00A16C38">
      <w:pPr>
        <w:spacing w:after="0"/>
      </w:pPr>
      <w:bookmarkStart w:id="1270" w:name="z226"/>
      <w:bookmarkEnd w:id="1269"/>
      <w:r>
        <w:rPr>
          <w:b/>
          <w:color w:val="000000"/>
        </w:rPr>
        <w:t xml:space="preserve"> Статья 226. Меры антимонопольного реагирования</w:t>
      </w:r>
    </w:p>
    <w:p w:rsidR="00F92EDE" w:rsidRDefault="00A16C38">
      <w:pPr>
        <w:spacing w:after="0"/>
        <w:jc w:val="both"/>
      </w:pPr>
      <w:bookmarkStart w:id="1271" w:name="z947"/>
      <w:bookmarkEnd w:id="1270"/>
      <w:r>
        <w:rPr>
          <w:color w:val="000000"/>
          <w:sz w:val="28"/>
        </w:rPr>
        <w:t>      1. В соответствии с установленными полномочиями антимонопольный орган вправе:</w:t>
      </w:r>
    </w:p>
    <w:bookmarkEnd w:id="127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давать субъектам рынка обязательные</w:t>
      </w:r>
      <w:r>
        <w:rPr>
          <w:color w:val="000000"/>
          <w:sz w:val="28"/>
        </w:rPr>
        <w:t xml:space="preserve"> для исполнения предписания о: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прекращении нарушения норм настоящего Кодекса и (или) устранении его последствий;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восстановлении первоначального положения;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расторжении или изменении договоров, противоречащих настоящему Кодексу;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необх</w:t>
      </w:r>
      <w:r>
        <w:rPr>
          <w:color w:val="000000"/>
          <w:sz w:val="28"/>
        </w:rPr>
        <w:t>одимости отмены сделок путем расторжения или признания их недействительными при регулировании экономической концентрации;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давать государственным, местным исполнительным органам, организациям, наделенным государством функциями регулирования деятель</w:t>
      </w:r>
      <w:r>
        <w:rPr>
          <w:color w:val="000000"/>
          <w:sz w:val="28"/>
        </w:rPr>
        <w:t xml:space="preserve">ности субъектов рынка, обязательные для исполнения предписания об отмене или изменении принятых ими актов, устранении нарушений, а также расторжении, отмене или изменении заключенных ими соглашений и сделок, противоречащих настоящему Кодексу, и совершении </w:t>
      </w:r>
      <w:r>
        <w:rPr>
          <w:color w:val="000000"/>
          <w:sz w:val="28"/>
        </w:rPr>
        <w:t>действий, направленных на обеспечение конкуренции;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3) рассматривать дела об административных правонарушениях в области защиты конкуренции и ограничения монополистической деятельности и налагать административные взыскания в порядке, установленном Код</w:t>
      </w:r>
      <w:r>
        <w:rPr>
          <w:color w:val="000000"/>
          <w:sz w:val="28"/>
        </w:rPr>
        <w:t>ексом Республики Казахстан об административных правонарушениях;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обращаться в суд с исками и заявлениями, а также участвовать в процессах при рассмотрении судами дел, связанных с применением и нарушением законодательства Республики Казахстан в обла</w:t>
      </w:r>
      <w:r>
        <w:rPr>
          <w:color w:val="000000"/>
          <w:sz w:val="28"/>
        </w:rPr>
        <w:t>сти защиты конкуренции.</w:t>
      </w:r>
    </w:p>
    <w:p w:rsidR="00F92EDE" w:rsidRDefault="00A16C38">
      <w:pPr>
        <w:spacing w:after="0"/>
        <w:jc w:val="both"/>
      </w:pPr>
      <w:bookmarkStart w:id="1272" w:name="z948"/>
      <w:r>
        <w:rPr>
          <w:color w:val="000000"/>
          <w:sz w:val="28"/>
        </w:rPr>
        <w:t>      2. При нарушении норм настоящего Кодекса субъекты рынка, государственные органы, местные исполнительные органы обязаны:</w:t>
      </w:r>
    </w:p>
    <w:bookmarkEnd w:id="127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 соответствии с предписаниями антимонопольного органа прекратить нарушение и устранить его после</w:t>
      </w:r>
      <w:r>
        <w:rPr>
          <w:color w:val="000000"/>
          <w:sz w:val="28"/>
        </w:rPr>
        <w:t xml:space="preserve">дствия, восстановить первоначальное положение, расторгнуть договор, заключить договор с другим субъектом рынка или внести в него изменения, отменить акт, признанный антимонопольным органом не соответствующим законодательству Республики Казахстан в области </w:t>
      </w:r>
      <w:r>
        <w:rPr>
          <w:color w:val="000000"/>
          <w:sz w:val="28"/>
        </w:rPr>
        <w:t>защиты конкуренции, выполнить иные действия, предусмотренные предписанием;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возместить причиненные убытки в соответствии с гражданским законодательством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3) исполнить постановление антимонопольного органа о наложении административного взыскания в порядке, установленном Кодексом Республики Казахстан об административных правонарушениях.</w:t>
      </w:r>
    </w:p>
    <w:p w:rsidR="00F92EDE" w:rsidRDefault="00A16C38">
      <w:pPr>
        <w:spacing w:after="0"/>
        <w:jc w:val="both"/>
      </w:pPr>
      <w:bookmarkStart w:id="1273" w:name="z949"/>
      <w:r>
        <w:rPr>
          <w:color w:val="000000"/>
          <w:sz w:val="28"/>
        </w:rPr>
        <w:t xml:space="preserve">      3. Предписание подлежит исполнению в установленный </w:t>
      </w:r>
      <w:r>
        <w:rPr>
          <w:color w:val="000000"/>
          <w:sz w:val="28"/>
        </w:rPr>
        <w:t>антимонопольным органом разумный срок.</w:t>
      </w:r>
    </w:p>
    <w:bookmarkEnd w:id="127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Антимонопольный орган осуществляет контроль за исполнением выданных предписаний.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 неисполнения предписания антимонопольный орган вправе обратиться в суд с иском о понуждении субъекта рынка, государ</w:t>
      </w:r>
      <w:r>
        <w:rPr>
          <w:color w:val="000000"/>
          <w:sz w:val="28"/>
        </w:rPr>
        <w:t>ственного органа, местного исполнительного органа исполнить предписание антимонопольного органа.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226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</w:t>
      </w:r>
      <w:r>
        <w:rPr>
          <w:color w:val="FF0000"/>
          <w:sz w:val="28"/>
        </w:rPr>
        <w:t>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274" w:name="z227"/>
      <w:r>
        <w:rPr>
          <w:b/>
          <w:color w:val="000000"/>
        </w:rPr>
        <w:t xml:space="preserve"> Статья 227. Требования к оформлению предписания</w:t>
      </w:r>
    </w:p>
    <w:bookmarkEnd w:id="127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Предписание оформляется на бланке строгой отчетности антимонопольного органа и должно содержать: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наименование субъекта рынка и (или) государственного органа, и (или) местного исполнительного органа, в отношении которого (которых) составляется предписание, или их должностных лиц;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описание установленного факта (фактов) нарушения законодательств</w:t>
      </w:r>
      <w:r>
        <w:rPr>
          <w:color w:val="000000"/>
          <w:sz w:val="28"/>
        </w:rPr>
        <w:t>а Республики Казахстан в области защиты конкуренции, а также нормы права, которые были нарушены субъектом рынка либо государственным органом или местным исполнительным органом, или их должностными лицами;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действия, которые должен (должны) совершит</w:t>
      </w:r>
      <w:r>
        <w:rPr>
          <w:color w:val="000000"/>
          <w:sz w:val="28"/>
        </w:rPr>
        <w:t>ь субъект рынка и (или) государственный орган, и (или) местный исполнительный орган или их должностные лица для устранения нарушения законодательства Республики Казахстан в области защиты конкуренции (или от совершения которого (которых) должен (должны) во</w:t>
      </w:r>
      <w:r>
        <w:rPr>
          <w:color w:val="000000"/>
          <w:sz w:val="28"/>
        </w:rPr>
        <w:t>здержаться);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срок исполнения предписания;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срок предоставления информации об исполнении предписания;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подпись лица, уполномоченного подписывать предписание;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7) гербовая печать антимонопольного органа. </w:t>
      </w:r>
    </w:p>
    <w:p w:rsidR="00F92EDE" w:rsidRDefault="00A16C38">
      <w:pPr>
        <w:spacing w:after="0"/>
      </w:pPr>
      <w:bookmarkStart w:id="1275" w:name="z228"/>
      <w:r>
        <w:rPr>
          <w:b/>
          <w:color w:val="000000"/>
        </w:rPr>
        <w:t xml:space="preserve"> Статья 228. Пересмотр</w:t>
      </w:r>
      <w:r>
        <w:rPr>
          <w:b/>
          <w:color w:val="000000"/>
        </w:rPr>
        <w:t xml:space="preserve"> предписаний антимонопольного органа</w:t>
      </w:r>
    </w:p>
    <w:p w:rsidR="00F92EDE" w:rsidRDefault="00A16C38">
      <w:pPr>
        <w:spacing w:after="0"/>
        <w:jc w:val="both"/>
      </w:pPr>
      <w:bookmarkStart w:id="1276" w:name="z950"/>
      <w:bookmarkEnd w:id="1275"/>
      <w:r>
        <w:rPr>
          <w:color w:val="000000"/>
          <w:sz w:val="28"/>
        </w:rPr>
        <w:t>      1. Антимонопольный орган по собственной инициативе либо заявлению заинтересованного лица может пересмотреть предписание (свое или территориального подразделения) в случаях:</w:t>
      </w:r>
    </w:p>
    <w:bookmarkEnd w:id="127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если существенные обстоятельств</w:t>
      </w:r>
      <w:r>
        <w:rPr>
          <w:color w:val="000000"/>
          <w:sz w:val="28"/>
        </w:rPr>
        <w:t>а не были и не могли быть известны антимонопольному органу, что привело к вынесению незаконного или необоснованного предписания;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если предписание было вынесено на основании недостоверной информации, что привело к вынесению незаконного или необосно</w:t>
      </w:r>
      <w:r>
        <w:rPr>
          <w:color w:val="000000"/>
          <w:sz w:val="28"/>
        </w:rPr>
        <w:t>ванного предписания;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если предписание было вынесено с нарушением норм законодательства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исправления допущенной в предписании описки или явной арифметической ошибки.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Антимонопольный орган может приостановить выпо</w:t>
      </w:r>
      <w:r>
        <w:rPr>
          <w:color w:val="000000"/>
          <w:sz w:val="28"/>
        </w:rPr>
        <w:t>лнение своего предписания до окончания его пересмотра, о чем письменно уведомляются лица, принимающие участие в деле.</w:t>
      </w:r>
    </w:p>
    <w:p w:rsidR="00F92EDE" w:rsidRDefault="00A16C38">
      <w:pPr>
        <w:spacing w:after="0"/>
        <w:jc w:val="both"/>
      </w:pPr>
      <w:bookmarkStart w:id="1277" w:name="z951"/>
      <w:r>
        <w:rPr>
          <w:color w:val="000000"/>
          <w:sz w:val="28"/>
        </w:rPr>
        <w:t>      2. По результатам пересмотра антимонопольный орган может:</w:t>
      </w:r>
    </w:p>
    <w:bookmarkEnd w:id="127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оставить предписание без изменений;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изменить предписание</w:t>
      </w:r>
      <w:r>
        <w:rPr>
          <w:color w:val="000000"/>
          <w:sz w:val="28"/>
        </w:rPr>
        <w:t>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отменить предписание;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вынести новое предписание.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3. При пересмотре предписания по заявлению заинтересованного лица антимонопольный орган не вправе ухудшить положение лица, подавшего заявление (жалобу), или лица, в интересах которо</w:t>
      </w:r>
      <w:r>
        <w:rPr>
          <w:color w:val="000000"/>
          <w:sz w:val="28"/>
        </w:rPr>
        <w:t>го она была подана.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228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</w:pPr>
      <w:bookmarkStart w:id="1278" w:name="z229"/>
      <w:r>
        <w:rPr>
          <w:b/>
          <w:color w:val="000000"/>
        </w:rPr>
        <w:t xml:space="preserve">  Статья 229. Проверка предписаний территориальных подразделений антимонопольного органа</w:t>
      </w:r>
    </w:p>
    <w:bookmarkEnd w:id="1278"/>
    <w:p w:rsidR="00F92EDE" w:rsidRDefault="00A16C38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Заголовок статьи 229 с изменением, внесенным Законом РК от 28.12.2016 № 34-VI (вводится в действие с 01.01.2017).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 Предписания, принятые территориальными подразделениями антимонопольного органа, могут быть проверены по заявлениям субъек</w:t>
      </w:r>
      <w:r>
        <w:rPr>
          <w:color w:val="000000"/>
          <w:sz w:val="28"/>
        </w:rPr>
        <w:t>тов рынка или инициативе вышестоящего антимонопольного органа.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229 с изменениями, внесенными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</w:pPr>
      <w:bookmarkStart w:id="1279" w:name="z230"/>
      <w:r>
        <w:rPr>
          <w:b/>
          <w:color w:val="000000"/>
        </w:rPr>
        <w:t xml:space="preserve">  Статья 230. Обжалование предписаний антимонопольного органа</w:t>
      </w:r>
    </w:p>
    <w:p w:rsidR="00F92EDE" w:rsidRDefault="00A16C38">
      <w:pPr>
        <w:spacing w:after="0"/>
        <w:jc w:val="both"/>
      </w:pPr>
      <w:bookmarkStart w:id="1280" w:name="z952"/>
      <w:bookmarkEnd w:id="1279"/>
      <w:r>
        <w:rPr>
          <w:color w:val="000000"/>
          <w:sz w:val="28"/>
        </w:rPr>
        <w:t>      1. П</w:t>
      </w:r>
      <w:r>
        <w:rPr>
          <w:color w:val="000000"/>
          <w:sz w:val="28"/>
        </w:rPr>
        <w:t>редписания антимонопольного органа могут быть обжалованы в суд в порядке, установленном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281" w:name="z953"/>
      <w:bookmarkEnd w:id="1280"/>
      <w:r>
        <w:rPr>
          <w:color w:val="000000"/>
          <w:sz w:val="28"/>
        </w:rPr>
        <w:t>      2. Основаниями для обжалования в антимонопольный орган предписаний территориального подразделения являются:</w:t>
      </w:r>
    </w:p>
    <w:bookmarkEnd w:id="128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непол</w:t>
      </w:r>
      <w:r>
        <w:rPr>
          <w:color w:val="000000"/>
          <w:sz w:val="28"/>
        </w:rPr>
        <w:t>ное выяснение обстоятельств, имеющих значение для дела;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недоказанность обстоятельств, имеющих значение для дела и признанных установленными;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несоответствие выводов, изложенных в решении, обстоятельствам дела;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4) нарушение или </w:t>
      </w:r>
      <w:r>
        <w:rPr>
          <w:color w:val="000000"/>
          <w:sz w:val="28"/>
        </w:rPr>
        <w:t>неправильное применение норм законодательства Республики Казахстан.</w:t>
      </w:r>
    </w:p>
    <w:p w:rsidR="00F92EDE" w:rsidRDefault="00A16C38">
      <w:pPr>
        <w:spacing w:after="0"/>
        <w:jc w:val="both"/>
      </w:pPr>
      <w:bookmarkStart w:id="1282" w:name="z954"/>
      <w:r>
        <w:rPr>
          <w:color w:val="000000"/>
          <w:sz w:val="28"/>
        </w:rPr>
        <w:t>      3. Предписание территориального подразделения антимонопольного органа может быть обжаловано субъектом рынка в антимонопольный орган либо в суд в течение трех месяцев со дня, когда он</w:t>
      </w:r>
      <w:r>
        <w:rPr>
          <w:color w:val="000000"/>
          <w:sz w:val="28"/>
        </w:rPr>
        <w:t>о было вручено субъекту рынка, в порядке, установленном законодательством Республики Казахстан.</w:t>
      </w:r>
    </w:p>
    <w:bookmarkEnd w:id="1282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230 с изменениями, внесенными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</w:pPr>
      <w:bookmarkStart w:id="1283" w:name="z231"/>
      <w:r>
        <w:rPr>
          <w:b/>
          <w:color w:val="000000"/>
        </w:rPr>
        <w:t xml:space="preserve">  Статья 231. Принудительное разделение</w:t>
      </w:r>
      <w:r>
        <w:rPr>
          <w:b/>
          <w:color w:val="000000"/>
        </w:rPr>
        <w:t xml:space="preserve"> или выделение в случаях злоупотребления доминирующим или монопольным положением</w:t>
      </w:r>
    </w:p>
    <w:p w:rsidR="00F92EDE" w:rsidRDefault="00A16C38">
      <w:pPr>
        <w:spacing w:after="0"/>
        <w:jc w:val="both"/>
      </w:pPr>
      <w:bookmarkStart w:id="1284" w:name="z955"/>
      <w:bookmarkEnd w:id="1283"/>
      <w:r>
        <w:rPr>
          <w:color w:val="000000"/>
          <w:sz w:val="28"/>
        </w:rPr>
        <w:t>      1. В случае, если субъект рынка, занимающий доминирующее или монопольное положение, дважды в течение одного календарного года привлекался к административной ответственно</w:t>
      </w:r>
      <w:r>
        <w:rPr>
          <w:color w:val="000000"/>
          <w:sz w:val="28"/>
        </w:rPr>
        <w:t>сти за нарушения, предусмотренные статьей 174 настоящего Кодекса, и продолжает совершать действия, ограничивающие конкуренцию, антимонопольный орган в целях развития конкуренции вправе обратиться в суд с иском о принудительном разделении данного субъекта р</w:t>
      </w:r>
      <w:r>
        <w:rPr>
          <w:color w:val="000000"/>
          <w:sz w:val="28"/>
        </w:rPr>
        <w:t>ынка или выделении из его состава на базе его структурных подразделений одного или нескольких юридических лиц.</w:t>
      </w:r>
    </w:p>
    <w:p w:rsidR="00F92EDE" w:rsidRDefault="00A16C38">
      <w:pPr>
        <w:spacing w:after="0"/>
        <w:jc w:val="both"/>
      </w:pPr>
      <w:bookmarkStart w:id="1285" w:name="z956"/>
      <w:bookmarkEnd w:id="1284"/>
      <w:r>
        <w:rPr>
          <w:color w:val="000000"/>
          <w:sz w:val="28"/>
        </w:rPr>
        <w:t xml:space="preserve">      2. Суд принимает решение о принудительном разделении или выделении в целях развития конкуренции, если выполняются в совокупности следующие </w:t>
      </w:r>
      <w:r>
        <w:rPr>
          <w:color w:val="000000"/>
          <w:sz w:val="28"/>
        </w:rPr>
        <w:t>условия:</w:t>
      </w:r>
    </w:p>
    <w:bookmarkEnd w:id="128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отсутствует технологически обусловленная взаимосвязь структурных подразделений;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существует возможность самостоятельной деятельности на соответствующем товарном рынке для юридических лиц, созданных в результате реорганизации.</w:t>
      </w:r>
    </w:p>
    <w:p w:rsidR="00F92EDE" w:rsidRDefault="00A16C38">
      <w:pPr>
        <w:spacing w:after="0"/>
        <w:jc w:val="both"/>
      </w:pPr>
      <w:bookmarkStart w:id="1286" w:name="z95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3. Решение суда о принудительном разделении либо выделении подлежит исполнению собственником или уполномоченным им органом с учетом требований, предусмотренных указанным решением, и в срок, который определен указанным решением и не может быть более чем ш</w:t>
      </w:r>
      <w:r>
        <w:rPr>
          <w:color w:val="000000"/>
          <w:sz w:val="28"/>
        </w:rPr>
        <w:t>есть месяцев.</w:t>
      </w:r>
    </w:p>
    <w:bookmarkEnd w:id="1286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231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</w:pPr>
      <w:bookmarkStart w:id="1287" w:name="z958"/>
      <w:r>
        <w:rPr>
          <w:b/>
          <w:color w:val="000000"/>
        </w:rPr>
        <w:t xml:space="preserve"> РАЗДЕЛ 5. ОСНОВНЫЕ НАПРАВЛЕНИЯ И ВИДЫ ГОСУДАРСТВЕННОЙ ПОДДЕРЖКИ ЧАСТНОГО ПРЕДПРИНИМАТЕЛЬСТВА</w:t>
      </w:r>
      <w:r>
        <w:br/>
      </w:r>
      <w:r>
        <w:rPr>
          <w:b/>
          <w:color w:val="000000"/>
        </w:rPr>
        <w:t>Глава 22. ГОСУДАРСТВЕННАЯ ПОД</w:t>
      </w:r>
      <w:r>
        <w:rPr>
          <w:b/>
          <w:color w:val="000000"/>
        </w:rPr>
        <w:t>ДЕРЖКА МАЛОГО И СРЕДНЕГО ПРЕДПРИНИМАТЕЛЬСТВА</w:t>
      </w:r>
    </w:p>
    <w:p w:rsidR="00F92EDE" w:rsidRDefault="00A16C38">
      <w:pPr>
        <w:spacing w:after="0"/>
      </w:pPr>
      <w:bookmarkStart w:id="1288" w:name="z232"/>
      <w:bookmarkEnd w:id="1287"/>
      <w:r>
        <w:rPr>
          <w:b/>
          <w:color w:val="000000"/>
        </w:rPr>
        <w:t xml:space="preserve"> Статья 232. Виды государственной поддержки малого и среднего предпринимательства</w:t>
      </w:r>
    </w:p>
    <w:bookmarkEnd w:id="1288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Государственная поддержка малого и среднего предпринимательства осуществляется по видам государственной поддержки частного </w:t>
      </w:r>
      <w:r>
        <w:rPr>
          <w:color w:val="000000"/>
          <w:sz w:val="28"/>
        </w:rPr>
        <w:t>предпринимательства, предусмотренным статьей 93 настоящего Кодекса, включая: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создание условий для использования субъектами малого и среднего предпринимательства государственных финансовых, материально-технических и информационных ресурсов, а также на</w:t>
      </w:r>
      <w:r>
        <w:rPr>
          <w:color w:val="000000"/>
          <w:sz w:val="28"/>
        </w:rPr>
        <w:t>учно-технических разработок и технологий;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установление упрощенного порядка государственной регистрации и ликвидации;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установление оптимального режима налогообложения;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принятие программ кредитования малого и среднего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создание системы привлечения и использования инвестиций, в том числе иностранных, для поддержки и развития малого и среднего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содействие внешнеторговой деятельности субъектов малого и среднего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консультирование субъектов малого и среднего предпринимательства по вопросам участия в государственных закупках товаров, работ и услуг;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организацию подготовки, переподготовки и повышения квалификации кадров путем развития существующих и создания новы</w:t>
      </w:r>
      <w:r>
        <w:rPr>
          <w:color w:val="000000"/>
          <w:sz w:val="28"/>
        </w:rPr>
        <w:t>х учебных и исследовательских центров, консалтинговых организаций и информационных систем поддержки и развития малого и среднего предпринимательства, а также реализацию международных программ и проектов по обмену опытом в области развития малого и среднего</w:t>
      </w:r>
      <w:r>
        <w:rPr>
          <w:color w:val="000000"/>
          <w:sz w:val="28"/>
        </w:rPr>
        <w:t xml:space="preserve"> предпринимательства.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232 с изменениями, внесенными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F92EDE" w:rsidRDefault="00A16C38">
      <w:pPr>
        <w:spacing w:after="0"/>
      </w:pPr>
      <w:bookmarkStart w:id="1289" w:name="z233"/>
      <w:r>
        <w:rPr>
          <w:b/>
          <w:color w:val="000000"/>
        </w:rPr>
        <w:t xml:space="preserve"> Статья 233. Бизнес-инкубаторы</w:t>
      </w:r>
    </w:p>
    <w:p w:rsidR="00F92EDE" w:rsidRDefault="00A16C38">
      <w:pPr>
        <w:spacing w:after="0"/>
        <w:jc w:val="both"/>
      </w:pPr>
      <w:bookmarkStart w:id="1290" w:name="z960"/>
      <w:bookmarkEnd w:id="1289"/>
      <w:r>
        <w:rPr>
          <w:color w:val="000000"/>
          <w:sz w:val="28"/>
        </w:rPr>
        <w:t xml:space="preserve">      1. Бизнес-инкубатором является юридическое лицо, создаваемое для поддержки </w:t>
      </w:r>
      <w:r>
        <w:rPr>
          <w:color w:val="000000"/>
          <w:sz w:val="28"/>
        </w:rPr>
        <w:t>субъектов малого предпринимательства на этапе их становления путем предоставления производственных помещений, оборудования, организационных, правовых, финансовых, консалтинговых и информационных услуг.</w:t>
      </w:r>
    </w:p>
    <w:p w:rsidR="00F92EDE" w:rsidRDefault="00A16C38">
      <w:pPr>
        <w:spacing w:after="0"/>
        <w:jc w:val="both"/>
      </w:pPr>
      <w:bookmarkStart w:id="1291" w:name="z961"/>
      <w:bookmarkEnd w:id="1290"/>
      <w:r>
        <w:rPr>
          <w:color w:val="000000"/>
          <w:sz w:val="28"/>
        </w:rPr>
        <w:t>      2. Бизнес-инкубаторы создаются для оказания соде</w:t>
      </w:r>
      <w:r>
        <w:rPr>
          <w:color w:val="000000"/>
          <w:sz w:val="28"/>
        </w:rPr>
        <w:t>йствия в становлении и развитии субъектов малого предпринимательства.</w:t>
      </w:r>
    </w:p>
    <w:bookmarkEnd w:id="129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Задачами бизнес-инкубатора являются: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отбор субъектов малого предпринимательства для размещения в бизнес-инкубаторе;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оказание субъектам малого предпринимательства </w:t>
      </w:r>
      <w:r>
        <w:rPr>
          <w:color w:val="000000"/>
          <w:sz w:val="28"/>
        </w:rPr>
        <w:t>образовательных, маркетинговых, консалтинговых и других организационно-управленческих услуг.</w:t>
      </w:r>
    </w:p>
    <w:p w:rsidR="00F92EDE" w:rsidRDefault="00A16C38">
      <w:pPr>
        <w:spacing w:after="0"/>
      </w:pPr>
      <w:bookmarkStart w:id="1292" w:name="z234"/>
      <w:r>
        <w:rPr>
          <w:b/>
          <w:color w:val="000000"/>
        </w:rPr>
        <w:t xml:space="preserve"> Статья 234. Имущественная поддержка субъектов малого и среднего предпринимательства</w:t>
      </w:r>
    </w:p>
    <w:p w:rsidR="00F92EDE" w:rsidRDefault="00A16C38">
      <w:pPr>
        <w:spacing w:after="0"/>
        <w:jc w:val="both"/>
      </w:pPr>
      <w:bookmarkStart w:id="1293" w:name="z962"/>
      <w:bookmarkEnd w:id="1292"/>
      <w:r>
        <w:rPr>
          <w:color w:val="000000"/>
          <w:sz w:val="28"/>
        </w:rPr>
        <w:t xml:space="preserve">      1. Субъектам малого и среднего предпринимательства могут передаваться в </w:t>
      </w:r>
      <w:r>
        <w:rPr>
          <w:color w:val="000000"/>
          <w:sz w:val="28"/>
        </w:rPr>
        <w:t>доверительное управление или аренду не используемые более одного года объекты государственной собственности для организации производственной деятельности и сферы услуг, за исключением торгово-посреднической деятельности.</w:t>
      </w:r>
    </w:p>
    <w:bookmarkEnd w:id="129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Контроль за выполнением субъе</w:t>
      </w:r>
      <w:r>
        <w:rPr>
          <w:color w:val="000000"/>
          <w:sz w:val="28"/>
        </w:rPr>
        <w:t>ктами малого и среднего предпринимательства условий договора аренды или доверительного управления осуществляют соответствующие государственные органы, уполномоченные на распоряжение республиканской и коммунальной собственностью.</w:t>
      </w:r>
    </w:p>
    <w:p w:rsidR="00F92EDE" w:rsidRDefault="00A16C38">
      <w:pPr>
        <w:spacing w:after="0"/>
        <w:jc w:val="both"/>
      </w:pPr>
      <w:bookmarkStart w:id="1294" w:name="z963"/>
      <w:r>
        <w:rPr>
          <w:color w:val="000000"/>
          <w:sz w:val="28"/>
        </w:rPr>
        <w:t>      2. Субъектам малого и</w:t>
      </w:r>
      <w:r>
        <w:rPr>
          <w:color w:val="000000"/>
          <w:sz w:val="28"/>
        </w:rPr>
        <w:t xml:space="preserve"> среднего предпринимательства, за исключением субъектов, осуществляющих торгово-посредническую деятельность, могут передаваться безвозмездно в собственность объекты государственной собственности и занимаемые ими земельные участки, переданные в аренду или д</w:t>
      </w:r>
      <w:r>
        <w:rPr>
          <w:color w:val="000000"/>
          <w:sz w:val="28"/>
        </w:rPr>
        <w:t>оверительное управление для организации производственной деятельности и развития сферы услуг населению по истечении года с момента заключения договора, в случае выполнения предусмотренных им условий в порядке, определяемом центральным уполномоченным органо</w:t>
      </w:r>
      <w:r>
        <w:rPr>
          <w:color w:val="000000"/>
          <w:sz w:val="28"/>
        </w:rPr>
        <w:t>м по государственному планированию.</w:t>
      </w:r>
    </w:p>
    <w:p w:rsidR="00F92EDE" w:rsidRDefault="00A16C38">
      <w:pPr>
        <w:spacing w:after="0"/>
      </w:pPr>
      <w:bookmarkStart w:id="1295" w:name="z1249"/>
      <w:bookmarkEnd w:id="1294"/>
      <w:r>
        <w:rPr>
          <w:b/>
          <w:color w:val="000000"/>
        </w:rPr>
        <w:t xml:space="preserve"> Глава 23. ГОСУДАРСТВЕННАЯ ПОДДЕРЖКА АГРОПРОМЫШЛЕННОГО КОМПЛЕКСА И НЕСЕЛЬСКОХОЗЯЙСТВЕННЫХ ВИДОВ ПРЕДПРИНИМАТЕЛЬСКОЙ ДЕЯТЕЛЬНОСТИ В СЕЛЬСКОЙ МЕСТНОСТИ</w:t>
      </w:r>
    </w:p>
    <w:p w:rsidR="00F92EDE" w:rsidRDefault="00A16C38">
      <w:pPr>
        <w:spacing w:after="0"/>
      </w:pPr>
      <w:bookmarkStart w:id="1296" w:name="z235"/>
      <w:bookmarkEnd w:id="1295"/>
      <w:r>
        <w:rPr>
          <w:b/>
          <w:color w:val="000000"/>
        </w:rPr>
        <w:t xml:space="preserve"> Статья 235. Государственная поддержка развития агропромышленного комп</w:t>
      </w:r>
      <w:r>
        <w:rPr>
          <w:b/>
          <w:color w:val="000000"/>
        </w:rPr>
        <w:t xml:space="preserve">лекса </w:t>
      </w:r>
    </w:p>
    <w:p w:rsidR="00F92EDE" w:rsidRDefault="00A16C38">
      <w:pPr>
        <w:spacing w:after="0"/>
        <w:jc w:val="both"/>
      </w:pPr>
      <w:bookmarkStart w:id="1297" w:name="z964"/>
      <w:bookmarkEnd w:id="1296"/>
      <w:r>
        <w:rPr>
          <w:color w:val="000000"/>
          <w:sz w:val="28"/>
        </w:rPr>
        <w:t>      1. Государственная поддержка субъектов частного предпринимательства, осуществляющих сельскохозяйственную деятельность, производится посредством:</w:t>
      </w:r>
    </w:p>
    <w:bookmarkEnd w:id="129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развития кредитования в сфере агропромышленного комплекса и сельских территорий;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</w:t>
      </w:r>
      <w:r>
        <w:rPr>
          <w:color w:val="000000"/>
          <w:sz w:val="28"/>
        </w:rPr>
        <w:t xml:space="preserve"> субсидирования агропромышленного комплекса;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закупа сельскохозяйственной продукции по гарантированной закупочной цене;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технического оснащения агропромышленного комплекса;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информационно-маркетингового обеспечения агропромышленного</w:t>
      </w:r>
      <w:r>
        <w:rPr>
          <w:color w:val="000000"/>
          <w:sz w:val="28"/>
        </w:rPr>
        <w:t xml:space="preserve"> комплекса;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научного, нормативно-методического обеспечения и подготовки кадров для агропромышленного комплекса;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осуществления инвестиций в развитие социальной и инженерной инфраструктуры сельских территорий;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применения финансовых</w:t>
      </w:r>
      <w:r>
        <w:rPr>
          <w:color w:val="000000"/>
          <w:sz w:val="28"/>
        </w:rPr>
        <w:t xml:space="preserve"> инструментов, поддерживающих условия для обновления основных производственных средств – парка сельскохозяйственной техники, технологического оборудования, поголовья сельскохозяйственных животных;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создания необходимых условий для привлечения инвес</w:t>
      </w:r>
      <w:r>
        <w:rPr>
          <w:color w:val="000000"/>
          <w:sz w:val="28"/>
        </w:rPr>
        <w:t>тиций в сельское хозяйство;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поддержки экспорта продукции;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11) развития отраслевой науки и распространения агротехнологических знаний;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12) предоставления иных форм государственной поддержки.</w:t>
      </w:r>
    </w:p>
    <w:p w:rsidR="00F92EDE" w:rsidRDefault="00A16C38">
      <w:pPr>
        <w:spacing w:after="0"/>
        <w:jc w:val="both"/>
      </w:pPr>
      <w:bookmarkStart w:id="1298" w:name="z965"/>
      <w:r>
        <w:rPr>
          <w:color w:val="000000"/>
          <w:sz w:val="28"/>
        </w:rPr>
        <w:t>      2. Государственная поддержка субъектов</w:t>
      </w:r>
      <w:r>
        <w:rPr>
          <w:color w:val="000000"/>
          <w:sz w:val="28"/>
        </w:rPr>
        <w:t xml:space="preserve"> частного предпринимательства, осуществляющих сельскохозяйственную деятельность и несельскохозяйственные виды предпринимательской деятельности в сельской местности, производится на республиканском и региональном уровнях и регулируется в соответствии с зако</w:t>
      </w:r>
      <w:r>
        <w:rPr>
          <w:color w:val="000000"/>
          <w:sz w:val="28"/>
        </w:rPr>
        <w:t>нами Республики Казахстан.</w:t>
      </w:r>
    </w:p>
    <w:p w:rsidR="00F92EDE" w:rsidRDefault="00A16C38">
      <w:pPr>
        <w:spacing w:after="0"/>
        <w:jc w:val="both"/>
      </w:pPr>
      <w:bookmarkStart w:id="1299" w:name="z966"/>
      <w:bookmarkEnd w:id="1298"/>
      <w:r>
        <w:rPr>
          <w:color w:val="000000"/>
          <w:sz w:val="28"/>
        </w:rPr>
        <w:t>      3. Сроки, объем и меры оказания государственной поддержки частного предпринимательства, осуществляющего сельскохозяйственную деятельность, устанавливаются в соответствии с законами Республики Казахстан.</w:t>
      </w:r>
    </w:p>
    <w:p w:rsidR="00F92EDE" w:rsidRDefault="00A16C38">
      <w:pPr>
        <w:spacing w:after="0"/>
      </w:pPr>
      <w:bookmarkStart w:id="1300" w:name="z236"/>
      <w:bookmarkEnd w:id="1299"/>
      <w:r>
        <w:rPr>
          <w:b/>
          <w:color w:val="000000"/>
        </w:rPr>
        <w:t xml:space="preserve"> Статья 236. Кредито</w:t>
      </w:r>
      <w:r>
        <w:rPr>
          <w:b/>
          <w:color w:val="000000"/>
        </w:rPr>
        <w:t>вание в сфере агропромышленного комплекса и сельских территорий</w:t>
      </w:r>
    </w:p>
    <w:p w:rsidR="00F92EDE" w:rsidRDefault="00A16C38">
      <w:pPr>
        <w:spacing w:after="0"/>
        <w:jc w:val="both"/>
      </w:pPr>
      <w:bookmarkStart w:id="1301" w:name="z967"/>
      <w:bookmarkEnd w:id="1300"/>
      <w:r>
        <w:rPr>
          <w:color w:val="000000"/>
          <w:sz w:val="28"/>
        </w:rPr>
        <w:t>      1. Кредитование в сфере агропромышленного комплекса и сельских территорий осуществляется посредством бюджетного кредитования в соответствии с бюджетным законодательством Республики Казах</w:t>
      </w:r>
      <w:r>
        <w:rPr>
          <w:color w:val="000000"/>
          <w:sz w:val="28"/>
        </w:rPr>
        <w:t>стан либо участия в формировании или увеличении уставного капитала специализированных организаций.</w:t>
      </w:r>
    </w:p>
    <w:p w:rsidR="00F92EDE" w:rsidRDefault="00A16C38">
      <w:pPr>
        <w:spacing w:after="0"/>
        <w:jc w:val="both"/>
      </w:pPr>
      <w:bookmarkStart w:id="1302" w:name="z968"/>
      <w:bookmarkEnd w:id="1301"/>
      <w:r>
        <w:rPr>
          <w:color w:val="000000"/>
          <w:sz w:val="28"/>
        </w:rPr>
        <w:t>      2. Кредитование в сфере агропромышленного комплекса и сельских территорий производится по следующим направлениям с учетом положений, предусмотренных За</w:t>
      </w:r>
      <w:r>
        <w:rPr>
          <w:color w:val="000000"/>
          <w:sz w:val="28"/>
        </w:rPr>
        <w:t>коном Республики Казахстан "О государственном регулировании развития агропромышленного комплекса и сельских территорий":</w:t>
      </w:r>
    </w:p>
    <w:bookmarkEnd w:id="130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формирование и развитие инфраструктуры сельскохозяйственного производства;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лизинг сельскохозяйственной техники и техн</w:t>
      </w:r>
      <w:r>
        <w:rPr>
          <w:color w:val="000000"/>
          <w:sz w:val="28"/>
        </w:rPr>
        <w:t>ологического оборудования, оборудования и орудия лова для рыбного хозяйства;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организация и кредитование кредитных товариществ, осуществляющих кредитование в агропромышленном комплексе;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кредитование несельскохозяйственных видов предпринима</w:t>
      </w:r>
      <w:r>
        <w:rPr>
          <w:color w:val="000000"/>
          <w:sz w:val="28"/>
        </w:rPr>
        <w:t>тельской деятельности в сельской местности;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закуп, производство, переработка и реализация сельскохозяйственной продукции;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искусственное разведение рыб и переработка рыбной продукции;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организация микрокредитования сельского населе</w:t>
      </w:r>
      <w:r>
        <w:rPr>
          <w:color w:val="000000"/>
          <w:sz w:val="28"/>
        </w:rPr>
        <w:t>ния.</w:t>
      </w:r>
    </w:p>
    <w:p w:rsidR="00F92EDE" w:rsidRDefault="00A16C38">
      <w:pPr>
        <w:spacing w:after="0"/>
      </w:pPr>
      <w:bookmarkStart w:id="1303" w:name="z237"/>
      <w:r>
        <w:rPr>
          <w:b/>
          <w:color w:val="000000"/>
        </w:rPr>
        <w:t xml:space="preserve"> Статья 237. Субсидирование агропромышленного комплекса</w:t>
      </w:r>
    </w:p>
    <w:p w:rsidR="00F92EDE" w:rsidRDefault="00A16C38">
      <w:pPr>
        <w:spacing w:after="0"/>
        <w:jc w:val="both"/>
      </w:pPr>
      <w:bookmarkStart w:id="1304" w:name="z969"/>
      <w:bookmarkEnd w:id="1303"/>
      <w:r>
        <w:rPr>
          <w:color w:val="000000"/>
          <w:sz w:val="28"/>
        </w:rPr>
        <w:t>      1. Субсидирование агропромышленного комплекса осуществляется в качестве экономического стимулирования развития отраслей агропромышленного комплекса при следующих условиях:</w:t>
      </w:r>
    </w:p>
    <w:bookmarkEnd w:id="130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экономич</w:t>
      </w:r>
      <w:r>
        <w:rPr>
          <w:color w:val="000000"/>
          <w:sz w:val="28"/>
        </w:rPr>
        <w:t>еской эффективности субсидирования, направленного на развитие отраслей агропромышленного комплекса;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повышения качества и конкурентоспособности производимой продукции.</w:t>
      </w:r>
    </w:p>
    <w:p w:rsidR="00F92EDE" w:rsidRDefault="00A16C38">
      <w:pPr>
        <w:spacing w:after="0"/>
        <w:jc w:val="both"/>
      </w:pPr>
      <w:bookmarkStart w:id="1305" w:name="z970"/>
      <w:r>
        <w:rPr>
          <w:color w:val="000000"/>
          <w:sz w:val="28"/>
        </w:rPr>
        <w:t>      2. Субсидирование агропромышленного комплекса осуществляется по направлени</w:t>
      </w:r>
      <w:r>
        <w:rPr>
          <w:color w:val="000000"/>
          <w:sz w:val="28"/>
        </w:rPr>
        <w:t>ям, предусмотренным Законом Республики Казахстан "О государственном регулировании развития агропромышленного комплекса и сельских территорий", в порядке, определяемом уполномоченным органом в области развития агропромышленного комплекса.</w:t>
      </w:r>
    </w:p>
    <w:p w:rsidR="00F92EDE" w:rsidRDefault="00A16C38">
      <w:pPr>
        <w:spacing w:after="0"/>
      </w:pPr>
      <w:bookmarkStart w:id="1306" w:name="z238"/>
      <w:bookmarkEnd w:id="1305"/>
      <w:r>
        <w:rPr>
          <w:b/>
          <w:color w:val="000000"/>
        </w:rPr>
        <w:t xml:space="preserve"> Статья 238. Реали</w:t>
      </w:r>
      <w:r>
        <w:rPr>
          <w:b/>
          <w:color w:val="000000"/>
        </w:rPr>
        <w:t>зация механизмов стабилизации цен на социально значимые продовольственные товары</w:t>
      </w:r>
    </w:p>
    <w:p w:rsidR="00F92EDE" w:rsidRDefault="00A16C38">
      <w:pPr>
        <w:spacing w:after="0"/>
        <w:jc w:val="both"/>
      </w:pPr>
      <w:bookmarkStart w:id="1307" w:name="z1807"/>
      <w:bookmarkEnd w:id="1306"/>
      <w:r>
        <w:rPr>
          <w:color w:val="000000"/>
          <w:sz w:val="28"/>
        </w:rPr>
        <w:t>      1. В целях стабилизации рынка продовольственных товаров государство реализует механизмы стабилизации цен на социально значимые продовольственные товары.</w:t>
      </w:r>
    </w:p>
    <w:p w:rsidR="00F92EDE" w:rsidRDefault="00A16C38">
      <w:pPr>
        <w:spacing w:after="0"/>
        <w:jc w:val="both"/>
      </w:pPr>
      <w:bookmarkStart w:id="1308" w:name="z1808"/>
      <w:bookmarkEnd w:id="1307"/>
      <w:r>
        <w:rPr>
          <w:color w:val="000000"/>
          <w:sz w:val="28"/>
        </w:rPr>
        <w:t>      2. Механиз</w:t>
      </w:r>
      <w:r>
        <w:rPr>
          <w:color w:val="000000"/>
          <w:sz w:val="28"/>
        </w:rPr>
        <w:t>мы стабилизации цен на социально значимые продовольственные товары реализуются в соответствии с правилами реализации механизмов стабилизации цен на социально значимые продовольственные товары.</w:t>
      </w:r>
    </w:p>
    <w:p w:rsidR="00F92EDE" w:rsidRDefault="00A16C38">
      <w:pPr>
        <w:spacing w:after="0"/>
        <w:jc w:val="both"/>
      </w:pPr>
      <w:bookmarkStart w:id="1309" w:name="z1809"/>
      <w:bookmarkEnd w:id="1308"/>
      <w:r>
        <w:rPr>
          <w:color w:val="000000"/>
          <w:sz w:val="28"/>
        </w:rPr>
        <w:t>      3. Перечень специализированных организаций, реализующих м</w:t>
      </w:r>
      <w:r>
        <w:rPr>
          <w:color w:val="000000"/>
          <w:sz w:val="28"/>
        </w:rPr>
        <w:t>еханизмы стабилизации цен на социально значимые продовольственные товары, утверждается Правительством Республики Казахстан.</w:t>
      </w:r>
    </w:p>
    <w:bookmarkEnd w:id="1309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238 в редакции Закона РК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</w:t>
      </w:r>
      <w:r>
        <w:rPr>
          <w:color w:val="FF0000"/>
          <w:sz w:val="28"/>
        </w:rPr>
        <w:t xml:space="preserve">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310" w:name="z239"/>
      <w:r>
        <w:rPr>
          <w:b/>
          <w:color w:val="000000"/>
        </w:rPr>
        <w:t xml:space="preserve"> Статья 239. Информационное обеспечение агропромышленного комплекса</w:t>
      </w:r>
    </w:p>
    <w:p w:rsidR="00F92EDE" w:rsidRDefault="00A16C38">
      <w:pPr>
        <w:spacing w:after="0"/>
        <w:jc w:val="both"/>
      </w:pPr>
      <w:bookmarkStart w:id="1311" w:name="z975"/>
      <w:bookmarkEnd w:id="1310"/>
      <w:r>
        <w:rPr>
          <w:color w:val="000000"/>
          <w:sz w:val="28"/>
        </w:rPr>
        <w:t>      1. Информационно-маркетинговое обеспечение агропромышленного комплекса осуществляется посредством:</w:t>
      </w:r>
    </w:p>
    <w:bookmarkEnd w:id="131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организации информационно-м</w:t>
      </w:r>
      <w:r>
        <w:rPr>
          <w:color w:val="000000"/>
          <w:sz w:val="28"/>
        </w:rPr>
        <w:t>аркетинговой системы агропромышленного комплекса;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публикации информационных материалов в средствах массовой информации и издания специализированных сборников, журналов, тематических изданий;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содействия созданию и развитию современных инфо</w:t>
      </w:r>
      <w:r>
        <w:rPr>
          <w:color w:val="000000"/>
          <w:sz w:val="28"/>
        </w:rPr>
        <w:t>рмационно-коммуникационных технологий и информационных систем;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организации выставок-ярмарок и оказания рекламной поддержки продукции отечественных сельскохозяйственных товаропроизводителей;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организации обучающих семинаров;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r>
        <w:rPr>
          <w:color w:val="000000"/>
          <w:sz w:val="28"/>
        </w:rPr>
        <w:t>научного, нормативно-методического обеспечения и подготовки кадров для агропромышленного комплекса;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развития аграрной науки и распространения научных разработок в производство.</w:t>
      </w:r>
    </w:p>
    <w:p w:rsidR="00F92EDE" w:rsidRDefault="00A16C38">
      <w:pPr>
        <w:spacing w:after="0"/>
        <w:jc w:val="both"/>
      </w:pPr>
      <w:bookmarkStart w:id="1312" w:name="z976"/>
      <w:r>
        <w:rPr>
          <w:color w:val="000000"/>
          <w:sz w:val="28"/>
        </w:rPr>
        <w:t xml:space="preserve">      2. Перечень информации и услуг, подлежащих предоставлению </w:t>
      </w:r>
      <w:r>
        <w:rPr>
          <w:color w:val="000000"/>
          <w:sz w:val="28"/>
        </w:rPr>
        <w:t>субъектам агропромышленного комплекса на безвозмездной основе специализированными организациями, определяется уполномоченным органом в области развития агропромышленного комплекса.</w:t>
      </w:r>
    </w:p>
    <w:p w:rsidR="00F92EDE" w:rsidRDefault="00A16C38">
      <w:pPr>
        <w:spacing w:after="0"/>
      </w:pPr>
      <w:bookmarkStart w:id="1313" w:name="z240"/>
      <w:bookmarkEnd w:id="1312"/>
      <w:r>
        <w:rPr>
          <w:b/>
          <w:color w:val="000000"/>
        </w:rPr>
        <w:t xml:space="preserve"> Статья 240. Государственная поддержка страхования в агропромышленном компл</w:t>
      </w:r>
      <w:r>
        <w:rPr>
          <w:b/>
          <w:color w:val="000000"/>
        </w:rPr>
        <w:t>ексе</w:t>
      </w:r>
    </w:p>
    <w:p w:rsidR="00F92EDE" w:rsidRDefault="00A16C38">
      <w:pPr>
        <w:spacing w:after="0"/>
        <w:jc w:val="both"/>
      </w:pPr>
      <w:bookmarkStart w:id="1314" w:name="z1896"/>
      <w:bookmarkEnd w:id="1313"/>
      <w:r>
        <w:rPr>
          <w:color w:val="000000"/>
          <w:sz w:val="28"/>
        </w:rPr>
        <w:t>      Государственная поддержка страхования в агропромышленном комплексе осуществляется в порядке, установленном Законом Республики Казахстан "О государственном регулировании развития агропромышленного комплекса и сельских территорий".</w:t>
      </w:r>
    </w:p>
    <w:bookmarkEnd w:id="1314"/>
    <w:p w:rsidR="00F92EDE" w:rsidRDefault="00A16C38">
      <w:pPr>
        <w:spacing w:after="0"/>
      </w:pPr>
      <w:r>
        <w:rPr>
          <w:color w:val="FF0000"/>
          <w:sz w:val="28"/>
        </w:rPr>
        <w:t>      Сноска. С</w:t>
      </w:r>
      <w:r>
        <w:rPr>
          <w:color w:val="FF0000"/>
          <w:sz w:val="28"/>
        </w:rPr>
        <w:t xml:space="preserve">татья 240 в редакции Закона РК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с 06.01.2020).</w:t>
      </w:r>
      <w:r>
        <w:br/>
      </w:r>
    </w:p>
    <w:p w:rsidR="00F92EDE" w:rsidRDefault="00A16C38">
      <w:pPr>
        <w:spacing w:after="0"/>
      </w:pPr>
      <w:bookmarkStart w:id="1315" w:name="z241"/>
      <w:r>
        <w:rPr>
          <w:b/>
          <w:color w:val="000000"/>
        </w:rPr>
        <w:t xml:space="preserve"> Статья 241. Государственная поддержка крестьянских или фермерских хозяйств</w:t>
      </w:r>
    </w:p>
    <w:p w:rsidR="00F92EDE" w:rsidRDefault="00A16C38">
      <w:pPr>
        <w:spacing w:after="0"/>
        <w:jc w:val="both"/>
      </w:pPr>
      <w:bookmarkStart w:id="1316" w:name="z977"/>
      <w:bookmarkEnd w:id="1315"/>
      <w:r>
        <w:rPr>
          <w:color w:val="000000"/>
          <w:sz w:val="28"/>
        </w:rPr>
        <w:t>      1. Государство содействует развитию и защите отечественного крестьянского или ферме</w:t>
      </w:r>
      <w:r>
        <w:rPr>
          <w:color w:val="000000"/>
          <w:sz w:val="28"/>
        </w:rPr>
        <w:t>рского рынка.</w:t>
      </w:r>
    </w:p>
    <w:p w:rsidR="00F92EDE" w:rsidRDefault="00A16C38">
      <w:pPr>
        <w:spacing w:after="0"/>
        <w:jc w:val="both"/>
      </w:pPr>
      <w:bookmarkStart w:id="1317" w:name="z978"/>
      <w:bookmarkEnd w:id="1316"/>
      <w:r>
        <w:rPr>
          <w:color w:val="000000"/>
          <w:sz w:val="28"/>
        </w:rPr>
        <w:t>      2. Крестьянские или фермерские хозяйства со среднегодовой численностью работников не более пятидесяти человек и общей стоимостью активов в среднем за год не свыше шестидесятитысячекратного расчетного показателя:</w:t>
      </w:r>
    </w:p>
    <w:bookmarkEnd w:id="1317"/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</w:t>
      </w:r>
      <w:r>
        <w:rPr>
          <w:color w:val="FF0000"/>
          <w:sz w:val="28"/>
        </w:rPr>
        <w:t>     Порядок введения в действие подпункта 1) см. пункт 14 статьи 324 Кодекса РК от 29.10.2015 № 375-V.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 порядке и на условиях, предусмотренных законодательством Республики Казахстан, освобождаются от платы за присоединяемую мощность по электроэ</w:t>
      </w:r>
      <w:r>
        <w:rPr>
          <w:color w:val="000000"/>
          <w:sz w:val="28"/>
        </w:rPr>
        <w:t>нергии, тепло-, водоснабжению и канализации с применением законодательства Республики Казахстан о естественных монополиях;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открывают счета в банках второго уровня с государственным участием без взимания платы;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ведут бухгалтерский учет и с</w:t>
      </w:r>
      <w:r>
        <w:rPr>
          <w:color w:val="000000"/>
          <w:sz w:val="28"/>
        </w:rPr>
        <w:t>оставляют финансовую отчетность в упрощенном порядке;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4) исключен Законом РК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5) получают информационные услуги </w:t>
      </w:r>
      <w:r>
        <w:rPr>
          <w:color w:val="000000"/>
          <w:sz w:val="28"/>
        </w:rPr>
        <w:t>(средства), а также научно-технические разработки и технологии на льготных условиях в пределах средств, предназначенных в государственном бюджете на соответствующий год в рамках государственной финансовой поддержки малого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пров</w:t>
      </w:r>
      <w:r>
        <w:rPr>
          <w:color w:val="000000"/>
          <w:sz w:val="28"/>
        </w:rPr>
        <w:t>одят подготовку, переподготовку и повышение квалификации кадров за счет средств, предусмотренных для поддержки малого предпринимательства.</w:t>
      </w:r>
    </w:p>
    <w:p w:rsidR="00F92EDE" w:rsidRDefault="00A16C38">
      <w:pPr>
        <w:spacing w:after="0"/>
        <w:jc w:val="both"/>
      </w:pPr>
      <w:bookmarkStart w:id="1318" w:name="z979"/>
      <w:r>
        <w:rPr>
          <w:color w:val="000000"/>
          <w:sz w:val="28"/>
        </w:rPr>
        <w:t xml:space="preserve">      3. Крестьянские или фермерские хозяйства вправе применять упрощенный либо общеустановленный порядок исчисления </w:t>
      </w:r>
      <w:r>
        <w:rPr>
          <w:color w:val="000000"/>
          <w:sz w:val="28"/>
        </w:rPr>
        <w:t>и уплаты отдельных видов налогов в соответствии с Кодексом Республики Казахстан "О налогах и других обязательных платежах в бюджет" (Налоговый кодекс).</w:t>
      </w:r>
    </w:p>
    <w:p w:rsidR="00F92EDE" w:rsidRDefault="00A16C38">
      <w:pPr>
        <w:spacing w:after="0"/>
        <w:jc w:val="both"/>
      </w:pPr>
      <w:bookmarkStart w:id="1319" w:name="z980"/>
      <w:bookmarkEnd w:id="1318"/>
      <w:r>
        <w:rPr>
          <w:color w:val="000000"/>
          <w:sz w:val="28"/>
        </w:rPr>
        <w:t>      4. Юридическим лицам Республики Казахстан, осуществляющим инвестиции в сельскохозяйственное произв</w:t>
      </w:r>
      <w:r>
        <w:rPr>
          <w:color w:val="000000"/>
          <w:sz w:val="28"/>
        </w:rPr>
        <w:t>одство и не пользующимся специальным налоговым режимом, могут быть предоставлены инвестиционные преференции в порядке и на условиях, предусмотренных настоящим Кодексом.</w:t>
      </w:r>
    </w:p>
    <w:bookmarkEnd w:id="1319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241 с изменением, внесенным Законом РК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>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320" w:name="z1250"/>
      <w:r>
        <w:rPr>
          <w:b/>
          <w:color w:val="000000"/>
        </w:rPr>
        <w:t xml:space="preserve"> Глава 24. ГОСУДАРСТВЕННАЯ ПОДДЕРЖКА ИНДУСТРИАЛЬНО-ИННОВАЦИОННОЙ ДЕЯТЕЛЬНОСТИ</w:t>
      </w:r>
      <w:r>
        <w:br/>
      </w:r>
      <w:r>
        <w:rPr>
          <w:b/>
          <w:color w:val="000000"/>
        </w:rPr>
        <w:t>Параграф 1. Индустриально-инновационная деятельность</w:t>
      </w:r>
    </w:p>
    <w:p w:rsidR="00F92EDE" w:rsidRDefault="00A16C38">
      <w:pPr>
        <w:spacing w:after="0"/>
      </w:pPr>
      <w:bookmarkStart w:id="1321" w:name="z242"/>
      <w:bookmarkEnd w:id="1320"/>
      <w:r>
        <w:rPr>
          <w:b/>
          <w:color w:val="000000"/>
        </w:rPr>
        <w:t xml:space="preserve"> Статья 242. Поняти</w:t>
      </w:r>
      <w:r>
        <w:rPr>
          <w:b/>
          <w:color w:val="000000"/>
        </w:rPr>
        <w:t>е и содержание индустриально-инновационной деятельности</w:t>
      </w:r>
    </w:p>
    <w:p w:rsidR="00F92EDE" w:rsidRDefault="00A16C38">
      <w:pPr>
        <w:spacing w:after="0"/>
        <w:jc w:val="both"/>
      </w:pPr>
      <w:bookmarkStart w:id="1322" w:name="z1749"/>
      <w:bookmarkEnd w:id="1321"/>
      <w:r>
        <w:rPr>
          <w:color w:val="000000"/>
          <w:sz w:val="28"/>
        </w:rPr>
        <w:t>      1. Индустриально-инновационной деятельностью является деятельность, связанная с реализацией индустриально-инновационных проектов с учетом обеспечения экологической безопасности в целях повышения</w:t>
      </w:r>
      <w:r>
        <w:rPr>
          <w:color w:val="000000"/>
          <w:sz w:val="28"/>
        </w:rPr>
        <w:t xml:space="preserve"> производительности труда и обеспечения стимулирования развития приоритетных секторов экономики либо продвижением отечественных обработанных товаров, работ и услуг на внутренний и (или) внешние рынки.</w:t>
      </w:r>
    </w:p>
    <w:p w:rsidR="00F92EDE" w:rsidRDefault="00A16C38">
      <w:pPr>
        <w:spacing w:after="0"/>
        <w:jc w:val="both"/>
      </w:pPr>
      <w:bookmarkStart w:id="1323" w:name="z1750"/>
      <w:bookmarkEnd w:id="1322"/>
      <w:r>
        <w:rPr>
          <w:color w:val="000000"/>
          <w:sz w:val="28"/>
        </w:rPr>
        <w:t xml:space="preserve">      Под приоритетными секторами экономики понимаются </w:t>
      </w:r>
      <w:r>
        <w:rPr>
          <w:color w:val="000000"/>
          <w:sz w:val="28"/>
        </w:rPr>
        <w:t>сектора национальной экономики, способные оказать воздействие на динамику и качество экономического развития государства.</w:t>
      </w:r>
    </w:p>
    <w:p w:rsidR="00F92EDE" w:rsidRDefault="00A16C38">
      <w:pPr>
        <w:spacing w:after="0"/>
        <w:jc w:val="both"/>
      </w:pPr>
      <w:bookmarkStart w:id="1324" w:name="z1751"/>
      <w:bookmarkEnd w:id="1323"/>
      <w:r>
        <w:rPr>
          <w:color w:val="000000"/>
          <w:sz w:val="28"/>
        </w:rPr>
        <w:t>      2. Индустриально-инновационным проектом является комплекс реализуемых в течение определенного срока времени мероприятий, направл</w:t>
      </w:r>
      <w:r>
        <w:rPr>
          <w:color w:val="000000"/>
          <w:sz w:val="28"/>
        </w:rPr>
        <w:t>енных на трансферт технологий, создание новых (усовершенствование действующих) производств и (или) осуществление инновационной деятельности.</w:t>
      </w:r>
    </w:p>
    <w:p w:rsidR="00F92EDE" w:rsidRDefault="00A16C38">
      <w:pPr>
        <w:spacing w:after="0"/>
        <w:jc w:val="both"/>
      </w:pPr>
      <w:bookmarkStart w:id="1325" w:name="z1752"/>
      <w:bookmarkEnd w:id="1324"/>
      <w:r>
        <w:rPr>
          <w:color w:val="000000"/>
          <w:sz w:val="28"/>
        </w:rPr>
        <w:t>      Под инновационной деятельностью понимается деятельность (включая научную, научно-техническую, технологическую</w:t>
      </w:r>
      <w:r>
        <w:rPr>
          <w:color w:val="000000"/>
          <w:sz w:val="28"/>
        </w:rPr>
        <w:t>, инфокоммуникационную, организационную, финансовую и (или) коммерческую деятельность), направленная на создание инноваций.</w:t>
      </w:r>
    </w:p>
    <w:p w:rsidR="00F92EDE" w:rsidRDefault="00A16C38">
      <w:pPr>
        <w:spacing w:after="0"/>
        <w:jc w:val="both"/>
      </w:pPr>
      <w:bookmarkStart w:id="1326" w:name="z1753"/>
      <w:bookmarkEnd w:id="1325"/>
      <w:r>
        <w:rPr>
          <w:color w:val="000000"/>
          <w:sz w:val="28"/>
        </w:rPr>
        <w:t>      Инновацией является введенный в употребление конечный результат инновационной деятельности, получивший реализацию в виде каког</w:t>
      </w:r>
      <w:r>
        <w:rPr>
          <w:color w:val="000000"/>
          <w:sz w:val="28"/>
        </w:rPr>
        <w:t>о-либо нового или значительно улучшенного продукта (товара, работы или услуги), технологии или процесса, нового метода маркетинга или нового организационного метода в деловой практике, организации рабочих мест или внешних связей.</w:t>
      </w:r>
    </w:p>
    <w:bookmarkEnd w:id="1326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242 в</w:t>
      </w:r>
      <w:r>
        <w:rPr>
          <w:color w:val="FF0000"/>
          <w:sz w:val="28"/>
        </w:rPr>
        <w:t xml:space="preserve"> редакции Закона РК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327" w:name="z243"/>
      <w:r>
        <w:rPr>
          <w:b/>
          <w:color w:val="000000"/>
        </w:rPr>
        <w:t xml:space="preserve"> Статья 243. Субъекты индустриально-инновационной деятельности</w:t>
      </w:r>
    </w:p>
    <w:p w:rsidR="00F92EDE" w:rsidRDefault="00A16C38">
      <w:pPr>
        <w:spacing w:after="0"/>
        <w:jc w:val="both"/>
      </w:pPr>
      <w:bookmarkStart w:id="1328" w:name="z1755"/>
      <w:bookmarkEnd w:id="1327"/>
      <w:r>
        <w:rPr>
          <w:color w:val="000000"/>
          <w:sz w:val="28"/>
        </w:rPr>
        <w:t xml:space="preserve">      Субъектами </w:t>
      </w:r>
      <w:r>
        <w:rPr>
          <w:color w:val="000000"/>
          <w:sz w:val="28"/>
        </w:rPr>
        <w:t>индустриально-инновационной деятельности являются физические и (или) юридические лица (в том числе в форме простых товариществ), реализующие индустриально-инновационные проекты либо осуществляющие деятельность по продвижению отечественных обработанных това</w:t>
      </w:r>
      <w:r>
        <w:rPr>
          <w:color w:val="000000"/>
          <w:sz w:val="28"/>
        </w:rPr>
        <w:t>ров, работ и услуг на внутренний и (или) внешние рынки.</w:t>
      </w:r>
    </w:p>
    <w:bookmarkEnd w:id="1328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243 в редакции Закона РК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329" w:name="z244"/>
      <w:r>
        <w:rPr>
          <w:b/>
          <w:color w:val="000000"/>
        </w:rPr>
        <w:t xml:space="preserve"> Статья 244. Цель, за</w:t>
      </w:r>
      <w:r>
        <w:rPr>
          <w:b/>
          <w:color w:val="000000"/>
        </w:rPr>
        <w:t>дачи и основы государственной поддержки индустриально-инновационной деятельности</w:t>
      </w:r>
    </w:p>
    <w:p w:rsidR="00F92EDE" w:rsidRDefault="00A16C38">
      <w:pPr>
        <w:spacing w:after="0"/>
        <w:jc w:val="both"/>
      </w:pPr>
      <w:bookmarkStart w:id="1330" w:name="z1331"/>
      <w:bookmarkEnd w:id="1329"/>
      <w:r>
        <w:rPr>
          <w:color w:val="000000"/>
          <w:sz w:val="28"/>
        </w:rPr>
        <w:t>      1. Целью государственной поддержки индустриально-инновационной деятельности является повышение конкурентоспособности национальной экономики на основе стимулирования разв</w:t>
      </w:r>
      <w:r>
        <w:rPr>
          <w:color w:val="000000"/>
          <w:sz w:val="28"/>
        </w:rPr>
        <w:t>ития приоритетных секторов экономики, определяемых Правительством Республики Казахстан.</w:t>
      </w:r>
    </w:p>
    <w:p w:rsidR="00F92EDE" w:rsidRDefault="00A16C38">
      <w:pPr>
        <w:spacing w:after="0"/>
        <w:jc w:val="both"/>
      </w:pPr>
      <w:bookmarkStart w:id="1331" w:name="z984"/>
      <w:bookmarkEnd w:id="1330"/>
      <w:r>
        <w:rPr>
          <w:color w:val="000000"/>
          <w:sz w:val="28"/>
        </w:rPr>
        <w:t>      2. Задачами государственной поддержки индустриально-инновационной деятельности являются:</w:t>
      </w:r>
    </w:p>
    <w:bookmarkEnd w:id="133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создание благоприятных условий для развития приоритетных секторо</w:t>
      </w:r>
      <w:r>
        <w:rPr>
          <w:color w:val="000000"/>
          <w:sz w:val="28"/>
        </w:rPr>
        <w:t>в экономики;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обеспечение условий для развития новых конкурентоспособных производств;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3) создание благоприятных условий для модернизации (технического перевооружения), финансово-экономического оздоровления, улучшения и (или) восстановления </w:t>
      </w:r>
      <w:r>
        <w:rPr>
          <w:color w:val="000000"/>
          <w:sz w:val="28"/>
        </w:rPr>
        <w:t>инвестиционной привлекательности производственных объектов с целью повышения производительности труда, удлинения производственной цепочки и расширения рынка, а также создания и восстановления производственных мощностей с сохранением рабочих мест, запуска р</w:t>
      </w:r>
      <w:r>
        <w:rPr>
          <w:color w:val="000000"/>
          <w:sz w:val="28"/>
        </w:rPr>
        <w:t>еанимируемых производств;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поддержка инновационной деятельности, эффективного внедрения инноваций и развития высокотехнологичных производств;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повышение инвестиционной привлекательности и экспортного потенциала субъектов индустриально-иннов</w:t>
      </w:r>
      <w:r>
        <w:rPr>
          <w:color w:val="000000"/>
          <w:sz w:val="28"/>
        </w:rPr>
        <w:t>ационной деятельности;</w:t>
      </w:r>
    </w:p>
    <w:p w:rsidR="00F92EDE" w:rsidRDefault="00A16C38">
      <w:pPr>
        <w:spacing w:after="0"/>
        <w:jc w:val="both"/>
      </w:pPr>
      <w:bookmarkStart w:id="1332" w:name="z1756"/>
      <w:r>
        <w:rPr>
          <w:color w:val="000000"/>
          <w:sz w:val="28"/>
        </w:rPr>
        <w:t>      6) оказание содействия субъектам индустриально-инновационной деятельности в коммерциализации технологий, результатов научной и (или) научно-технической деятельности;</w:t>
      </w:r>
    </w:p>
    <w:bookmarkEnd w:id="133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оказание содействия субъектам индустриально-инноваци</w:t>
      </w:r>
      <w:r>
        <w:rPr>
          <w:color w:val="000000"/>
          <w:sz w:val="28"/>
        </w:rPr>
        <w:t>онной деятельности в развитии экспортного потенциала;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развитие научно-исследовательской базы в приоритетных секторах экономики и интеграция ее с производственным процессом;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оказание содействия субъектам индустриально-инновационной деятель</w:t>
      </w:r>
      <w:r>
        <w:rPr>
          <w:color w:val="000000"/>
          <w:sz w:val="28"/>
        </w:rPr>
        <w:t>ности в международном сотрудничестве в сфере индустриально-инновационной деятельности, в том числе сотрудничестве в области подготовки высококвалифицированных кадров для индустриально-инновационной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оказание содействия субъектам инду</w:t>
      </w:r>
      <w:r>
        <w:rPr>
          <w:color w:val="000000"/>
          <w:sz w:val="28"/>
        </w:rPr>
        <w:t>стриально-инновационной деятельности в повышении производительности труда и развитии территориальных кластеров.</w:t>
      </w:r>
    </w:p>
    <w:p w:rsidR="00F92EDE" w:rsidRDefault="00A16C38">
      <w:pPr>
        <w:spacing w:after="0"/>
        <w:jc w:val="both"/>
      </w:pPr>
      <w:bookmarkStart w:id="1333" w:name="z985"/>
      <w:r>
        <w:rPr>
          <w:color w:val="000000"/>
          <w:sz w:val="28"/>
        </w:rPr>
        <w:t>      3. Государственная поддержка индустриально-инновационной деятельности Республики Казахстан основывается на:</w:t>
      </w:r>
    </w:p>
    <w:bookmarkEnd w:id="133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обеспечении субъектам</w:t>
      </w:r>
      <w:r>
        <w:rPr>
          <w:color w:val="000000"/>
          <w:sz w:val="28"/>
        </w:rPr>
        <w:t xml:space="preserve"> индустриально-инновационной деятельности равного доступа к получению государственной поддержки в соответствии с настоящим Кодексом;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гласности, адресности и транспарентности предоставляемых мер государственной поддержки субъектам индустриально-инн</w:t>
      </w:r>
      <w:r>
        <w:rPr>
          <w:color w:val="000000"/>
          <w:sz w:val="28"/>
        </w:rPr>
        <w:t>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обеспечении сбалансированности интересов государства и субъектов индустриально-инновационной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оптимизации мер государственной поддержки в целях успешной реализации индустриально-инновационных проектов</w:t>
      </w:r>
      <w:r>
        <w:rPr>
          <w:color w:val="000000"/>
          <w:sz w:val="28"/>
        </w:rPr>
        <w:t xml:space="preserve"> субъектов индустриально-инновационной деятельности с учетом их индивидуальных особенностей;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комплексности и системности, обеспечивающих постоянное взаимодействие государства и субъектов индустриально-инновационной деятельности.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Стат</w:t>
      </w:r>
      <w:r>
        <w:rPr>
          <w:color w:val="FF0000"/>
          <w:sz w:val="28"/>
        </w:rPr>
        <w:t xml:space="preserve">ья 244 с изменениями, внесенными законами РК от 03.07.2017 </w:t>
      </w:r>
      <w:r>
        <w:rPr>
          <w:color w:val="000000"/>
          <w:sz w:val="28"/>
        </w:rPr>
        <w:t>№ 86-VI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</w:t>
      </w:r>
      <w:r>
        <w:rPr>
          <w:color w:val="FF0000"/>
          <w:sz w:val="28"/>
        </w:rPr>
        <w:t xml:space="preserve">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r>
        <w:rPr>
          <w:b/>
          <w:color w:val="000000"/>
        </w:rPr>
        <w:t xml:space="preserve"> Параграф 2. Индустриально-инновационная система Республики Казахстан</w:t>
      </w:r>
    </w:p>
    <w:p w:rsidR="00F92EDE" w:rsidRDefault="00A16C38">
      <w:pPr>
        <w:spacing w:after="0"/>
      </w:pPr>
      <w:bookmarkStart w:id="1334" w:name="z245"/>
      <w:r>
        <w:rPr>
          <w:b/>
          <w:color w:val="000000"/>
        </w:rPr>
        <w:t xml:space="preserve"> Статья 245. Цели формирования индустриально-инновационной системы Республики Казахстан</w:t>
      </w:r>
    </w:p>
    <w:bookmarkEnd w:id="133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целях стимулирования развития приорит</w:t>
      </w:r>
      <w:r>
        <w:rPr>
          <w:color w:val="000000"/>
          <w:sz w:val="28"/>
        </w:rPr>
        <w:t>етных секторов экономики и государственной поддержки индустриально-инновационной деятельности в Республике Казахстан формируется индустриально-инновационная система, которая состоит из субъектов, участвующих в государственной поддержке индустриально-иннова</w:t>
      </w:r>
      <w:r>
        <w:rPr>
          <w:color w:val="000000"/>
          <w:sz w:val="28"/>
        </w:rPr>
        <w:t>ционной деятельности, инфраструктуры и инструментов.</w:t>
      </w:r>
    </w:p>
    <w:p w:rsidR="00F92EDE" w:rsidRDefault="00A16C38">
      <w:pPr>
        <w:spacing w:after="0"/>
      </w:pPr>
      <w:bookmarkStart w:id="1335" w:name="z246"/>
      <w:r>
        <w:rPr>
          <w:b/>
          <w:color w:val="000000"/>
        </w:rPr>
        <w:t xml:space="preserve"> Статья 246. Субъекты индустриально-инновационной системы, участвующие в государственной поддержке индустриально-инновационной деятельности</w:t>
      </w:r>
    </w:p>
    <w:p w:rsidR="00F92EDE" w:rsidRDefault="00A16C38">
      <w:pPr>
        <w:spacing w:after="0"/>
        <w:jc w:val="both"/>
      </w:pPr>
      <w:bookmarkStart w:id="1336" w:name="z986"/>
      <w:bookmarkEnd w:id="1335"/>
      <w:r>
        <w:rPr>
          <w:color w:val="000000"/>
          <w:sz w:val="28"/>
        </w:rPr>
        <w:t xml:space="preserve">       1. К субъектам индустриально-инновационной системы, учас</w:t>
      </w:r>
      <w:r>
        <w:rPr>
          <w:color w:val="000000"/>
          <w:sz w:val="28"/>
        </w:rPr>
        <w:t>твующим в государственной поддержке индустриально-инновационной деятельности, относятся национальный управляющий холдинг, созданный в рамках мер по оптимизации системы управления институтами развития, финансовыми организациями и развития национальной эконо</w:t>
      </w:r>
      <w:r>
        <w:rPr>
          <w:color w:val="000000"/>
          <w:sz w:val="28"/>
        </w:rPr>
        <w:t>мики, национальные компании и их региональные представители и представительства, национальные институты развития, а также иные юридические лица, пятьдесят и более процентов голосующих акций (долей участия в уставном капитале) которых прямо либо косвенно пр</w:t>
      </w:r>
      <w:r>
        <w:rPr>
          <w:color w:val="000000"/>
          <w:sz w:val="28"/>
        </w:rPr>
        <w:t>инадлежат государству, уполномоченные на реализацию мер государственной поддержки индустриально-инновационной деятельности.</w:t>
      </w:r>
    </w:p>
    <w:p w:rsidR="00F92EDE" w:rsidRDefault="00A16C38">
      <w:pPr>
        <w:spacing w:after="0"/>
        <w:jc w:val="both"/>
      </w:pPr>
      <w:bookmarkStart w:id="1337" w:name="z987"/>
      <w:bookmarkEnd w:id="1336"/>
      <w:r>
        <w:rPr>
          <w:color w:val="000000"/>
          <w:sz w:val="28"/>
        </w:rPr>
        <w:t>      2. Национальный институт развития в области поддержки субъектов индустриально-инновационной деятельности:</w:t>
      </w:r>
    </w:p>
    <w:bookmarkEnd w:id="1337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осуществляет инвестиции в уставные капиталы субъектов индустриально-инновационной деятельности, а также путем учреждения (образования) иных юридических лиц для создания новых индустриально-инновационных проектов, индустриально-инновационных проектов, напра</w:t>
      </w:r>
      <w:r>
        <w:rPr>
          <w:color w:val="000000"/>
          <w:sz w:val="28"/>
        </w:rPr>
        <w:t>вленных на модернизацию (техническое перевооружение) и расширение действующих производств;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приобретает права (требования) по кредитам (займам) у национальных институтов развития, банков второго уровня и иных юридических лиц, более пятидесяти проце</w:t>
      </w:r>
      <w:r>
        <w:rPr>
          <w:color w:val="000000"/>
          <w:sz w:val="28"/>
        </w:rPr>
        <w:t>нтов голосующих акций (долей участия в уставном капитале) которых прямо либо косвенно принадлежат национальным управляющим холдингам, реализующим и (или) участвующим в индустриально-инновационных проектах;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вырабатывает и реализовывает комплекс мер</w:t>
      </w:r>
      <w:r>
        <w:rPr>
          <w:color w:val="000000"/>
          <w:sz w:val="28"/>
        </w:rPr>
        <w:t>оприятий по финансово-экономическому оздоровлению субъектов индустриально-инновационной деятельности, а также по поддержке и восстановлению экономической активности и инвестиционной привлекательности приоритетных секторов экономики: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реструктуризация </w:t>
      </w:r>
      <w:r>
        <w:rPr>
          <w:color w:val="000000"/>
          <w:sz w:val="28"/>
        </w:rPr>
        <w:t>задолженности;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инвестиции в уставные капиталы;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поиск и привлечение стратегических и институциональных инвесторов;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иные виды поддержки, способствующие финансово-экономическому оздоровлению субъектов индустриально-инновационной деятельности</w:t>
      </w:r>
      <w:r>
        <w:rPr>
          <w:color w:val="000000"/>
          <w:sz w:val="28"/>
        </w:rPr>
        <w:t>, предусмотренные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338" w:name="z988"/>
      <w:r>
        <w:rPr>
          <w:color w:val="000000"/>
          <w:sz w:val="28"/>
        </w:rPr>
        <w:t>      3. Национальный институт развития в области развития индустрии:</w:t>
      </w:r>
    </w:p>
    <w:bookmarkEnd w:id="133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оказывает информационно-аналитические и консультационные услуги в области развития секторов экономики, включая развитие</w:t>
      </w:r>
      <w:r>
        <w:rPr>
          <w:color w:val="000000"/>
          <w:sz w:val="28"/>
        </w:rPr>
        <w:t xml:space="preserve"> приоритетных секторов экономики и индустриально-инновационное развитие регионов;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оказывает услуги уполномоченному органу в области государственной поддержки индустриально-инновационной деятельности по разработке и актуализации единой карты приори</w:t>
      </w:r>
      <w:r>
        <w:rPr>
          <w:color w:val="000000"/>
          <w:sz w:val="28"/>
        </w:rPr>
        <w:t>тетных товаров и услуг;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оказывает услуги уполномоченному органу в области государственной поддержки индустриально-инновационной деятельности по сопровождению карты индустриализации;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оказывает услуги по предоставлению мер государственной п</w:t>
      </w:r>
      <w:r>
        <w:rPr>
          <w:color w:val="000000"/>
          <w:sz w:val="28"/>
        </w:rPr>
        <w:t>оддержки, направленных на повышение производительности труда субъектов индустриально-инновационной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оказывает услуги по предоставлению мер государственной поддержки в развитии территориальных кластеров;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оказывает услуги по со</w:t>
      </w:r>
      <w:r>
        <w:rPr>
          <w:color w:val="000000"/>
          <w:sz w:val="28"/>
        </w:rPr>
        <w:t>провождению процессов развития территориальных кластеров;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оказывает услуги по аналитическому и экспертному обеспечению деятельности консультативно-совещательного органа в области промышленного развития при Правительстве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8) оказывает услуги по управлению государственными программами в сфере индустриально-инновационной деятельности, предусматривающие проведение анализа статистической информации и данных по реализации государственных и отраслевых программ в сфере индустриал</w:t>
      </w:r>
      <w:r>
        <w:rPr>
          <w:color w:val="000000"/>
          <w:sz w:val="28"/>
        </w:rPr>
        <w:t>ьно-инновационной деятельности, полученных от государственных органов и юридических лиц, а также выработке предложений и экспертных заключений.</w:t>
      </w:r>
    </w:p>
    <w:p w:rsidR="00F92EDE" w:rsidRDefault="00A16C38">
      <w:pPr>
        <w:spacing w:after="0"/>
        <w:jc w:val="both"/>
      </w:pPr>
      <w:bookmarkStart w:id="1339" w:name="z989"/>
      <w:r>
        <w:rPr>
          <w:color w:val="000000"/>
          <w:sz w:val="28"/>
        </w:rPr>
        <w:t>      4. Национальный институт развития в области технологического развития:</w:t>
      </w:r>
    </w:p>
    <w:bookmarkEnd w:id="133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принимает участие в процес</w:t>
      </w:r>
      <w:r>
        <w:rPr>
          <w:color w:val="000000"/>
          <w:sz w:val="28"/>
        </w:rPr>
        <w:t>се технологического прогнозирования;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оказывает информационно-аналитические и консультационные услуги в области развития инноваций;</w:t>
      </w:r>
    </w:p>
    <w:p w:rsidR="00F92EDE" w:rsidRDefault="00A16C38">
      <w:pPr>
        <w:spacing w:after="0"/>
        <w:jc w:val="both"/>
      </w:pPr>
      <w:bookmarkStart w:id="1340" w:name="z1757"/>
      <w:r>
        <w:rPr>
          <w:color w:val="000000"/>
          <w:sz w:val="28"/>
        </w:rPr>
        <w:t xml:space="preserve">      3) осуществляет инвестиции в индустриально-инновационные проекты путем участия в уставных капиталах субъектов </w:t>
      </w:r>
      <w:r>
        <w:rPr>
          <w:color w:val="000000"/>
          <w:sz w:val="28"/>
        </w:rPr>
        <w:t>индустриально-инновационной деятельности, создания юридических лиц с иностранным участием, создания или участия в инвестиционных и венчурных фондах и иными способами, предусмотренными законодательством Республики Казахстан;</w:t>
      </w:r>
    </w:p>
    <w:bookmarkEnd w:id="1340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4) участвует в создании, </w:t>
      </w:r>
      <w:r>
        <w:rPr>
          <w:color w:val="000000"/>
          <w:sz w:val="28"/>
        </w:rPr>
        <w:t>управлении и координации центров коммерциализации технологий, технопарков, конструкторских бюро, международных центров трансферта технологий;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сотрудничает с международными организациями с целью привлечения информационных, образовательных и финансо</w:t>
      </w:r>
      <w:r>
        <w:rPr>
          <w:color w:val="000000"/>
          <w:sz w:val="28"/>
        </w:rPr>
        <w:t>вых ресурсов для стимулирования технологического развития приоритетных секторов экономики;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обеспечивает доступ к информации о реализуемых индустриально-инновационных проектах, внедренных технологиях, результатах проведенных аналитических исследова</w:t>
      </w:r>
      <w:r>
        <w:rPr>
          <w:color w:val="000000"/>
          <w:sz w:val="28"/>
        </w:rPr>
        <w:t>ний по технологическому прогнозированию;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принимает участие в реализации механизмов государственной поддержки по технологическому бизнес-инкубированию, коммерциализации технологий и трансферту технологий, усилению кадрового, управленческого и произ</w:t>
      </w:r>
      <w:r>
        <w:rPr>
          <w:color w:val="000000"/>
          <w:sz w:val="28"/>
        </w:rPr>
        <w:t>водственного потенциала субъектов индустриально-инновационной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выдает экспертные заключения и (или) рекомендации уполномоченному органу в области государственной поддержки индустриально-инновационной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оказывает у</w:t>
      </w:r>
      <w:r>
        <w:rPr>
          <w:color w:val="000000"/>
          <w:sz w:val="28"/>
        </w:rPr>
        <w:t>слуги уполномоченному органу в области государственной поддержки индустриально-инновационной деятельности по предоставлению инновационных грантов;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осуществляет сбор информации и анализ эффективности индустриально-инновационной системы в области т</w:t>
      </w:r>
      <w:r>
        <w:rPr>
          <w:color w:val="000000"/>
          <w:sz w:val="28"/>
        </w:rPr>
        <w:t>ехнологического развития;</w:t>
      </w:r>
    </w:p>
    <w:p w:rsidR="00F92EDE" w:rsidRDefault="00A16C38">
      <w:pPr>
        <w:spacing w:after="0"/>
        <w:jc w:val="both"/>
      </w:pPr>
      <w:bookmarkStart w:id="1341" w:name="z1758"/>
      <w:r>
        <w:rPr>
          <w:color w:val="000000"/>
          <w:sz w:val="28"/>
        </w:rPr>
        <w:t>      11) оказывает содействие развитию инвестиционных фондов рискового инвестирования, венчурных фондов и венчурного финансирования.</w:t>
      </w:r>
    </w:p>
    <w:p w:rsidR="00F92EDE" w:rsidRDefault="00A16C38">
      <w:pPr>
        <w:spacing w:after="0"/>
        <w:jc w:val="both"/>
      </w:pPr>
      <w:bookmarkStart w:id="1342" w:name="z990"/>
      <w:bookmarkEnd w:id="1341"/>
      <w:r>
        <w:rPr>
          <w:color w:val="000000"/>
          <w:sz w:val="28"/>
        </w:rPr>
        <w:t>      5. Национальный институт развития в области развития местного содержания:</w:t>
      </w:r>
    </w:p>
    <w:bookmarkEnd w:id="1342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формирует и ведет базу данных товаров, работ, услуг и их поставщиков;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оказывает информационно-аналитические и консультационные услуги в области развития местного содержания;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оказывает услуги уполномоченному органу в области государственно</w:t>
      </w:r>
      <w:r>
        <w:rPr>
          <w:color w:val="000000"/>
          <w:sz w:val="28"/>
        </w:rPr>
        <w:t>й поддержки индустриально-инновационной деятельности по анализу эффективности реализации мер государственной поддержки отечественных поставщиков товаров, работ и услуг на внутреннем рынке;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оказывает услуги уполномоченному органу в области государс</w:t>
      </w:r>
      <w:r>
        <w:rPr>
          <w:color w:val="000000"/>
          <w:sz w:val="28"/>
        </w:rPr>
        <w:t>твенной поддержки индустриально-инновационной деятельности по возмещению части затрат по продвижению товаров, работ и услуг субъектов индустриально-инновационной деятельности на внутреннем рынке;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осуществляет экспертизу по местному содержанию.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Под экспертизой по местному содержанию понимается оценка местного содержания в индустриально-инновационном проекте субъекта индустриально-инновационной деятельности, претендующего на включение в карту индустриализации;</w:t>
      </w:r>
    </w:p>
    <w:p w:rsidR="00F92EDE" w:rsidRDefault="00A16C38">
      <w:pPr>
        <w:spacing w:after="0"/>
        <w:jc w:val="both"/>
      </w:pPr>
      <w:bookmarkStart w:id="1343" w:name="z1742"/>
      <w:r>
        <w:rPr>
          <w:color w:val="000000"/>
          <w:sz w:val="28"/>
        </w:rPr>
        <w:t>      6) является центром субконтр</w:t>
      </w:r>
      <w:r>
        <w:rPr>
          <w:color w:val="000000"/>
          <w:sz w:val="28"/>
        </w:rPr>
        <w:t>актации.</w:t>
      </w:r>
    </w:p>
    <w:p w:rsidR="00F92EDE" w:rsidRDefault="00A16C38">
      <w:pPr>
        <w:spacing w:after="0"/>
        <w:jc w:val="both"/>
      </w:pPr>
      <w:bookmarkStart w:id="1344" w:name="z1743"/>
      <w:bookmarkEnd w:id="1343"/>
      <w:r>
        <w:rPr>
          <w:color w:val="000000"/>
          <w:sz w:val="28"/>
        </w:rPr>
        <w:t>      Под субконтрактацией понимается одна из форм производственного (промышленного) аутсорсинга, применяемых промышленными предприятиями для оптимизации производственной деятельности;</w:t>
      </w:r>
    </w:p>
    <w:p w:rsidR="00F92EDE" w:rsidRDefault="00A16C38">
      <w:pPr>
        <w:spacing w:after="0"/>
        <w:jc w:val="both"/>
      </w:pPr>
      <w:bookmarkStart w:id="1345" w:name="z1744"/>
      <w:bookmarkEnd w:id="1344"/>
      <w:r>
        <w:rPr>
          <w:color w:val="000000"/>
          <w:sz w:val="28"/>
        </w:rPr>
        <w:t>      7) оказывает услуги уполномоченному органу в области гос</w:t>
      </w:r>
      <w:r>
        <w:rPr>
          <w:color w:val="000000"/>
          <w:sz w:val="28"/>
        </w:rPr>
        <w:t>ударственной поддержки индустриально-инновационной деятельности по сервисной поддержке субъектов индустриально-инновационной деятельности на внутреннем рынке, в том числе по сопровождению информационных систем, предназначенных для развития местного содержа</w:t>
      </w:r>
      <w:r>
        <w:rPr>
          <w:color w:val="000000"/>
          <w:sz w:val="28"/>
        </w:rPr>
        <w:t>ния и приобретения товаров, работ и услуг, используемых при проведении операций по недропользованию.</w:t>
      </w:r>
    </w:p>
    <w:bookmarkEnd w:id="134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 местным содержанием понимается процентное содержание стоимости оплаты труда граждан Республики Казахстан, задействованных в индустриально-инновац</w:t>
      </w:r>
      <w:r>
        <w:rPr>
          <w:color w:val="000000"/>
          <w:sz w:val="28"/>
        </w:rPr>
        <w:t>ионном проекте субъекта индустриально-инновационной деятельности, от общего фонда оплаты труда по данному проекту и (или) стоимости долей местного происхождения, установленных в товарах, работах и услугах от общей стоимости товаров, работ и услуг, использу</w:t>
      </w:r>
      <w:r>
        <w:rPr>
          <w:color w:val="000000"/>
          <w:sz w:val="28"/>
        </w:rPr>
        <w:t>емых при реализации индустриально-инновационного проекта субъекта индустриально-инновационной деятельности.</w:t>
      </w:r>
    </w:p>
    <w:p w:rsidR="00F92EDE" w:rsidRDefault="00A16C38">
      <w:pPr>
        <w:spacing w:after="0"/>
        <w:jc w:val="both"/>
      </w:pPr>
      <w:bookmarkStart w:id="1346" w:name="z991"/>
      <w:r>
        <w:rPr>
          <w:color w:val="000000"/>
          <w:sz w:val="28"/>
        </w:rPr>
        <w:t xml:space="preserve">       6. Национальная компания в области привлечения инвестиций и ее региональные представители и представительства:</w:t>
      </w:r>
    </w:p>
    <w:p w:rsidR="00F92EDE" w:rsidRDefault="00A16C38">
      <w:pPr>
        <w:spacing w:after="0"/>
        <w:jc w:val="both"/>
      </w:pPr>
      <w:bookmarkStart w:id="1347" w:name="z1839"/>
      <w:bookmarkEnd w:id="1346"/>
      <w:r>
        <w:rPr>
          <w:color w:val="000000"/>
          <w:sz w:val="28"/>
        </w:rPr>
        <w:t>      1) проводят аналитически</w:t>
      </w:r>
      <w:r>
        <w:rPr>
          <w:color w:val="000000"/>
          <w:sz w:val="28"/>
        </w:rPr>
        <w:t>е исследования по улучшению инвестиционной привлекательности Республики Казахстан;</w:t>
      </w:r>
    </w:p>
    <w:p w:rsidR="00F92EDE" w:rsidRDefault="00A16C38">
      <w:pPr>
        <w:spacing w:after="0"/>
        <w:jc w:val="both"/>
      </w:pPr>
      <w:bookmarkStart w:id="1348" w:name="z1840"/>
      <w:bookmarkEnd w:id="1347"/>
      <w:r>
        <w:rPr>
          <w:color w:val="000000"/>
          <w:sz w:val="28"/>
        </w:rPr>
        <w:t>      2) обеспечивают сопровождение деятельности инвесторов, в том числе организовывают встречи инвесторов с государственными органами, субъектами индустриально-инновационно</w:t>
      </w:r>
      <w:r>
        <w:rPr>
          <w:color w:val="000000"/>
          <w:sz w:val="28"/>
        </w:rPr>
        <w:t>й деятельности, а также объединениями субъектов частного предпринимательства, проводят бизнес-форумы, конференции и семинары по инвестиционной тематике, формируют и ведут базу данных действующих и перспективных инвесторов, оказывают содействие инвесторам в</w:t>
      </w:r>
      <w:r>
        <w:rPr>
          <w:color w:val="000000"/>
          <w:sz w:val="28"/>
        </w:rPr>
        <w:t xml:space="preserve"> решении возникающих вопросов;</w:t>
      </w:r>
    </w:p>
    <w:p w:rsidR="00F92EDE" w:rsidRDefault="00A16C38">
      <w:pPr>
        <w:spacing w:after="0"/>
        <w:jc w:val="both"/>
      </w:pPr>
      <w:bookmarkStart w:id="1349" w:name="z1841"/>
      <w:bookmarkEnd w:id="1348"/>
      <w:r>
        <w:rPr>
          <w:color w:val="000000"/>
          <w:sz w:val="28"/>
        </w:rPr>
        <w:t>      3) продвигают благоприятный инвестиционный имидж Республики Казахстан, в том числе предоставляют информацию об инвестиционных возможностях;</w:t>
      </w:r>
    </w:p>
    <w:p w:rsidR="00F92EDE" w:rsidRDefault="00A16C38">
      <w:pPr>
        <w:spacing w:after="0"/>
        <w:jc w:val="both"/>
      </w:pPr>
      <w:bookmarkStart w:id="1350" w:name="z1842"/>
      <w:bookmarkEnd w:id="1349"/>
      <w:r>
        <w:rPr>
          <w:color w:val="000000"/>
          <w:sz w:val="28"/>
        </w:rPr>
        <w:t>      4) проводят мониторинг реализации официальных договоренностей, достигнуты</w:t>
      </w:r>
      <w:r>
        <w:rPr>
          <w:color w:val="000000"/>
          <w:sz w:val="28"/>
        </w:rPr>
        <w:t>х по итогам переговоров с инвесторами;</w:t>
      </w:r>
    </w:p>
    <w:p w:rsidR="00F92EDE" w:rsidRDefault="00A16C38">
      <w:pPr>
        <w:spacing w:after="0"/>
        <w:jc w:val="both"/>
      </w:pPr>
      <w:bookmarkStart w:id="1351" w:name="z1843"/>
      <w:bookmarkEnd w:id="1350"/>
      <w:r>
        <w:rPr>
          <w:color w:val="000000"/>
          <w:sz w:val="28"/>
        </w:rPr>
        <w:t>      5) проводят мониторинг индустриально-инновационных проектов, реализуемых с участием инвесторов;</w:t>
      </w:r>
    </w:p>
    <w:p w:rsidR="00F92EDE" w:rsidRDefault="00A16C38">
      <w:pPr>
        <w:spacing w:after="0"/>
        <w:jc w:val="both"/>
      </w:pPr>
      <w:bookmarkStart w:id="1352" w:name="z1844"/>
      <w:bookmarkEnd w:id="1351"/>
      <w:r>
        <w:rPr>
          <w:color w:val="000000"/>
          <w:sz w:val="28"/>
        </w:rPr>
        <w:t>      6) взаимодействуют с инвесторами по принципу "одного окна" в части сопровождения инвесторов в получении госуд</w:t>
      </w:r>
      <w:r>
        <w:rPr>
          <w:color w:val="000000"/>
          <w:sz w:val="28"/>
        </w:rPr>
        <w:t>арственных услуг, а также других услуг, оказываемых иными организациями.</w:t>
      </w:r>
    </w:p>
    <w:p w:rsidR="00F92EDE" w:rsidRDefault="00A16C38">
      <w:pPr>
        <w:spacing w:after="0"/>
        <w:jc w:val="both"/>
      </w:pPr>
      <w:bookmarkStart w:id="1353" w:name="z992"/>
      <w:bookmarkEnd w:id="1352"/>
      <w:r>
        <w:rPr>
          <w:color w:val="000000"/>
          <w:sz w:val="28"/>
        </w:rPr>
        <w:t>      7. Национальный институт развития в области развития и продвижения экспорта:</w:t>
      </w:r>
    </w:p>
    <w:bookmarkEnd w:id="135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проводит анализ внешних рынков;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оказывает содействие по продвижению отечественных </w:t>
      </w:r>
      <w:r>
        <w:rPr>
          <w:color w:val="000000"/>
          <w:sz w:val="28"/>
        </w:rPr>
        <w:t>обработанных товаров, услуг на внешние рынки;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оказывает отечественным экспортерам информационные и консультационные услуги по вопросам повышения их конкурентоспособности на внешних рынках, поиска потенциальных экспортных рынков и продвижения их то</w:t>
      </w:r>
      <w:r>
        <w:rPr>
          <w:color w:val="000000"/>
          <w:sz w:val="28"/>
        </w:rPr>
        <w:t>варов, услуг на внешние рынки;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проводит мероприятия по продвижению экспорта отечественных обработанных товаров, услуг;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осуществляет взаимодействие с отечественными, иностранными и международными организациями по вопросам продвижения экспо</w:t>
      </w:r>
      <w:r>
        <w:rPr>
          <w:color w:val="000000"/>
          <w:sz w:val="28"/>
        </w:rPr>
        <w:t>рта отечественных обработанных товаров и услуг;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оказывает услуги уполномоченному органу в области государственной поддержки индустриально-инновационной деятельности по возмещению части затрат субъектов индустриально-инновационной деятельности по п</w:t>
      </w:r>
      <w:r>
        <w:rPr>
          <w:color w:val="000000"/>
          <w:sz w:val="28"/>
        </w:rPr>
        <w:t>родвижению отечественных обработанных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создает зарубежные представительства в целях продвижения экспорта отечественных обработанных товаров и услуг.</w:t>
      </w:r>
    </w:p>
    <w:p w:rsidR="00F92EDE" w:rsidRDefault="00A16C38">
      <w:pPr>
        <w:spacing w:after="0"/>
        <w:jc w:val="both"/>
      </w:pPr>
      <w:bookmarkStart w:id="1354" w:name="z993"/>
      <w:r>
        <w:rPr>
          <w:color w:val="000000"/>
          <w:sz w:val="28"/>
        </w:rPr>
        <w:t>      8. Национальный управляющий холдинг, созданный в рамках мер по оптимизации системы у</w:t>
      </w:r>
      <w:r>
        <w:rPr>
          <w:color w:val="000000"/>
          <w:sz w:val="28"/>
        </w:rPr>
        <w:t>правления институтами развития, финансовыми организациями и развития национальной экономики:</w:t>
      </w:r>
    </w:p>
    <w:bookmarkEnd w:id="135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участвует в реализации государственных программ в сфере государственной поддержки индустриально-инновационной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оказывает </w:t>
      </w:r>
      <w:r>
        <w:rPr>
          <w:color w:val="000000"/>
          <w:sz w:val="28"/>
        </w:rPr>
        <w:t>методическую и консультационную помощь субъектам индустриально-инновационной системы, осуществляющим государственную поддержку индустриально-инновационной деятельности;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осуществляет иные функции, предусмотренные настоящим Кодексом, законами Респуб</w:t>
      </w:r>
      <w:r>
        <w:rPr>
          <w:color w:val="000000"/>
          <w:sz w:val="28"/>
        </w:rPr>
        <w:t>лики Казахстан, актами Президента Республики Казахстан и Правительства Республики Казахстан.</w:t>
      </w:r>
    </w:p>
    <w:p w:rsidR="00F92EDE" w:rsidRDefault="00A16C38">
      <w:pPr>
        <w:spacing w:after="0"/>
        <w:jc w:val="both"/>
      </w:pPr>
      <w:bookmarkStart w:id="1355" w:name="z1845"/>
      <w:r>
        <w:rPr>
          <w:color w:val="000000"/>
          <w:sz w:val="28"/>
        </w:rPr>
        <w:t>      9. Региональные организации в области привлечения инвестиций:</w:t>
      </w:r>
    </w:p>
    <w:p w:rsidR="00F92EDE" w:rsidRDefault="00A16C38">
      <w:pPr>
        <w:spacing w:after="0"/>
        <w:jc w:val="both"/>
      </w:pPr>
      <w:bookmarkStart w:id="1356" w:name="z1846"/>
      <w:bookmarkEnd w:id="1355"/>
      <w:r>
        <w:rPr>
          <w:color w:val="000000"/>
          <w:sz w:val="28"/>
        </w:rPr>
        <w:t>      1) проводят аналитические исследования по улучшению инвестиционной привлекательности соот</w:t>
      </w:r>
      <w:r>
        <w:rPr>
          <w:color w:val="000000"/>
          <w:sz w:val="28"/>
        </w:rPr>
        <w:t>ветствующего региона;</w:t>
      </w:r>
    </w:p>
    <w:p w:rsidR="00F92EDE" w:rsidRDefault="00A16C38">
      <w:pPr>
        <w:spacing w:after="0"/>
        <w:jc w:val="both"/>
      </w:pPr>
      <w:bookmarkStart w:id="1357" w:name="z1847"/>
      <w:bookmarkEnd w:id="1356"/>
      <w:r>
        <w:rPr>
          <w:color w:val="000000"/>
          <w:sz w:val="28"/>
        </w:rPr>
        <w:t>      2) обеспечивают информационное сопровождение деятельности инвесторов, в том числе организовывают встречи с местными и центральными государственными органами, субъектами индустриально-инновационной деятельности, а также объединен</w:t>
      </w:r>
      <w:r>
        <w:rPr>
          <w:color w:val="000000"/>
          <w:sz w:val="28"/>
        </w:rPr>
        <w:t>иями субъектов частного предпринимательства, проводят бизнес-форумы, конференции и семинары по инвестиционной тематике, формируют и ведут региональную базу данных инвесторов;</w:t>
      </w:r>
    </w:p>
    <w:p w:rsidR="00F92EDE" w:rsidRDefault="00A16C38">
      <w:pPr>
        <w:spacing w:after="0"/>
        <w:jc w:val="both"/>
      </w:pPr>
      <w:bookmarkStart w:id="1358" w:name="z1848"/>
      <w:bookmarkEnd w:id="1357"/>
      <w:r>
        <w:rPr>
          <w:color w:val="000000"/>
          <w:sz w:val="28"/>
        </w:rPr>
        <w:t>      3) продвигают благоприятный инвестиционный имидж региона, в том числе предо</w:t>
      </w:r>
      <w:r>
        <w:rPr>
          <w:color w:val="000000"/>
          <w:sz w:val="28"/>
        </w:rPr>
        <w:t>ставляют информацию об инвестиционных возможностях региона;</w:t>
      </w:r>
    </w:p>
    <w:p w:rsidR="00F92EDE" w:rsidRDefault="00A16C38">
      <w:pPr>
        <w:spacing w:after="0"/>
        <w:jc w:val="both"/>
      </w:pPr>
      <w:bookmarkStart w:id="1359" w:name="z1849"/>
      <w:bookmarkEnd w:id="1358"/>
      <w:r>
        <w:rPr>
          <w:color w:val="000000"/>
          <w:sz w:val="28"/>
        </w:rPr>
        <w:t>      4) проводят мониторинг реализации официальных договоренностей, достигнутых по итогам переговоров с инвесторами;</w:t>
      </w:r>
    </w:p>
    <w:p w:rsidR="00F92EDE" w:rsidRDefault="00A16C38">
      <w:pPr>
        <w:spacing w:after="0"/>
        <w:jc w:val="both"/>
      </w:pPr>
      <w:bookmarkStart w:id="1360" w:name="z1850"/>
      <w:bookmarkEnd w:id="1359"/>
      <w:r>
        <w:rPr>
          <w:color w:val="000000"/>
          <w:sz w:val="28"/>
        </w:rPr>
        <w:t>      5) проводят мониторинг индустриально-инновационных проектов, реализуемых</w:t>
      </w:r>
      <w:r>
        <w:rPr>
          <w:color w:val="000000"/>
          <w:sz w:val="28"/>
        </w:rPr>
        <w:t xml:space="preserve"> с участием инвесторов на территории региона;</w:t>
      </w:r>
    </w:p>
    <w:p w:rsidR="00F92EDE" w:rsidRDefault="00A16C38">
      <w:pPr>
        <w:spacing w:after="0"/>
        <w:jc w:val="both"/>
      </w:pPr>
      <w:bookmarkStart w:id="1361" w:name="z1851"/>
      <w:bookmarkEnd w:id="1360"/>
      <w:r>
        <w:rPr>
          <w:color w:val="000000"/>
          <w:sz w:val="28"/>
        </w:rPr>
        <w:t>      6) участвуют в мероприятиях по инвестиционной тематике, организованных национальной компанией в области привлечения инвестиций и ее региональными представителями и представительствами, в том числе на терр</w:t>
      </w:r>
      <w:r>
        <w:rPr>
          <w:color w:val="000000"/>
          <w:sz w:val="28"/>
        </w:rPr>
        <w:t>итории иностранного государства;</w:t>
      </w:r>
    </w:p>
    <w:p w:rsidR="00F92EDE" w:rsidRDefault="00A16C38">
      <w:pPr>
        <w:spacing w:after="0"/>
        <w:jc w:val="both"/>
      </w:pPr>
      <w:bookmarkStart w:id="1362" w:name="z1852"/>
      <w:bookmarkEnd w:id="1361"/>
      <w:r>
        <w:rPr>
          <w:color w:val="000000"/>
          <w:sz w:val="28"/>
        </w:rPr>
        <w:t>      7) регулярно предоставляют национальной компании в области привлечения инвестиций и ее региональным представителям и представительствам актуальную информацию об инвестиционной деятельности в регионе, в том числе индус</w:t>
      </w:r>
      <w:r>
        <w:rPr>
          <w:color w:val="000000"/>
          <w:sz w:val="28"/>
        </w:rPr>
        <w:t>триально-инновационных проектах, требующих инвестиций, инвесторах;</w:t>
      </w:r>
    </w:p>
    <w:p w:rsidR="00F92EDE" w:rsidRDefault="00A16C38">
      <w:pPr>
        <w:spacing w:after="0"/>
        <w:jc w:val="both"/>
      </w:pPr>
      <w:bookmarkStart w:id="1363" w:name="z1853"/>
      <w:bookmarkEnd w:id="1362"/>
      <w:r>
        <w:rPr>
          <w:color w:val="000000"/>
          <w:sz w:val="28"/>
        </w:rPr>
        <w:t>      8) взаимодействуют с инвесторами по принципу "одного окна" в части сопровождения инвесторов при получении государственных услуг, а также других услуг, оказываемых иными организациями.</w:t>
      </w:r>
    </w:p>
    <w:p w:rsidR="00F92EDE" w:rsidRDefault="00A16C38">
      <w:pPr>
        <w:spacing w:after="0"/>
        <w:jc w:val="both"/>
      </w:pPr>
      <w:bookmarkStart w:id="1364" w:name="z1854"/>
      <w:bookmarkEnd w:id="1363"/>
      <w:r>
        <w:rPr>
          <w:color w:val="000000"/>
          <w:sz w:val="28"/>
        </w:rPr>
        <w:t>      10. Региональные организации в области привлечения инвестиций определяются решением местного исполнительного органа области, города республиканского значения, столицы.</w:t>
      </w:r>
    </w:p>
    <w:bookmarkEnd w:id="1364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246 с изменениями, внесенными законами РК от 24.05.2018 </w:t>
      </w:r>
      <w:r>
        <w:rPr>
          <w:color w:val="000000"/>
          <w:sz w:val="28"/>
        </w:rPr>
        <w:t>№ 15</w:t>
      </w:r>
      <w:r>
        <w:rPr>
          <w:color w:val="000000"/>
          <w:sz w:val="28"/>
        </w:rPr>
        <w:t>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03.04.2</w:t>
      </w:r>
      <w:r>
        <w:rPr>
          <w:color w:val="FF0000"/>
          <w:sz w:val="28"/>
        </w:rPr>
        <w:t xml:space="preserve">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365" w:name="z247"/>
      <w:r>
        <w:rPr>
          <w:b/>
          <w:color w:val="000000"/>
        </w:rPr>
        <w:t xml:space="preserve"> Статья 247. Индустриально-инновационная инфраструктура</w:t>
      </w:r>
    </w:p>
    <w:bookmarkEnd w:id="136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Элементами индустриально-инновационной инфраструктуры являются: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</w:t>
      </w:r>
      <w:r>
        <w:rPr>
          <w:color w:val="000000"/>
          <w:sz w:val="28"/>
        </w:rPr>
        <w:t>) специальные экономические зоны;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индустриальные зоны;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технопарки;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акционерные инвестиционные фонды рискового инвестирования;</w:t>
      </w:r>
    </w:p>
    <w:p w:rsidR="00F92EDE" w:rsidRDefault="00A16C38">
      <w:pPr>
        <w:spacing w:after="0"/>
        <w:jc w:val="both"/>
      </w:pPr>
      <w:bookmarkStart w:id="1366" w:name="z1759"/>
      <w:r>
        <w:rPr>
          <w:color w:val="000000"/>
          <w:sz w:val="28"/>
        </w:rPr>
        <w:t>      4-1) венчурные фонды;</w:t>
      </w:r>
    </w:p>
    <w:bookmarkEnd w:id="136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центры коммерциализации технологий;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конструкторские бюро;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международные центры трансферта технологий;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инновационные кластеры.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247 с изменениями, внесенными законами РК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</w:t>
      </w:r>
      <w:r>
        <w:rPr>
          <w:color w:val="FF0000"/>
          <w:sz w:val="28"/>
        </w:rPr>
        <w:t xml:space="preserve">циального опубликования);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367" w:name="z248"/>
      <w:r>
        <w:rPr>
          <w:b/>
          <w:color w:val="000000"/>
        </w:rPr>
        <w:t xml:space="preserve"> Статья 248. Специальные экономические зоны</w:t>
      </w:r>
    </w:p>
    <w:p w:rsidR="00F92EDE" w:rsidRDefault="00A16C38">
      <w:pPr>
        <w:spacing w:after="0"/>
        <w:jc w:val="both"/>
      </w:pPr>
      <w:bookmarkStart w:id="1368" w:name="z994"/>
      <w:bookmarkEnd w:id="1367"/>
      <w:r>
        <w:rPr>
          <w:color w:val="000000"/>
          <w:sz w:val="28"/>
        </w:rPr>
        <w:t xml:space="preserve">      1. Специальная экономическая зона представляет </w:t>
      </w:r>
      <w:r>
        <w:rPr>
          <w:color w:val="000000"/>
          <w:sz w:val="28"/>
        </w:rPr>
        <w:t>собой часть территории Республики Казахстан с точно обозначенными границами, на которой действует специальный правовой режим специальной экономической зоны для осуществления приоритетных видов деятельности.</w:t>
      </w:r>
    </w:p>
    <w:bookmarkEnd w:id="1368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На территории специальной экономической </w:t>
      </w:r>
      <w:r>
        <w:rPr>
          <w:color w:val="000000"/>
          <w:sz w:val="28"/>
        </w:rPr>
        <w:t>зоны действует специальный правовой режим для участников специальной экономической зоны, установленный настоящим Кодексом, законами Республики Казахстан "О специальных экономических и индустриальных зонах", "Об инновационном кластере "Парк инновационных те</w:t>
      </w:r>
      <w:r>
        <w:rPr>
          <w:color w:val="000000"/>
          <w:sz w:val="28"/>
        </w:rPr>
        <w:t>хнологий", налоговым, таможенным, земельным законодательством Республики Казахстан, а также законодательством Республики Казахстан о занятости населения.</w:t>
      </w:r>
    </w:p>
    <w:p w:rsidR="00F92EDE" w:rsidRDefault="00A16C38">
      <w:pPr>
        <w:spacing w:after="0"/>
        <w:jc w:val="both"/>
      </w:pPr>
      <w:bookmarkStart w:id="1369" w:name="z995"/>
      <w:r>
        <w:rPr>
          <w:color w:val="000000"/>
          <w:sz w:val="28"/>
        </w:rPr>
        <w:t>      2. На территории специальной экономической зоны или на ее части действует таможенная процедура с</w:t>
      </w:r>
      <w:r>
        <w:rPr>
          <w:color w:val="000000"/>
          <w:sz w:val="28"/>
        </w:rPr>
        <w:t>вободной таможенной зоны. Границы специальной экономической зоны, в пределах которых действует таможенная процедура свободной таможенной зоны, определяются в соответствии с актом Правительства Республики Казахстан о создании специальной экономической зоны.</w:t>
      </w:r>
    </w:p>
    <w:bookmarkEnd w:id="136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Территория специальной экономической зоны является частью таможенной территории Евразийского экономического союза.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Таможенная процедура свободной таможенной зоны применяется в соответствии с таможенным законодательством Евразийского экономичес</w:t>
      </w:r>
      <w:r>
        <w:rPr>
          <w:color w:val="000000"/>
          <w:sz w:val="28"/>
        </w:rPr>
        <w:t>кого союза и (или) таможенным законодательством Республики Казахстан. Территория специальной экономической зоны, на которой применяется таможенная процедура свободной таможенной зоны, является зоной таможенного контроля.</w:t>
      </w:r>
    </w:p>
    <w:p w:rsidR="00F92EDE" w:rsidRDefault="00A16C38">
      <w:pPr>
        <w:spacing w:after="0"/>
        <w:jc w:val="both"/>
      </w:pPr>
      <w:bookmarkStart w:id="1370" w:name="z996"/>
      <w:r>
        <w:rPr>
          <w:color w:val="000000"/>
          <w:sz w:val="28"/>
        </w:rPr>
        <w:t>      3. Участникам специальной эко</w:t>
      </w:r>
      <w:r>
        <w:rPr>
          <w:color w:val="000000"/>
          <w:sz w:val="28"/>
        </w:rPr>
        <w:t>номической зоны гарантируется защита прав и интересов, которая обеспечивается Конституцией Республики Казахстан, настоящим Кодексом и иными нормативными правовыми актами Республики Казахстан, а также международными договорами, ратифицированными Республикой</w:t>
      </w:r>
      <w:r>
        <w:rPr>
          <w:color w:val="000000"/>
          <w:sz w:val="28"/>
        </w:rPr>
        <w:t xml:space="preserve"> Казахстан.</w:t>
      </w:r>
    </w:p>
    <w:bookmarkEnd w:id="137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Принудительное изъятие имущества участника специальной экономической зоны (национализация, реквизиция) для государственных нужд допускается в исключительных случаях и в порядке, предусмотренных законами Республики Казахстан.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Участни</w:t>
      </w:r>
      <w:r>
        <w:rPr>
          <w:color w:val="000000"/>
          <w:sz w:val="28"/>
        </w:rPr>
        <w:t>ки специальной экономической зоны вправе по своему усмотрению использовать доходы, полученные от осуществления деятельности на территории специальной экономической зоны, после уплаты налогов и других обязательных платежей в бюджет в соответствии с налоговы</w:t>
      </w:r>
      <w:r>
        <w:rPr>
          <w:color w:val="000000"/>
          <w:sz w:val="28"/>
        </w:rPr>
        <w:t>м законодательством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248 с изменениями, внесенными законами РК от 03.07.2017 </w:t>
      </w:r>
      <w:r>
        <w:rPr>
          <w:color w:val="000000"/>
          <w:sz w:val="28"/>
        </w:rPr>
        <w:t>№ 84-VI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26.12.2017 </w:t>
      </w:r>
      <w:r>
        <w:rPr>
          <w:color w:val="000000"/>
          <w:sz w:val="28"/>
        </w:rPr>
        <w:t>№ 124-</w:t>
      </w:r>
      <w:r>
        <w:rPr>
          <w:color w:val="000000"/>
          <w:sz w:val="28"/>
        </w:rPr>
        <w:t>VI</w:t>
      </w:r>
      <w:r>
        <w:rPr>
          <w:color w:val="FF0000"/>
          <w:sz w:val="28"/>
        </w:rPr>
        <w:t xml:space="preserve"> (вводится в действие с 01.01.2018);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371" w:name="z249"/>
      <w:r>
        <w:rPr>
          <w:b/>
          <w:color w:val="000000"/>
        </w:rPr>
        <w:t xml:space="preserve"> Статья 249. Индустриальные зоны</w:t>
      </w:r>
    </w:p>
    <w:p w:rsidR="00F92EDE" w:rsidRDefault="00A16C38">
      <w:pPr>
        <w:spacing w:after="0"/>
        <w:jc w:val="both"/>
      </w:pPr>
      <w:bookmarkStart w:id="1372" w:name="z997"/>
      <w:bookmarkEnd w:id="1371"/>
      <w:r>
        <w:rPr>
          <w:color w:val="000000"/>
          <w:sz w:val="28"/>
        </w:rPr>
        <w:t xml:space="preserve">      1. Индустриальной зоной является территория, </w:t>
      </w:r>
      <w:r>
        <w:rPr>
          <w:color w:val="000000"/>
          <w:sz w:val="28"/>
        </w:rPr>
        <w:t>обеспеченная инженерно-коммуникационной инфраструктурой, предоставляемая субъектам частного предпринимательства для размещения и эксплуатации объектов предпринимательской деятельности, в том числе в области промышленности, агропромышленного комплекса, тури</w:t>
      </w:r>
      <w:r>
        <w:rPr>
          <w:color w:val="000000"/>
          <w:sz w:val="28"/>
        </w:rPr>
        <w:t>стской индустрии, транспортной логистики, управления отходами, в порядке, установленном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373" w:name="z998"/>
      <w:bookmarkEnd w:id="1372"/>
      <w:r>
        <w:rPr>
          <w:color w:val="000000"/>
          <w:sz w:val="28"/>
        </w:rPr>
        <w:t>      2. Индустриальные зоны создаются в целях обеспечения экономических и организационных условий для развития предпринимательс</w:t>
      </w:r>
      <w:r>
        <w:rPr>
          <w:color w:val="000000"/>
          <w:sz w:val="28"/>
        </w:rPr>
        <w:t>тва.</w:t>
      </w:r>
    </w:p>
    <w:p w:rsidR="00F92EDE" w:rsidRDefault="00A16C38">
      <w:pPr>
        <w:spacing w:after="0"/>
        <w:jc w:val="both"/>
      </w:pPr>
      <w:bookmarkStart w:id="1374" w:name="z999"/>
      <w:bookmarkEnd w:id="1373"/>
      <w:r>
        <w:rPr>
          <w:color w:val="000000"/>
          <w:sz w:val="28"/>
        </w:rPr>
        <w:t>      3. Задачами индустриальных зон являются:</w:t>
      </w:r>
    </w:p>
    <w:bookmarkEnd w:id="137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содействие ускоренному развитию предпринимательства в сфере промышленности;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оптимизация затрат на создание и развитие инфраструктуры новых производств;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повышение эффективности п</w:t>
      </w:r>
      <w:r>
        <w:rPr>
          <w:color w:val="000000"/>
          <w:sz w:val="28"/>
        </w:rPr>
        <w:t>роизводства;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обеспечение занятости населения.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249 с изменениями, внесенными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375" w:name="z250"/>
      <w:r>
        <w:rPr>
          <w:b/>
          <w:color w:val="000000"/>
        </w:rPr>
        <w:t xml:space="preserve"> Статья 250. Технологический парк</w:t>
      </w:r>
    </w:p>
    <w:p w:rsidR="00F92EDE" w:rsidRDefault="00A16C38">
      <w:pPr>
        <w:spacing w:after="0"/>
        <w:jc w:val="both"/>
      </w:pPr>
      <w:bookmarkStart w:id="1376" w:name="z1760"/>
      <w:bookmarkEnd w:id="1375"/>
      <w:r>
        <w:rPr>
          <w:color w:val="000000"/>
          <w:sz w:val="28"/>
        </w:rPr>
        <w:t>      1. Технологическим парком (далее – технопарк) является юридическое лицо, созданное национальным институтом развития в области технологического развития или автономной организацией образования либо определенное Правит</w:t>
      </w:r>
      <w:r>
        <w:rPr>
          <w:color w:val="000000"/>
          <w:sz w:val="28"/>
        </w:rPr>
        <w:t>ельством Республики Казахстан, владеющее на праве собственности или иных законных основаниях территорией с единым материально-техническим комплексом, где создаются благоприятные условия для реализации индустриально-инновационной деятельности.</w:t>
      </w:r>
    </w:p>
    <w:p w:rsidR="00F92EDE" w:rsidRDefault="00A16C38">
      <w:pPr>
        <w:spacing w:after="0"/>
        <w:jc w:val="both"/>
      </w:pPr>
      <w:bookmarkStart w:id="1377" w:name="z1761"/>
      <w:bookmarkEnd w:id="1376"/>
      <w:r>
        <w:rPr>
          <w:color w:val="000000"/>
          <w:sz w:val="28"/>
        </w:rPr>
        <w:t>      2. Осно</w:t>
      </w:r>
      <w:r>
        <w:rPr>
          <w:color w:val="000000"/>
          <w:sz w:val="28"/>
        </w:rPr>
        <w:t>вным видом деятельности технопарков является технологическое бизнес-инкубирование, представляющее собой оказание субъектам индустриально-инновационной деятельности, в том числе в области информационно-коммуникационных технологий, на начальном этапе их функ</w:t>
      </w:r>
      <w:r>
        <w:rPr>
          <w:color w:val="000000"/>
          <w:sz w:val="28"/>
        </w:rPr>
        <w:t>ционирования услуг по предоставлению помещений, оборудования, ведению бухгалтерского учета, юридическому, информационному и консультационному сопровождению, привлечению инвестиций, управлению проектами, а также иных услуг, необходимых для реализации индуст</w:t>
      </w:r>
      <w:r>
        <w:rPr>
          <w:color w:val="000000"/>
          <w:sz w:val="28"/>
        </w:rPr>
        <w:t>риально-инновационных проектов, в том числе в области информационно-коммуникационных технологий. Правила оказания услуг технологического бизнес-инкубирования, а также определения стоимости таких услуг, за исключением услуг, оказываемых международным технол</w:t>
      </w:r>
      <w:r>
        <w:rPr>
          <w:color w:val="000000"/>
          <w:sz w:val="28"/>
        </w:rPr>
        <w:t>огическим парком "Астана Хаб", разрабатываются и утверждаются уполномоченным органом в области государственной поддержки индустриально-инновационной деятельности.</w:t>
      </w:r>
    </w:p>
    <w:bookmarkEnd w:id="1377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250 в редакции Закона РК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t>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378" w:name="z251"/>
      <w:r>
        <w:rPr>
          <w:b/>
          <w:color w:val="000000"/>
        </w:rPr>
        <w:t xml:space="preserve"> Статья 251. Акционерные инвестиционные фонды</w:t>
      </w:r>
    </w:p>
    <w:p w:rsidR="00F92EDE" w:rsidRDefault="00A16C38">
      <w:pPr>
        <w:spacing w:after="0"/>
        <w:jc w:val="both"/>
      </w:pPr>
      <w:bookmarkStart w:id="1379" w:name="z1002"/>
      <w:bookmarkEnd w:id="1378"/>
      <w:r>
        <w:rPr>
          <w:color w:val="000000"/>
          <w:sz w:val="28"/>
        </w:rPr>
        <w:t>      1. Акционерным инвестиционным фондом является акционерное общество, исключительным видом деятельности которого являютс</w:t>
      </w:r>
      <w:r>
        <w:rPr>
          <w:color w:val="000000"/>
          <w:sz w:val="28"/>
        </w:rPr>
        <w:t>я аккумулирование и инвестирование в соответствии с требованиями, установленными Законом Республики Казахстан "Об инвестиционных и венчурных фондах" и его инвестиционной декларацией, денег, внесенных акционерами данного общества в оплату его акций, а также</w:t>
      </w:r>
      <w:r>
        <w:rPr>
          <w:color w:val="000000"/>
          <w:sz w:val="28"/>
        </w:rPr>
        <w:t xml:space="preserve"> активов, полученных в результате такого инвестирования.</w:t>
      </w:r>
    </w:p>
    <w:p w:rsidR="00F92EDE" w:rsidRDefault="00A16C38">
      <w:pPr>
        <w:spacing w:after="0"/>
        <w:jc w:val="both"/>
      </w:pPr>
      <w:bookmarkStart w:id="1380" w:name="z1003"/>
      <w:bookmarkEnd w:id="1379"/>
      <w:r>
        <w:rPr>
          <w:color w:val="000000"/>
          <w:sz w:val="28"/>
        </w:rPr>
        <w:t>      2. Деятельность акционерных инвестиционных фондов рискового инвестирования регулируется Законом Республики Казахстан "Об инвестиционных и венчурных фондах".</w:t>
      </w:r>
    </w:p>
    <w:bookmarkEnd w:id="1380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251 с изменения</w:t>
      </w:r>
      <w:r>
        <w:rPr>
          <w:color w:val="FF0000"/>
          <w:sz w:val="28"/>
        </w:rPr>
        <w:t xml:space="preserve">ми, внесенными Законом РК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251-1. Венчурные фонды и венчурное финансирование</w:t>
      </w:r>
    </w:p>
    <w:p w:rsidR="00F92EDE" w:rsidRDefault="00A16C38">
      <w:pPr>
        <w:spacing w:after="0"/>
        <w:jc w:val="both"/>
      </w:pPr>
      <w:bookmarkStart w:id="1381" w:name="z1763"/>
      <w:r>
        <w:rPr>
          <w:color w:val="000000"/>
          <w:sz w:val="28"/>
        </w:rPr>
        <w:t>      1. Венчурным фондом является прост</w:t>
      </w:r>
      <w:r>
        <w:rPr>
          <w:color w:val="000000"/>
          <w:sz w:val="28"/>
        </w:rPr>
        <w:t>ое товарищество или юридическое лицо в форме акционерного общества или хозяйственного товарищества, осуществляющее привлечение и аккумулирование денег и иного имущества исключительно в целях венчурного финансирования в соответствии с требованиями, установл</w:t>
      </w:r>
      <w:r>
        <w:rPr>
          <w:color w:val="000000"/>
          <w:sz w:val="28"/>
        </w:rPr>
        <w:t>енными Законом Республики Казахстан "Об инвестиционных и венчурных фондах".</w:t>
      </w:r>
    </w:p>
    <w:p w:rsidR="00F92EDE" w:rsidRDefault="00A16C38">
      <w:pPr>
        <w:spacing w:after="0"/>
        <w:jc w:val="both"/>
      </w:pPr>
      <w:bookmarkStart w:id="1382" w:name="z1764"/>
      <w:bookmarkEnd w:id="1381"/>
      <w:r>
        <w:rPr>
          <w:color w:val="000000"/>
          <w:sz w:val="28"/>
        </w:rPr>
        <w:t>      Венчурный фонд вправе заключать договоры банковского вклада с банками второго уровня Республики Казахстан.</w:t>
      </w:r>
    </w:p>
    <w:p w:rsidR="00F92EDE" w:rsidRDefault="00A16C38">
      <w:pPr>
        <w:spacing w:after="0"/>
        <w:jc w:val="both"/>
      </w:pPr>
      <w:bookmarkStart w:id="1383" w:name="z1765"/>
      <w:bookmarkEnd w:id="1382"/>
      <w:r>
        <w:rPr>
          <w:color w:val="000000"/>
          <w:sz w:val="28"/>
        </w:rPr>
        <w:t xml:space="preserve">      2. Под венчурным финансированием понимается деятельность, </w:t>
      </w:r>
      <w:r>
        <w:rPr>
          <w:color w:val="000000"/>
          <w:sz w:val="28"/>
        </w:rPr>
        <w:t>связанная с финансированием лиц, осуществляющих только инновационную деятельность, путем инвестиций в их уставный капитал, приобретения выпущенных ими финансовых инструментов или предоставления им денежного займа.</w:t>
      </w:r>
    </w:p>
    <w:bookmarkEnd w:id="1383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Параграф 2 дополнен статьей </w:t>
      </w:r>
      <w:r>
        <w:rPr>
          <w:color w:val="FF0000"/>
          <w:sz w:val="28"/>
        </w:rPr>
        <w:t xml:space="preserve">251-1 в соответствии с Законом РК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384" w:name="z252"/>
      <w:r>
        <w:rPr>
          <w:b/>
          <w:color w:val="000000"/>
        </w:rPr>
        <w:t xml:space="preserve"> Статья 252. Центр коммерциализации технологий</w:t>
      </w:r>
    </w:p>
    <w:p w:rsidR="00F92EDE" w:rsidRDefault="00A16C38">
      <w:pPr>
        <w:spacing w:after="0"/>
        <w:jc w:val="both"/>
      </w:pPr>
      <w:bookmarkStart w:id="1385" w:name="z1004"/>
      <w:bookmarkEnd w:id="1384"/>
      <w:r>
        <w:rPr>
          <w:color w:val="000000"/>
          <w:sz w:val="28"/>
        </w:rPr>
        <w:t>      1. Центром коммерциализации технолог</w:t>
      </w:r>
      <w:r>
        <w:rPr>
          <w:color w:val="000000"/>
          <w:sz w:val="28"/>
        </w:rPr>
        <w:t>ий являются юридическое лицо, структурное или обособленное подразделение научной организации, высшего учебного заведения или автономной организации образования, осуществляющие деятельность, связанную с практическим применением результатов научной и (или) н</w:t>
      </w:r>
      <w:r>
        <w:rPr>
          <w:color w:val="000000"/>
          <w:sz w:val="28"/>
        </w:rPr>
        <w:t>аучно-технической деятельности с целью вывода на рынок новых или усовершенствованных товаров, процессов и услуг, направленную на получение положительного экономического эффекта (коммерциализация технологий).</w:t>
      </w:r>
    </w:p>
    <w:p w:rsidR="00F92EDE" w:rsidRDefault="00A16C38">
      <w:pPr>
        <w:spacing w:after="0"/>
        <w:jc w:val="both"/>
      </w:pPr>
      <w:bookmarkStart w:id="1386" w:name="z1005"/>
      <w:bookmarkEnd w:id="1385"/>
      <w:r>
        <w:rPr>
          <w:color w:val="000000"/>
          <w:sz w:val="28"/>
        </w:rPr>
        <w:t>      2. Основными направлениями деятельности це</w:t>
      </w:r>
      <w:r>
        <w:rPr>
          <w:color w:val="000000"/>
          <w:sz w:val="28"/>
        </w:rPr>
        <w:t>нтров коммерциализации технологий являются оказание комплекса услуг по коммерциализации технологий, включая, но не ограничиваясь:</w:t>
      </w:r>
    </w:p>
    <w:bookmarkEnd w:id="138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поиск и оценку технологий для коммерциализации, маркетинговые исследования, оказание консультационных услуг в области за</w:t>
      </w:r>
      <w:r>
        <w:rPr>
          <w:color w:val="000000"/>
          <w:sz w:val="28"/>
        </w:rPr>
        <w:t xml:space="preserve">щиты интеллектуальной собственности, разработка стратегии коммерциализации технологий, организация взаимодействия субъектов научной и (или) научно-технической деятельности и субъектов частного предпринимательства в целях заключения ими договоров в области </w:t>
      </w:r>
      <w:r>
        <w:rPr>
          <w:color w:val="000000"/>
          <w:sz w:val="28"/>
        </w:rPr>
        <w:t>коммерциализации технологий.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Методологическую, консультационную и иную предусмотренную законодательством Республики Казахстан поддержку центров коммерциализации технологий осуществляет национальный институт развития в области технологического развити</w:t>
      </w:r>
      <w:r>
        <w:rPr>
          <w:color w:val="000000"/>
          <w:sz w:val="28"/>
        </w:rPr>
        <w:t>я.</w:t>
      </w:r>
    </w:p>
    <w:p w:rsidR="00F92EDE" w:rsidRDefault="00A16C38">
      <w:pPr>
        <w:spacing w:after="0"/>
      </w:pPr>
      <w:bookmarkStart w:id="1387" w:name="z253"/>
      <w:r>
        <w:rPr>
          <w:b/>
          <w:color w:val="000000"/>
        </w:rPr>
        <w:t xml:space="preserve"> Статья 253. Конструкторское бюро</w:t>
      </w:r>
    </w:p>
    <w:p w:rsidR="00F92EDE" w:rsidRDefault="00A16C38">
      <w:pPr>
        <w:spacing w:after="0"/>
        <w:jc w:val="both"/>
      </w:pPr>
      <w:bookmarkStart w:id="1388" w:name="z1006"/>
      <w:bookmarkEnd w:id="1387"/>
      <w:r>
        <w:rPr>
          <w:color w:val="000000"/>
          <w:sz w:val="28"/>
        </w:rPr>
        <w:t>      1. Конструкторским бюро является юридическое лицо, владеющее материально-техническим комплексом, созданное для содействия субъектам индустриально-инновационной деятельности в организации производства новых или усо</w:t>
      </w:r>
      <w:r>
        <w:rPr>
          <w:color w:val="000000"/>
          <w:sz w:val="28"/>
        </w:rPr>
        <w:t>вершенствованных товаров.</w:t>
      </w:r>
    </w:p>
    <w:p w:rsidR="00F92EDE" w:rsidRDefault="00A16C38">
      <w:pPr>
        <w:spacing w:after="0"/>
        <w:jc w:val="both"/>
      </w:pPr>
      <w:bookmarkStart w:id="1389" w:name="z1007"/>
      <w:bookmarkEnd w:id="1388"/>
      <w:r>
        <w:rPr>
          <w:color w:val="000000"/>
          <w:sz w:val="28"/>
        </w:rPr>
        <w:t>      2. Основной задачей конструкторских бюро является оказание содействия субъектам индустриально-инновационной деятельности в создании новых или усовершенствованных товаров, в том числе путем трансферта технологий, приобретения</w:t>
      </w:r>
      <w:r>
        <w:rPr>
          <w:color w:val="000000"/>
          <w:sz w:val="28"/>
        </w:rPr>
        <w:t>, адаптации, разработки конструкторско-технологической документации, ее последующей передачи на возмездной основе субъектам индустриально-инновационной деятельности и оказания услуг, необходимых для организации производства товаров на ее основе.</w:t>
      </w:r>
    </w:p>
    <w:p w:rsidR="00F92EDE" w:rsidRDefault="00A16C38">
      <w:pPr>
        <w:spacing w:after="0"/>
      </w:pPr>
      <w:bookmarkStart w:id="1390" w:name="z254"/>
      <w:bookmarkEnd w:id="1389"/>
      <w:r>
        <w:rPr>
          <w:b/>
          <w:color w:val="000000"/>
        </w:rPr>
        <w:t xml:space="preserve"> Статья 25</w:t>
      </w:r>
      <w:r>
        <w:rPr>
          <w:b/>
          <w:color w:val="000000"/>
        </w:rPr>
        <w:t>4. Международные центры трансферта технологий</w:t>
      </w:r>
    </w:p>
    <w:bookmarkEnd w:id="139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Международные центры трансферта технологий создаются национальным институтом развития в области технологического развития с целью оказания содействия в реализации проектов, реализуемых субъектами индустри</w:t>
      </w:r>
      <w:r>
        <w:rPr>
          <w:color w:val="000000"/>
          <w:sz w:val="28"/>
        </w:rPr>
        <w:t>ально-инновационной деятельности совместно с зарубежными партнерами.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 трансфертом технологии понимается процесс внедрения новых или усовершенствованных технологий субъектами индустриально-инновационной деятельности, права собственности, владения и</w:t>
      </w:r>
      <w:r>
        <w:rPr>
          <w:color w:val="000000"/>
          <w:sz w:val="28"/>
        </w:rPr>
        <w:t xml:space="preserve"> (или) пользования которыми получены способами, не запрещенными законами Республики Казахстан.</w:t>
      </w:r>
    </w:p>
    <w:p w:rsidR="00F92EDE" w:rsidRDefault="00A16C38">
      <w:pPr>
        <w:spacing w:after="0"/>
      </w:pPr>
      <w:bookmarkStart w:id="1391" w:name="z255"/>
      <w:r>
        <w:rPr>
          <w:b/>
          <w:color w:val="000000"/>
        </w:rPr>
        <w:t xml:space="preserve"> Статья 255. Инновационный кластер</w:t>
      </w:r>
    </w:p>
    <w:p w:rsidR="00F92EDE" w:rsidRDefault="00A16C38">
      <w:pPr>
        <w:spacing w:after="0"/>
        <w:jc w:val="both"/>
      </w:pPr>
      <w:bookmarkStart w:id="1392" w:name="z1766"/>
      <w:bookmarkEnd w:id="1391"/>
      <w:r>
        <w:rPr>
          <w:color w:val="000000"/>
          <w:sz w:val="28"/>
        </w:rPr>
        <w:t>      Инновационным кластером является объединение научных организаций, организаций образования, акционерных инвестиционных фо</w:t>
      </w:r>
      <w:r>
        <w:rPr>
          <w:color w:val="000000"/>
          <w:sz w:val="28"/>
        </w:rPr>
        <w:t>ндов рискового инвестирования, венчурных фондов, а также физических и (или) юридических лиц, определенных в соответствии с законодательством Республики Казахстан, призванное стимулировать индустриально-инновационную деятельность путем взаимодействия и совм</w:t>
      </w:r>
      <w:r>
        <w:rPr>
          <w:color w:val="000000"/>
          <w:sz w:val="28"/>
        </w:rPr>
        <w:t>естного использования имеющихся возможностей, обмена знаниями и опытом, эффективной передачи технологий, налаживания устойчивых партнерских связей и распространения информации.</w:t>
      </w:r>
    </w:p>
    <w:bookmarkEnd w:id="1392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255 с изменениями, внесенными Законом РК от 04.07.2018 </w:t>
      </w:r>
      <w:r>
        <w:rPr>
          <w:color w:val="000000"/>
          <w:sz w:val="28"/>
        </w:rPr>
        <w:t>№ 1</w:t>
      </w:r>
      <w:r>
        <w:rPr>
          <w:color w:val="000000"/>
          <w:sz w:val="28"/>
        </w:rPr>
        <w:t>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393" w:name="z256"/>
      <w:r>
        <w:rPr>
          <w:b/>
          <w:color w:val="000000"/>
        </w:rPr>
        <w:t xml:space="preserve"> Статья 256. Инструменты индустриально-инновационной системы</w:t>
      </w:r>
    </w:p>
    <w:p w:rsidR="00F92EDE" w:rsidRDefault="00A16C38">
      <w:pPr>
        <w:spacing w:after="0"/>
        <w:jc w:val="both"/>
      </w:pPr>
      <w:bookmarkStart w:id="1394" w:name="z1008"/>
      <w:bookmarkEnd w:id="1393"/>
      <w:r>
        <w:rPr>
          <w:color w:val="000000"/>
          <w:sz w:val="28"/>
        </w:rPr>
        <w:t>      1. К инструментам планирования индустриально-инновационной системы относя</w:t>
      </w:r>
      <w:r>
        <w:rPr>
          <w:color w:val="000000"/>
          <w:sz w:val="28"/>
        </w:rPr>
        <w:t>тся технологическое прогнозирование и единая карта приоритетных товаров и услуг.</w:t>
      </w:r>
    </w:p>
    <w:bookmarkEnd w:id="139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 технологическим прогнозированием понимается комплекс аналитических исследований, направленных на выявление технологий, освоение которых является необходимым условием</w:t>
      </w:r>
      <w:r>
        <w:rPr>
          <w:color w:val="000000"/>
          <w:sz w:val="28"/>
        </w:rPr>
        <w:t xml:space="preserve"> для устойчивого индустриально-инновационного развития государства.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Технологическое прогнозирование проводится уполномоченным органом в области государственной поддержки индустриально-инновационной деятельности на постоянной основе с подведением итог</w:t>
      </w:r>
      <w:r>
        <w:rPr>
          <w:color w:val="000000"/>
          <w:sz w:val="28"/>
        </w:rPr>
        <w:t>ов не реже одного раза в пять лет.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Технологическое прогнозирование осуществляется в соответствии с методикой проведения технологического прогнозирования, разрабатываемой и утверждаемой уполномоченным органом в области государственной поддержки индуст</w:t>
      </w:r>
      <w:r>
        <w:rPr>
          <w:color w:val="000000"/>
          <w:sz w:val="28"/>
        </w:rPr>
        <w:t>риально-инновационной деятельности.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Процесс технологического прогнозирования обеспечивается национальным институтом развития в области технологического развития путем привлечения иностранных и отечественных экспертов, проведения опросов и аналитическ</w:t>
      </w:r>
      <w:r>
        <w:rPr>
          <w:color w:val="000000"/>
          <w:sz w:val="28"/>
        </w:rPr>
        <w:t>их исследований, обобщения полученных данных и формирования рекомендаций для подведения итогов технологического прогнозирования.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Итоги технологического прогнозирования учитываются при определении приоритетных направлений предоставления инновационных </w:t>
      </w:r>
      <w:r>
        <w:rPr>
          <w:color w:val="000000"/>
          <w:sz w:val="28"/>
        </w:rPr>
        <w:t>грантов, в том числе при реализации целевых технологических программ.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 целевой технологической программой понимается комплекс мер по решению технологических задач предприятий (отрасли), основанных на взаимодействии государства, субъектов предприни</w:t>
      </w:r>
      <w:r>
        <w:rPr>
          <w:color w:val="000000"/>
          <w:sz w:val="28"/>
        </w:rPr>
        <w:t>мательства и науки.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 Единая карта приоритетных товаров и услуг представляет собой перечень товарных групп, товаров и услуг, имеющих стратегические конкурентные преимущества для производства в Республике Казахстан, определенных в разрезе каждого приор</w:t>
      </w:r>
      <w:r>
        <w:rPr>
          <w:color w:val="000000"/>
          <w:sz w:val="28"/>
        </w:rPr>
        <w:t>итетного сектора экономики и являющихся приоритетами для государственной поддержки субъектов индустриально-инновационной деятельности.</w:t>
      </w:r>
    </w:p>
    <w:p w:rsidR="00F92EDE" w:rsidRDefault="00A16C38">
      <w:pPr>
        <w:spacing w:after="0"/>
        <w:jc w:val="both"/>
      </w:pPr>
      <w:bookmarkStart w:id="1395" w:name="z1009"/>
      <w:r>
        <w:rPr>
          <w:color w:val="000000"/>
          <w:sz w:val="28"/>
        </w:rPr>
        <w:t xml:space="preserve">       2. Карта индустриализации является инструментом мониторинга (реализации) индустриально-инновационной системы на ур</w:t>
      </w:r>
      <w:r>
        <w:rPr>
          <w:color w:val="000000"/>
          <w:sz w:val="28"/>
        </w:rPr>
        <w:t>овне республики и представляет собой совокупность индустриально-инновационных проектов, реализуемых субъектами индустриально-инновационной деятельности.</w:t>
      </w:r>
    </w:p>
    <w:p w:rsidR="00F92EDE" w:rsidRDefault="00A16C38">
      <w:pPr>
        <w:spacing w:after="0"/>
        <w:jc w:val="both"/>
      </w:pPr>
      <w:bookmarkStart w:id="1396" w:name="z1856"/>
      <w:bookmarkEnd w:id="1395"/>
      <w:r>
        <w:rPr>
          <w:color w:val="000000"/>
          <w:sz w:val="28"/>
        </w:rPr>
        <w:t>      Карта поддержки предпринимательства региона является инструментом мониторинга (реализации) индуст</w:t>
      </w:r>
      <w:r>
        <w:rPr>
          <w:color w:val="000000"/>
          <w:sz w:val="28"/>
        </w:rPr>
        <w:t>риально-инновационной системы на уровне региона и представляет собой совокупность индустриально-инновационных проектов, реализуемых субъектами индустриально-инновационной деятельности.</w:t>
      </w:r>
    </w:p>
    <w:p w:rsidR="00F92EDE" w:rsidRDefault="00A16C38">
      <w:pPr>
        <w:spacing w:after="0"/>
        <w:jc w:val="both"/>
      </w:pPr>
      <w:bookmarkStart w:id="1397" w:name="z1010"/>
      <w:bookmarkEnd w:id="1396"/>
      <w:r>
        <w:rPr>
          <w:color w:val="000000"/>
          <w:sz w:val="28"/>
        </w:rPr>
        <w:t>      3. Инструментами стимулирования инновационной активности и популя</w:t>
      </w:r>
      <w:r>
        <w:rPr>
          <w:color w:val="000000"/>
          <w:sz w:val="28"/>
        </w:rPr>
        <w:t>ризации инновационной деятельности являются информационно-пропагандистская поддержка инноваций и распространение знаний, в том числе по коммерциализации технологий.</w:t>
      </w:r>
    </w:p>
    <w:bookmarkEnd w:id="1397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Информационно-пропагандистская поддержка инноваций осуществляется национальным </w:t>
      </w:r>
      <w:r>
        <w:rPr>
          <w:color w:val="000000"/>
          <w:sz w:val="28"/>
        </w:rPr>
        <w:t>институтом развития в области технологического развития и предусматривает организацию мероприятий по стимулированию инновационной активности, информационную поддержку и популяризацию инновационной деятельности.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Содействие (поддержка) коммерциализации</w:t>
      </w:r>
      <w:r>
        <w:rPr>
          <w:color w:val="000000"/>
          <w:sz w:val="28"/>
        </w:rPr>
        <w:t xml:space="preserve"> технологий осуществляется путем: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организации и (или) проведения мероприятий, направленных на формирование и развитие компетенций в сфере технологического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формирования и развития системы поиска технологий, их идентифи</w:t>
      </w:r>
      <w:r>
        <w:rPr>
          <w:color w:val="000000"/>
          <w:sz w:val="28"/>
        </w:rPr>
        <w:t>кации и оказания содействия в их продвижении на рынок;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развития института проектных менеджеров;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иными способами, предусмотренными законодательством Республики Казахстан.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Содействие субъектам индустриально-инновационной деятельности </w:t>
      </w:r>
      <w:r>
        <w:rPr>
          <w:color w:val="000000"/>
          <w:sz w:val="28"/>
        </w:rPr>
        <w:t>в коммерциализации технологий оказывается национальным институтом развития в области технологического развития в соответствии со статьей 264 настоящего Кодекса.</w:t>
      </w:r>
    </w:p>
    <w:p w:rsidR="00F92EDE" w:rsidRDefault="00A16C38">
      <w:pPr>
        <w:spacing w:after="0"/>
        <w:jc w:val="both"/>
      </w:pPr>
      <w:bookmarkStart w:id="1398" w:name="z1011"/>
      <w:r>
        <w:rPr>
          <w:color w:val="000000"/>
          <w:sz w:val="28"/>
        </w:rPr>
        <w:t>      4. Инструментом анализа индустриально-инновационной системы является оценка эффективности</w:t>
      </w:r>
      <w:r>
        <w:rPr>
          <w:color w:val="000000"/>
          <w:sz w:val="28"/>
        </w:rPr>
        <w:t xml:space="preserve"> реализации мер государственной поддержки индустриально-инновационной деятельности, осуществляемой государственными органами, местными исполнительными органами областей, городов республиканского значения, столицы, а также субъектами индустриально-инновацио</w:t>
      </w:r>
      <w:r>
        <w:rPr>
          <w:color w:val="000000"/>
          <w:sz w:val="28"/>
        </w:rPr>
        <w:t>нной системы, осуществляющими поддержку индустриально-инновационной деятельности.</w:t>
      </w:r>
    </w:p>
    <w:bookmarkEnd w:id="139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Методика оценки эффективности реализации мер государственной поддержки индустриально-инновационной деятельности, осуществляемых государственными органами, местными испо</w:t>
      </w:r>
      <w:r>
        <w:rPr>
          <w:color w:val="000000"/>
          <w:sz w:val="28"/>
        </w:rPr>
        <w:t>лнительными органами областей, городов республиканского значения, столицы, а также субъектами индустриально-инновационной системы, осуществляющими поддержку индустриально-инновационной деятельности, утверждается центральным уполномоченным органом по госуда</w:t>
      </w:r>
      <w:r>
        <w:rPr>
          <w:color w:val="000000"/>
          <w:sz w:val="28"/>
        </w:rPr>
        <w:t>рственному планированию.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256 с изменениями, внесенными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399" w:name="z1012"/>
      <w:r>
        <w:rPr>
          <w:b/>
          <w:color w:val="000000"/>
        </w:rPr>
        <w:t xml:space="preserve"> Параграф 3. Государственная поддерж</w:t>
      </w:r>
      <w:r>
        <w:rPr>
          <w:b/>
          <w:color w:val="000000"/>
        </w:rPr>
        <w:t>ка субъектов индустриально-инновационной деятельности</w:t>
      </w:r>
    </w:p>
    <w:p w:rsidR="00F92EDE" w:rsidRDefault="00A16C38">
      <w:pPr>
        <w:spacing w:after="0"/>
      </w:pPr>
      <w:bookmarkStart w:id="1400" w:name="z257"/>
      <w:bookmarkEnd w:id="1399"/>
      <w:r>
        <w:rPr>
          <w:b/>
          <w:color w:val="000000"/>
        </w:rPr>
        <w:t xml:space="preserve"> Статья 257. Меры государственной поддержки субъектов индустриально-инновационной деятельности</w:t>
      </w:r>
    </w:p>
    <w:p w:rsidR="00F92EDE" w:rsidRDefault="00A16C38">
      <w:pPr>
        <w:spacing w:after="0"/>
        <w:jc w:val="both"/>
      </w:pPr>
      <w:bookmarkStart w:id="1401" w:name="z1013"/>
      <w:bookmarkEnd w:id="1400"/>
      <w:r>
        <w:rPr>
          <w:color w:val="000000"/>
          <w:sz w:val="28"/>
        </w:rPr>
        <w:t>      1. Меры государственной поддержки субъектов индустриально-инновационной деятельности определяются нас</w:t>
      </w:r>
      <w:r>
        <w:rPr>
          <w:color w:val="000000"/>
          <w:sz w:val="28"/>
        </w:rPr>
        <w:t>тоящим Кодексом с учетом особенностей, определенных иными законами Республики Казахстан.</w:t>
      </w:r>
    </w:p>
    <w:bookmarkEnd w:id="140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Виды и уровень государственной поддержки регулируются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402" w:name="z1014"/>
      <w:r>
        <w:rPr>
          <w:color w:val="000000"/>
          <w:sz w:val="28"/>
        </w:rPr>
        <w:t>      2. К мерам государственной поддержки субъектов индустриально-</w:t>
      </w:r>
      <w:r>
        <w:rPr>
          <w:color w:val="000000"/>
          <w:sz w:val="28"/>
        </w:rPr>
        <w:t>инновационной деятельности относятся:</w:t>
      </w:r>
    </w:p>
    <w:bookmarkEnd w:id="140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финансирование, включая софинансирование проектов, лизинговое финансирование;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предоставление гарантийных обязательств и поручительств по займам;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кредитование через финансовые институты;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4) субсидирование ставки вознаграждения по кредитам, выдаваемым финансовыми институтами, и купонного вознаграждения по облигациям;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осуществление инвестиций в уставные капиталы;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гарантированный заказ;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предоставление инновационных</w:t>
      </w:r>
      <w:r>
        <w:rPr>
          <w:color w:val="000000"/>
          <w:sz w:val="28"/>
        </w:rPr>
        <w:t xml:space="preserve"> грантов;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обеспечение квалифицированными кадровыми ресурсами;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обеспечение инженерно-коммуникационной инфраструктурой;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 xml:space="preserve">      Подпункт 10) предусмотрен в редакции Закона РК от 27.12.2017 № 126-VI (вводится в действие </w:t>
      </w:r>
      <w:r>
        <w:rPr>
          <w:color w:val="FF0000"/>
          <w:sz w:val="28"/>
        </w:rPr>
        <w:t>по истечении пяти лет со дня введения в действие настоящего Закона).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10) предоставление земельных участков и прав недропользования;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11) поддержка на внутреннем рынке;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12) привлечение иностранных инвестиций;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13) развитие и </w:t>
      </w:r>
      <w:r>
        <w:rPr>
          <w:color w:val="000000"/>
          <w:sz w:val="28"/>
        </w:rPr>
        <w:t>продвижение экспорта отечественных обработанных товаров, услуг;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14) поддержка повышения производительности труда и развития территориальных кластеров;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15) реструктуризация задолженности в рамках финансово-экономического оздоровления.</w:t>
      </w:r>
    </w:p>
    <w:p w:rsidR="00F92EDE" w:rsidRDefault="00A16C38">
      <w:pPr>
        <w:spacing w:after="0"/>
        <w:jc w:val="both"/>
      </w:pPr>
      <w:bookmarkStart w:id="1403" w:name="z1015"/>
      <w:r>
        <w:rPr>
          <w:color w:val="000000"/>
          <w:sz w:val="28"/>
        </w:rPr>
        <w:t>      3. Г</w:t>
      </w:r>
      <w:r>
        <w:rPr>
          <w:color w:val="000000"/>
          <w:sz w:val="28"/>
        </w:rPr>
        <w:t>осударственная поддержка субъектов индустриально-инновационной деятельности, осуществляющих деятельность в агропромышленном комплексе Республики Казахстан, определяется в соответствии с настоящим Кодексом и Законом Республики Казахстан "О государственном р</w:t>
      </w:r>
      <w:r>
        <w:rPr>
          <w:color w:val="000000"/>
          <w:sz w:val="28"/>
        </w:rPr>
        <w:t>егулировании развития агропромышленного комплекса и сельских территорий".</w:t>
      </w:r>
    </w:p>
    <w:p w:rsidR="00F92EDE" w:rsidRDefault="00A16C38">
      <w:pPr>
        <w:spacing w:after="0"/>
        <w:jc w:val="both"/>
      </w:pPr>
      <w:bookmarkStart w:id="1404" w:name="z1016"/>
      <w:bookmarkEnd w:id="1403"/>
      <w:r>
        <w:rPr>
          <w:color w:val="000000"/>
          <w:sz w:val="28"/>
        </w:rPr>
        <w:t>      4. Стимулирование развития субъектов индустриально-инновационной деятельности, осуществляющих деятельность в специальных экономических и индустриальных зонах, регулируется Зако</w:t>
      </w:r>
      <w:r>
        <w:rPr>
          <w:color w:val="000000"/>
          <w:sz w:val="28"/>
        </w:rPr>
        <w:t>ном Республики Казахстан "О специальных экономических и индустриальных зонах".</w:t>
      </w:r>
    </w:p>
    <w:p w:rsidR="00F92EDE" w:rsidRDefault="00A16C38">
      <w:pPr>
        <w:spacing w:after="0"/>
        <w:jc w:val="both"/>
      </w:pPr>
      <w:bookmarkStart w:id="1405" w:name="z1017"/>
      <w:bookmarkEnd w:id="1404"/>
      <w:r>
        <w:rPr>
          <w:color w:val="000000"/>
          <w:sz w:val="28"/>
        </w:rPr>
        <w:t>      5. Стимулирование инвестиционной деятельности в Республике Казахстан субъектов индустриально-инновационной деятельности определяется настоящим Кодексом.</w:t>
      </w:r>
    </w:p>
    <w:p w:rsidR="00F92EDE" w:rsidRDefault="00A16C38">
      <w:pPr>
        <w:spacing w:after="0"/>
        <w:jc w:val="both"/>
      </w:pPr>
      <w:bookmarkStart w:id="1406" w:name="z1018"/>
      <w:bookmarkEnd w:id="1405"/>
      <w:r>
        <w:rPr>
          <w:color w:val="000000"/>
          <w:sz w:val="28"/>
        </w:rPr>
        <w:t xml:space="preserve">      6. </w:t>
      </w:r>
      <w:r>
        <w:rPr>
          <w:color w:val="000000"/>
          <w:sz w:val="28"/>
        </w:rPr>
        <w:t>Уполномоченный орган в области государственной поддержки индустриально-инновационной деятельности, иные государственные органы, а также местные исполнительные органы областей, городов республиканского значения, столицы при рассмотрении, согласовании и пред</w:t>
      </w:r>
      <w:r>
        <w:rPr>
          <w:color w:val="000000"/>
          <w:sz w:val="28"/>
        </w:rPr>
        <w:t>оставлении мер государственной поддержки субъектам индустриально-инновационной деятельности обязаны руководствоваться одним из следующих критериев:</w:t>
      </w:r>
    </w:p>
    <w:bookmarkEnd w:id="140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инновационность – направленность на повышение экономической эффективности деятельности путем создан</w:t>
      </w:r>
      <w:r>
        <w:rPr>
          <w:color w:val="000000"/>
          <w:sz w:val="28"/>
        </w:rPr>
        <w:t>ия новых или усовершенствованных производств, технологий, товаров, работ и услуг с учетом обеспечения экологической безопасности;</w:t>
      </w:r>
    </w:p>
    <w:p w:rsidR="00F92EDE" w:rsidRDefault="00A16C38">
      <w:pPr>
        <w:spacing w:after="0"/>
        <w:jc w:val="both"/>
      </w:pPr>
      <w:bookmarkStart w:id="1407" w:name="z1857"/>
      <w:r>
        <w:rPr>
          <w:color w:val="000000"/>
          <w:sz w:val="28"/>
        </w:rPr>
        <w:t xml:space="preserve">      2) конкурентоспособность – преимущество в сравнении с аналогичными индустриально-инновационными проектами, выражающееся </w:t>
      </w:r>
      <w:r>
        <w:rPr>
          <w:color w:val="000000"/>
          <w:sz w:val="28"/>
        </w:rPr>
        <w:t>в низкой себестоимости выпускаемой продукции, оказываемых работ и (или) предоставляемых услуг, их востребованности и экономической целесообразности их производства, оказания или предоставления;</w:t>
      </w:r>
    </w:p>
    <w:bookmarkEnd w:id="140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масштабность – значимость реализации индустриально-ин</w:t>
      </w:r>
      <w:r>
        <w:rPr>
          <w:color w:val="000000"/>
          <w:sz w:val="28"/>
        </w:rPr>
        <w:t>новационного проекта для индустриально-инновационного развития Республики Казахстан;</w:t>
      </w:r>
    </w:p>
    <w:p w:rsidR="00F92EDE" w:rsidRDefault="00A16C38">
      <w:pPr>
        <w:spacing w:after="0"/>
        <w:jc w:val="both"/>
      </w:pPr>
      <w:bookmarkStart w:id="1408" w:name="z1858"/>
      <w:r>
        <w:rPr>
          <w:color w:val="000000"/>
          <w:sz w:val="28"/>
        </w:rPr>
        <w:t>      4) экспортоориентированность – направленность производства на экспорт продукции и услуг;</w:t>
      </w:r>
    </w:p>
    <w:p w:rsidR="00F92EDE" w:rsidRDefault="00A16C38">
      <w:pPr>
        <w:spacing w:after="0"/>
        <w:jc w:val="both"/>
      </w:pPr>
      <w:bookmarkStart w:id="1409" w:name="z1859"/>
      <w:bookmarkEnd w:id="1408"/>
      <w:r>
        <w:rPr>
          <w:color w:val="000000"/>
          <w:sz w:val="28"/>
        </w:rPr>
        <w:t>      5) производительность труда – показатель эффективности производства, х</w:t>
      </w:r>
      <w:r>
        <w:rPr>
          <w:color w:val="000000"/>
          <w:sz w:val="28"/>
        </w:rPr>
        <w:t>арактеризующий выпуск продукции в расчете на единицу используемых ресурсов, представляющий собой соотношение объема производства и затрат трудовых ресурсов.</w:t>
      </w:r>
    </w:p>
    <w:bookmarkEnd w:id="1409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257 с изменениями, внесенными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>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410" w:name="z258"/>
      <w:r>
        <w:rPr>
          <w:b/>
          <w:color w:val="000000"/>
        </w:rPr>
        <w:t xml:space="preserve"> Статья 258. Финансирование, включая софинансирование, проектов, лизинговое финансирование</w:t>
      </w:r>
    </w:p>
    <w:p w:rsidR="00F92EDE" w:rsidRDefault="00A16C38">
      <w:pPr>
        <w:spacing w:after="0"/>
        <w:jc w:val="both"/>
      </w:pPr>
      <w:bookmarkStart w:id="1411" w:name="z1019"/>
      <w:bookmarkEnd w:id="1410"/>
      <w:r>
        <w:rPr>
          <w:color w:val="000000"/>
          <w:sz w:val="28"/>
        </w:rPr>
        <w:t>      1. Финансирование, включая софинансирование, проектов, лизингов</w:t>
      </w:r>
      <w:r>
        <w:rPr>
          <w:color w:val="000000"/>
          <w:sz w:val="28"/>
        </w:rPr>
        <w:t>ое финансирование субъектов индустриально-инновационной деятельности на средне- и долгосрочный периоды осуществляются Банком Развития Казахстана, а также другими национальными институтами развития, определяемыми Правительством Республики Казахстан.</w:t>
      </w:r>
    </w:p>
    <w:p w:rsidR="00F92EDE" w:rsidRDefault="00A16C38">
      <w:pPr>
        <w:spacing w:after="0"/>
        <w:jc w:val="both"/>
      </w:pPr>
      <w:bookmarkStart w:id="1412" w:name="z1020"/>
      <w:bookmarkEnd w:id="1411"/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. Финансирование, включая софинансирование, осуществляется для создания новых индустриально-инновационных проектов, а также индустриально-инновационных проектов, направленных на модернизацию (техническое перевооружение) и расширение действующих производств</w:t>
      </w:r>
      <w:r>
        <w:rPr>
          <w:color w:val="000000"/>
          <w:sz w:val="28"/>
        </w:rPr>
        <w:t>.</w:t>
      </w:r>
    </w:p>
    <w:p w:rsidR="00F92EDE" w:rsidRDefault="00A16C38">
      <w:pPr>
        <w:spacing w:after="0"/>
        <w:jc w:val="both"/>
      </w:pPr>
      <w:bookmarkStart w:id="1413" w:name="z1767"/>
      <w:bookmarkEnd w:id="1412"/>
      <w:r>
        <w:rPr>
          <w:color w:val="000000"/>
          <w:sz w:val="28"/>
        </w:rPr>
        <w:t>      Софинансирование венчурных фондов осуществляется субъектами индустриально-инновационной системы, участвующими в государственной поддержке индустриально-инновационной деятельности, перечень которых утверждается уполномоченным органом в области госуд</w:t>
      </w:r>
      <w:r>
        <w:rPr>
          <w:color w:val="000000"/>
          <w:sz w:val="28"/>
        </w:rPr>
        <w:t>арственной поддержки индустриально-инновационной деятельности по согласованию с государственными органами, осуществляющими руководство соответствующей отраслью (сферой государственного управления).</w:t>
      </w:r>
    </w:p>
    <w:p w:rsidR="00F92EDE" w:rsidRDefault="00A16C38">
      <w:pPr>
        <w:spacing w:after="0"/>
        <w:jc w:val="both"/>
      </w:pPr>
      <w:bookmarkStart w:id="1414" w:name="z1021"/>
      <w:bookmarkEnd w:id="1413"/>
      <w:r>
        <w:rPr>
          <w:color w:val="000000"/>
          <w:sz w:val="28"/>
        </w:rPr>
        <w:t>      3. Лизинговое финансирование предоставляется субъект</w:t>
      </w:r>
      <w:r>
        <w:rPr>
          <w:color w:val="000000"/>
          <w:sz w:val="28"/>
        </w:rPr>
        <w:t>ам индустриально-инновационной деятельности на срок, не превышающий десяти лет.</w:t>
      </w:r>
    </w:p>
    <w:p w:rsidR="00F92EDE" w:rsidRDefault="00A16C38">
      <w:pPr>
        <w:spacing w:after="0"/>
        <w:jc w:val="both"/>
      </w:pPr>
      <w:bookmarkStart w:id="1415" w:name="z1022"/>
      <w:bookmarkEnd w:id="1414"/>
      <w:r>
        <w:rPr>
          <w:color w:val="000000"/>
          <w:sz w:val="28"/>
        </w:rPr>
        <w:t>      4. Условия и механизмы финансирования, включая софинансирование, проектов, лизингового финансирования определяются Правительством Республики Казахстан.</w:t>
      </w:r>
    </w:p>
    <w:bookmarkEnd w:id="1415"/>
    <w:p w:rsidR="00F92EDE" w:rsidRDefault="00A16C38">
      <w:pPr>
        <w:spacing w:after="0"/>
      </w:pPr>
      <w:r>
        <w:rPr>
          <w:color w:val="FF0000"/>
          <w:sz w:val="28"/>
        </w:rPr>
        <w:t>      Сноска. Стат</w:t>
      </w:r>
      <w:r>
        <w:rPr>
          <w:color w:val="FF0000"/>
          <w:sz w:val="28"/>
        </w:rPr>
        <w:t xml:space="preserve">ья 258 с изменениями, внесенными Законом РК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416" w:name="z259"/>
      <w:r>
        <w:rPr>
          <w:b/>
          <w:color w:val="000000"/>
        </w:rPr>
        <w:t xml:space="preserve"> Статья 259. Предоставление гарантийных обязательств и поручительств по займам</w:t>
      </w:r>
    </w:p>
    <w:p w:rsidR="00F92EDE" w:rsidRDefault="00A16C38">
      <w:pPr>
        <w:spacing w:after="0"/>
        <w:jc w:val="both"/>
      </w:pPr>
      <w:bookmarkStart w:id="1417" w:name="z1023"/>
      <w:bookmarkEnd w:id="1416"/>
      <w:r>
        <w:rPr>
          <w:color w:val="000000"/>
          <w:sz w:val="28"/>
        </w:rPr>
        <w:t>      1. Предоставление гарантийных обязательств и поручительств по займам осуществляется финансовым агентом, определяемым Правительством Республики Казахстан, по займам банков второго уровня, выдаваемым субъектам индустриально-инновационной деятельности д</w:t>
      </w:r>
      <w:r>
        <w:rPr>
          <w:color w:val="000000"/>
          <w:sz w:val="28"/>
        </w:rPr>
        <w:t>ля реализации индустриально-инновационных проектов.</w:t>
      </w:r>
    </w:p>
    <w:p w:rsidR="00F92EDE" w:rsidRDefault="00A16C38">
      <w:pPr>
        <w:spacing w:after="0"/>
        <w:jc w:val="both"/>
      </w:pPr>
      <w:bookmarkStart w:id="1418" w:name="z1024"/>
      <w:bookmarkEnd w:id="1417"/>
      <w:r>
        <w:rPr>
          <w:color w:val="000000"/>
          <w:sz w:val="28"/>
        </w:rPr>
        <w:t>      2. Условия и механизмы предоставления гарантийных обязательств и поручительств по займам определяются Правительством Республики Казахстан.</w:t>
      </w:r>
    </w:p>
    <w:p w:rsidR="00F92EDE" w:rsidRDefault="00A16C38">
      <w:pPr>
        <w:spacing w:after="0"/>
      </w:pPr>
      <w:bookmarkStart w:id="1419" w:name="z260"/>
      <w:bookmarkEnd w:id="1418"/>
      <w:r>
        <w:rPr>
          <w:b/>
          <w:color w:val="000000"/>
        </w:rPr>
        <w:t xml:space="preserve"> Статья 260. Кредитование через финансовые институты</w:t>
      </w:r>
    </w:p>
    <w:p w:rsidR="00F92EDE" w:rsidRDefault="00A16C38">
      <w:pPr>
        <w:spacing w:after="0"/>
        <w:jc w:val="both"/>
      </w:pPr>
      <w:bookmarkStart w:id="1420" w:name="z1025"/>
      <w:bookmarkEnd w:id="141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1. Кредитование субъектов индустриально-инновационной деятельности осуществляется путем обусловленного размещения средств финансовым агентом, определяемым Правительством Республики Казахстан, в финансовых институтах.</w:t>
      </w:r>
    </w:p>
    <w:p w:rsidR="00F92EDE" w:rsidRDefault="00A16C38">
      <w:pPr>
        <w:spacing w:after="0"/>
        <w:jc w:val="both"/>
      </w:pPr>
      <w:bookmarkStart w:id="1421" w:name="z1026"/>
      <w:bookmarkEnd w:id="1420"/>
      <w:r>
        <w:rPr>
          <w:color w:val="000000"/>
          <w:sz w:val="28"/>
        </w:rPr>
        <w:t>      2. Кредитование субъектов индустр</w:t>
      </w:r>
      <w:r>
        <w:rPr>
          <w:color w:val="000000"/>
          <w:sz w:val="28"/>
        </w:rPr>
        <w:t>иально-инновационной деятельности осуществляется для создания новых индустриально-инновационных проектов, индустриально-инновационных проектов, направленных на модернизацию (техническое перевооружение) и расширение действующих производств, а также финансов</w:t>
      </w:r>
      <w:r>
        <w:rPr>
          <w:color w:val="000000"/>
          <w:sz w:val="28"/>
        </w:rPr>
        <w:t>о-экономического оздоровления, улучшения и (или) восстановления инвестиционной привлекательности действующих и (или) простаивающих производств при условии их участия путем предоставления собственного движимого или недвижимого имущества, в том числе денег.</w:t>
      </w:r>
    </w:p>
    <w:p w:rsidR="00F92EDE" w:rsidRDefault="00A16C38">
      <w:pPr>
        <w:spacing w:after="0"/>
        <w:jc w:val="both"/>
      </w:pPr>
      <w:bookmarkStart w:id="1422" w:name="z1027"/>
      <w:bookmarkEnd w:id="1421"/>
      <w:r>
        <w:rPr>
          <w:color w:val="000000"/>
          <w:sz w:val="28"/>
        </w:rPr>
        <w:t>      3. Условия и механизмы кредитования через финансовые институты определяются Правительством Республики Казахстан.</w:t>
      </w:r>
    </w:p>
    <w:p w:rsidR="00F92EDE" w:rsidRDefault="00A16C38">
      <w:pPr>
        <w:spacing w:after="0"/>
      </w:pPr>
      <w:bookmarkStart w:id="1423" w:name="z261"/>
      <w:bookmarkEnd w:id="1422"/>
      <w:r>
        <w:rPr>
          <w:b/>
          <w:color w:val="000000"/>
        </w:rPr>
        <w:t xml:space="preserve"> Статья 261. Субсидирование ставки вознаграждения по кредитам, выдаваемым финансовыми институтами, и купонного вознаграждения по облигаци</w:t>
      </w:r>
      <w:r>
        <w:rPr>
          <w:b/>
          <w:color w:val="000000"/>
        </w:rPr>
        <w:t>ям</w:t>
      </w:r>
    </w:p>
    <w:p w:rsidR="00F92EDE" w:rsidRDefault="00A16C38">
      <w:pPr>
        <w:spacing w:after="0"/>
        <w:jc w:val="both"/>
      </w:pPr>
      <w:bookmarkStart w:id="1424" w:name="z1028"/>
      <w:bookmarkEnd w:id="1423"/>
      <w:r>
        <w:rPr>
          <w:color w:val="000000"/>
          <w:sz w:val="28"/>
        </w:rPr>
        <w:t xml:space="preserve">      1. Субсидирование ставки вознаграждения по кредитам, выдаваемым финансовыми институтами, и купонного вознаграждения по облигациям субъектов индустриально-инновационной деятельности осуществляется для создания новых индустриально-инновационных </w:t>
      </w:r>
      <w:r>
        <w:rPr>
          <w:color w:val="000000"/>
          <w:sz w:val="28"/>
        </w:rPr>
        <w:t>проектов, а также индустриально-инновационных проектов, направленных на модернизацию (техническое перевооружение) и расширение действующих производств, а также финансово-экономического оздоровления, улучшения и (или) восстановления инвестиционной привлекат</w:t>
      </w:r>
      <w:r>
        <w:rPr>
          <w:color w:val="000000"/>
          <w:sz w:val="28"/>
        </w:rPr>
        <w:t>ельности действующих и (или) простаивающих производств при условии их участия путем предоставления собственного движимого или недвижимого имущества, в том числе денег.</w:t>
      </w:r>
    </w:p>
    <w:bookmarkEnd w:id="142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Субсидирование ставки вознаграждения по кредитам, выдаваемым финансовыми института</w:t>
      </w:r>
      <w:r>
        <w:rPr>
          <w:color w:val="000000"/>
          <w:sz w:val="28"/>
        </w:rPr>
        <w:t>ми, и купонного вознаграждения по облигациям на пополнение оборотных средств не осуществляется.</w:t>
      </w:r>
    </w:p>
    <w:p w:rsidR="00F92EDE" w:rsidRDefault="00A16C38">
      <w:pPr>
        <w:spacing w:after="0"/>
        <w:jc w:val="both"/>
      </w:pPr>
      <w:bookmarkStart w:id="1425" w:name="z1029"/>
      <w:r>
        <w:rPr>
          <w:color w:val="000000"/>
          <w:sz w:val="28"/>
        </w:rPr>
        <w:t>      2. Субсидирование ставки вознаграждения по кредитам, выдаваемым финансовыми институтами субъектам индустриально-инновационной деятельности, и купонного во</w:t>
      </w:r>
      <w:r>
        <w:rPr>
          <w:color w:val="000000"/>
          <w:sz w:val="28"/>
        </w:rPr>
        <w:t>знаграждения по облигациям, эмитируемым субъектами индустриально-инновационной деятельности, осуществляется финансовым агентом, определяемым Правительством Республики Казахстан, для реализации индустриально-инновационных проектов.</w:t>
      </w:r>
    </w:p>
    <w:p w:rsidR="00F92EDE" w:rsidRDefault="00A16C38">
      <w:pPr>
        <w:spacing w:after="0"/>
        <w:jc w:val="both"/>
      </w:pPr>
      <w:bookmarkStart w:id="1426" w:name="z1030"/>
      <w:bookmarkEnd w:id="1425"/>
      <w:r>
        <w:rPr>
          <w:color w:val="000000"/>
          <w:sz w:val="28"/>
        </w:rPr>
        <w:t>      3. Условия и механи</w:t>
      </w:r>
      <w:r>
        <w:rPr>
          <w:color w:val="000000"/>
          <w:sz w:val="28"/>
        </w:rPr>
        <w:t>змы субсидирования ставки вознаграждения по кредитам, выдаваемым финансовыми институтами, и купонного вознаграждения по облигациям определяются Правительством Республики Казахстан.</w:t>
      </w:r>
    </w:p>
    <w:p w:rsidR="00F92EDE" w:rsidRDefault="00A16C38">
      <w:pPr>
        <w:spacing w:after="0"/>
      </w:pPr>
      <w:bookmarkStart w:id="1427" w:name="z262"/>
      <w:bookmarkEnd w:id="1426"/>
      <w:r>
        <w:rPr>
          <w:b/>
          <w:color w:val="000000"/>
        </w:rPr>
        <w:t xml:space="preserve"> Статья 262. Осуществление инвестиций в уставные капиталы</w:t>
      </w:r>
    </w:p>
    <w:bookmarkEnd w:id="1427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Инвестиции </w:t>
      </w:r>
      <w:r>
        <w:rPr>
          <w:color w:val="000000"/>
          <w:sz w:val="28"/>
        </w:rPr>
        <w:t>в уставные капиталы субъектов индустриально-инновационной деятельности осуществляются национальными институтами развития, осуществляющими государственную поддержку индустриально-инновационной деятельности, и местными исполнительными органами областей, горо</w:t>
      </w:r>
      <w:r>
        <w:rPr>
          <w:color w:val="000000"/>
          <w:sz w:val="28"/>
        </w:rPr>
        <w:t>дов республиканского значения, столицы при соответствии индустриально-инновационного проекта следующим условиям: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повышение производительности труда и обеспечение стимулирования развития приоритетных секторов экономики;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привлекательность п</w:t>
      </w:r>
      <w:r>
        <w:rPr>
          <w:color w:val="000000"/>
          <w:sz w:val="28"/>
        </w:rPr>
        <w:t>о прогнозным экономическим и финансовым параметрам, значения которых определяются внутренними документами, регламентирующими инвестиционную политику национальных институтов развития, осуществляющих государственную поддержку индустриально-инновационной деят</w:t>
      </w:r>
      <w:r>
        <w:rPr>
          <w:color w:val="000000"/>
          <w:sz w:val="28"/>
        </w:rPr>
        <w:t>ельности;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направленность на наращивание технологического потенциала, повышение качества и рост объема производства и услуг, углубление переработки сырья и материалов, выпуск высокотехнологичной продукции.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Результаты инвестиционной деятельнос</w:t>
      </w:r>
      <w:r>
        <w:rPr>
          <w:color w:val="000000"/>
          <w:sz w:val="28"/>
        </w:rPr>
        <w:t>ти национальных институтов развития, осуществляющих государственную поддержку индустриально-инновационной деятельности, определяются на основании инвестиционного дохода в разрезе всех индустриально-инновационных проектов.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Национальный институт развит</w:t>
      </w:r>
      <w:r>
        <w:rPr>
          <w:color w:val="000000"/>
          <w:sz w:val="28"/>
        </w:rPr>
        <w:t>ия в области поддержки субъектов индустриально-инновационной деятельности может осуществлять инвестиции в уставные капиталы субъектов индустриально-инновационной деятельности в случаях: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капиталоемкости и (или) длительности сроков окупаемости и (ил</w:t>
      </w:r>
      <w:r>
        <w:rPr>
          <w:color w:val="000000"/>
          <w:sz w:val="28"/>
        </w:rPr>
        <w:t>и) низкой рентабельности индустриально-инновационных проектов для субъектов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социальной значимости индустриально-инновационных проектов в приоритетных секторах экономики.</w:t>
      </w:r>
    </w:p>
    <w:p w:rsidR="00F92EDE" w:rsidRDefault="00A16C38">
      <w:pPr>
        <w:spacing w:after="0"/>
      </w:pPr>
      <w:bookmarkStart w:id="1428" w:name="z263"/>
      <w:r>
        <w:rPr>
          <w:b/>
          <w:color w:val="000000"/>
        </w:rPr>
        <w:t xml:space="preserve"> Статья 263. Гарантированный заказ</w:t>
      </w:r>
    </w:p>
    <w:p w:rsidR="00F92EDE" w:rsidRDefault="00A16C38">
      <w:pPr>
        <w:spacing w:after="0"/>
        <w:jc w:val="both"/>
      </w:pPr>
      <w:bookmarkStart w:id="1429" w:name="z1031"/>
      <w:bookmarkEnd w:id="1428"/>
      <w:r>
        <w:rPr>
          <w:color w:val="000000"/>
          <w:sz w:val="28"/>
        </w:rPr>
        <w:t>      1. Тех</w:t>
      </w:r>
      <w:r>
        <w:rPr>
          <w:color w:val="000000"/>
          <w:sz w:val="28"/>
        </w:rPr>
        <w:t>нологические меморандумы заключаются уполномоченным органом в области государственной поддержки индустриально-инновационной деятельности с национальными управляющими холдингами, национальными холдингами, национальными компаниями и аффилиированными с ними ю</w:t>
      </w:r>
      <w:r>
        <w:rPr>
          <w:color w:val="000000"/>
          <w:sz w:val="28"/>
        </w:rPr>
        <w:t>ридическими лицами и определяют перечень закупаемых товаров, работ и услуг.</w:t>
      </w:r>
    </w:p>
    <w:p w:rsidR="00F92EDE" w:rsidRDefault="00A16C38">
      <w:pPr>
        <w:spacing w:after="0"/>
        <w:jc w:val="both"/>
      </w:pPr>
      <w:bookmarkStart w:id="1430" w:name="z1032"/>
      <w:bookmarkEnd w:id="1429"/>
      <w:r>
        <w:rPr>
          <w:color w:val="000000"/>
          <w:sz w:val="28"/>
        </w:rPr>
        <w:t xml:space="preserve">      2. На основании заключенных технологических меморандумов национальные управляющие холдинги, национальные холдинги, национальные компании и аффилиированные с ними юридические </w:t>
      </w:r>
      <w:r>
        <w:rPr>
          <w:color w:val="000000"/>
          <w:sz w:val="28"/>
        </w:rPr>
        <w:t>лица размещают гарантированный заказ путем заключения договоров с субъектами индустриально-инновационной деятельности на поставку товаров, работ и услуг. Условия указанных договоров должны отвечать коммерческим интересам национальных управляющих холдингов,</w:t>
      </w:r>
      <w:r>
        <w:rPr>
          <w:color w:val="000000"/>
          <w:sz w:val="28"/>
        </w:rPr>
        <w:t xml:space="preserve"> национальных холдингов, национальных компаний и аффилиированных с ними юридических лиц, включая цену, качество, доступность, условия транспортировки, и не должны противоречить международным обязательствам Республики Казахстан.</w:t>
      </w:r>
    </w:p>
    <w:p w:rsidR="00F92EDE" w:rsidRDefault="00A16C38">
      <w:pPr>
        <w:spacing w:after="0"/>
        <w:jc w:val="both"/>
      </w:pPr>
      <w:bookmarkStart w:id="1431" w:name="z1033"/>
      <w:bookmarkEnd w:id="1430"/>
      <w:r>
        <w:rPr>
          <w:color w:val="000000"/>
          <w:sz w:val="28"/>
        </w:rPr>
        <w:t>      3. Гарантированный зак</w:t>
      </w:r>
      <w:r>
        <w:rPr>
          <w:color w:val="000000"/>
          <w:sz w:val="28"/>
        </w:rPr>
        <w:t xml:space="preserve">аз размещается посредством организации процедур закупок среди всех потенциальных поставщиков товаров, работ и услуг, включенных в базу данных товаров, работ, услуг и их поставщиков, в соответствии с законодательством Республики Казахстан о государственном </w:t>
      </w:r>
      <w:r>
        <w:rPr>
          <w:color w:val="000000"/>
          <w:sz w:val="28"/>
        </w:rPr>
        <w:t>имуществе.</w:t>
      </w:r>
    </w:p>
    <w:bookmarkEnd w:id="143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База данных товаров, работ, услуг и их поставщиков представляет собой перечень отечественных товаров, работ, услуг и их поставщиков.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263 с изменением, внесенным Законом РК от 26.12.2018 </w:t>
      </w:r>
      <w:r>
        <w:rPr>
          <w:color w:val="000000"/>
          <w:sz w:val="28"/>
        </w:rPr>
        <w:t>№ 202-VI</w:t>
      </w:r>
      <w:r>
        <w:rPr>
          <w:color w:val="FF0000"/>
          <w:sz w:val="28"/>
        </w:rPr>
        <w:t xml:space="preserve"> (вводится в действие с 01.01.2019).</w:t>
      </w:r>
      <w:r>
        <w:br/>
      </w:r>
    </w:p>
    <w:p w:rsidR="00F92EDE" w:rsidRDefault="00A16C38">
      <w:pPr>
        <w:spacing w:after="0"/>
      </w:pPr>
      <w:bookmarkStart w:id="1432" w:name="z264"/>
      <w:r>
        <w:rPr>
          <w:b/>
          <w:color w:val="000000"/>
        </w:rPr>
        <w:t xml:space="preserve"> Статья 264. Предоставление инновационных грантов</w:t>
      </w:r>
    </w:p>
    <w:p w:rsidR="00F92EDE" w:rsidRDefault="00A16C38">
      <w:pPr>
        <w:spacing w:after="0"/>
        <w:jc w:val="both"/>
      </w:pPr>
      <w:bookmarkStart w:id="1433" w:name="z1034"/>
      <w:bookmarkEnd w:id="1432"/>
      <w:r>
        <w:rPr>
          <w:color w:val="000000"/>
          <w:sz w:val="28"/>
        </w:rPr>
        <w:t>      1. Под инновационным грантом понимаются бюджетные средства, предоставляемые субъектам индустриально-инновационной деятельности на безвозмездной основе для реализа</w:t>
      </w:r>
      <w:r>
        <w:rPr>
          <w:color w:val="000000"/>
          <w:sz w:val="28"/>
        </w:rPr>
        <w:t>ции их индустриально-инновационных проектов в рамках приоритетных направлений предоставления инновационных грантов.</w:t>
      </w:r>
    </w:p>
    <w:bookmarkEnd w:id="143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Предоставление инновационных грантов осуществляется уполномоченным органом в области государственной поддержки индустриально-инновацио</w:t>
      </w:r>
      <w:r>
        <w:rPr>
          <w:color w:val="000000"/>
          <w:sz w:val="28"/>
        </w:rPr>
        <w:t>нной деятельности с привлечением национального института развития в области технологического развития.</w:t>
      </w:r>
    </w:p>
    <w:p w:rsidR="00F92EDE" w:rsidRDefault="00A16C38">
      <w:pPr>
        <w:spacing w:after="0"/>
        <w:jc w:val="both"/>
      </w:pPr>
      <w:bookmarkStart w:id="1434" w:name="z1035"/>
      <w:r>
        <w:rPr>
          <w:color w:val="000000"/>
          <w:sz w:val="28"/>
        </w:rPr>
        <w:t>      2. Инновационные гранты предоставляются субъектам индустриально-инновационной деятельности путем софинансирования реализации индустриально-инноваци</w:t>
      </w:r>
      <w:r>
        <w:rPr>
          <w:color w:val="000000"/>
          <w:sz w:val="28"/>
        </w:rPr>
        <w:t>онных проектов.</w:t>
      </w:r>
    </w:p>
    <w:p w:rsidR="00F92EDE" w:rsidRDefault="00A16C38">
      <w:pPr>
        <w:spacing w:after="0"/>
        <w:jc w:val="both"/>
      </w:pPr>
      <w:bookmarkStart w:id="1435" w:name="z1036"/>
      <w:bookmarkEnd w:id="1434"/>
      <w:r>
        <w:rPr>
          <w:color w:val="000000"/>
          <w:sz w:val="28"/>
        </w:rPr>
        <w:t>      3. Инновационные гранты предоставляются на:</w:t>
      </w:r>
    </w:p>
    <w:bookmarkEnd w:id="143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коммерциализацию технологий;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технологическое развитие отраслей;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технологическое развитие предприятий.</w:t>
      </w:r>
    </w:p>
    <w:p w:rsidR="00F92EDE" w:rsidRDefault="00A16C38">
      <w:pPr>
        <w:spacing w:after="0"/>
        <w:jc w:val="both"/>
      </w:pPr>
      <w:bookmarkStart w:id="1436" w:name="z1037"/>
      <w:r>
        <w:rPr>
          <w:color w:val="000000"/>
          <w:sz w:val="28"/>
        </w:rPr>
        <w:t xml:space="preserve">      4. При предоставлении инновационных грантов проводится </w:t>
      </w:r>
      <w:r>
        <w:rPr>
          <w:color w:val="000000"/>
          <w:sz w:val="28"/>
        </w:rPr>
        <w:t>экспертиза в соответствии с правилами предоставления инновационных грантов, утверждаемыми уполномоченным органом в области государственной поддержки индустриально-инновационной деятельности.</w:t>
      </w:r>
    </w:p>
    <w:bookmarkEnd w:id="1436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В правилах предоставления инновационных грантов </w:t>
      </w:r>
      <w:r>
        <w:rPr>
          <w:color w:val="000000"/>
          <w:sz w:val="28"/>
        </w:rPr>
        <w:t>устанавливаются критерии, предъявляемые при предоставлении инновационных грантов.</w:t>
      </w:r>
    </w:p>
    <w:p w:rsidR="00F92EDE" w:rsidRDefault="00A16C38">
      <w:pPr>
        <w:spacing w:after="0"/>
        <w:jc w:val="both"/>
      </w:pPr>
      <w:bookmarkStart w:id="1437" w:name="z1038"/>
      <w:r>
        <w:rPr>
          <w:color w:val="000000"/>
          <w:sz w:val="28"/>
        </w:rPr>
        <w:t xml:space="preserve">      5. Национальный институт развития в области технологического развития ведет мониторинг предоставленных инновационных грантов с целью анализа достижения запланированных </w:t>
      </w:r>
      <w:r>
        <w:rPr>
          <w:color w:val="000000"/>
          <w:sz w:val="28"/>
        </w:rPr>
        <w:t>целей по индустриально-инновационным проектам, по которым были предоставлены инновационные гранты.</w:t>
      </w:r>
    </w:p>
    <w:p w:rsidR="00F92EDE" w:rsidRDefault="00A16C38">
      <w:pPr>
        <w:spacing w:after="0"/>
        <w:jc w:val="both"/>
      </w:pPr>
      <w:bookmarkStart w:id="1438" w:name="z1039"/>
      <w:bookmarkEnd w:id="1437"/>
      <w:r>
        <w:rPr>
          <w:color w:val="000000"/>
          <w:sz w:val="28"/>
        </w:rPr>
        <w:t>      6. Национальным институтом развития в области технологического развития открывается текущий счет в банке второго уровня – резиденте Республики Казахста</w:t>
      </w:r>
      <w:r>
        <w:rPr>
          <w:color w:val="000000"/>
          <w:sz w:val="28"/>
        </w:rPr>
        <w:t>н для осуществления управления средствами, выделенными на предоставление инновационных грантов на основе договора, заключаемого между уполномоченным органом в области государственной поддержки индустриально-инновационной деятельности и национальным институ</w:t>
      </w:r>
      <w:r>
        <w:rPr>
          <w:color w:val="000000"/>
          <w:sz w:val="28"/>
        </w:rPr>
        <w:t>том развития в области технологического развития.</w:t>
      </w:r>
    </w:p>
    <w:bookmarkEnd w:id="143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Остатки средств на текущем счете, числящиеся на конец финансового года, не подлежат возврату уполномоченному органу в области государственной поддержки индустриально-инновационной деятельности и, соот</w:t>
      </w:r>
      <w:r>
        <w:rPr>
          <w:color w:val="000000"/>
          <w:sz w:val="28"/>
        </w:rPr>
        <w:t>ветственно, в государственный бюджет, а расходуются на предоставление инновационных грантов в следующем финансовом году. Общий объем денег, предназначенных для предоставления инновационных грантов, распределяется между всеми инновационными грантами.</w:t>
      </w:r>
    </w:p>
    <w:p w:rsidR="00F92EDE" w:rsidRDefault="00A16C38">
      <w:pPr>
        <w:spacing w:after="0"/>
      </w:pPr>
      <w:bookmarkStart w:id="1439" w:name="z265"/>
      <w:r>
        <w:rPr>
          <w:b/>
          <w:color w:val="000000"/>
        </w:rPr>
        <w:t xml:space="preserve"> Стать</w:t>
      </w:r>
      <w:r>
        <w:rPr>
          <w:b/>
          <w:color w:val="000000"/>
        </w:rPr>
        <w:t>я 265. Обеспечение квалифицированными кадровыми ресурсами</w:t>
      </w:r>
    </w:p>
    <w:p w:rsidR="00F92EDE" w:rsidRDefault="00A16C38">
      <w:pPr>
        <w:spacing w:after="0"/>
        <w:jc w:val="both"/>
      </w:pPr>
      <w:bookmarkStart w:id="1440" w:name="z1040"/>
      <w:bookmarkEnd w:id="1439"/>
      <w:r>
        <w:rPr>
          <w:color w:val="000000"/>
          <w:sz w:val="28"/>
        </w:rPr>
        <w:t>      1. Обеспечение субъектов индустриально-инновационной деятельности квалифицированными кадровыми ресурсами осуществляется посредством размещения государственного образовательного заказа на подго</w:t>
      </w:r>
      <w:r>
        <w:rPr>
          <w:color w:val="000000"/>
          <w:sz w:val="28"/>
        </w:rPr>
        <w:t>товку специалистов для приоритетных секторов экономики.</w:t>
      </w:r>
    </w:p>
    <w:p w:rsidR="00F92EDE" w:rsidRDefault="00A16C38">
      <w:pPr>
        <w:spacing w:after="0"/>
        <w:jc w:val="both"/>
      </w:pPr>
      <w:bookmarkStart w:id="1441" w:name="z1041"/>
      <w:bookmarkEnd w:id="1440"/>
      <w:r>
        <w:rPr>
          <w:color w:val="000000"/>
          <w:sz w:val="28"/>
        </w:rPr>
        <w:t>      2. Уполномоченный орган в области государственной поддержки индустриально-инновационной деятельности на основе представляемых субъектами индустриально-инновационной деятельности сведений о потре</w:t>
      </w:r>
      <w:r>
        <w:rPr>
          <w:color w:val="000000"/>
          <w:sz w:val="28"/>
        </w:rPr>
        <w:t>бностях в соответствующих специалистах формирует предложения по определению перечня специальностей, по которым требуется подготовка специалистов для приоритетных секторов экономики.</w:t>
      </w:r>
    </w:p>
    <w:bookmarkEnd w:id="144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Уполномоченный орган в области образования на основе сведений, предс</w:t>
      </w:r>
      <w:r>
        <w:rPr>
          <w:color w:val="000000"/>
          <w:sz w:val="28"/>
        </w:rPr>
        <w:t>тавляемых уполномоченным органом в области государственной поддержки индустриально-инновационной деятельности, обязан определить перечень специальностей, по которым требуется подготовка специалистов для приоритетных секторов экономики, и на его основе сфор</w:t>
      </w:r>
      <w:r>
        <w:rPr>
          <w:color w:val="000000"/>
          <w:sz w:val="28"/>
        </w:rPr>
        <w:t>мировать государственный образовательный заказ.</w:t>
      </w:r>
    </w:p>
    <w:p w:rsidR="00F92EDE" w:rsidRDefault="00A16C38">
      <w:pPr>
        <w:spacing w:after="0"/>
      </w:pPr>
      <w:bookmarkStart w:id="1442" w:name="z266"/>
      <w:r>
        <w:rPr>
          <w:b/>
          <w:color w:val="000000"/>
        </w:rPr>
        <w:t xml:space="preserve"> Статья 266. Обеспечение инженерно-коммуникационной инфраструктурой</w:t>
      </w:r>
    </w:p>
    <w:p w:rsidR="00F92EDE" w:rsidRDefault="00A16C38">
      <w:pPr>
        <w:spacing w:after="0"/>
        <w:jc w:val="both"/>
      </w:pPr>
      <w:bookmarkStart w:id="1443" w:name="z1042"/>
      <w:bookmarkEnd w:id="1442"/>
      <w:r>
        <w:rPr>
          <w:color w:val="000000"/>
          <w:sz w:val="28"/>
        </w:rPr>
        <w:t>      1. Обеспечение инженерно-коммуникационной инфраструктурой субъектов индустриально-инновационной деятельности осуществляется для:</w:t>
      </w:r>
    </w:p>
    <w:bookmarkEnd w:id="144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1) создания новых конкурентоспособных производств;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модернизации (технического перевооружения) и расширения действующих производств.</w:t>
      </w:r>
    </w:p>
    <w:p w:rsidR="00F92EDE" w:rsidRDefault="00A16C38">
      <w:pPr>
        <w:spacing w:after="0"/>
        <w:jc w:val="both"/>
      </w:pPr>
      <w:bookmarkStart w:id="1444" w:name="z1043"/>
      <w:r>
        <w:rPr>
          <w:color w:val="000000"/>
          <w:sz w:val="28"/>
        </w:rPr>
        <w:t>      2. Обеспечение инженерно-коммуникационной инфраструктурой субъектов индустриально-инновационной деятельности</w:t>
      </w:r>
      <w:r>
        <w:rPr>
          <w:color w:val="000000"/>
          <w:sz w:val="28"/>
        </w:rPr>
        <w:t>, реализующих индустриально-инновационные проекты, соответствующие направлениям, предусмотренным в пункте 1 настоящей статьи, осуществляется посредством выделения бюджетных средств на строительство (реконструкцию) инженерно-коммуникационной инфраструктуры.</w:t>
      </w:r>
    </w:p>
    <w:p w:rsidR="00F92EDE" w:rsidRDefault="00A16C38">
      <w:pPr>
        <w:spacing w:after="0"/>
        <w:jc w:val="both"/>
      </w:pPr>
      <w:bookmarkStart w:id="1445" w:name="z1044"/>
      <w:bookmarkEnd w:id="1444"/>
      <w:r>
        <w:rPr>
          <w:color w:val="000000"/>
          <w:sz w:val="28"/>
        </w:rPr>
        <w:t>      3. Выделение бюджетных средств на строительство (реконструкцию) инженерно-коммуникационной инфраструктуры осуществляется в соответствии с бюджетным законодательством Республики Казахстан.</w:t>
      </w:r>
    </w:p>
    <w:bookmarkEnd w:id="1445"/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Статья 267 предусмотрена в редак</w:t>
      </w:r>
      <w:r>
        <w:rPr>
          <w:color w:val="FF0000"/>
          <w:sz w:val="28"/>
        </w:rPr>
        <w:t>ции Закона РК от 27.12.2017 № 126-VI (вводится в действие по истечении пяти лет со дня введения в действие настоящего Закона).</w:t>
      </w:r>
      <w:r>
        <w:br/>
      </w:r>
    </w:p>
    <w:p w:rsidR="00F92EDE" w:rsidRDefault="00A16C38">
      <w:pPr>
        <w:spacing w:after="0"/>
      </w:pPr>
      <w:r>
        <w:rPr>
          <w:b/>
          <w:color w:val="000000"/>
        </w:rPr>
        <w:t xml:space="preserve"> Статья 267. Предоставление земельных участков и прав недропользования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Предоставление земельных участков и прав недропольз</w:t>
      </w:r>
      <w:r>
        <w:rPr>
          <w:color w:val="000000"/>
          <w:sz w:val="28"/>
        </w:rPr>
        <w:t>ования субъектам индустриально-инновационной деятельности осуществляется посредством: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выделения земельных участков на праве временного землепользования в соответствии с Земельным кодексом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предоставления права недропо</w:t>
      </w:r>
      <w:r>
        <w:rPr>
          <w:color w:val="000000"/>
          <w:sz w:val="28"/>
        </w:rPr>
        <w:t>льзования для проведения операций по разведке или добыче твердых полезных ископаемых, связанных с производственной деятельностью (технологическим циклом), в порядке, определенном Кодексом Республики Казахстан "О недрах и недропользовании".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Ст</w:t>
      </w:r>
      <w:r>
        <w:rPr>
          <w:color w:val="FF0000"/>
          <w:sz w:val="28"/>
        </w:rPr>
        <w:t xml:space="preserve">атья 267 с изменением, внесенным Законом РК от 27.12.2017 </w:t>
      </w:r>
      <w:r>
        <w:rPr>
          <w:color w:val="000000"/>
          <w:sz w:val="28"/>
        </w:rPr>
        <w:t>№ 126-VI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446" w:name="z268"/>
      <w:r>
        <w:rPr>
          <w:b/>
          <w:color w:val="000000"/>
        </w:rPr>
        <w:t xml:space="preserve"> Статья 268. Поддержка на внутреннем рынке</w:t>
      </w:r>
    </w:p>
    <w:p w:rsidR="00F92EDE" w:rsidRDefault="00A16C38">
      <w:pPr>
        <w:spacing w:after="0"/>
        <w:jc w:val="both"/>
      </w:pPr>
      <w:bookmarkStart w:id="1447" w:name="z1045"/>
      <w:bookmarkEnd w:id="1446"/>
      <w:r>
        <w:rPr>
          <w:color w:val="000000"/>
          <w:sz w:val="28"/>
        </w:rPr>
        <w:t xml:space="preserve">      1. Предоставление сервисной поддержки и </w:t>
      </w:r>
      <w:r>
        <w:rPr>
          <w:color w:val="000000"/>
          <w:sz w:val="28"/>
        </w:rPr>
        <w:t>возмещение части затрат субъектов индустриально-инновационной деятельности по продвижению отечественных обработанных товаров, работ и услуг на внутреннем рынке осуществляются уполномоченным органом в области государственной поддержки индустриально-инноваци</w:t>
      </w:r>
      <w:r>
        <w:rPr>
          <w:color w:val="000000"/>
          <w:sz w:val="28"/>
        </w:rPr>
        <w:t>онной деятельности с привлечением национального института развития в области развития местного содержания.</w:t>
      </w:r>
    </w:p>
    <w:p w:rsidR="00F92EDE" w:rsidRDefault="00A16C38">
      <w:pPr>
        <w:spacing w:after="0"/>
        <w:jc w:val="both"/>
      </w:pPr>
      <w:bookmarkStart w:id="1448" w:name="z1046"/>
      <w:bookmarkEnd w:id="1447"/>
      <w:r>
        <w:rPr>
          <w:color w:val="000000"/>
          <w:sz w:val="28"/>
        </w:rPr>
        <w:t>      2. Сервисная поддержка субъектов индустриально-инновационной деятельности на внутреннем рынке осуществляется посредством:</w:t>
      </w:r>
    </w:p>
    <w:bookmarkEnd w:id="144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безвозмездно</w:t>
      </w:r>
      <w:r>
        <w:rPr>
          <w:color w:val="000000"/>
          <w:sz w:val="28"/>
        </w:rPr>
        <w:t>й регистрации физических и юридических лиц в базе данных товаров, работ, услуг и их поставщиков;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размещения информации о потенциальных заказчиках, отечественных товаропроизводителях и отечественных поставщиках работ и услуг на интернет-ресурсе нац</w:t>
      </w:r>
      <w:r>
        <w:rPr>
          <w:color w:val="000000"/>
          <w:sz w:val="28"/>
        </w:rPr>
        <w:t>ионального института развития в области развития местного содержания.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Порядок формирования и ведения базы данных товаров, работ, услуг и их поставщиков утверждается уполномоченным органом в области государственной поддержки индустриально-инновационно</w:t>
      </w:r>
      <w:r>
        <w:rPr>
          <w:color w:val="000000"/>
          <w:sz w:val="28"/>
        </w:rPr>
        <w:t>й деятельности.</w:t>
      </w:r>
    </w:p>
    <w:p w:rsidR="00F92EDE" w:rsidRDefault="00A16C38">
      <w:pPr>
        <w:spacing w:after="0"/>
        <w:jc w:val="both"/>
      </w:pPr>
      <w:bookmarkStart w:id="1449" w:name="z1047"/>
      <w:r>
        <w:rPr>
          <w:color w:val="000000"/>
          <w:sz w:val="28"/>
        </w:rPr>
        <w:t>      3. Возмещение части затрат субъектов индустриально-инновационной деятельности осуществляется посредством возмещения затрат по:</w:t>
      </w:r>
    </w:p>
    <w:bookmarkEnd w:id="144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оплате услуг консалтинговых организаций, привлеченных для разработки или экспертизы комплексного п</w:t>
      </w:r>
      <w:r>
        <w:rPr>
          <w:color w:val="000000"/>
          <w:sz w:val="28"/>
        </w:rPr>
        <w:t>лана индустриально-инновационного проекта;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продвижению отечественных обработанных товаров, работ и услуг на внутреннем рынке.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Правила возмещения части затрат субъектов индустриально-инновационной деятельности по продвижению отечественных </w:t>
      </w:r>
      <w:r>
        <w:rPr>
          <w:color w:val="000000"/>
          <w:sz w:val="28"/>
        </w:rPr>
        <w:t>обработанных товаров, работ, услуг на внутреннем рынке утверждаются уполномоченным органом в области государственной поддержки индустриально-инновационной деятельности.</w:t>
      </w:r>
    </w:p>
    <w:p w:rsidR="00F92EDE" w:rsidRDefault="00A16C38">
      <w:pPr>
        <w:spacing w:after="0"/>
        <w:jc w:val="both"/>
      </w:pPr>
      <w:bookmarkStart w:id="1450" w:name="z1048"/>
      <w:r>
        <w:rPr>
          <w:color w:val="000000"/>
          <w:sz w:val="28"/>
        </w:rPr>
        <w:t>      4. Национальным институтом развития в области развития местного содержания открыв</w:t>
      </w:r>
      <w:r>
        <w:rPr>
          <w:color w:val="000000"/>
          <w:sz w:val="28"/>
        </w:rPr>
        <w:t>ается текущий счет в банке второго уровня – резиденте Республики Казахстан для осуществления управления средствами, выделенными на возмещение затрат субъектов индустриально-инновационной деятельности по продвижению отечественных обработанных товаров, работ</w:t>
      </w:r>
      <w:r>
        <w:rPr>
          <w:color w:val="000000"/>
          <w:sz w:val="28"/>
        </w:rPr>
        <w:t xml:space="preserve"> и услуг на внутренний рынок на основе договора, заключаемого между уполномоченным органом в области государственной поддержки индустриально-инновационной деятельности и национальным институтом развития в области развития местного содержания.</w:t>
      </w:r>
    </w:p>
    <w:bookmarkEnd w:id="1450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Остатк</w:t>
      </w:r>
      <w:r>
        <w:rPr>
          <w:color w:val="000000"/>
          <w:sz w:val="28"/>
        </w:rPr>
        <w:t>и средств на текущем счете, числящиеся на конец финансового года, не подлежат возврату уполномоченному органу в области государственной поддержки индустриально-инновационной деятельности и, соответственно, в государственный бюджет, а расходуются на возмеще</w:t>
      </w:r>
      <w:r>
        <w:rPr>
          <w:color w:val="000000"/>
          <w:sz w:val="28"/>
        </w:rPr>
        <w:t xml:space="preserve">ние затрат субъектов индустриально-инновационной деятельности по продвижению отечественных обработанных товаров, работ и услуг на внутренний рынок в следующем финансовом году. </w:t>
      </w:r>
    </w:p>
    <w:p w:rsidR="00F92EDE" w:rsidRDefault="00A16C38">
      <w:pPr>
        <w:spacing w:after="0"/>
      </w:pPr>
      <w:bookmarkStart w:id="1451" w:name="z269"/>
      <w:r>
        <w:rPr>
          <w:b/>
          <w:color w:val="000000"/>
        </w:rPr>
        <w:t xml:space="preserve"> Статья 269. Привлечение иностранных инвестиций</w:t>
      </w:r>
    </w:p>
    <w:bookmarkEnd w:id="1451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Меры сервисной поддержки </w:t>
      </w:r>
      <w:r>
        <w:rPr>
          <w:color w:val="000000"/>
          <w:sz w:val="28"/>
        </w:rPr>
        <w:t>субъектов индустриально-инновационной деятельности обеспечиваются путем привлечения иностранных инвестиций и включают в себя: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осуществление поиска и проведение переговоров с потенциальными иностранными инвесторами с целью привлечения их к участию </w:t>
      </w:r>
      <w:r>
        <w:rPr>
          <w:color w:val="000000"/>
          <w:sz w:val="28"/>
        </w:rPr>
        <w:t>в реализации индустриально-инновационных проектов;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привлечение субъектов индустриально-инновационной деятельности к участию в бизнес-форумах, конференциях и семинарах по инвестиционной тематике;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распространение информации об индустриально</w:t>
      </w:r>
      <w:r>
        <w:rPr>
          <w:color w:val="000000"/>
          <w:sz w:val="28"/>
        </w:rPr>
        <w:t>-инновационных проектах в иностранных средствах массовой информации посредством загранучреждений Республики Казахстан, а также через иностранные дипломатические и приравненные к ним представительства и консульские учреждения на территории Республики Казахс</w:t>
      </w:r>
      <w:r>
        <w:rPr>
          <w:color w:val="000000"/>
          <w:sz w:val="28"/>
        </w:rPr>
        <w:t>тан.</w:t>
      </w:r>
    </w:p>
    <w:p w:rsidR="00F92EDE" w:rsidRDefault="00A16C38">
      <w:pPr>
        <w:spacing w:after="0"/>
      </w:pPr>
      <w:bookmarkStart w:id="1452" w:name="z270"/>
      <w:r>
        <w:rPr>
          <w:b/>
          <w:color w:val="000000"/>
        </w:rPr>
        <w:t xml:space="preserve"> Статья 270. Развитие и продвижение экспорта отечественных обработанных товаров, услуг</w:t>
      </w:r>
    </w:p>
    <w:p w:rsidR="00F92EDE" w:rsidRDefault="00A16C38">
      <w:pPr>
        <w:spacing w:after="0"/>
        <w:jc w:val="both"/>
      </w:pPr>
      <w:bookmarkStart w:id="1453" w:name="z1049"/>
      <w:bookmarkEnd w:id="1452"/>
      <w:r>
        <w:rPr>
          <w:color w:val="000000"/>
          <w:sz w:val="28"/>
        </w:rPr>
        <w:t>      1. Предоставление мер сервисной поддержки и возмещение части затрат субъектов индустриально-инновационной деятельности по продвижению отечественных обработанн</w:t>
      </w:r>
      <w:r>
        <w:rPr>
          <w:color w:val="000000"/>
          <w:sz w:val="28"/>
        </w:rPr>
        <w:t>ых товаров, услуг на внешние рынки осуществляются уполномоченным органом в области государственной поддержки индустриально-инновационной деятельности с привлечением национального института развития в области развития и продвижения экспорта и Национальной п</w:t>
      </w:r>
      <w:r>
        <w:rPr>
          <w:color w:val="000000"/>
          <w:sz w:val="28"/>
        </w:rPr>
        <w:t>алаты.</w:t>
      </w:r>
    </w:p>
    <w:p w:rsidR="00F92EDE" w:rsidRDefault="00A16C38">
      <w:pPr>
        <w:spacing w:after="0"/>
        <w:jc w:val="both"/>
      </w:pPr>
      <w:bookmarkStart w:id="1454" w:name="z1050"/>
      <w:bookmarkEnd w:id="1453"/>
      <w:r>
        <w:rPr>
          <w:color w:val="000000"/>
          <w:sz w:val="28"/>
        </w:rPr>
        <w:t>      2. Меры сервисной поддержки субъектов индустриально-инновационной деятельности по продвижению отечественных обработанных товаров, услуг на внешние рынки осуществляются путем:</w:t>
      </w:r>
    </w:p>
    <w:bookmarkEnd w:id="145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диагностики их экспортного потенциала;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организации</w:t>
      </w:r>
      <w:r>
        <w:rPr>
          <w:color w:val="000000"/>
          <w:sz w:val="28"/>
        </w:rPr>
        <w:t xml:space="preserve"> и проведения торговых миссий, осуществления выставочно-ярмарочной деятельности, продвижения товарных знаков отечественных производителей за рубежом и организации национальных стендов казахстанских производителей за рубежом;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повышения информирован</w:t>
      </w:r>
      <w:r>
        <w:rPr>
          <w:color w:val="000000"/>
          <w:sz w:val="28"/>
        </w:rPr>
        <w:t>ности потенциальных зарубежных покупателей через размещение на постоянной основе информации об отечественных производителях и их товарах, услугах за рубежом;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оказания информационной и аналитической поддержки по вопросам развития и продвижения эксп</w:t>
      </w:r>
      <w:r>
        <w:rPr>
          <w:color w:val="000000"/>
          <w:sz w:val="28"/>
        </w:rPr>
        <w:t>орта отечественных обработанных товаров, услуг;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содействия в продвижении отечественных обработанных товаров, услуг на международный рынок гуманитарной помощи;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использования механизмов экспортного торгового финансирования, кредитования и с</w:t>
      </w:r>
      <w:r>
        <w:rPr>
          <w:color w:val="000000"/>
          <w:sz w:val="28"/>
        </w:rPr>
        <w:t>трахования.</w:t>
      </w:r>
    </w:p>
    <w:p w:rsidR="00F92EDE" w:rsidRDefault="00A16C38">
      <w:pPr>
        <w:spacing w:after="0"/>
      </w:pPr>
      <w:bookmarkStart w:id="1455" w:name="z271"/>
      <w:r>
        <w:rPr>
          <w:b/>
          <w:color w:val="000000"/>
        </w:rPr>
        <w:t xml:space="preserve"> Статья 271. Поддержка повышения производительности труда и развития территориальных кластеров</w:t>
      </w:r>
    </w:p>
    <w:p w:rsidR="00F92EDE" w:rsidRDefault="00A16C38">
      <w:pPr>
        <w:spacing w:after="0"/>
        <w:jc w:val="both"/>
      </w:pPr>
      <w:bookmarkStart w:id="1456" w:name="z1051"/>
      <w:bookmarkEnd w:id="1455"/>
      <w:r>
        <w:rPr>
          <w:color w:val="000000"/>
          <w:sz w:val="28"/>
        </w:rPr>
        <w:t>      1. Предоставление мер государственной поддержки субъектам индустриально-инновационной деятельности в повышении производительности труда и разви</w:t>
      </w:r>
      <w:r>
        <w:rPr>
          <w:color w:val="000000"/>
          <w:sz w:val="28"/>
        </w:rPr>
        <w:t>тии территориальных кластеров осуществляется уполномоченным органом в области государственной поддержки индустриально-инновационной деятельности с привлечением национального института развития в области развития индустрии.</w:t>
      </w:r>
    </w:p>
    <w:p w:rsidR="00F92EDE" w:rsidRDefault="00A16C38">
      <w:pPr>
        <w:spacing w:after="0"/>
        <w:jc w:val="both"/>
      </w:pPr>
      <w:bookmarkStart w:id="1457" w:name="z1860"/>
      <w:bookmarkEnd w:id="1456"/>
      <w:r>
        <w:rPr>
          <w:color w:val="000000"/>
          <w:sz w:val="28"/>
        </w:rPr>
        <w:t>      Для целей настоящего Кодекс</w:t>
      </w:r>
      <w:r>
        <w:rPr>
          <w:color w:val="000000"/>
          <w:sz w:val="28"/>
        </w:rPr>
        <w:t xml:space="preserve">а под кластером понимается географически сконцентрированная группа взаимосвязанных и взаимодополняющих компаний и организаций, которая включает в себя производителей конечных или промежуточных товаров и услуг, поставщиков комплектующих, специализированных </w:t>
      </w:r>
      <w:r>
        <w:rPr>
          <w:color w:val="000000"/>
          <w:sz w:val="28"/>
        </w:rPr>
        <w:t>услуг, производителей производственного и иного оборудования, поставщиков специализированной инфраструктуры, научные и исследовательские организации, организации высшего образования, организации технического и профессионального образования и другие организ</w:t>
      </w:r>
      <w:r>
        <w:rPr>
          <w:color w:val="000000"/>
          <w:sz w:val="28"/>
        </w:rPr>
        <w:t>ации, имеющие определенную отраслевую специализацию.</w:t>
      </w:r>
    </w:p>
    <w:p w:rsidR="00F92EDE" w:rsidRDefault="00A16C38">
      <w:pPr>
        <w:spacing w:after="0"/>
        <w:jc w:val="both"/>
      </w:pPr>
      <w:bookmarkStart w:id="1458" w:name="z1052"/>
      <w:bookmarkEnd w:id="1457"/>
      <w:r>
        <w:rPr>
          <w:color w:val="000000"/>
          <w:sz w:val="28"/>
        </w:rPr>
        <w:t>      2. Предоставление мер государственной поддержки субъектам индустриально-инновационной деятельности в повышении производительности труда осуществляется посредством возмещения затрат на:</w:t>
      </w:r>
    </w:p>
    <w:bookmarkEnd w:id="145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пов</w:t>
      </w:r>
      <w:r>
        <w:rPr>
          <w:color w:val="000000"/>
          <w:sz w:val="28"/>
        </w:rPr>
        <w:t>ышение компетенции предприятия;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разработку и (или) экспертизу комплексного плана индустриально-инновационного проекта;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совершенствование технологических процессов;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повышение эффективности организации производства.</w:t>
      </w:r>
    </w:p>
    <w:p w:rsidR="00F92EDE" w:rsidRDefault="00A16C38">
      <w:pPr>
        <w:spacing w:after="0"/>
        <w:jc w:val="both"/>
      </w:pPr>
      <w:bookmarkStart w:id="1459" w:name="z1053"/>
      <w:r>
        <w:rPr>
          <w:color w:val="000000"/>
          <w:sz w:val="28"/>
        </w:rPr>
        <w:t>      3. Предос</w:t>
      </w:r>
      <w:r>
        <w:rPr>
          <w:color w:val="000000"/>
          <w:sz w:val="28"/>
        </w:rPr>
        <w:t>тавление мер государственной поддержки субъектам индустриально-инновационной деятельности в развитии территориальных кластеров осуществляется посредством возмещения затрат и предоставления иных мер государственной поддержки в рамках создания и реализации т</w:t>
      </w:r>
      <w:r>
        <w:rPr>
          <w:color w:val="000000"/>
          <w:sz w:val="28"/>
        </w:rPr>
        <w:t>ерриториальных кластерных инициатив.</w:t>
      </w:r>
    </w:p>
    <w:p w:rsidR="00F92EDE" w:rsidRDefault="00A16C38">
      <w:pPr>
        <w:spacing w:after="0"/>
        <w:jc w:val="both"/>
      </w:pPr>
      <w:bookmarkStart w:id="1460" w:name="z1054"/>
      <w:bookmarkEnd w:id="1459"/>
      <w:r>
        <w:rPr>
          <w:color w:val="000000"/>
          <w:sz w:val="28"/>
        </w:rPr>
        <w:t>      4. Национальным институтом развития в области развития индустрии открывается текущий счет в банке второго уровня – резиденте Республики Казахстан для осуществления управления средствами, выделенными на предоставле</w:t>
      </w:r>
      <w:r>
        <w:rPr>
          <w:color w:val="000000"/>
          <w:sz w:val="28"/>
        </w:rPr>
        <w:t>ние мер государственной поддержки в повышении производительности труда и развитии территориальных кластеров на основе договора, заключаемого между уполномоченным органом в области государственной поддержки индустриально-инновационной деятельности и национа</w:t>
      </w:r>
      <w:r>
        <w:rPr>
          <w:color w:val="000000"/>
          <w:sz w:val="28"/>
        </w:rPr>
        <w:t>льным институтом развития в области развития индустрии.</w:t>
      </w:r>
    </w:p>
    <w:bookmarkEnd w:id="1460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271 с изменениями, внесенными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461" w:name="z272"/>
      <w:r>
        <w:rPr>
          <w:b/>
          <w:color w:val="000000"/>
        </w:rPr>
        <w:t xml:space="preserve"> Статья 272. Реструктуризация задолженности</w:t>
      </w:r>
    </w:p>
    <w:p w:rsidR="00F92EDE" w:rsidRDefault="00A16C38">
      <w:pPr>
        <w:spacing w:after="0"/>
        <w:jc w:val="both"/>
      </w:pPr>
      <w:bookmarkStart w:id="1462" w:name="z1055"/>
      <w:bookmarkEnd w:id="1461"/>
      <w:r>
        <w:rPr>
          <w:color w:val="000000"/>
          <w:sz w:val="28"/>
        </w:rPr>
        <w:t>      1. Реструктуризация задолженности осуществляется в целях расширения спектра используемых инструментов для финансово-экономического оздоровления субъектов индустриально-инновационной деятельности, а также ул</w:t>
      </w:r>
      <w:r>
        <w:rPr>
          <w:color w:val="000000"/>
          <w:sz w:val="28"/>
        </w:rPr>
        <w:t xml:space="preserve">учшения и (или) восстановления инвестиционной привлекательности действующих и (или) простаивающих производств, запуска производств при условии привлечения ими в целях реализации индустриально-инновационного проекта дополнительного финансирования у третьих </w:t>
      </w:r>
      <w:r>
        <w:rPr>
          <w:color w:val="000000"/>
          <w:sz w:val="28"/>
        </w:rPr>
        <w:t>лиц и (или) предоставления надлежащего обеспечения в виде собственного движимого и (или) недвижимого имущества, в том числе денег.</w:t>
      </w:r>
    </w:p>
    <w:p w:rsidR="00F92EDE" w:rsidRDefault="00A16C38">
      <w:pPr>
        <w:spacing w:after="0"/>
        <w:jc w:val="both"/>
      </w:pPr>
      <w:bookmarkStart w:id="1463" w:name="z1056"/>
      <w:bookmarkEnd w:id="1462"/>
      <w:r>
        <w:rPr>
          <w:color w:val="000000"/>
          <w:sz w:val="28"/>
        </w:rPr>
        <w:t>      2. Реструктуризация задолженности возможна путем изменения графика платежей, прекращения прав (требований) полностью ил</w:t>
      </w:r>
      <w:r>
        <w:rPr>
          <w:color w:val="000000"/>
          <w:sz w:val="28"/>
        </w:rPr>
        <w:t xml:space="preserve">и частично, прощения неустойки (штрафов, пеней), вознаграждения, в том числе вознаграждения, капитализированного в основной долг, инвестиционного прироста, основного долга и иной дебиторской задолженности, изменения сроков и условий инвестирования и (или) </w:t>
      </w:r>
      <w:r>
        <w:rPr>
          <w:color w:val="000000"/>
          <w:sz w:val="28"/>
        </w:rPr>
        <w:t>кредитования, и (или) финансирования, конвертации задолженности в уставные капиталы и иными способами, предусмотренными законодательством Республики Казахстан.</w:t>
      </w:r>
    </w:p>
    <w:p w:rsidR="00F92EDE" w:rsidRDefault="00A16C38">
      <w:pPr>
        <w:spacing w:after="0"/>
      </w:pPr>
      <w:bookmarkStart w:id="1464" w:name="z1057"/>
      <w:bookmarkEnd w:id="1463"/>
      <w:r>
        <w:rPr>
          <w:b/>
          <w:color w:val="000000"/>
        </w:rPr>
        <w:t xml:space="preserve"> Глава 25. ГОСУДАРСТВЕННАЯ ПОДДЕРЖКА ИНВЕСТИЦИОННОЙ ДЕЯТЕЛЬНОСТИ</w:t>
      </w:r>
      <w:r>
        <w:br/>
      </w:r>
      <w:r>
        <w:rPr>
          <w:b/>
          <w:color w:val="000000"/>
        </w:rPr>
        <w:t>Параграф 1. Правовой режим инве</w:t>
      </w:r>
      <w:r>
        <w:rPr>
          <w:b/>
          <w:color w:val="000000"/>
        </w:rPr>
        <w:t>стиций</w:t>
      </w:r>
    </w:p>
    <w:p w:rsidR="00F92EDE" w:rsidRDefault="00A16C38">
      <w:pPr>
        <w:spacing w:after="0"/>
      </w:pPr>
      <w:bookmarkStart w:id="1465" w:name="z273"/>
      <w:bookmarkEnd w:id="1464"/>
      <w:r>
        <w:rPr>
          <w:b/>
          <w:color w:val="000000"/>
        </w:rPr>
        <w:t xml:space="preserve"> Статья 273. Инвестиционные отношения</w:t>
      </w:r>
    </w:p>
    <w:p w:rsidR="00F92EDE" w:rsidRDefault="00A16C38">
      <w:pPr>
        <w:spacing w:after="0"/>
        <w:jc w:val="both"/>
      </w:pPr>
      <w:bookmarkStart w:id="1466" w:name="z1058"/>
      <w:bookmarkEnd w:id="1465"/>
      <w:r>
        <w:rPr>
          <w:color w:val="000000"/>
          <w:sz w:val="28"/>
        </w:rPr>
        <w:t xml:space="preserve">      1. Регулирование отношений, связанных с инвестициями в Республике Казахстан, и определение правовых и экономических основ стимулирования инвестиций, гарантирование защиты прав инвесторов при осуществлении </w:t>
      </w:r>
      <w:r>
        <w:rPr>
          <w:color w:val="000000"/>
          <w:sz w:val="28"/>
        </w:rPr>
        <w:t>инвестиций в Республике Казахстан, определение мер государственной поддержки инвестиций, порядка разрешения споров с участием инвесторов осуществляются настоящим Кодексом.</w:t>
      </w:r>
    </w:p>
    <w:p w:rsidR="00F92EDE" w:rsidRDefault="00A16C38">
      <w:pPr>
        <w:spacing w:after="0"/>
        <w:jc w:val="both"/>
      </w:pPr>
      <w:bookmarkStart w:id="1467" w:name="z1059"/>
      <w:bookmarkEnd w:id="1466"/>
      <w:r>
        <w:rPr>
          <w:color w:val="000000"/>
          <w:sz w:val="28"/>
        </w:rPr>
        <w:t>      2. Настоящим Кодексом не регулируются отношения, связанные с:</w:t>
      </w:r>
    </w:p>
    <w:bookmarkEnd w:id="146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осуществле</w:t>
      </w:r>
      <w:r>
        <w:rPr>
          <w:color w:val="000000"/>
          <w:sz w:val="28"/>
        </w:rPr>
        <w:t>нием инвестиций из средств государственного бюджета;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вложением капитала в некоммерческие организации, в том числе для образовательных, благотворительных, научных или религиозных целей.</w:t>
      </w:r>
    </w:p>
    <w:p w:rsidR="00F92EDE" w:rsidRDefault="00A16C38">
      <w:pPr>
        <w:spacing w:after="0"/>
        <w:jc w:val="both"/>
      </w:pPr>
      <w:bookmarkStart w:id="1468" w:name="z1060"/>
      <w:r>
        <w:rPr>
          <w:color w:val="000000"/>
          <w:sz w:val="28"/>
        </w:rPr>
        <w:t>      3. К отношениям, возникающим при осуществлении инвестиций и</w:t>
      </w:r>
      <w:r>
        <w:rPr>
          <w:color w:val="000000"/>
          <w:sz w:val="28"/>
        </w:rPr>
        <w:t xml:space="preserve"> относящимся к сфере действия иных законов Республики Казахстан, положения настоящей главы применяются в части, не противоречащей таким законам.</w:t>
      </w:r>
    </w:p>
    <w:p w:rsidR="00F92EDE" w:rsidRDefault="00A16C38">
      <w:pPr>
        <w:spacing w:after="0"/>
        <w:jc w:val="both"/>
      </w:pPr>
      <w:bookmarkStart w:id="1469" w:name="z1061"/>
      <w:bookmarkEnd w:id="1468"/>
      <w:r>
        <w:rPr>
          <w:color w:val="000000"/>
          <w:sz w:val="28"/>
        </w:rPr>
        <w:t>      4. Отношения, связанные с привлечением инвестором иностранной рабочей силы по заключенному инвестиционном</w:t>
      </w:r>
      <w:r>
        <w:rPr>
          <w:color w:val="000000"/>
          <w:sz w:val="28"/>
        </w:rPr>
        <w:t>у контракту, регулируются законодательством Республики Казахстан о занятости населения.</w:t>
      </w:r>
    </w:p>
    <w:p w:rsidR="00F92EDE" w:rsidRDefault="00A16C38">
      <w:pPr>
        <w:spacing w:after="0"/>
      </w:pPr>
      <w:bookmarkStart w:id="1470" w:name="z274"/>
      <w:bookmarkEnd w:id="1469"/>
      <w:r>
        <w:rPr>
          <w:b/>
          <w:color w:val="000000"/>
        </w:rPr>
        <w:t xml:space="preserve"> Статья 274. Понятия инвестиции, инвестор, крупный инвестор и инвестиционная деятельность</w:t>
      </w:r>
    </w:p>
    <w:p w:rsidR="00F92EDE" w:rsidRDefault="00A16C38">
      <w:pPr>
        <w:spacing w:after="0"/>
        <w:jc w:val="both"/>
      </w:pPr>
      <w:bookmarkStart w:id="1471" w:name="z1062"/>
      <w:bookmarkEnd w:id="1470"/>
      <w:r>
        <w:rPr>
          <w:color w:val="000000"/>
          <w:sz w:val="28"/>
        </w:rPr>
        <w:t xml:space="preserve">      1. Инвестициями являются все виды имущества (кроме товаров, </w:t>
      </w:r>
      <w:r>
        <w:rPr>
          <w:color w:val="000000"/>
          <w:sz w:val="28"/>
        </w:rPr>
        <w:t xml:space="preserve">предназначенных для личного потребления), включая предметы финансового лизинга с момента заключения договора лизинга, а также права на них, вкладываемые инвестором в уставный капитал юридического лица или увеличение фиксированных активов, используемых для </w:t>
      </w:r>
      <w:r>
        <w:rPr>
          <w:color w:val="000000"/>
          <w:sz w:val="28"/>
        </w:rPr>
        <w:t>предпринимательской деятельности, а также для реализации проекта государственно-частного партнерства, в том числе концессионного проекта.</w:t>
      </w:r>
    </w:p>
    <w:p w:rsidR="00F92EDE" w:rsidRDefault="00A16C38">
      <w:pPr>
        <w:spacing w:after="0"/>
        <w:jc w:val="both"/>
      </w:pPr>
      <w:bookmarkStart w:id="1472" w:name="z1063"/>
      <w:bookmarkEnd w:id="1471"/>
      <w:r>
        <w:rPr>
          <w:color w:val="000000"/>
          <w:sz w:val="28"/>
        </w:rPr>
        <w:t>      2. Под инвестором понимаются физические и юридические лица, осуществляющие инвестиции в Республике Казахстан.</w:t>
      </w:r>
    </w:p>
    <w:p w:rsidR="00F92EDE" w:rsidRDefault="00A16C38">
      <w:pPr>
        <w:spacing w:after="0"/>
        <w:jc w:val="both"/>
      </w:pPr>
      <w:bookmarkStart w:id="1473" w:name="z1064"/>
      <w:bookmarkEnd w:id="147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3. Деятельность физических и юридических лиц по участию в уставном капитале коммерческих организаций либо созданию или увеличению фиксированных активов, используемых для предпринимательской деятельности, а также для реализации проекта государственно-ча</w:t>
      </w:r>
      <w:r>
        <w:rPr>
          <w:color w:val="000000"/>
          <w:sz w:val="28"/>
        </w:rPr>
        <w:t>стного партнерства, в том числе концессионного проекта, признается инвестиционной деятельностью.</w:t>
      </w:r>
    </w:p>
    <w:p w:rsidR="00F92EDE" w:rsidRDefault="00A16C38">
      <w:pPr>
        <w:spacing w:after="0"/>
        <w:jc w:val="both"/>
      </w:pPr>
      <w:bookmarkStart w:id="1474" w:name="z1065"/>
      <w:bookmarkEnd w:id="1473"/>
      <w:r>
        <w:rPr>
          <w:color w:val="000000"/>
          <w:sz w:val="28"/>
        </w:rPr>
        <w:t>      4. Под крупным инвестором понимается физическое или юридическое лицо, осуществляющее инвестиции в Республике Казахстан в размере не менее двухмиллионнокр</w:t>
      </w:r>
      <w:r>
        <w:rPr>
          <w:color w:val="000000"/>
          <w:sz w:val="28"/>
        </w:rPr>
        <w:t>атного размера месячного расчетного показателя.</w:t>
      </w:r>
    </w:p>
    <w:p w:rsidR="00F92EDE" w:rsidRDefault="00A16C38">
      <w:pPr>
        <w:spacing w:after="0"/>
      </w:pPr>
      <w:bookmarkStart w:id="1475" w:name="z275"/>
      <w:bookmarkEnd w:id="1474"/>
      <w:r>
        <w:rPr>
          <w:b/>
          <w:color w:val="000000"/>
        </w:rPr>
        <w:t xml:space="preserve"> Статья 275. Объекты инвестиционной деятельности</w:t>
      </w:r>
    </w:p>
    <w:p w:rsidR="00F92EDE" w:rsidRDefault="00A16C38">
      <w:pPr>
        <w:spacing w:after="0"/>
        <w:jc w:val="both"/>
      </w:pPr>
      <w:bookmarkStart w:id="1476" w:name="z1066"/>
      <w:bookmarkEnd w:id="1475"/>
      <w:r>
        <w:rPr>
          <w:color w:val="000000"/>
          <w:sz w:val="28"/>
        </w:rPr>
        <w:t>      1. Инвесторы имеют право осуществлять инвестиции в любые объекты и виды предпринимательской деятельности, кроме случаев, предусмотренных законами Республ</w:t>
      </w:r>
      <w:r>
        <w:rPr>
          <w:color w:val="000000"/>
          <w:sz w:val="28"/>
        </w:rPr>
        <w:t>ики Казахстан.</w:t>
      </w:r>
    </w:p>
    <w:bookmarkEnd w:id="147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Права и обязанности инвесторов в отношении объектов и видов предпринимательской деятельности, в которые осуществляются инвестиции, устанавливаются настоящим Кодексом, иными законами Республики Казахстан и соответствующими договорами.</w:t>
      </w:r>
    </w:p>
    <w:p w:rsidR="00F92EDE" w:rsidRDefault="00A16C38">
      <w:pPr>
        <w:spacing w:after="0"/>
        <w:jc w:val="both"/>
      </w:pPr>
      <w:bookmarkStart w:id="1477" w:name="z106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2. Законами Республики Казахстан исходя из необходимости обеспечения национальной безопасности могут определяться виды деятельности и (или) территории, в отношении которых инвестиционная деятельность ограничивается или запрещается.</w:t>
      </w:r>
    </w:p>
    <w:p w:rsidR="00F92EDE" w:rsidRDefault="00A16C38">
      <w:pPr>
        <w:spacing w:after="0"/>
      </w:pPr>
      <w:bookmarkStart w:id="1478" w:name="z276"/>
      <w:bookmarkEnd w:id="1477"/>
      <w:r>
        <w:rPr>
          <w:b/>
          <w:color w:val="000000"/>
        </w:rPr>
        <w:t xml:space="preserve"> Статья 276. Гарант</w:t>
      </w:r>
      <w:r>
        <w:rPr>
          <w:b/>
          <w:color w:val="000000"/>
        </w:rPr>
        <w:t>ия правовой защиты деятельности инвесторов на территории Республики Казахстан</w:t>
      </w:r>
    </w:p>
    <w:p w:rsidR="00F92EDE" w:rsidRDefault="00A16C38">
      <w:pPr>
        <w:spacing w:after="0"/>
        <w:jc w:val="both"/>
      </w:pPr>
      <w:bookmarkStart w:id="1479" w:name="z1068"/>
      <w:bookmarkEnd w:id="1478"/>
      <w:r>
        <w:rPr>
          <w:color w:val="000000"/>
          <w:sz w:val="28"/>
        </w:rPr>
        <w:t xml:space="preserve">       1. Инвестору предоставляется полная и безусловная защита прав и интересов, которая обеспечивается Конституцией Республики Казахстан, настоящим Кодексом и иными нормативным</w:t>
      </w:r>
      <w:r>
        <w:rPr>
          <w:color w:val="000000"/>
          <w:sz w:val="28"/>
        </w:rPr>
        <w:t>и правовыми актами Республики Казахстан, а также международными договорами, ратифицированными Республикой Казахстан.</w:t>
      </w:r>
    </w:p>
    <w:p w:rsidR="00F92EDE" w:rsidRDefault="00A16C38">
      <w:pPr>
        <w:spacing w:after="0"/>
        <w:jc w:val="both"/>
      </w:pPr>
      <w:bookmarkStart w:id="1480" w:name="z1069"/>
      <w:bookmarkEnd w:id="1479"/>
      <w:r>
        <w:rPr>
          <w:color w:val="000000"/>
          <w:sz w:val="28"/>
        </w:rPr>
        <w:t>      2. Инвестор имеет право на возмещение вреда, причиненного ему в результате издания государственными органами актов, не соответствующи</w:t>
      </w:r>
      <w:r>
        <w:rPr>
          <w:color w:val="000000"/>
          <w:sz w:val="28"/>
        </w:rPr>
        <w:t>х законам Республики Казахстан, а также незаконных действий (бездействия) должностных лиц этих органов, в соответствии с гражданским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481" w:name="z1070"/>
      <w:bookmarkEnd w:id="1480"/>
      <w:r>
        <w:rPr>
          <w:color w:val="000000"/>
          <w:sz w:val="28"/>
        </w:rPr>
        <w:t>      3. Республика Казахстан гарантирует стабильность условий договоров, заключенн</w:t>
      </w:r>
      <w:r>
        <w:rPr>
          <w:color w:val="000000"/>
          <w:sz w:val="28"/>
        </w:rPr>
        <w:t>ых между инвесторами и государственными органами Республики Казахстан, за исключением случаев, когда изменения в договоры вносятся по соглашению сторон.</w:t>
      </w:r>
    </w:p>
    <w:bookmarkEnd w:id="148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Настоящие гарантии не распространяются на: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изменения в законодательстве Республики Казах</w:t>
      </w:r>
      <w:r>
        <w:rPr>
          <w:color w:val="000000"/>
          <w:sz w:val="28"/>
        </w:rPr>
        <w:t>стан и (или) вступление в силу и (или) изменения международных договоров Республики Казахстан, которыми изменяются порядок и условия импорта, производства, реализации подакцизных товаров;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изменения и дополнения, которые вносятся в законы Республик</w:t>
      </w:r>
      <w:r>
        <w:rPr>
          <w:color w:val="000000"/>
          <w:sz w:val="28"/>
        </w:rPr>
        <w:t>и Казахстан в целях обеспечения национальной безопасности, общественного порядка, охраны здоровья и нравственности населения.</w:t>
      </w:r>
    </w:p>
    <w:p w:rsidR="00F92EDE" w:rsidRDefault="00A16C38">
      <w:pPr>
        <w:spacing w:after="0"/>
      </w:pPr>
      <w:bookmarkStart w:id="1482" w:name="z277"/>
      <w:r>
        <w:rPr>
          <w:b/>
          <w:color w:val="000000"/>
        </w:rPr>
        <w:t xml:space="preserve"> Статья 277. Гарантии использования доходов</w:t>
      </w:r>
    </w:p>
    <w:bookmarkEnd w:id="148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Инвесторы вправе: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по своему усмотрению использовать доходы, полученные </w:t>
      </w:r>
      <w:r>
        <w:rPr>
          <w:color w:val="000000"/>
          <w:sz w:val="28"/>
        </w:rPr>
        <w:t>от своей деятельности, после уплаты налогов и других обязательных платежей в бюджет, в соответствии с законодательством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открывать в банках на территории Республики Казахстан банковские счета в национальной валюте и (или) инос</w:t>
      </w:r>
      <w:r>
        <w:rPr>
          <w:color w:val="000000"/>
          <w:sz w:val="28"/>
        </w:rPr>
        <w:t>транной валюте в соответствии c банковским и валютным законодательством Республики Казахстан.</w:t>
      </w:r>
    </w:p>
    <w:p w:rsidR="00F92EDE" w:rsidRDefault="00A16C38">
      <w:pPr>
        <w:spacing w:after="0"/>
      </w:pPr>
      <w:bookmarkStart w:id="1483" w:name="z278"/>
      <w:r>
        <w:rPr>
          <w:b/>
          <w:color w:val="000000"/>
        </w:rPr>
        <w:t xml:space="preserve"> Статья 278. Гласность деятельности государственных органов в отношении инвесторов и обеспечение доступа инвесторов к информации, связанной с осуществлением инвес</w:t>
      </w:r>
      <w:r>
        <w:rPr>
          <w:b/>
          <w:color w:val="000000"/>
        </w:rPr>
        <w:t>тиционной деятельности</w:t>
      </w:r>
    </w:p>
    <w:p w:rsidR="00F92EDE" w:rsidRDefault="00A16C38">
      <w:pPr>
        <w:spacing w:after="0"/>
        <w:jc w:val="both"/>
      </w:pPr>
      <w:bookmarkStart w:id="1484" w:name="z1071"/>
      <w:bookmarkEnd w:id="1483"/>
      <w:r>
        <w:rPr>
          <w:color w:val="000000"/>
          <w:sz w:val="28"/>
        </w:rPr>
        <w:t>      1. Официальные сообщения государственных органов Республики Казахстан и нормативные правовые акты, затрагивающие интересы инвесторов, публикуются в порядке, установленном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485" w:name="z1072"/>
      <w:bookmarkEnd w:id="1484"/>
      <w:r>
        <w:rPr>
          <w:color w:val="000000"/>
          <w:sz w:val="28"/>
        </w:rPr>
        <w:t>      2. Инвесто</w:t>
      </w:r>
      <w:r>
        <w:rPr>
          <w:color w:val="000000"/>
          <w:sz w:val="28"/>
        </w:rPr>
        <w:t xml:space="preserve">рам, включая инвесторов, осуществивших инвестиции в размере менее десяти процентов от голосующих акций (менее десяти процентов голосов от общего количества голосов участников), обеспечивается свободный доступ к информации о регистрации юридических лиц, их </w:t>
      </w:r>
      <w:r>
        <w:rPr>
          <w:color w:val="000000"/>
          <w:sz w:val="28"/>
        </w:rPr>
        <w:t xml:space="preserve">уставах, регистрации сделок с недвижимостью, выданных лицензиях, а также к иной предусмотренной законами Республики Казахстан информации, которая связана с осуществлением ими инвестиционной деятельности и не содержит коммерческой и иной охраняемой законом </w:t>
      </w:r>
      <w:r>
        <w:rPr>
          <w:color w:val="000000"/>
          <w:sz w:val="28"/>
        </w:rPr>
        <w:t>тайны.</w:t>
      </w:r>
    </w:p>
    <w:p w:rsidR="00F92EDE" w:rsidRDefault="00A16C38">
      <w:pPr>
        <w:spacing w:after="0"/>
      </w:pPr>
      <w:bookmarkStart w:id="1486" w:name="z279"/>
      <w:bookmarkEnd w:id="1485"/>
      <w:r>
        <w:rPr>
          <w:b/>
          <w:color w:val="000000"/>
        </w:rPr>
        <w:t xml:space="preserve"> Статья 279. Гарантии прав инвесторов при национализации и реквизиции</w:t>
      </w:r>
    </w:p>
    <w:p w:rsidR="00F92EDE" w:rsidRDefault="00A16C38">
      <w:pPr>
        <w:spacing w:after="0"/>
        <w:jc w:val="both"/>
      </w:pPr>
      <w:bookmarkStart w:id="1487" w:name="z1073"/>
      <w:bookmarkEnd w:id="1486"/>
      <w:r>
        <w:rPr>
          <w:color w:val="000000"/>
          <w:sz w:val="28"/>
        </w:rPr>
        <w:t>      1. Принудительное изъятие имущества инвестора (национализация, реквизиция) для государственных нужд допускается в исключительных случаях, предусмотренных законами Республики</w:t>
      </w:r>
      <w:r>
        <w:rPr>
          <w:color w:val="000000"/>
          <w:sz w:val="28"/>
        </w:rPr>
        <w:t xml:space="preserve"> Казахстан.</w:t>
      </w:r>
    </w:p>
    <w:p w:rsidR="00F92EDE" w:rsidRDefault="00A16C38">
      <w:pPr>
        <w:spacing w:after="0"/>
        <w:jc w:val="both"/>
      </w:pPr>
      <w:bookmarkStart w:id="1488" w:name="z1074"/>
      <w:bookmarkEnd w:id="1487"/>
      <w:r>
        <w:rPr>
          <w:color w:val="000000"/>
          <w:sz w:val="28"/>
        </w:rPr>
        <w:t>      2. При национализации инвестору возмещаются Республикой Казахстан в полном объеме убытки, причиненные ему в результате издания законодательных актов Республики Казахстан о национализации.</w:t>
      </w:r>
    </w:p>
    <w:p w:rsidR="00F92EDE" w:rsidRDefault="00A16C38">
      <w:pPr>
        <w:spacing w:after="0"/>
        <w:jc w:val="both"/>
      </w:pPr>
      <w:bookmarkStart w:id="1489" w:name="z1075"/>
      <w:bookmarkEnd w:id="1488"/>
      <w:r>
        <w:rPr>
          <w:color w:val="000000"/>
          <w:sz w:val="28"/>
        </w:rPr>
        <w:t>      3. Реквизиция имущества инвестора осуществля</w:t>
      </w:r>
      <w:r>
        <w:rPr>
          <w:color w:val="000000"/>
          <w:sz w:val="28"/>
        </w:rPr>
        <w:t>ется с выплатой ему рыночной стоимости имущества.</w:t>
      </w:r>
    </w:p>
    <w:bookmarkEnd w:id="148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Рыночная стоимость имущества определяется в порядке, установленном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490" w:name="z1076"/>
      <w:r>
        <w:rPr>
          <w:color w:val="000000"/>
          <w:sz w:val="28"/>
        </w:rPr>
        <w:t>      4. Оценка, по которой собственнику была возмещена стоимость реквизированного имущества,</w:t>
      </w:r>
      <w:r>
        <w:rPr>
          <w:color w:val="000000"/>
          <w:sz w:val="28"/>
        </w:rPr>
        <w:t xml:space="preserve"> может быть оспорена им в судебном порядке.</w:t>
      </w:r>
    </w:p>
    <w:p w:rsidR="00F92EDE" w:rsidRDefault="00A16C38">
      <w:pPr>
        <w:spacing w:after="0"/>
        <w:jc w:val="both"/>
      </w:pPr>
      <w:bookmarkStart w:id="1491" w:name="z1077"/>
      <w:bookmarkEnd w:id="1490"/>
      <w:r>
        <w:rPr>
          <w:color w:val="000000"/>
          <w:sz w:val="28"/>
        </w:rPr>
        <w:t>      5. При прекращении действия обстоятельств, в связи с которыми произведена реквизиция, инвестор вправе требовать возврата сохранившегося имущества, но при этом обязан возвратить полученную им сумму компенсац</w:t>
      </w:r>
      <w:r>
        <w:rPr>
          <w:color w:val="000000"/>
          <w:sz w:val="28"/>
        </w:rPr>
        <w:t>ии с учетом потерь от снижения стоимости имущества.</w:t>
      </w:r>
    </w:p>
    <w:p w:rsidR="00F92EDE" w:rsidRDefault="00A16C38">
      <w:pPr>
        <w:spacing w:after="0"/>
      </w:pPr>
      <w:bookmarkStart w:id="1492" w:name="z280"/>
      <w:bookmarkEnd w:id="1491"/>
      <w:r>
        <w:rPr>
          <w:b/>
          <w:color w:val="000000"/>
        </w:rPr>
        <w:t xml:space="preserve"> Статья 280. Переход прав инвестора к другому лицу</w:t>
      </w:r>
    </w:p>
    <w:bookmarkEnd w:id="1492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Если иностранное государство или уполномоченный им государственный орган производит платежи в пользу инвестора по гарантии (договору страхования), </w:t>
      </w:r>
      <w:r>
        <w:rPr>
          <w:color w:val="000000"/>
          <w:sz w:val="28"/>
        </w:rPr>
        <w:t xml:space="preserve">предоставленной ему в отношении инвестиций, осуществленных на территории Республики Казахстан, и к этому иностранному государству либо уполномоченному им государственному органу переходят права (уступаются требования) инвестора на указанные инвестиции, то </w:t>
      </w:r>
      <w:r>
        <w:rPr>
          <w:color w:val="000000"/>
          <w:sz w:val="28"/>
        </w:rPr>
        <w:t>в Республике Казахстан такой переход прав (уступка требования) признается правомерным только в случае осуществления инвестором инвестиций в Республике Казахстан и (или) выполнения им определенных договорных обязательств.</w:t>
      </w:r>
    </w:p>
    <w:p w:rsidR="00F92EDE" w:rsidRDefault="00A16C38">
      <w:pPr>
        <w:spacing w:after="0"/>
      </w:pPr>
      <w:r>
        <w:rPr>
          <w:b/>
          <w:color w:val="000000"/>
        </w:rPr>
        <w:t xml:space="preserve"> Параграф 2. Государственная поддер</w:t>
      </w:r>
      <w:r>
        <w:rPr>
          <w:b/>
          <w:color w:val="000000"/>
        </w:rPr>
        <w:t>жка инвестиций</w:t>
      </w:r>
    </w:p>
    <w:p w:rsidR="00F92EDE" w:rsidRDefault="00A16C38">
      <w:pPr>
        <w:spacing w:after="0"/>
      </w:pPr>
      <w:bookmarkStart w:id="1493" w:name="z281"/>
      <w:r>
        <w:rPr>
          <w:b/>
          <w:color w:val="000000"/>
        </w:rPr>
        <w:t xml:space="preserve"> Статья 281. Цель государственной поддержки инвестиций</w:t>
      </w:r>
    </w:p>
    <w:p w:rsidR="00F92EDE" w:rsidRDefault="00A16C38">
      <w:pPr>
        <w:spacing w:after="0"/>
        <w:jc w:val="both"/>
      </w:pPr>
      <w:bookmarkStart w:id="1494" w:name="z1078"/>
      <w:bookmarkEnd w:id="1493"/>
      <w:r>
        <w:rPr>
          <w:color w:val="000000"/>
          <w:sz w:val="28"/>
        </w:rPr>
        <w:t>      1. Целью государственной поддержки инвестиций являются создание благоприятного инвестиционного климата для развития экономики и стимулирование инвестиций в создание новых, расширен</w:t>
      </w:r>
      <w:r>
        <w:rPr>
          <w:color w:val="000000"/>
          <w:sz w:val="28"/>
        </w:rPr>
        <w:t>ие и обновление действующих производств с применением современных технологий, повышение квалификации казахстанских кадров, а также охрана окружающей среды.</w:t>
      </w:r>
    </w:p>
    <w:p w:rsidR="00F92EDE" w:rsidRDefault="00A16C38">
      <w:pPr>
        <w:spacing w:after="0"/>
        <w:jc w:val="both"/>
      </w:pPr>
      <w:bookmarkStart w:id="1495" w:name="z1079"/>
      <w:bookmarkEnd w:id="1494"/>
      <w:r>
        <w:rPr>
          <w:color w:val="000000"/>
          <w:sz w:val="28"/>
        </w:rPr>
        <w:t>      2. Государственная поддержка инвестиций заключается в предоставлении государственных преференц</w:t>
      </w:r>
      <w:r>
        <w:rPr>
          <w:color w:val="000000"/>
          <w:sz w:val="28"/>
        </w:rPr>
        <w:t>ий.</w:t>
      </w:r>
    </w:p>
    <w:bookmarkEnd w:id="149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Виды, условия и порядок предоставления государственных преференций по соглашениям о переработке твердых полезных ископаемых определяются Кодексом Республики Казахстан "О недрах и недропользовании".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281 с изменением, внесенным</w:t>
      </w:r>
      <w:r>
        <w:rPr>
          <w:color w:val="FF0000"/>
          <w:sz w:val="28"/>
        </w:rPr>
        <w:t xml:space="preserve"> Законом РК от 27.12.2017 </w:t>
      </w:r>
      <w:r>
        <w:rPr>
          <w:color w:val="000000"/>
          <w:sz w:val="28"/>
        </w:rPr>
        <w:t>№ 126-VI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496" w:name="z282"/>
      <w:r>
        <w:rPr>
          <w:b/>
          <w:color w:val="000000"/>
        </w:rPr>
        <w:t xml:space="preserve"> Статья 282. Уполномоченный орган по инвестициям</w:t>
      </w:r>
    </w:p>
    <w:p w:rsidR="00F92EDE" w:rsidRDefault="00A16C38">
      <w:pPr>
        <w:spacing w:after="0"/>
        <w:jc w:val="both"/>
      </w:pPr>
      <w:bookmarkStart w:id="1497" w:name="z1080"/>
      <w:bookmarkEnd w:id="1496"/>
      <w:r>
        <w:rPr>
          <w:color w:val="000000"/>
          <w:sz w:val="28"/>
        </w:rPr>
        <w:t>      1. Государственная поддержка инвестиций осуществляется уполномочен</w:t>
      </w:r>
      <w:r>
        <w:rPr>
          <w:color w:val="000000"/>
          <w:sz w:val="28"/>
        </w:rPr>
        <w:t>ным органом по инвестициям, определяемым Правительством Республики Казахстан, по заключению инвестиционных контрактов и контролю за их исполнением, за исключением специальных инвестиционных контрактов.</w:t>
      </w:r>
    </w:p>
    <w:p w:rsidR="00F92EDE" w:rsidRDefault="00A16C38">
      <w:pPr>
        <w:spacing w:after="0"/>
        <w:jc w:val="both"/>
      </w:pPr>
      <w:bookmarkStart w:id="1498" w:name="z1081"/>
      <w:bookmarkEnd w:id="1497"/>
      <w:r>
        <w:rPr>
          <w:color w:val="000000"/>
          <w:sz w:val="28"/>
        </w:rPr>
        <w:t>      2. Уполномоченный орган по инвестициям в предела</w:t>
      </w:r>
      <w:r>
        <w:rPr>
          <w:color w:val="000000"/>
          <w:sz w:val="28"/>
        </w:rPr>
        <w:t>х своей компетенции и в целях выполнения возложенных на него задач имеет право в порядке, установленном Правительством Республики Казахстан, привлекать специалистов соответствующих государственных органов, консультантов и экспертов из числа физических и юр</w:t>
      </w:r>
      <w:r>
        <w:rPr>
          <w:color w:val="000000"/>
          <w:sz w:val="28"/>
        </w:rPr>
        <w:t>идических лиц Республики Казахстан.</w:t>
      </w:r>
    </w:p>
    <w:p w:rsidR="00F92EDE" w:rsidRDefault="00A16C38">
      <w:pPr>
        <w:spacing w:after="0"/>
        <w:jc w:val="both"/>
      </w:pPr>
      <w:bookmarkStart w:id="1499" w:name="z1082"/>
      <w:bookmarkEnd w:id="1498"/>
      <w:r>
        <w:rPr>
          <w:color w:val="000000"/>
          <w:sz w:val="28"/>
        </w:rPr>
        <w:t>      3. Уполномоченный орган по инвестициям осуществляет координацию и мониторинг деятельности по сопровождению инвесторов по принципу "одного окна" для инвесторов, осуществляемой национальной компанией в области привле</w:t>
      </w:r>
      <w:r>
        <w:rPr>
          <w:color w:val="000000"/>
          <w:sz w:val="28"/>
        </w:rPr>
        <w:t>чения инвестиций и ее региональными представителями и представительствами, региональными организациями в области привлечения инвестиций.</w:t>
      </w:r>
    </w:p>
    <w:bookmarkEnd w:id="1499"/>
    <w:p w:rsidR="00F92EDE" w:rsidRDefault="00A16C38">
      <w:pPr>
        <w:spacing w:after="0"/>
      </w:pPr>
      <w:r>
        <w:rPr>
          <w:color w:val="FF0000"/>
          <w:sz w:val="28"/>
        </w:rPr>
        <w:t xml:space="preserve">      4. Исключен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5. Исключен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</w:t>
      </w:r>
      <w:r>
        <w:rPr>
          <w:color w:val="FF0000"/>
          <w:sz w:val="28"/>
        </w:rPr>
        <w:t>публикования).</w:t>
      </w:r>
      <w:r>
        <w:br/>
      </w:r>
      <w:r>
        <w:rPr>
          <w:color w:val="FF0000"/>
          <w:sz w:val="28"/>
        </w:rPr>
        <w:t xml:space="preserve">      6. Исключен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  <w:jc w:val="both"/>
      </w:pPr>
      <w:bookmarkStart w:id="1500" w:name="z1086"/>
      <w:r>
        <w:rPr>
          <w:color w:val="000000"/>
          <w:sz w:val="28"/>
        </w:rPr>
        <w:t>      7. Уполномоченный орган по инвестициям выдает ходатайства на получение ин</w:t>
      </w:r>
      <w:r>
        <w:rPr>
          <w:color w:val="000000"/>
          <w:sz w:val="28"/>
        </w:rPr>
        <w:t>весторской визы для лиц, являющихся нерезидентами Республики Казахстан и осуществляющих инвестиционную деятельность на территории Республики Казахстан в порядке, определяемом уполномоченным органом по инвестициям.</w:t>
      </w:r>
    </w:p>
    <w:p w:rsidR="00F92EDE" w:rsidRDefault="00A16C38">
      <w:pPr>
        <w:spacing w:after="0"/>
        <w:jc w:val="both"/>
      </w:pPr>
      <w:bookmarkStart w:id="1501" w:name="z1087"/>
      <w:bookmarkEnd w:id="1500"/>
      <w:r>
        <w:rPr>
          <w:color w:val="000000"/>
          <w:sz w:val="28"/>
        </w:rPr>
        <w:t xml:space="preserve">      8. Уполномоченный орган по </w:t>
      </w:r>
      <w:r>
        <w:rPr>
          <w:color w:val="000000"/>
          <w:sz w:val="28"/>
        </w:rPr>
        <w:t>инвестициям оказывает содействие инвесторам в обеспечении гарантированного заказа со стороны заинтересованных юридических лиц в соответствии с инвестиционным контрактом, заключаемым между уполномоченным органом по инвестициям и инвестором.</w:t>
      </w:r>
    </w:p>
    <w:p w:rsidR="00F92EDE" w:rsidRDefault="00A16C38">
      <w:pPr>
        <w:spacing w:after="0"/>
        <w:jc w:val="both"/>
      </w:pPr>
      <w:bookmarkStart w:id="1502" w:name="z1861"/>
      <w:bookmarkEnd w:id="1501"/>
      <w:r>
        <w:rPr>
          <w:color w:val="000000"/>
          <w:sz w:val="28"/>
        </w:rPr>
        <w:t>      8-1. Уполн</w:t>
      </w:r>
      <w:r>
        <w:rPr>
          <w:color w:val="000000"/>
          <w:sz w:val="28"/>
        </w:rPr>
        <w:t>омоченный орган по инвестициям разрабатывает порядок определения проекта инвестиционным для предоставления земельных участков из государственной собственности.</w:t>
      </w:r>
    </w:p>
    <w:p w:rsidR="00F92EDE" w:rsidRDefault="00A16C38">
      <w:pPr>
        <w:spacing w:after="0"/>
        <w:jc w:val="both"/>
      </w:pPr>
      <w:bookmarkStart w:id="1503" w:name="z1862"/>
      <w:bookmarkEnd w:id="1502"/>
      <w:r>
        <w:rPr>
          <w:color w:val="000000"/>
          <w:sz w:val="28"/>
        </w:rPr>
        <w:t>      Порядок, предусмотренный частью первой настоящего пункта, должен, помимо прочего, предусма</w:t>
      </w:r>
      <w:r>
        <w:rPr>
          <w:color w:val="000000"/>
          <w:sz w:val="28"/>
        </w:rPr>
        <w:t>тривать процедуру согласования предоставления земельного участка с соответствующим региональным координационным советом.</w:t>
      </w:r>
    </w:p>
    <w:p w:rsidR="00F92EDE" w:rsidRDefault="00A16C38">
      <w:pPr>
        <w:spacing w:after="0"/>
        <w:jc w:val="both"/>
      </w:pPr>
      <w:bookmarkStart w:id="1504" w:name="z1088"/>
      <w:bookmarkEnd w:id="1503"/>
      <w:r>
        <w:rPr>
          <w:color w:val="000000"/>
          <w:sz w:val="28"/>
        </w:rPr>
        <w:t>      9. Деятельность уполномоченного органа по инвестициям регулируется положением, утверждаемым Правительством Республики Казахстан.</w:t>
      </w:r>
    </w:p>
    <w:bookmarkEnd w:id="1504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282 с изменениями, внесенными законами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</w:t>
      </w:r>
      <w:r>
        <w:rPr>
          <w:color w:val="FF0000"/>
          <w:sz w:val="28"/>
        </w:rPr>
        <w:t>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505" w:name="z1863"/>
      <w:r>
        <w:rPr>
          <w:b/>
          <w:color w:val="000000"/>
        </w:rPr>
        <w:t xml:space="preserve"> Статья 282-1. Принцип "одного окна" для инвесторов</w:t>
      </w:r>
    </w:p>
    <w:p w:rsidR="00F92EDE" w:rsidRDefault="00A16C38">
      <w:pPr>
        <w:spacing w:after="0"/>
        <w:jc w:val="both"/>
      </w:pPr>
      <w:bookmarkStart w:id="1506" w:name="z1864"/>
      <w:bookmarkEnd w:id="1505"/>
      <w:r>
        <w:rPr>
          <w:color w:val="000000"/>
          <w:sz w:val="28"/>
        </w:rPr>
        <w:t>      1. Под принципом "одного окна" для инвесторов понимается централизованная форма оказания содействия инвесторам со стороны наци</w:t>
      </w:r>
      <w:r>
        <w:rPr>
          <w:color w:val="000000"/>
          <w:sz w:val="28"/>
        </w:rPr>
        <w:t>ональной компании в области привлечения инвестиций и ее региональных представителей и представительств, региональных организаций в области привлечения инвестиций в получении государственных услуг, а также других услуг, оказываемых иными организациями, пред</w:t>
      </w:r>
      <w:r>
        <w:rPr>
          <w:color w:val="000000"/>
          <w:sz w:val="28"/>
        </w:rPr>
        <w:t>усматривающая минимизацию участия инвесторов в сборе и подготовке документов и ограничение их непосредственного контакта с государственными органами.</w:t>
      </w:r>
    </w:p>
    <w:p w:rsidR="00F92EDE" w:rsidRDefault="00A16C38">
      <w:pPr>
        <w:spacing w:after="0"/>
        <w:jc w:val="both"/>
      </w:pPr>
      <w:bookmarkStart w:id="1507" w:name="z1865"/>
      <w:bookmarkEnd w:id="1506"/>
      <w:r>
        <w:rPr>
          <w:color w:val="000000"/>
          <w:sz w:val="28"/>
        </w:rPr>
        <w:t xml:space="preserve">      2. Правила организации "одного окна" для инвесторов, а также порядок взаимодействия при привлечении </w:t>
      </w:r>
      <w:r>
        <w:rPr>
          <w:color w:val="000000"/>
          <w:sz w:val="28"/>
        </w:rPr>
        <w:t>инвестиций утверждаются Правительством Республики Казахстан и определяют размеры инвестиций в конкретных отраслях экономики для получения услуги по принципу "одного окна", а также порядок:</w:t>
      </w:r>
    </w:p>
    <w:p w:rsidR="00F92EDE" w:rsidRDefault="00A16C38">
      <w:pPr>
        <w:spacing w:after="0"/>
        <w:jc w:val="both"/>
      </w:pPr>
      <w:bookmarkStart w:id="1508" w:name="z1866"/>
      <w:bookmarkEnd w:id="1507"/>
      <w:r>
        <w:rPr>
          <w:color w:val="000000"/>
          <w:sz w:val="28"/>
        </w:rPr>
        <w:t>      1) организации сопровождения инвестора по принципу "одного ок</w:t>
      </w:r>
      <w:r>
        <w:rPr>
          <w:color w:val="000000"/>
          <w:sz w:val="28"/>
        </w:rPr>
        <w:t>на" национальной компанией в области привлечения инвестиций и ее региональных представителей и представительств, региональными организациями в области привлечения инвестиций в целях реализации инвестиционных проектов в Республике Казахстан;</w:t>
      </w:r>
    </w:p>
    <w:p w:rsidR="00F92EDE" w:rsidRDefault="00A16C38">
      <w:pPr>
        <w:spacing w:after="0"/>
        <w:jc w:val="both"/>
      </w:pPr>
      <w:bookmarkStart w:id="1509" w:name="z1867"/>
      <w:bookmarkEnd w:id="1508"/>
      <w:r>
        <w:rPr>
          <w:color w:val="000000"/>
          <w:sz w:val="28"/>
        </w:rPr>
        <w:t>      2) взаимо</w:t>
      </w:r>
      <w:r>
        <w:rPr>
          <w:color w:val="000000"/>
          <w:sz w:val="28"/>
        </w:rPr>
        <w:t>действия уполномоченного органа по инвестициям с национальной компанией в области привлечения инвестиций и ее региональными представителями и представительствами, региональными организациями в области привлечения инвестиций по вопросу организации сопровожд</w:t>
      </w:r>
      <w:r>
        <w:rPr>
          <w:color w:val="000000"/>
          <w:sz w:val="28"/>
        </w:rPr>
        <w:t>ения инвестиционных проектов для привлечения инвестиций на центральном и региональном уровнях;</w:t>
      </w:r>
    </w:p>
    <w:p w:rsidR="00F92EDE" w:rsidRDefault="00A16C38">
      <w:pPr>
        <w:spacing w:after="0"/>
        <w:jc w:val="both"/>
      </w:pPr>
      <w:bookmarkStart w:id="1510" w:name="z1868"/>
      <w:bookmarkEnd w:id="1509"/>
      <w:r>
        <w:rPr>
          <w:color w:val="000000"/>
          <w:sz w:val="28"/>
        </w:rPr>
        <w:t>      3) взаимодействия национальной компании в области привлечения инвестиций и ее региональных представителей и представительств, региональных организаций в об</w:t>
      </w:r>
      <w:r>
        <w:rPr>
          <w:color w:val="000000"/>
          <w:sz w:val="28"/>
        </w:rPr>
        <w:t>ласти привлечения инвестиций с загранучреждениями, государственными органами, местными исполнительными органами, организациями, а также иными негосударственными организациями по вопросам привлечения инвестиций;</w:t>
      </w:r>
    </w:p>
    <w:p w:rsidR="00F92EDE" w:rsidRDefault="00A16C38">
      <w:pPr>
        <w:spacing w:after="0"/>
        <w:jc w:val="both"/>
      </w:pPr>
      <w:bookmarkStart w:id="1511" w:name="z1869"/>
      <w:bookmarkEnd w:id="1510"/>
      <w:r>
        <w:rPr>
          <w:color w:val="000000"/>
          <w:sz w:val="28"/>
        </w:rPr>
        <w:t>      4) мониторинга процесса оказания госуда</w:t>
      </w:r>
      <w:r>
        <w:rPr>
          <w:color w:val="000000"/>
          <w:sz w:val="28"/>
        </w:rPr>
        <w:t>рственных и других услуг, оказываемых государственными органами и иными организациями для осуществления инвестиционной деятельности инвесторов, а также мониторинга сопровождения инвестиционных проектов для привлечения инвестиций.</w:t>
      </w:r>
    </w:p>
    <w:p w:rsidR="00F92EDE" w:rsidRDefault="00A16C38">
      <w:pPr>
        <w:spacing w:after="0"/>
        <w:jc w:val="both"/>
      </w:pPr>
      <w:bookmarkStart w:id="1512" w:name="z1870"/>
      <w:bookmarkEnd w:id="1511"/>
      <w:r>
        <w:rPr>
          <w:color w:val="000000"/>
          <w:sz w:val="28"/>
        </w:rPr>
        <w:t>      Уполномоченный орган</w:t>
      </w:r>
      <w:r>
        <w:rPr>
          <w:color w:val="000000"/>
          <w:sz w:val="28"/>
        </w:rPr>
        <w:t xml:space="preserve"> по инвестициям совместным приказом с государственными органами, ответственными за оказание государственных и других услуг, определяет ответственных лиц для взаимодействия в рамках оказания данных услуг инвесторам и сопровождения их в государственных орган</w:t>
      </w:r>
      <w:r>
        <w:rPr>
          <w:color w:val="000000"/>
          <w:sz w:val="28"/>
        </w:rPr>
        <w:t>ах и иных организациях.</w:t>
      </w:r>
    </w:p>
    <w:p w:rsidR="00F92EDE" w:rsidRDefault="00A16C38">
      <w:pPr>
        <w:spacing w:after="0"/>
        <w:jc w:val="both"/>
      </w:pPr>
      <w:bookmarkStart w:id="1513" w:name="z1871"/>
      <w:bookmarkEnd w:id="1512"/>
      <w:r>
        <w:rPr>
          <w:color w:val="000000"/>
          <w:sz w:val="28"/>
        </w:rPr>
        <w:t>      3. Национальная компания в области привлечения инвестиций и ее региональные представители и представительства, региональные организации в области привлечения инвестиций в рамках "одного окна" для инвесторов вправе ходатайствов</w:t>
      </w:r>
      <w:r>
        <w:rPr>
          <w:color w:val="000000"/>
          <w:sz w:val="28"/>
        </w:rPr>
        <w:t>ать перед центральными и местными исполнительными органами, а также иными организациями о рассмотрении обращения инвестора и вносить документы инвесторов в государственные органы и иные организации в части получения государственных и других услуг.</w:t>
      </w:r>
    </w:p>
    <w:bookmarkEnd w:id="1513"/>
    <w:p w:rsidR="00F92EDE" w:rsidRDefault="00A16C38">
      <w:pPr>
        <w:spacing w:after="0"/>
      </w:pPr>
      <w:r>
        <w:rPr>
          <w:color w:val="FF0000"/>
          <w:sz w:val="28"/>
        </w:rPr>
        <w:t>      Сн</w:t>
      </w:r>
      <w:r>
        <w:rPr>
          <w:color w:val="FF0000"/>
          <w:sz w:val="28"/>
        </w:rPr>
        <w:t xml:space="preserve">оска. Параграф2 дополнен статьей 282-1 в соответствии с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br/>
      </w:r>
    </w:p>
    <w:p w:rsidR="00F92EDE" w:rsidRDefault="00A16C38">
      <w:pPr>
        <w:spacing w:after="0"/>
      </w:pPr>
      <w:bookmarkStart w:id="1514" w:name="z283"/>
      <w:r>
        <w:rPr>
          <w:b/>
          <w:color w:val="000000"/>
        </w:rPr>
        <w:t xml:space="preserve"> Статья 283. Понятие и виды инвестиционных преференций</w:t>
      </w:r>
    </w:p>
    <w:p w:rsidR="00F92EDE" w:rsidRDefault="00A16C38">
      <w:pPr>
        <w:spacing w:after="0"/>
        <w:jc w:val="both"/>
      </w:pPr>
      <w:bookmarkStart w:id="1515" w:name="z1089"/>
      <w:bookmarkEnd w:id="1514"/>
      <w:r>
        <w:rPr>
          <w:color w:val="000000"/>
          <w:sz w:val="28"/>
        </w:rPr>
        <w:t>  </w:t>
      </w:r>
      <w:r>
        <w:rPr>
          <w:color w:val="000000"/>
          <w:sz w:val="28"/>
        </w:rPr>
        <w:t xml:space="preserve">    1. Инвестиционными преференциями являются преимущества адресного характера, предоставляемые в соответствии с законодательством Республики Казахстан юридическим лицам Республики Казахстан, осуществляющим реализацию инвестиционного проекта, и лизинговым </w:t>
      </w:r>
      <w:r>
        <w:rPr>
          <w:color w:val="000000"/>
          <w:sz w:val="28"/>
        </w:rPr>
        <w:t>компаниям, импортирующим в рамках реализации инвестиционного проекта технологическое оборудование на основании договора финансового лизинга для юридического лица Республики Казахстан, реализующего инвестиционный проект.</w:t>
      </w:r>
    </w:p>
    <w:bookmarkEnd w:id="151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Юридическое лицо Республики Ка</w:t>
      </w:r>
      <w:r>
        <w:rPr>
          <w:color w:val="000000"/>
          <w:sz w:val="28"/>
        </w:rPr>
        <w:t>захстан – юридическое лицо, в том числе юридическое лицо с иностранным участием, созданное в порядке, установленном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516" w:name="z1090"/>
      <w:r>
        <w:rPr>
          <w:color w:val="000000"/>
          <w:sz w:val="28"/>
        </w:rPr>
        <w:t xml:space="preserve">       2. По инвестиционному проекту (в том числе инвестиционному приоритетному проекту) предоставля</w:t>
      </w:r>
      <w:r>
        <w:rPr>
          <w:color w:val="000000"/>
          <w:sz w:val="28"/>
        </w:rPr>
        <w:t xml:space="preserve">ются следующие виды инвестиционных преференций: </w:t>
      </w:r>
    </w:p>
    <w:bookmarkEnd w:id="151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освобождение от обложения таможенными пошлинами и налогом на добавленную стоимость на импорт;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государственные натурные гранты.</w:t>
      </w:r>
    </w:p>
    <w:p w:rsidR="00F92EDE" w:rsidRDefault="00A16C38">
      <w:pPr>
        <w:spacing w:after="0"/>
        <w:jc w:val="both"/>
      </w:pPr>
      <w:bookmarkStart w:id="1517" w:name="z1091"/>
      <w:r>
        <w:rPr>
          <w:color w:val="000000"/>
          <w:sz w:val="28"/>
        </w:rPr>
        <w:t>      3. По инвестиционному приоритетному проекту предоставляю</w:t>
      </w:r>
      <w:r>
        <w:rPr>
          <w:color w:val="000000"/>
          <w:sz w:val="28"/>
        </w:rPr>
        <w:t>тся следующие виды инвестиционных преференций (далее – инвестиционные преференции для инвестиционного приоритетного проекта):</w:t>
      </w:r>
    </w:p>
    <w:bookmarkEnd w:id="151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преференции по налогам;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инвестиционная субсидия.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Инвестиционная субсидия не предоставляется по инвестицион</w:t>
      </w:r>
      <w:r>
        <w:rPr>
          <w:color w:val="000000"/>
          <w:sz w:val="28"/>
        </w:rPr>
        <w:t>ным приоритетным проектам по расширению и (или) обновлению действующих производств.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4. Исключен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F92EDE" w:rsidRDefault="00A16C38">
      <w:pPr>
        <w:spacing w:after="0"/>
        <w:jc w:val="both"/>
      </w:pPr>
      <w:bookmarkStart w:id="1518" w:name="z213"/>
      <w:r>
        <w:rPr>
          <w:color w:val="000000"/>
          <w:sz w:val="28"/>
        </w:rPr>
        <w:t xml:space="preserve">      5. По специальному инвестиционному проекту в виде инвестиционных преференций </w:t>
      </w:r>
      <w:r>
        <w:rPr>
          <w:color w:val="000000"/>
          <w:sz w:val="28"/>
        </w:rPr>
        <w:t>(далее – инвестиционные преференции для специального инвестиционного проекта) предоставляется освобождение от обложения:</w:t>
      </w:r>
    </w:p>
    <w:bookmarkEnd w:id="151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ввозными таможенными пошлинами;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налогами в соответствии с налоговым законодательством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283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F92EDE" w:rsidRDefault="00A16C38">
      <w:pPr>
        <w:spacing w:after="0"/>
      </w:pPr>
      <w:bookmarkStart w:id="1519" w:name="z284"/>
      <w:r>
        <w:rPr>
          <w:b/>
          <w:color w:val="000000"/>
        </w:rPr>
        <w:t xml:space="preserve"> Статья 284. Инвестиционный проект</w:t>
      </w:r>
    </w:p>
    <w:bookmarkEnd w:id="1519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Инвестиционный проект представляет собой комплекс мероприятий, предусматривающих инвестиции в создание новых, расширение и (или) обновление действующих производств, включая производства, созданные, расширенные и (или) обновленные в ходе реализации пр</w:t>
      </w:r>
      <w:r>
        <w:rPr>
          <w:color w:val="000000"/>
          <w:sz w:val="28"/>
        </w:rPr>
        <w:t xml:space="preserve">оекта государственно-частного партнерства, в том числе концессионного проекта. 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Под инвестиционным приоритетным проектом понимается инвестиционный проект: 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 созданию новых производств, предусматривающий осуществление юридическим лицом инвест</w:t>
      </w:r>
      <w:r>
        <w:rPr>
          <w:color w:val="000000"/>
          <w:sz w:val="28"/>
        </w:rPr>
        <w:t>иций в строительство новых производственных объектов (фабрика, завод, цех), в размере не менее двухмиллионнократного размера месячного расчетного показателя, установленного законом о республиканском бюджете и действующего на дату подачи заявки на предостав</w:t>
      </w:r>
      <w:r>
        <w:rPr>
          <w:color w:val="000000"/>
          <w:sz w:val="28"/>
        </w:rPr>
        <w:t>ление инвестиционных преференций;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по расширению и (или) обновлению действующих производств, предусматривающий осуществление юридическим лицом инвестиций в размере не менее пятимиллионнократного размера месячного расчетного показателя, установленного </w:t>
      </w:r>
      <w:r>
        <w:rPr>
          <w:color w:val="000000"/>
          <w:sz w:val="28"/>
        </w:rPr>
        <w:t>законом о республиканском бюджете и действующего на дату подачи заявки на предоставление инвестиционных преференций в изменение основных средств, в том числе обновление (реновация, реконструкция, модернизация) действующих производственных мощностей, выпуск</w:t>
      </w:r>
      <w:r>
        <w:rPr>
          <w:color w:val="000000"/>
          <w:sz w:val="28"/>
        </w:rPr>
        <w:t>ающих продукцию.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Инвестиционный приоритетный проект по созданию новых производств или расширению и (или) обновлению действующих производств осуществляется юридическим лицом по определенным приоритетным видам деятельности, перечень которых утверждает</w:t>
      </w:r>
      <w:r>
        <w:rPr>
          <w:color w:val="000000"/>
          <w:sz w:val="28"/>
        </w:rPr>
        <w:t xml:space="preserve">ся Правительством Республики Казахстан. </w:t>
      </w:r>
    </w:p>
    <w:p w:rsidR="00F92EDE" w:rsidRDefault="00A16C38">
      <w:pPr>
        <w:spacing w:after="0"/>
        <w:jc w:val="both"/>
      </w:pPr>
      <w:bookmarkStart w:id="1520" w:name="z1872"/>
      <w:r>
        <w:rPr>
          <w:color w:val="000000"/>
          <w:sz w:val="28"/>
        </w:rPr>
        <w:t>      Под специальным инвестиционным проектом понимается инвестиционный проект, реализованный (реализуемый) юридическим лицом Республики Казахстан, зарегистрированным в качестве участника специальной экономической з</w:t>
      </w:r>
      <w:r>
        <w:rPr>
          <w:color w:val="000000"/>
          <w:sz w:val="28"/>
        </w:rPr>
        <w:t>оны или владельца свободного склада в соответствии с таможенным законодательством Республики Казахстан, и (или) приобретенный у участника специальной экономической зоны либо реализованный юридическим лицом Республики Казахстан, заключившим соглашение о про</w:t>
      </w:r>
      <w:r>
        <w:rPr>
          <w:color w:val="000000"/>
          <w:sz w:val="28"/>
        </w:rPr>
        <w:t>мышленной сборке моторных транспортных средств.</w:t>
      </w:r>
    </w:p>
    <w:bookmarkEnd w:id="1520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284 в редакции Закона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с изменениями, внесенными Законом РК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</w:t>
      </w:r>
      <w:r>
        <w:rPr>
          <w:color w:val="FF0000"/>
          <w:sz w:val="28"/>
        </w:rPr>
        <w:t>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521" w:name="z285"/>
      <w:r>
        <w:rPr>
          <w:b/>
          <w:color w:val="000000"/>
        </w:rPr>
        <w:t xml:space="preserve"> Статья 285. Порядок получения инвестиционных преференций</w:t>
      </w:r>
    </w:p>
    <w:p w:rsidR="00F92EDE" w:rsidRDefault="00A16C38">
      <w:pPr>
        <w:spacing w:after="0"/>
        <w:jc w:val="both"/>
      </w:pPr>
      <w:bookmarkStart w:id="1522" w:name="z1093"/>
      <w:bookmarkEnd w:id="1521"/>
      <w:r>
        <w:rPr>
          <w:color w:val="000000"/>
          <w:sz w:val="28"/>
        </w:rPr>
        <w:t>      1. Для получения инвестиционных преференций юридическое лицо Республики Казахстан направляет в уполномоченный орган по инвест</w:t>
      </w:r>
      <w:r>
        <w:rPr>
          <w:color w:val="000000"/>
          <w:sz w:val="28"/>
        </w:rPr>
        <w:t>ициям заявку на предоставление инвестиционных преференций и документы, подтверждающие соответствие заявителя установленным настоящим Кодексом требованиям, по форме, установленной уполномоченным органом по инвестициям.</w:t>
      </w:r>
    </w:p>
    <w:p w:rsidR="00F92EDE" w:rsidRDefault="00A16C38">
      <w:pPr>
        <w:spacing w:after="0"/>
        <w:jc w:val="both"/>
      </w:pPr>
      <w:bookmarkStart w:id="1523" w:name="z1094"/>
      <w:bookmarkEnd w:id="1522"/>
      <w:r>
        <w:rPr>
          <w:color w:val="000000"/>
          <w:sz w:val="28"/>
        </w:rPr>
        <w:t>      2. Инвестиционные преференции пр</w:t>
      </w:r>
      <w:r>
        <w:rPr>
          <w:color w:val="000000"/>
          <w:sz w:val="28"/>
        </w:rPr>
        <w:t>едоставляются на основании инвестиционного контракта, заключенного между уполномоченным органом по инвестициям и юридическим лицом Республики Казахстан, реализующим инвестиционный проект.</w:t>
      </w:r>
    </w:p>
    <w:bookmarkEnd w:id="152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Правила предоставления уполномоченным органом по инвестициям и</w:t>
      </w:r>
      <w:r>
        <w:rPr>
          <w:color w:val="000000"/>
          <w:sz w:val="28"/>
        </w:rPr>
        <w:t>нвестиционных преференций по принципу "одного окна" инвесторам, реализующим инвестиционный приоритетный проект, утверждаются Правительством Республики Казахстан.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3. Исключен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 xml:space="preserve">Сноска. Статья 285 с изменением, внесенным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F92EDE" w:rsidRDefault="00A16C38">
      <w:pPr>
        <w:spacing w:after="0"/>
      </w:pPr>
      <w:bookmarkStart w:id="1524" w:name="z286"/>
      <w:r>
        <w:rPr>
          <w:b/>
          <w:color w:val="000000"/>
        </w:rPr>
        <w:t xml:space="preserve"> Статья 286. Условия предоставления инвестиционных преференций</w:t>
      </w:r>
    </w:p>
    <w:p w:rsidR="00F92EDE" w:rsidRDefault="00A16C38">
      <w:pPr>
        <w:spacing w:after="0"/>
        <w:jc w:val="both"/>
      </w:pPr>
      <w:bookmarkStart w:id="1525" w:name="z1096"/>
      <w:bookmarkEnd w:id="1524"/>
      <w:r>
        <w:rPr>
          <w:color w:val="000000"/>
          <w:sz w:val="28"/>
        </w:rPr>
        <w:t>      1. Инвестиционные преференции предоставляются:</w:t>
      </w:r>
    </w:p>
    <w:bookmarkEnd w:id="152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по инвестиционном</w:t>
      </w:r>
      <w:r>
        <w:rPr>
          <w:color w:val="000000"/>
          <w:sz w:val="28"/>
        </w:rPr>
        <w:t>у проекту, инвестиционному приоритетному проекту – юридическому лицу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по специальному инвестиционному проекту – юридическому лицу Республики Казахстан, осуществляющему деятельность в качестве участника специальной экономическо</w:t>
      </w:r>
      <w:r>
        <w:rPr>
          <w:color w:val="000000"/>
          <w:sz w:val="28"/>
        </w:rPr>
        <w:t>й зоны или владельца свободного склада либо заключившему соглашение о промышленной сборке моторных транспортных средств.</w:t>
      </w:r>
    </w:p>
    <w:p w:rsidR="00F92EDE" w:rsidRDefault="00A16C38">
      <w:pPr>
        <w:spacing w:after="0"/>
        <w:jc w:val="both"/>
      </w:pPr>
      <w:bookmarkStart w:id="1526" w:name="z1097"/>
      <w:r>
        <w:rPr>
          <w:color w:val="000000"/>
          <w:sz w:val="28"/>
        </w:rPr>
        <w:t>      2. Реализация инвестиционного приоритетного проекта осуществляется исключительно в рамках одного инвестиционного контракта.</w:t>
      </w:r>
    </w:p>
    <w:bookmarkEnd w:id="1526"/>
    <w:p w:rsidR="00F92EDE" w:rsidRDefault="00A16C38">
      <w:pPr>
        <w:spacing w:after="0"/>
      </w:pPr>
      <w:r>
        <w:rPr>
          <w:color w:val="FF0000"/>
          <w:sz w:val="28"/>
        </w:rPr>
        <w:t>     </w:t>
      </w:r>
      <w:r>
        <w:rPr>
          <w:color w:val="FF0000"/>
          <w:sz w:val="28"/>
        </w:rPr>
        <w:t xml:space="preserve"> 3. Исключен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F92EDE" w:rsidRDefault="00A16C38">
      <w:pPr>
        <w:spacing w:after="0"/>
        <w:jc w:val="both"/>
      </w:pPr>
      <w:bookmarkStart w:id="1527" w:name="z1099"/>
      <w:r>
        <w:rPr>
          <w:color w:val="000000"/>
          <w:sz w:val="28"/>
        </w:rPr>
        <w:t>      4. Инвестиционные преференции предоставляются при реализации юридическим лицом инвестиционного проекта по видам деятельности, включенным в перечень приоритетных видов</w:t>
      </w:r>
      <w:r>
        <w:rPr>
          <w:color w:val="000000"/>
          <w:sz w:val="28"/>
        </w:rPr>
        <w:t xml:space="preserve"> деятельности, утвержденный Правительством Республики Казахстан.</w:t>
      </w:r>
    </w:p>
    <w:bookmarkEnd w:id="152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Определение приоритетных видов деятельности осуществляется в соответствии с общим классификатором видов экономической деятельности, утвержденным уполномоченным органом в области техниче</w:t>
      </w:r>
      <w:r>
        <w:rPr>
          <w:color w:val="000000"/>
          <w:sz w:val="28"/>
        </w:rPr>
        <w:t>ского регулирования.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перечень приоритетных видов деятельности, определенных для реализации инвестиционных приоритетных проектов, не подлежат включению следующие виды деятельности: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деятельность в сфере игорного бизнеса;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деятельност</w:t>
      </w:r>
      <w:r>
        <w:rPr>
          <w:color w:val="000000"/>
          <w:sz w:val="28"/>
        </w:rPr>
        <w:t>ь в сфере недропользования, за исключением добычи метана угольных пластов;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деятельность по производству подакцизных товаров, за исключением производства, сборки (комплектации) подакцизных товаров, предусмотренных подпунктами 5) и 6) части первой с</w:t>
      </w:r>
      <w:r>
        <w:rPr>
          <w:color w:val="000000"/>
          <w:sz w:val="28"/>
        </w:rPr>
        <w:t>татьи 462 Кодекса Республики Казахстан "О налогах и других обязательных платежах в бюджет" (Налоговый кодекс).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Перечень приоритетных видов деятельности, включая перечень приоритетных видов деятельности, определенных для реализации инвестиционных прио</w:t>
      </w:r>
      <w:r>
        <w:rPr>
          <w:color w:val="000000"/>
          <w:sz w:val="28"/>
        </w:rPr>
        <w:t>ритетных проектов, может пересматриваться не более одного раза в год.</w:t>
      </w:r>
    </w:p>
    <w:p w:rsidR="00F92EDE" w:rsidRDefault="00A16C38">
      <w:pPr>
        <w:spacing w:after="0"/>
        <w:jc w:val="both"/>
      </w:pPr>
      <w:bookmarkStart w:id="1528" w:name="z1100"/>
      <w:r>
        <w:rPr>
          <w:color w:val="000000"/>
          <w:sz w:val="28"/>
        </w:rPr>
        <w:t>      5. Инвестиционные преференции для инвестиционного приоритетного проекта предоставляются при соблюдении следующих условий:</w:t>
      </w:r>
    </w:p>
    <w:bookmarkEnd w:id="1528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получателем является юридическое лицо Республики </w:t>
      </w:r>
      <w:r>
        <w:rPr>
          <w:color w:val="000000"/>
          <w:sz w:val="28"/>
        </w:rPr>
        <w:t>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2) юридическое лицо осуществляет инвестиции в размере не менее двухмиллионнократного (по созданию новых производств) или пятимиллионнократного (по расширению и (или) обновлению действующих производств) размера месячного расчетного показат</w:t>
      </w:r>
      <w:r>
        <w:rPr>
          <w:color w:val="000000"/>
          <w:sz w:val="28"/>
        </w:rPr>
        <w:t xml:space="preserve">еля, установленного законом о республиканском бюджете и действующего на дату подачи заявки на предоставление инвестиционных преференций; </w:t>
      </w:r>
    </w:p>
    <w:p w:rsidR="00F92EDE" w:rsidRDefault="00A16C38">
      <w:pPr>
        <w:spacing w:after="0"/>
        <w:jc w:val="both"/>
      </w:pPr>
      <w:bookmarkStart w:id="1529" w:name="z1873"/>
      <w:r>
        <w:rPr>
          <w:color w:val="000000"/>
          <w:sz w:val="28"/>
        </w:rPr>
        <w:t>      3) для реализации инвестиционного приоритетного проекта в качестве источников либо гарантий финансирования не пр</w:t>
      </w:r>
      <w:r>
        <w:rPr>
          <w:color w:val="000000"/>
          <w:sz w:val="28"/>
        </w:rPr>
        <w:t>ивлекаются бюджетные средства, за исключением денег, выделяемых на условиях возвратности, срочности и платности, включая лизинговое финансирование и кредитование через финансовые институты;</w:t>
      </w:r>
    </w:p>
    <w:bookmarkEnd w:id="152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юридическое лицо не является: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автономной организаци</w:t>
      </w:r>
      <w:r>
        <w:rPr>
          <w:color w:val="000000"/>
          <w:sz w:val="28"/>
        </w:rPr>
        <w:t>ей образования в соответствии с налоговым законодательством Республики Казахстан и законодательством Республики Казахстан об образовании;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организацией, осуществляющей деятельность на территории специальной экономической зоны в соответствии с налоговы</w:t>
      </w:r>
      <w:r>
        <w:rPr>
          <w:color w:val="000000"/>
          <w:sz w:val="28"/>
        </w:rPr>
        <w:t>м законодательством Республики Казахстан и законодательством Республики Казахстан о специальных экономических и индустриальных зонах;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доля государства и (или) субъекта квазигосударственного сектора –юридического лица Республики Казахстан в качеств</w:t>
      </w:r>
      <w:r>
        <w:rPr>
          <w:color w:val="000000"/>
          <w:sz w:val="28"/>
        </w:rPr>
        <w:t>е учредителя и (или) участника (акционера) юридического лица Республики Казахстан не превышает двадцать шесть процентов.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Участие государства и (или) субъекта квазигосударственного сектора –юридического лица Республики Казахстан в качестве учредителя и (или) участника (акционера) юридического лица Республики Казахстан составляет не более пяти лет с даты регистрации инве</w:t>
      </w:r>
      <w:r>
        <w:rPr>
          <w:color w:val="000000"/>
          <w:sz w:val="28"/>
        </w:rPr>
        <w:t>стиционного контракта. В течение пяти лет государство и (или) субъект квазигосударственного сектора обязаны выйти из состава учредителей и (или) участников (акционеров) юридического лица Республики Казахстан. В случае невыполнения данного условия применени</w:t>
      </w:r>
      <w:r>
        <w:rPr>
          <w:color w:val="000000"/>
          <w:sz w:val="28"/>
        </w:rPr>
        <w:t xml:space="preserve">е инвестиционных преференций приостанавливается до его (их) полного выхода из состава учредителей и (или) участников (акционеров) юридического лица Республики Казахстан, но не более одного года. 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Невыполнение условия о выходе из состава учредителей и</w:t>
      </w:r>
      <w:r>
        <w:rPr>
          <w:color w:val="000000"/>
          <w:sz w:val="28"/>
        </w:rPr>
        <w:t xml:space="preserve"> (или) участников (акционеров) юридического лица Республики Казахстан в течение периода приостановления влечет досрочное прекращение инвестиционного контракта и возврат ранее предоставленных инвестиционных преференций.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Положения настоящего подпункта </w:t>
      </w:r>
      <w:r>
        <w:rPr>
          <w:color w:val="000000"/>
          <w:sz w:val="28"/>
        </w:rPr>
        <w:t>не применяются в случае, когда субъект квазигосударственного сектора, в котором доля государства и (или) субъекта квазигосударственного сектора в качестве учредителя и (или) участника (акционера) юридического лица Республики Казахстан составляет менее пяти</w:t>
      </w:r>
      <w:r>
        <w:rPr>
          <w:color w:val="000000"/>
          <w:sz w:val="28"/>
        </w:rPr>
        <w:t>десяти процентов, осуществляет свою деятельность в рамках реализации инвестиционного приоритетного проекта по добыче метана угольных пластов;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для реализации инвестиционного приоритетного проекта в качестве источников либо гарантий финансирования н</w:t>
      </w:r>
      <w:r>
        <w:rPr>
          <w:color w:val="000000"/>
          <w:sz w:val="28"/>
        </w:rPr>
        <w:t>е привлекаются бюджетные средства, за исключением денег, выделяемых на условиях возвратности, срочности и платности, включая лизинговое финансирование и кредитование;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инвестиционная деятельность осуществляется не в рамках договора государственно-ч</w:t>
      </w:r>
      <w:r>
        <w:rPr>
          <w:color w:val="000000"/>
          <w:sz w:val="28"/>
        </w:rPr>
        <w:t>астного партнерства, в том числе договора концессии.</w:t>
      </w:r>
    </w:p>
    <w:p w:rsidR="00F92EDE" w:rsidRDefault="00A16C38">
      <w:pPr>
        <w:spacing w:after="0"/>
        <w:jc w:val="both"/>
      </w:pPr>
      <w:bookmarkStart w:id="1530" w:name="z214"/>
      <w:r>
        <w:rPr>
          <w:color w:val="000000"/>
          <w:sz w:val="28"/>
        </w:rPr>
        <w:t>      5-1. Для целей применения инвестиционных преференций для специального инвестиционного проекта юридическое лицо Республики Казахстан должно соответствовать одному из следующих условий:</w:t>
      </w:r>
    </w:p>
    <w:bookmarkEnd w:id="153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юрид</w:t>
      </w:r>
      <w:r>
        <w:rPr>
          <w:color w:val="000000"/>
          <w:sz w:val="28"/>
        </w:rPr>
        <w:t>ическое лицо Республики Казахстан зарегистрировано в качестве участника специальной экономической зоны в соответствии с законодательством Республики Казахстан о специальных экономических и индустриальных зонах;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юридическое лицо Республики Казахста</w:t>
      </w:r>
      <w:r>
        <w:rPr>
          <w:color w:val="000000"/>
          <w:sz w:val="28"/>
        </w:rPr>
        <w:t>н зарегистрировано в качестве владельца свободного склада в соответствии с таможенным законодательством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юридическое лицо Республики Казахстан заключило соглашение о промышленной сборке моторных транспортных средств;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r>
        <w:rPr>
          <w:color w:val="000000"/>
          <w:sz w:val="28"/>
        </w:rPr>
        <w:t>юридическое лицо осуществляет виды деятельности, включенные в перечень приоритетных видов деятельности, утвержденный Правительством Республики Казахстан.</w:t>
      </w:r>
    </w:p>
    <w:p w:rsidR="00F92EDE" w:rsidRDefault="00A16C38">
      <w:pPr>
        <w:spacing w:after="0"/>
        <w:jc w:val="both"/>
      </w:pPr>
      <w:bookmarkStart w:id="1531" w:name="z1101"/>
      <w:r>
        <w:rPr>
          <w:color w:val="000000"/>
          <w:sz w:val="28"/>
        </w:rPr>
        <w:t>      6. Срок применения инвестиционных преференций устанавливается настоящим Кодексом и иными законод</w:t>
      </w:r>
      <w:r>
        <w:rPr>
          <w:color w:val="000000"/>
          <w:sz w:val="28"/>
        </w:rPr>
        <w:t>ательными актами Республики Казахстан и указывается в инвестиционном контракте по каждому виду инвестиционных преференций.</w:t>
      </w:r>
    </w:p>
    <w:p w:rsidR="00F92EDE" w:rsidRDefault="00A16C38">
      <w:pPr>
        <w:spacing w:after="0"/>
        <w:jc w:val="both"/>
      </w:pPr>
      <w:bookmarkStart w:id="1532" w:name="z1102"/>
      <w:bookmarkEnd w:id="1531"/>
      <w:r>
        <w:rPr>
          <w:color w:val="000000"/>
          <w:sz w:val="28"/>
        </w:rPr>
        <w:t>      7. Инвестиционные преференции предоставляются инвестору при условии представления документов, предусмотренных статьей 292 насто</w:t>
      </w:r>
      <w:r>
        <w:rPr>
          <w:color w:val="000000"/>
          <w:sz w:val="28"/>
        </w:rPr>
        <w:t>ящего Кодекса, подтверждающих соответствие инвестора предъявляемым требованиям.</w:t>
      </w:r>
    </w:p>
    <w:p w:rsidR="00F92EDE" w:rsidRDefault="00A16C38">
      <w:pPr>
        <w:spacing w:after="0"/>
        <w:jc w:val="both"/>
      </w:pPr>
      <w:bookmarkStart w:id="1533" w:name="z1103"/>
      <w:bookmarkEnd w:id="1532"/>
      <w:r>
        <w:rPr>
          <w:color w:val="000000"/>
          <w:sz w:val="28"/>
        </w:rPr>
        <w:t>      8. Применение инвестиционных преференций осуществляется в соответствии с настоящим Кодексом и иными законодательными актами Республики Казахстан.</w:t>
      </w:r>
    </w:p>
    <w:bookmarkEnd w:id="1533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286</w:t>
      </w:r>
      <w:r>
        <w:rPr>
          <w:color w:val="FF0000"/>
          <w:sz w:val="28"/>
        </w:rPr>
        <w:t xml:space="preserve"> с изменениями, внесенными законами РК от 28.04.2016</w:t>
      </w:r>
      <w:r>
        <w:rPr>
          <w:color w:val="000000"/>
          <w:sz w:val="28"/>
        </w:rPr>
        <w:t xml:space="preserve"> № 506-V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(вводится в действие с 01.01.2018); от 03.04.2019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534" w:name="z287"/>
      <w:r>
        <w:rPr>
          <w:b/>
          <w:color w:val="000000"/>
        </w:rPr>
        <w:t xml:space="preserve"> Статья 287. Освобождение от обложения таможенными пошлинами</w:t>
      </w:r>
    </w:p>
    <w:p w:rsidR="00F92EDE" w:rsidRDefault="00A16C38">
      <w:pPr>
        <w:spacing w:after="0"/>
        <w:jc w:val="both"/>
      </w:pPr>
      <w:bookmarkStart w:id="1535" w:name="z1104"/>
      <w:bookmarkEnd w:id="1534"/>
      <w:r>
        <w:rPr>
          <w:color w:val="000000"/>
          <w:sz w:val="28"/>
        </w:rPr>
        <w:t xml:space="preserve">      1. Юридическое лицо </w:t>
      </w:r>
      <w:r>
        <w:rPr>
          <w:color w:val="000000"/>
          <w:sz w:val="28"/>
        </w:rPr>
        <w:t>Республики Казахстан, реализующее инвестиционный проект в рамках инвестиционного контракта, освобождается от обложения таможенными пошлинами при импорте технологического оборудования, комплектующих и запасных частей к нему, сырья и (или) материалов в соотв</w:t>
      </w:r>
      <w:r>
        <w:rPr>
          <w:color w:val="000000"/>
          <w:sz w:val="28"/>
        </w:rPr>
        <w:t>етствии с законодательством Республики Казахстан.</w:t>
      </w:r>
    </w:p>
    <w:bookmarkEnd w:id="153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Лизинговая компания освобождается от обложения таможенными пошлинами при импорте технологического оборудования, поставляемого в рамках реализации инвестиционного проекта на основании договора финансов</w:t>
      </w:r>
      <w:r>
        <w:rPr>
          <w:color w:val="000000"/>
          <w:sz w:val="28"/>
        </w:rPr>
        <w:t>ого лизинга для юридического лица Республики Казахстан, реализующего инвестиционный проект.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 технологическим оборудованием понимаются товары, предназначенные для использования в технологическом процессе инвестиционного проекта.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 комплекту</w:t>
      </w:r>
      <w:r>
        <w:rPr>
          <w:color w:val="000000"/>
          <w:sz w:val="28"/>
        </w:rPr>
        <w:t>ющими понимаются составные части, в совокупности составляющие конструктивную целостность технологического оборудования.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 сырьем и (или) материалом понимается любое полезное ископаемое, компонент, деталь или иной товар, используемый для получения г</w:t>
      </w:r>
      <w:r>
        <w:rPr>
          <w:color w:val="000000"/>
          <w:sz w:val="28"/>
        </w:rPr>
        <w:t>отовой продукции посредством технологического процесса.</w:t>
      </w:r>
    </w:p>
    <w:p w:rsidR="00F92EDE" w:rsidRDefault="00A16C38">
      <w:pPr>
        <w:spacing w:after="0"/>
        <w:jc w:val="both"/>
      </w:pPr>
      <w:bookmarkStart w:id="1536" w:name="z215"/>
      <w:r>
        <w:rPr>
          <w:color w:val="000000"/>
          <w:sz w:val="28"/>
        </w:rPr>
        <w:t xml:space="preserve">      1-1. Юридическое лицо Республики Казахстан, реализующее специальный инвестиционный проект в рамках специального инвестиционного контракта, освобождается от обложения таможенными пошлинами при </w:t>
      </w:r>
      <w:r>
        <w:rPr>
          <w:color w:val="000000"/>
          <w:sz w:val="28"/>
        </w:rPr>
        <w:t>импорте технологического оборудования, комплектующих и запасных частей к нему, сырья и (или) материалов, а также сырья и (или) материалов в составе готовой продукции, произведенной на территории специальной экономической зоны или свободного склада, в соотв</w:t>
      </w:r>
      <w:r>
        <w:rPr>
          <w:color w:val="000000"/>
          <w:sz w:val="28"/>
        </w:rPr>
        <w:t>етствии с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537" w:name="z1105"/>
      <w:bookmarkEnd w:id="1536"/>
      <w:r>
        <w:rPr>
          <w:color w:val="000000"/>
          <w:sz w:val="28"/>
        </w:rPr>
        <w:t>      2. Освобождение от обложения таможенными пошлинами при импорте технологического оборудования и комплектующих к нему предоставляется на срок действия инвестиционного контракта, но не более пяти лет с м</w:t>
      </w:r>
      <w:r>
        <w:rPr>
          <w:color w:val="000000"/>
          <w:sz w:val="28"/>
        </w:rPr>
        <w:t>омента регистрации инвестиционного контракта.</w:t>
      </w:r>
    </w:p>
    <w:p w:rsidR="00F92EDE" w:rsidRDefault="00A16C38">
      <w:pPr>
        <w:spacing w:after="0"/>
        <w:jc w:val="both"/>
      </w:pPr>
      <w:bookmarkStart w:id="1538" w:name="z1106"/>
      <w:bookmarkEnd w:id="1537"/>
      <w:r>
        <w:rPr>
          <w:color w:val="000000"/>
          <w:sz w:val="28"/>
        </w:rPr>
        <w:t>      3. Освобождение от обложения таможенной пошлиной при импорте запасных частей к технологическому оборудованию сроком до пяти лет предоставляется юридическим лицам Республики Казахстан в зависимости от объе</w:t>
      </w:r>
      <w:r>
        <w:rPr>
          <w:color w:val="000000"/>
          <w:sz w:val="28"/>
        </w:rPr>
        <w:t>ма инвестиций в фиксированные активы и в случае соответствия инвестиционного проекта перечню приоритетных видов деятельности, утвержденному Правительством Республики Казахстан.</w:t>
      </w:r>
    </w:p>
    <w:bookmarkEnd w:id="153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Освобождение от обложения таможенной пошлиной при импорте сырья и (или) м</w:t>
      </w:r>
      <w:r>
        <w:rPr>
          <w:color w:val="000000"/>
          <w:sz w:val="28"/>
        </w:rPr>
        <w:t>атериалов предоставляется сроком на пять лет со дня ввода в эксплуатацию фиксированных активов по рабочей программе.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Освобождение от обложения таможенными пошлинами предоставляется на срок действия инвестиционного контракта, но не более пяти лет со д</w:t>
      </w:r>
      <w:r>
        <w:rPr>
          <w:color w:val="000000"/>
          <w:sz w:val="28"/>
        </w:rPr>
        <w:t>ня ввода в эксплуатацию фиксированных активов по рабочей программе.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Рабочая программа представляет собой приложение к инвестиционному контракту, определяющее календарный график работ по реализации инвестиционного проекта до ввода производства в экспл</w:t>
      </w:r>
      <w:r>
        <w:rPr>
          <w:color w:val="000000"/>
          <w:sz w:val="28"/>
        </w:rPr>
        <w:t>уатацию.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случае, если рабочей программой предусматривается ввод двух и более фиксированных активов, исчисление срока освобождения от уплаты таможенной пошлины на ввоз запасных частей к технологическому оборудованию, сырья и (или) материалов ведется</w:t>
      </w:r>
      <w:r>
        <w:rPr>
          <w:color w:val="000000"/>
          <w:sz w:val="28"/>
        </w:rPr>
        <w:t xml:space="preserve"> с даты, когда введен в эксплуатацию первый фиксированный актив по рабочей программе.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Действие настоящего пункта не распространяется на условия предоставления инвестиционных преференций для специального инвестиционного проекта.</w:t>
      </w:r>
    </w:p>
    <w:p w:rsidR="00F92EDE" w:rsidRDefault="00A16C38">
      <w:pPr>
        <w:spacing w:after="0"/>
        <w:jc w:val="both"/>
      </w:pPr>
      <w:bookmarkStart w:id="1539" w:name="z902"/>
      <w:r>
        <w:rPr>
          <w:color w:val="000000"/>
          <w:sz w:val="28"/>
        </w:rPr>
        <w:t>      3-1. Освобождени</w:t>
      </w:r>
      <w:r>
        <w:rPr>
          <w:color w:val="000000"/>
          <w:sz w:val="28"/>
        </w:rPr>
        <w:t>е от обложения ввозными таможенными пошлинами в рамках реализации специального инвестиционного проекта предоставляется:</w:t>
      </w:r>
    </w:p>
    <w:bookmarkEnd w:id="153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участникам специальных экономических зон на пятнадцатилетний срок, но не более срока действия специальных экономических зон;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2) владельцам свободных складов на срок не более пятнадцати лет с момента регистрации специального инвестиционного контракта;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юридическим лицам Республики Казахстан, заключившим соглашение о промышленной сборке моторных транспортных средств, н</w:t>
      </w:r>
      <w:r>
        <w:rPr>
          <w:color w:val="000000"/>
          <w:sz w:val="28"/>
        </w:rPr>
        <w:t>а срок не более пятнадцати лет с момента регистрации специального инвестиционного контракта.</w:t>
      </w:r>
    </w:p>
    <w:p w:rsidR="00F92EDE" w:rsidRDefault="00A16C38">
      <w:pPr>
        <w:spacing w:after="0"/>
        <w:jc w:val="both"/>
      </w:pPr>
      <w:bookmarkStart w:id="1540" w:name="z1107"/>
      <w:r>
        <w:rPr>
          <w:color w:val="000000"/>
          <w:sz w:val="28"/>
        </w:rPr>
        <w:t>      4. Уведомление о решении, принятом в соответствии с пунктом 2 настоящей статьи, направляется уполномоченным органом по инвестициям в течение пяти рабочих дне</w:t>
      </w:r>
      <w:r>
        <w:rPr>
          <w:color w:val="000000"/>
          <w:sz w:val="28"/>
        </w:rPr>
        <w:t>й таможенному органу.</w:t>
      </w:r>
    </w:p>
    <w:bookmarkEnd w:id="1540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287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F92EDE" w:rsidRDefault="00A16C38">
      <w:pPr>
        <w:spacing w:after="0"/>
      </w:pPr>
      <w:bookmarkStart w:id="1541" w:name="z288"/>
      <w:r>
        <w:rPr>
          <w:b/>
          <w:color w:val="000000"/>
        </w:rPr>
        <w:t xml:space="preserve"> Статья 288. Государственные натурные гранты</w:t>
      </w:r>
    </w:p>
    <w:p w:rsidR="00F92EDE" w:rsidRDefault="00A16C38">
      <w:pPr>
        <w:spacing w:after="0"/>
        <w:jc w:val="both"/>
      </w:pPr>
      <w:bookmarkStart w:id="1542" w:name="z1108"/>
      <w:bookmarkEnd w:id="1541"/>
      <w:r>
        <w:rPr>
          <w:color w:val="000000"/>
          <w:sz w:val="28"/>
        </w:rPr>
        <w:t>      1.</w:t>
      </w:r>
      <w:r>
        <w:rPr>
          <w:color w:val="000000"/>
          <w:sz w:val="28"/>
        </w:rPr>
        <w:t xml:space="preserve"> Государственные натурные гранты представляют собой имущество, являющееся собственностью Республики Казахстан, передаваемое во временное безвозмездное пользование либо предоставляемое на праве временного безвозмездного землепользования юридическому лицу Ре</w:t>
      </w:r>
      <w:r>
        <w:rPr>
          <w:color w:val="000000"/>
          <w:sz w:val="28"/>
        </w:rPr>
        <w:t>спублики Казахстан для реализации инвестиционного проекта с последующей безвозмездной передачей в собственность либо землепользование.</w:t>
      </w:r>
    </w:p>
    <w:p w:rsidR="00F92EDE" w:rsidRDefault="00A16C38">
      <w:pPr>
        <w:spacing w:after="0"/>
        <w:jc w:val="both"/>
      </w:pPr>
      <w:bookmarkStart w:id="1543" w:name="z1109"/>
      <w:bookmarkEnd w:id="1542"/>
      <w:r>
        <w:rPr>
          <w:color w:val="000000"/>
          <w:sz w:val="28"/>
        </w:rPr>
        <w:t>      2. Государственные натурные гранты в порядке, установленном настоящим Кодексом, предоставляются уполномоченным орга</w:t>
      </w:r>
      <w:r>
        <w:rPr>
          <w:color w:val="000000"/>
          <w:sz w:val="28"/>
        </w:rPr>
        <w:t>ном по инвестициям по согласованию с уполномоченным органом по управлению государственным имуществом и (или) центральным уполномоченным органом по управлению земельными ресурсами, а также местными исполнительными органами во временное безвозмездное пользов</w:t>
      </w:r>
      <w:r>
        <w:rPr>
          <w:color w:val="000000"/>
          <w:sz w:val="28"/>
        </w:rPr>
        <w:t>ание либо на праве временного безвозмездного землепользования с последующей безвозмездной передачей в собственность либо землепользование в случае выполнения инвестиционных обязательств в соответствии с инвестиционным контрактом.</w:t>
      </w:r>
    </w:p>
    <w:bookmarkEnd w:id="154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Основанием для безво</w:t>
      </w:r>
      <w:r>
        <w:rPr>
          <w:color w:val="000000"/>
          <w:sz w:val="28"/>
        </w:rPr>
        <w:t>змездной передачи предоставленного государственного натурного гранта в собственность или землепользование является решение уполномоченного органа по инвестициям, которое принимается по истечении срока действия инвестиционного контракта, в случае выполнения</w:t>
      </w:r>
      <w:r>
        <w:rPr>
          <w:color w:val="000000"/>
          <w:sz w:val="28"/>
        </w:rPr>
        <w:t xml:space="preserve"> инвестором инвестиционных обязательств в соответствии с инвестиционным контрактом, заключенным между инвестором и уполномоченным органом по инвестициям.</w:t>
      </w:r>
    </w:p>
    <w:p w:rsidR="00F92EDE" w:rsidRDefault="00A16C38">
      <w:pPr>
        <w:spacing w:after="0"/>
        <w:jc w:val="both"/>
      </w:pPr>
      <w:bookmarkStart w:id="1544" w:name="z1110"/>
      <w:r>
        <w:rPr>
          <w:color w:val="000000"/>
          <w:sz w:val="28"/>
        </w:rPr>
        <w:t>      3. В качестве государственных натурных грантов могут передаваться: земельные участки, здания, со</w:t>
      </w:r>
      <w:r>
        <w:rPr>
          <w:color w:val="000000"/>
          <w:sz w:val="28"/>
        </w:rPr>
        <w:t>оружения, машины и оборудование, вычислительная техника, измерительные и регулирующие приборы и устройства, транспортные средства (за исключением легкового автотранспорта), производственный и хозяйственный инвентарь.</w:t>
      </w:r>
    </w:p>
    <w:p w:rsidR="00F92EDE" w:rsidRDefault="00A16C38">
      <w:pPr>
        <w:spacing w:after="0"/>
        <w:jc w:val="both"/>
      </w:pPr>
      <w:bookmarkStart w:id="1545" w:name="z1111"/>
      <w:bookmarkEnd w:id="1544"/>
      <w:r>
        <w:rPr>
          <w:color w:val="000000"/>
          <w:sz w:val="28"/>
        </w:rPr>
        <w:t>      4. Оценка государственных натурны</w:t>
      </w:r>
      <w:r>
        <w:rPr>
          <w:color w:val="000000"/>
          <w:sz w:val="28"/>
        </w:rPr>
        <w:t>х грантов осуществляется по их рыночной стоимости в порядке, установленном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546" w:name="z1112"/>
      <w:bookmarkEnd w:id="1545"/>
      <w:r>
        <w:rPr>
          <w:color w:val="000000"/>
          <w:sz w:val="28"/>
        </w:rPr>
        <w:t>      5. Максимальный размер государственного натурного гранта составляет не более тридцати процентов от объема инвестиций в фиксированные ак</w:t>
      </w:r>
      <w:r>
        <w:rPr>
          <w:color w:val="000000"/>
          <w:sz w:val="28"/>
        </w:rPr>
        <w:t>тивы юридического лица Республики Казахстан.</w:t>
      </w:r>
    </w:p>
    <w:bookmarkEnd w:id="154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случае, если оценочная стоимость запрашиваемого государственного натурного гранта превышает указанный максимальный размер, юридическое лицо Республики Казахстан имеет право получить запрашиваемое имущест</w:t>
      </w:r>
      <w:r>
        <w:rPr>
          <w:color w:val="000000"/>
          <w:sz w:val="28"/>
        </w:rPr>
        <w:t>во с оплатой разницы между его оценочной стоимостью и максимальным размером государственного натурного гранта.</w:t>
      </w:r>
    </w:p>
    <w:p w:rsidR="00F92EDE" w:rsidRDefault="00A16C38">
      <w:pPr>
        <w:spacing w:after="0"/>
      </w:pPr>
      <w:bookmarkStart w:id="1547" w:name="z289"/>
      <w:r>
        <w:rPr>
          <w:b/>
          <w:color w:val="000000"/>
        </w:rPr>
        <w:t xml:space="preserve"> Статья 289. Гарантии стабильности при изменении законодательства Республики Казахстан</w:t>
      </w:r>
    </w:p>
    <w:p w:rsidR="00F92EDE" w:rsidRDefault="00A16C38">
      <w:pPr>
        <w:spacing w:after="0"/>
        <w:jc w:val="both"/>
      </w:pPr>
      <w:bookmarkStart w:id="1548" w:name="z1113"/>
      <w:bookmarkEnd w:id="1547"/>
      <w:r>
        <w:rPr>
          <w:color w:val="000000"/>
          <w:sz w:val="28"/>
        </w:rPr>
        <w:t>      1. Юридическим лицам, реализующим инвестиционные при</w:t>
      </w:r>
      <w:r>
        <w:rPr>
          <w:color w:val="000000"/>
          <w:sz w:val="28"/>
        </w:rPr>
        <w:t>оритетные проекты, соответствующие пункту 5 статьи 286 настоящего Кодекса, а также реализующим инвестиционные стратегические проекты по инвестиционным контрактам, заключенным до 1 января 2015 года, гарантируется стабильность при изменении:</w:t>
      </w:r>
    </w:p>
    <w:bookmarkEnd w:id="154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налогов</w:t>
      </w:r>
      <w:r>
        <w:rPr>
          <w:color w:val="000000"/>
          <w:sz w:val="28"/>
        </w:rPr>
        <w:t>ого законодательства Республики Казахстан в соответствии с Кодексом Республики Казахстан "О налогах и других обязательных платежах в бюджет" (Налоговый кодекс);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законодательства Республики Казахстан о занятости населения в сфере привлечения иностр</w:t>
      </w:r>
      <w:r>
        <w:rPr>
          <w:color w:val="000000"/>
          <w:sz w:val="28"/>
        </w:rPr>
        <w:t>анной рабочей силы.</w:t>
      </w:r>
    </w:p>
    <w:p w:rsidR="00F92EDE" w:rsidRDefault="00A16C38">
      <w:pPr>
        <w:spacing w:after="0"/>
        <w:jc w:val="both"/>
      </w:pPr>
      <w:bookmarkStart w:id="1549" w:name="z1114"/>
      <w:r>
        <w:rPr>
          <w:color w:val="000000"/>
          <w:sz w:val="28"/>
        </w:rPr>
        <w:t>      2. Применение гарантии стабильности законодательства Республики Казахстан аннулируется в случае досрочного прекращения действия инвестиционного контракта в порядке, установленном настоящим Кодексом.</w:t>
      </w:r>
    </w:p>
    <w:bookmarkEnd w:id="1549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289 с изме</w:t>
      </w:r>
      <w:r>
        <w:rPr>
          <w:color w:val="FF0000"/>
          <w:sz w:val="28"/>
        </w:rPr>
        <w:t xml:space="preserve">нением, внесенным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F92EDE" w:rsidRDefault="00A16C38">
      <w:pPr>
        <w:spacing w:after="0"/>
      </w:pPr>
      <w:bookmarkStart w:id="1550" w:name="z290"/>
      <w:r>
        <w:rPr>
          <w:b/>
          <w:color w:val="000000"/>
        </w:rPr>
        <w:t xml:space="preserve"> Статья 290. Преференции по налогам</w:t>
      </w:r>
    </w:p>
    <w:p w:rsidR="00F92EDE" w:rsidRDefault="00A16C38">
      <w:pPr>
        <w:spacing w:after="0"/>
        <w:jc w:val="both"/>
      </w:pPr>
      <w:bookmarkStart w:id="1551" w:name="z1115"/>
      <w:bookmarkEnd w:id="1550"/>
      <w:r>
        <w:rPr>
          <w:color w:val="000000"/>
          <w:sz w:val="28"/>
        </w:rPr>
        <w:t xml:space="preserve">      1. Преференции по налогам предоставляются юридическим лицам Республики Казахстан в порядке и на условиях, предусмотренных </w:t>
      </w:r>
      <w:r>
        <w:rPr>
          <w:color w:val="000000"/>
          <w:sz w:val="28"/>
        </w:rPr>
        <w:t>налоговым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552" w:name="z1116"/>
      <w:bookmarkEnd w:id="1551"/>
      <w:r>
        <w:rPr>
          <w:color w:val="000000"/>
          <w:sz w:val="28"/>
        </w:rPr>
        <w:t xml:space="preserve">       2. Виды преференций по налогам: </w:t>
      </w:r>
    </w:p>
    <w:bookmarkEnd w:id="1552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1) для инвестиционных приоритетных проектов: 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уменьшение суммы исчисленного корпоративного подоходного налога на 100 процентов; 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применение коэффи</w:t>
      </w:r>
      <w:r>
        <w:rPr>
          <w:color w:val="000000"/>
          <w:sz w:val="28"/>
        </w:rPr>
        <w:t>циента 0 к ставкам земельного налога;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исчисление налога на имущество по ставке 0 процента к налоговой базе;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для инвестиционных проектов, за исключением инвестиционных приоритетных проектов, – освобождение от налога на добавленную стоимость и</w:t>
      </w:r>
      <w:r>
        <w:rPr>
          <w:color w:val="000000"/>
          <w:sz w:val="28"/>
        </w:rPr>
        <w:t>мпорта сырья и (или) материалов в рамках инвестиционного контракта;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для специальных инвестиционных проектов – освобождение импорта сырья и (или) материалов в рамках специального инвестиционного контракта от налога на добавленную стоимость в соотве</w:t>
      </w:r>
      <w:r>
        <w:rPr>
          <w:color w:val="000000"/>
          <w:sz w:val="28"/>
        </w:rPr>
        <w:t>тствии с налоговым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553" w:name="z1117"/>
      <w:r>
        <w:rPr>
          <w:color w:val="000000"/>
          <w:sz w:val="28"/>
        </w:rPr>
        <w:t>      3. Инвестиционным контрактом устанавливается срок действия каждого вида преференций по налогам, но не более предельного срока их применения, определенного в соответствии с Кодексом Республики</w:t>
      </w:r>
      <w:r>
        <w:rPr>
          <w:color w:val="000000"/>
          <w:sz w:val="28"/>
        </w:rPr>
        <w:t xml:space="preserve"> Казахстан "О налогах и других обязательных платежах в бюджет" (Налоговый кодекс).</w:t>
      </w:r>
    </w:p>
    <w:p w:rsidR="00F92EDE" w:rsidRDefault="00A16C38">
      <w:pPr>
        <w:spacing w:after="0"/>
        <w:jc w:val="both"/>
      </w:pPr>
      <w:bookmarkStart w:id="1554" w:name="z1118"/>
      <w:bookmarkEnd w:id="1553"/>
      <w:r>
        <w:rPr>
          <w:color w:val="000000"/>
          <w:sz w:val="28"/>
        </w:rPr>
        <w:t>      4. Применение преференций по налогам аннулируется в случае досрочного прекращения действия инвестиционного контракта в порядке, установленном настоящим Кодексом.</w:t>
      </w:r>
    </w:p>
    <w:bookmarkEnd w:id="1554"/>
    <w:p w:rsidR="00F92EDE" w:rsidRDefault="00A16C38">
      <w:pPr>
        <w:spacing w:after="0"/>
      </w:pPr>
      <w:r>
        <w:rPr>
          <w:color w:val="FF0000"/>
          <w:sz w:val="28"/>
        </w:rPr>
        <w:t>     </w:t>
      </w:r>
      <w:r>
        <w:rPr>
          <w:color w:val="FF0000"/>
          <w:sz w:val="28"/>
        </w:rPr>
        <w:t xml:space="preserve"> Сноска. Статья 290 с изменениями, внесенными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F92EDE" w:rsidRDefault="00A16C38">
      <w:pPr>
        <w:spacing w:after="0"/>
      </w:pPr>
      <w:bookmarkStart w:id="1555" w:name="z291"/>
      <w:r>
        <w:rPr>
          <w:b/>
          <w:color w:val="000000"/>
        </w:rPr>
        <w:t xml:space="preserve"> Статья 291. Инвестиционная субсидия</w:t>
      </w:r>
    </w:p>
    <w:p w:rsidR="00F92EDE" w:rsidRDefault="00A16C38">
      <w:pPr>
        <w:spacing w:after="0"/>
        <w:jc w:val="both"/>
      </w:pPr>
      <w:bookmarkStart w:id="1556" w:name="z1346"/>
      <w:bookmarkEnd w:id="1555"/>
      <w:r>
        <w:rPr>
          <w:color w:val="000000"/>
          <w:sz w:val="28"/>
        </w:rPr>
        <w:t>      1. Инвестиционной субсидией является вид бюджетной субсидии, предоставляемой в качестве инвестиц</w:t>
      </w:r>
      <w:r>
        <w:rPr>
          <w:color w:val="000000"/>
          <w:sz w:val="28"/>
        </w:rPr>
        <w:t>ионной преференции на безвозмездной и безвозвратной основе юридическому лицу Республики Казахстан, заключившему инвестиционный контракт, предусматривающий осуществление инвестиций в размере не менее пятимиллионнократного размера месячного расчетного показа</w:t>
      </w:r>
      <w:r>
        <w:rPr>
          <w:color w:val="000000"/>
          <w:sz w:val="28"/>
        </w:rPr>
        <w:t>теля, установленного законом о республиканском бюджете и действующего на дату подачи заявки на предоставление инвестиционных преференций и реализацию инвестиционного приоритетного проекта.</w:t>
      </w:r>
    </w:p>
    <w:p w:rsidR="00F92EDE" w:rsidRDefault="00A16C38">
      <w:pPr>
        <w:spacing w:after="0"/>
        <w:jc w:val="both"/>
      </w:pPr>
      <w:bookmarkStart w:id="1557" w:name="z1347"/>
      <w:bookmarkEnd w:id="1556"/>
      <w:r>
        <w:rPr>
          <w:color w:val="000000"/>
          <w:sz w:val="28"/>
        </w:rPr>
        <w:t>      2. В целях содействия региональному развитию инвестиционная с</w:t>
      </w:r>
      <w:r>
        <w:rPr>
          <w:color w:val="000000"/>
          <w:sz w:val="28"/>
        </w:rPr>
        <w:t>убсидия предоставляется на основании решения Правительства Республики Казахстан инвестору, реализующему инвестиционный приоритетный проект.</w:t>
      </w:r>
    </w:p>
    <w:bookmarkEnd w:id="155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Инвестиционная субсидия предоставляется по приоритетным видам деятельности, определенным Правительством Респуб</w:t>
      </w:r>
      <w:r>
        <w:rPr>
          <w:color w:val="000000"/>
          <w:sz w:val="28"/>
        </w:rPr>
        <w:t>лики Казахстан для предоставления инвестиционной субсидии.</w:t>
      </w:r>
    </w:p>
    <w:p w:rsidR="00F92EDE" w:rsidRDefault="00A16C38">
      <w:pPr>
        <w:spacing w:after="0"/>
        <w:jc w:val="both"/>
      </w:pPr>
      <w:bookmarkStart w:id="1558" w:name="z1348"/>
      <w:r>
        <w:rPr>
          <w:color w:val="000000"/>
          <w:sz w:val="28"/>
        </w:rPr>
        <w:t>      3. Инвестиционная субсидия предоставляется путем возмещения до тридцати процентов стоимости строительно-монтажных работ и приобретения оборудования без учета налога на добавленную стоимость и</w:t>
      </w:r>
      <w:r>
        <w:rPr>
          <w:color w:val="000000"/>
          <w:sz w:val="28"/>
        </w:rPr>
        <w:t xml:space="preserve"> акцизов, предусмотренных рабочей программой инвестиционного контракта.</w:t>
      </w:r>
    </w:p>
    <w:bookmarkEnd w:id="155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Выплата инвестиционной субсидии по фактическим затратам строительно-монтажных работ и приобретения оборудования осуществляется на основании подтверждающих документов, но не превы</w:t>
      </w:r>
      <w:r>
        <w:rPr>
          <w:color w:val="000000"/>
          <w:sz w:val="28"/>
        </w:rPr>
        <w:t>шает стоимость затрат, предусмотренных предпроектной документацией, имеющей заключение государственной экспертизы в порядке, определенном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559" w:name="z1349"/>
      <w:r>
        <w:rPr>
          <w:color w:val="000000"/>
          <w:sz w:val="28"/>
        </w:rPr>
        <w:t>      4. Документами, подтверждающими фактические затраты инвестора, являются:</w:t>
      </w:r>
    </w:p>
    <w:bookmarkEnd w:id="155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первичные учетные документы, оформленные в соответствии с законодательством Республики Казахстан о бухгалтерском учете и финансовой отчетности;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счета-фактуры, оформленные в соответствии с налоговым законодательством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таможенные декларации, оформленные в соответствии с таможенным законодательством Республики Казахстан.</w:t>
      </w:r>
    </w:p>
    <w:p w:rsidR="00F92EDE" w:rsidRDefault="00A16C38">
      <w:pPr>
        <w:spacing w:after="0"/>
        <w:jc w:val="both"/>
      </w:pPr>
      <w:bookmarkStart w:id="1560" w:name="z1350"/>
      <w:r>
        <w:rPr>
          <w:color w:val="000000"/>
          <w:sz w:val="28"/>
        </w:rPr>
        <w:t>      5. График и годовые объемы выплат инвестиционной субсидии устанавливаются в рамках инвестиционного контракта путем распределения инвестиц</w:t>
      </w:r>
      <w:r>
        <w:rPr>
          <w:color w:val="000000"/>
          <w:sz w:val="28"/>
        </w:rPr>
        <w:t>ионной субсидии равными долями на период не менее трех лет, но не более срока действия инвестиционного контракта.</w:t>
      </w:r>
    </w:p>
    <w:p w:rsidR="00F92EDE" w:rsidRDefault="00A16C38">
      <w:pPr>
        <w:spacing w:after="0"/>
        <w:jc w:val="both"/>
      </w:pPr>
      <w:bookmarkStart w:id="1561" w:name="z1351"/>
      <w:bookmarkEnd w:id="1560"/>
      <w:r>
        <w:rPr>
          <w:color w:val="000000"/>
          <w:sz w:val="28"/>
        </w:rPr>
        <w:t xml:space="preserve">       6. Выплата инвестиционной субсидии осуществляется по согласованию с местным исполнительным органом области, города республиканского зна</w:t>
      </w:r>
      <w:r>
        <w:rPr>
          <w:color w:val="000000"/>
          <w:sz w:val="28"/>
        </w:rPr>
        <w:t xml:space="preserve">чения и столицы по месту реализации проекта после ввода производства в эксплуатацию в полном объеме при условии выполнения производственных показателей, установленных инвестиционным контрактом.  </w:t>
      </w:r>
    </w:p>
    <w:p w:rsidR="00F92EDE" w:rsidRDefault="00A16C38">
      <w:pPr>
        <w:spacing w:after="0"/>
        <w:jc w:val="both"/>
      </w:pPr>
      <w:bookmarkStart w:id="1562" w:name="z1352"/>
      <w:bookmarkEnd w:id="1561"/>
      <w:r>
        <w:rPr>
          <w:color w:val="000000"/>
          <w:sz w:val="28"/>
        </w:rPr>
        <w:t>      7. Правила предоставления инвестиционной субсидии утве</w:t>
      </w:r>
      <w:r>
        <w:rPr>
          <w:color w:val="000000"/>
          <w:sz w:val="28"/>
        </w:rPr>
        <w:t>рждаются Правительством Республики Казахстан.</w:t>
      </w:r>
    </w:p>
    <w:bookmarkEnd w:id="1562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291 в редакции Закона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F92EDE" w:rsidRDefault="00A16C38">
      <w:pPr>
        <w:spacing w:after="0"/>
      </w:pPr>
      <w:bookmarkStart w:id="1563" w:name="z292"/>
      <w:r>
        <w:rPr>
          <w:b/>
          <w:color w:val="000000"/>
        </w:rPr>
        <w:t xml:space="preserve"> Статья 292. Требования к заявке на предоставление инвестиционных преференций</w:t>
      </w:r>
    </w:p>
    <w:p w:rsidR="00F92EDE" w:rsidRDefault="00A16C38">
      <w:pPr>
        <w:spacing w:after="0"/>
        <w:jc w:val="both"/>
      </w:pPr>
      <w:bookmarkStart w:id="1564" w:name="z1126"/>
      <w:bookmarkEnd w:id="1563"/>
      <w:r>
        <w:rPr>
          <w:color w:val="000000"/>
          <w:sz w:val="28"/>
        </w:rPr>
        <w:t xml:space="preserve">      1. Заявка на </w:t>
      </w:r>
      <w:r>
        <w:rPr>
          <w:color w:val="000000"/>
          <w:sz w:val="28"/>
        </w:rPr>
        <w:t>предоставление инвестиционных преференций принимается и регистрируется по форме, установленной уполномоченным органом по инвестициям, при наличии:</w:t>
      </w:r>
    </w:p>
    <w:bookmarkEnd w:id="156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справки о государственной регистрации (перерегистрации) юридического лица;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копии устава </w:t>
      </w:r>
      <w:r>
        <w:rPr>
          <w:color w:val="000000"/>
          <w:sz w:val="28"/>
        </w:rPr>
        <w:t>юридического лица, заверенной подписью руководителя и печатью юридического лица.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случае, если юридическое лицо является субъектом частного предпринимательства, скрепление документов печатью не требуется;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бизнес-плана инвестиционного проект</w:t>
      </w:r>
      <w:r>
        <w:rPr>
          <w:color w:val="000000"/>
          <w:sz w:val="28"/>
        </w:rPr>
        <w:t>а, составленного в соответствии с требованиями, устанавливаемыми уполномоченным органом по инвестициям;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4) исключен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документов, подтверждающих размер (стоимость) запрашив</w:t>
      </w:r>
      <w:r>
        <w:rPr>
          <w:color w:val="000000"/>
          <w:sz w:val="28"/>
        </w:rPr>
        <w:t>аемого подавшим заявку юридическим лицом Республики Казахстан государственного натурного гранта и предварительное согласование его предоставления;</w:t>
      </w:r>
    </w:p>
    <w:p w:rsidR="00F92EDE" w:rsidRDefault="00A16C38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 xml:space="preserve">      Подпункт 6) действовал до 01.01.2017 в соответствии с Кодексом РК от 29.10.2015 </w:t>
      </w:r>
      <w:r>
        <w:rPr>
          <w:color w:val="FF0000"/>
          <w:sz w:val="28"/>
        </w:rPr>
        <w:t>№ 375-V.</w:t>
      </w:r>
      <w:r>
        <w:br/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справки органа государственных доходов по месту регистрации об отсутствии налоговой задолженности, задолженности по обязательным пенсионным взносам, обязательным профессиональным пенсионным взносам и социальным отчислениям;</w:t>
      </w:r>
    </w:p>
    <w:p w:rsidR="00F92EDE" w:rsidRDefault="00A16C38">
      <w:pPr>
        <w:spacing w:after="0"/>
        <w:jc w:val="both"/>
      </w:pPr>
      <w:bookmarkStart w:id="1565" w:name="z1874"/>
      <w:r>
        <w:rPr>
          <w:color w:val="000000"/>
          <w:sz w:val="28"/>
        </w:rPr>
        <w:t>      7) копи</w:t>
      </w:r>
      <w:r>
        <w:rPr>
          <w:color w:val="000000"/>
          <w:sz w:val="28"/>
        </w:rPr>
        <w:t>й паспорта или документа, удостоверяющего личность привлекаемого иностранного работника (с переводом на казахский или русский язык), трудового договора, заключенного между работодателем и привлекаемым иностранным работником (с переводом на казахский или ру</w:t>
      </w:r>
      <w:r>
        <w:rPr>
          <w:color w:val="000000"/>
          <w:sz w:val="28"/>
        </w:rPr>
        <w:t>сский язык), документов, подтверждающих его квалификацию и (или) образование (с переводом на казахский или русский язык).</w:t>
      </w:r>
    </w:p>
    <w:p w:rsidR="00F92EDE" w:rsidRDefault="00A16C38">
      <w:pPr>
        <w:spacing w:after="0"/>
        <w:jc w:val="both"/>
      </w:pPr>
      <w:bookmarkStart w:id="1566" w:name="z903"/>
      <w:bookmarkEnd w:id="1565"/>
      <w:r>
        <w:rPr>
          <w:color w:val="000000"/>
          <w:sz w:val="28"/>
        </w:rPr>
        <w:t xml:space="preserve">      1-1. Заявка на предоставление инвестиционных преференций в рамках реализации специального инвестиционного проекта принимается и </w:t>
      </w:r>
      <w:r>
        <w:rPr>
          <w:color w:val="000000"/>
          <w:sz w:val="28"/>
        </w:rPr>
        <w:t>регистрируется по форме и в порядке, установленным уполномоченным органом по инвестициям.</w:t>
      </w:r>
    </w:p>
    <w:p w:rsidR="00F92EDE" w:rsidRDefault="00A16C38">
      <w:pPr>
        <w:spacing w:after="0"/>
        <w:jc w:val="both"/>
      </w:pPr>
      <w:bookmarkStart w:id="1567" w:name="z1127"/>
      <w:bookmarkEnd w:id="1566"/>
      <w:r>
        <w:rPr>
          <w:color w:val="000000"/>
          <w:sz w:val="28"/>
        </w:rPr>
        <w:t>      2. В случае, если заявка на предоставление инвестиционных преференций предусматривает предоставление преференций по налогам и (или) инвестиционной субсидии, инв</w:t>
      </w:r>
      <w:r>
        <w:rPr>
          <w:color w:val="000000"/>
          <w:sz w:val="28"/>
        </w:rPr>
        <w:t>естор представляет заключение комплексной вневедомственной экспертизы проектов строительства, заверенное подписью руководителя, в порядке, определенном законодательством Республики Казахстан.</w:t>
      </w:r>
    </w:p>
    <w:bookmarkEnd w:id="1567"/>
    <w:p w:rsidR="00F92EDE" w:rsidRDefault="00A16C38">
      <w:pPr>
        <w:spacing w:after="0"/>
      </w:pPr>
      <w:r>
        <w:rPr>
          <w:color w:val="FF0000"/>
          <w:sz w:val="28"/>
        </w:rPr>
        <w:t>      Сноска. Статья 292 с изменениями, внесенными законами РК о</w:t>
      </w:r>
      <w:r>
        <w:rPr>
          <w:color w:val="FF0000"/>
          <w:sz w:val="28"/>
        </w:rPr>
        <w:t xml:space="preserve">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02.04.2019 </w:t>
      </w:r>
      <w:r>
        <w:rPr>
          <w:color w:val="000000"/>
          <w:sz w:val="28"/>
        </w:rPr>
        <w:t>№ 241-VI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03.04</w:t>
      </w:r>
      <w:r>
        <w:rPr>
          <w:color w:val="FF0000"/>
          <w:sz w:val="28"/>
        </w:rPr>
        <w:t xml:space="preserve">.2019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295-VІ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F92EDE" w:rsidRDefault="00A16C38">
      <w:pPr>
        <w:spacing w:after="0"/>
      </w:pPr>
      <w:bookmarkStart w:id="1568" w:name="z293"/>
      <w:r>
        <w:rPr>
          <w:b/>
          <w:color w:val="000000"/>
        </w:rPr>
        <w:t xml:space="preserve"> Статья 293. Сроки рассмотрения заявки на предоставление инвестиционных </w:t>
      </w:r>
      <w:r>
        <w:rPr>
          <w:b/>
          <w:color w:val="000000"/>
        </w:rPr>
        <w:t>преференций</w:t>
      </w:r>
    </w:p>
    <w:p w:rsidR="00F92EDE" w:rsidRDefault="00A16C38">
      <w:pPr>
        <w:spacing w:after="0"/>
        <w:jc w:val="both"/>
      </w:pPr>
      <w:bookmarkStart w:id="1569" w:name="z1128"/>
      <w:bookmarkEnd w:id="1568"/>
      <w:r>
        <w:rPr>
          <w:color w:val="000000"/>
          <w:sz w:val="28"/>
        </w:rPr>
        <w:t>      1. Заявка на предоставление инвестиционных преференций подается для рассмотрения в уполномоченный орган по инвестициям, который в соответствии с требованиями, установленными статьями 285 и 286 настоящего Кодекса, принимает решение в течен</w:t>
      </w:r>
      <w:r>
        <w:rPr>
          <w:color w:val="000000"/>
          <w:sz w:val="28"/>
        </w:rPr>
        <w:t>ие двадцати рабочих дней с даты регистрации заявки.</w:t>
      </w:r>
    </w:p>
    <w:bookmarkEnd w:id="156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Порядок рассмотрения заявки на предоставление инвестиционной преференции в виде инвестиционной субсидии определяется правилами предоставления инвестиционной субсидии.</w:t>
      </w:r>
    </w:p>
    <w:p w:rsidR="00F92EDE" w:rsidRDefault="00A16C38">
      <w:pPr>
        <w:spacing w:after="0"/>
        <w:jc w:val="both"/>
      </w:pPr>
      <w:bookmarkStart w:id="1570" w:name="z1129"/>
      <w:r>
        <w:rPr>
          <w:color w:val="000000"/>
          <w:sz w:val="28"/>
        </w:rPr>
        <w:t>      2. Порядок приема, регист</w:t>
      </w:r>
      <w:r>
        <w:rPr>
          <w:color w:val="000000"/>
          <w:sz w:val="28"/>
        </w:rPr>
        <w:t>рации и рассмотрения заявки на предоставление инвестиционных преференций определяется уполномоченным органом по инвестициям.</w:t>
      </w:r>
    </w:p>
    <w:p w:rsidR="00F92EDE" w:rsidRDefault="00A16C38">
      <w:pPr>
        <w:spacing w:after="0"/>
        <w:jc w:val="both"/>
      </w:pPr>
      <w:bookmarkStart w:id="1571" w:name="z904"/>
      <w:bookmarkEnd w:id="1570"/>
      <w:r>
        <w:rPr>
          <w:color w:val="000000"/>
          <w:sz w:val="28"/>
        </w:rPr>
        <w:t>      3. Положения настоящей статьи не распространяются на заявки на предоставление инвестиционных преференций для специального инв</w:t>
      </w:r>
      <w:r>
        <w:rPr>
          <w:color w:val="000000"/>
          <w:sz w:val="28"/>
        </w:rPr>
        <w:t>естиционного проекта.</w:t>
      </w:r>
    </w:p>
    <w:bookmarkEnd w:id="1571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293 с изменениями, внесенными законами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F92EDE" w:rsidRDefault="00A16C38">
      <w:pPr>
        <w:spacing w:after="0"/>
      </w:pPr>
      <w:bookmarkStart w:id="1572" w:name="z294"/>
      <w:r>
        <w:rPr>
          <w:b/>
          <w:color w:val="000000"/>
        </w:rPr>
        <w:t xml:space="preserve"> Статья 294. Заключение инвестиционного контракта</w:t>
      </w:r>
    </w:p>
    <w:p w:rsidR="00F92EDE" w:rsidRDefault="00A16C38">
      <w:pPr>
        <w:spacing w:after="0"/>
        <w:jc w:val="both"/>
      </w:pPr>
      <w:bookmarkStart w:id="1573" w:name="z1130"/>
      <w:bookmarkEnd w:id="157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1. Инвестиционным контрактом является договор на реализацию инвестиционного проекта, предусматривающий осуществление инвестиций и предоставление инвестиционных преференций.</w:t>
      </w:r>
    </w:p>
    <w:p w:rsidR="00F92EDE" w:rsidRDefault="00A16C38">
      <w:pPr>
        <w:spacing w:after="0"/>
        <w:jc w:val="both"/>
      </w:pPr>
      <w:bookmarkStart w:id="1574" w:name="z1131"/>
      <w:bookmarkEnd w:id="1573"/>
      <w:r>
        <w:rPr>
          <w:color w:val="000000"/>
          <w:sz w:val="28"/>
        </w:rPr>
        <w:t>      2. Уполномоченный орган по инвестициям в течение десяти рабочих дней со дн</w:t>
      </w:r>
      <w:r>
        <w:rPr>
          <w:color w:val="000000"/>
          <w:sz w:val="28"/>
        </w:rPr>
        <w:t>я принятия решения о предоставлении инвестиционных преференций подготавливает для подписания инвестиционный контракт с учетом положений модельного контракта.</w:t>
      </w:r>
    </w:p>
    <w:bookmarkEnd w:id="157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 модельным контрактом понимается типовой контракт, утверждаемый Правительством Республики</w:t>
      </w:r>
      <w:r>
        <w:rPr>
          <w:color w:val="000000"/>
          <w:sz w:val="28"/>
        </w:rPr>
        <w:t xml:space="preserve"> Казахстан и используемый при заключении инвестиционных контрактов.</w:t>
      </w:r>
    </w:p>
    <w:p w:rsidR="00F92EDE" w:rsidRDefault="00A16C38">
      <w:pPr>
        <w:spacing w:after="0"/>
        <w:jc w:val="both"/>
      </w:pPr>
      <w:bookmarkStart w:id="1575" w:name="z1132"/>
      <w:r>
        <w:rPr>
          <w:color w:val="000000"/>
          <w:sz w:val="28"/>
        </w:rPr>
        <w:t>      3. Инвестиционный контракт регистрируется уполномоченным органом по инвестициям в течение пяти рабочих дней со дня подписания и вступает в силу со дня его регистрации.</w:t>
      </w:r>
    </w:p>
    <w:bookmarkEnd w:id="157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Датой за</w:t>
      </w:r>
      <w:r>
        <w:rPr>
          <w:color w:val="000000"/>
          <w:sz w:val="28"/>
        </w:rPr>
        <w:t>ключения инвестиционного контракта является дата его регистрации уполномоченным органом по инвестициям.</w:t>
      </w:r>
    </w:p>
    <w:p w:rsidR="00F92EDE" w:rsidRDefault="00A16C38">
      <w:pPr>
        <w:spacing w:after="0"/>
        <w:jc w:val="both"/>
      </w:pPr>
      <w:bookmarkStart w:id="1576" w:name="z1133"/>
      <w:r>
        <w:rPr>
          <w:color w:val="000000"/>
          <w:sz w:val="28"/>
        </w:rPr>
        <w:t>      4. Срок действия инвестиционного контракта определяется сроком действия инвестиционных преференций. Срок окончания работ по рабочей программе долж</w:t>
      </w:r>
      <w:r>
        <w:rPr>
          <w:color w:val="000000"/>
          <w:sz w:val="28"/>
        </w:rPr>
        <w:t>ен заканчиваться не позднее чем за девять месяцев до окончания срока действия инвестиционного контракта.</w:t>
      </w:r>
    </w:p>
    <w:bookmarkEnd w:id="157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случае реализации инвестиционного проекта юридическим лицом Республики Казахстан, заключившим договор финансового лизинга, срок действия инвест</w:t>
      </w:r>
      <w:r>
        <w:rPr>
          <w:color w:val="000000"/>
          <w:sz w:val="28"/>
        </w:rPr>
        <w:t>иционного контракта должен заканчиваться по истечении девяти месяцев после завершения срока действия договора финансового лизинга.</w:t>
      </w:r>
    </w:p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294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</w:pPr>
      <w:bookmarkStart w:id="1577" w:name="z295"/>
      <w:r>
        <w:rPr>
          <w:b/>
          <w:color w:val="000000"/>
        </w:rPr>
        <w:t xml:space="preserve"> Стать</w:t>
      </w:r>
      <w:r>
        <w:rPr>
          <w:b/>
          <w:color w:val="000000"/>
        </w:rPr>
        <w:t>я 295. Условия расторжения инвестиционного контракта</w:t>
      </w:r>
    </w:p>
    <w:p w:rsidR="00F92EDE" w:rsidRDefault="00A16C38">
      <w:pPr>
        <w:spacing w:after="0"/>
        <w:jc w:val="both"/>
      </w:pPr>
      <w:bookmarkStart w:id="1578" w:name="z1134"/>
      <w:bookmarkEnd w:id="1577"/>
      <w:r>
        <w:rPr>
          <w:color w:val="000000"/>
          <w:sz w:val="28"/>
        </w:rPr>
        <w:t xml:space="preserve">      1. Действие инвестиционных преференций прекращается по истечении срока действия инвестиционного контракта либо может быть прекращено до истечения такого срока в порядке, установленном настоящей </w:t>
      </w:r>
      <w:r>
        <w:rPr>
          <w:color w:val="000000"/>
          <w:sz w:val="28"/>
        </w:rPr>
        <w:t>статьей.</w:t>
      </w:r>
    </w:p>
    <w:p w:rsidR="00F92EDE" w:rsidRDefault="00A16C38">
      <w:pPr>
        <w:spacing w:after="0"/>
        <w:jc w:val="both"/>
      </w:pPr>
      <w:bookmarkStart w:id="1579" w:name="z1135"/>
      <w:bookmarkEnd w:id="1578"/>
      <w:r>
        <w:rPr>
          <w:color w:val="000000"/>
          <w:sz w:val="28"/>
        </w:rPr>
        <w:t>      2. Действие инвестиционного контракта может быть досрочно прекращено:</w:t>
      </w:r>
    </w:p>
    <w:bookmarkEnd w:id="157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по соглашению сторон;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в одностороннем порядке.</w:t>
      </w:r>
    </w:p>
    <w:p w:rsidR="00F92EDE" w:rsidRDefault="00A16C38">
      <w:pPr>
        <w:spacing w:after="0"/>
        <w:jc w:val="both"/>
      </w:pPr>
      <w:bookmarkStart w:id="1580" w:name="z1136"/>
      <w:r>
        <w:rPr>
          <w:color w:val="000000"/>
          <w:sz w:val="28"/>
        </w:rPr>
        <w:t>      3. При неисполнении либо ненадлежащем исполнении инвестором обязательств по инвестиционному контракт</w:t>
      </w:r>
      <w:r>
        <w:rPr>
          <w:color w:val="000000"/>
          <w:sz w:val="28"/>
        </w:rPr>
        <w:t>у и в случае непредставления инвестором документов, обосновывающих возможности дальнейшей реализации инвестиционного проекта, для внесения изменений в контракт уполномоченный орган по инвестициям досрочно прекращает действие инвестиционного контракта в одн</w:t>
      </w:r>
      <w:r>
        <w:rPr>
          <w:color w:val="000000"/>
          <w:sz w:val="28"/>
        </w:rPr>
        <w:t>остороннем порядке по истечении трех месяцев с даты направления уведомления.</w:t>
      </w:r>
    </w:p>
    <w:bookmarkEnd w:id="1580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В случае расторжения инвестиционного контракта указанное юридическое лицо уплачивает суммы налогов и таможенных пошлин, не уплаченных в бюджет вследствие предоставленных по </w:t>
      </w:r>
      <w:r>
        <w:rPr>
          <w:color w:val="000000"/>
          <w:sz w:val="28"/>
        </w:rPr>
        <w:t>инвестиционному контракту инвестиционных преференций.</w:t>
      </w:r>
    </w:p>
    <w:p w:rsidR="00F92EDE" w:rsidRDefault="00A16C38">
      <w:pPr>
        <w:spacing w:after="0"/>
        <w:jc w:val="both"/>
      </w:pPr>
      <w:bookmarkStart w:id="1581" w:name="z1137"/>
      <w:r>
        <w:rPr>
          <w:color w:val="000000"/>
          <w:sz w:val="28"/>
        </w:rPr>
        <w:t>      4. При досрочном прекращении инвестиционного контракта по инициативе юридического лица Республики Казахстан, заключившего инвестиционный контракт, в одностороннем порядке указанное юридическое лиц</w:t>
      </w:r>
      <w:r>
        <w:rPr>
          <w:color w:val="000000"/>
          <w:sz w:val="28"/>
        </w:rPr>
        <w:t>о уплачивает суммы налогов и таможенных пошлин, не уплаченных вследствие предоставленных по инвестиционному контракту инвестиционных преференций.</w:t>
      </w:r>
    </w:p>
    <w:p w:rsidR="00F92EDE" w:rsidRDefault="00A16C38">
      <w:pPr>
        <w:spacing w:after="0"/>
        <w:jc w:val="both"/>
      </w:pPr>
      <w:bookmarkStart w:id="1582" w:name="z1138"/>
      <w:bookmarkEnd w:id="1581"/>
      <w:r>
        <w:rPr>
          <w:color w:val="000000"/>
          <w:sz w:val="28"/>
        </w:rPr>
        <w:t xml:space="preserve">      5. При досрочном прекращении инвестиционного контракта по соглашению сторон юридическое лицо Республики </w:t>
      </w:r>
      <w:r>
        <w:rPr>
          <w:color w:val="000000"/>
          <w:sz w:val="28"/>
        </w:rPr>
        <w:t>Казахстан, заключившее инвестиционный контракт, уплачивает суммы налогов и таможенных пошлин, не уплаченных вследствие предоставленных по инвестиционному контракту инвестиционных преференций.</w:t>
      </w:r>
    </w:p>
    <w:p w:rsidR="00F92EDE" w:rsidRDefault="00A16C38">
      <w:pPr>
        <w:spacing w:after="0"/>
        <w:jc w:val="both"/>
      </w:pPr>
      <w:bookmarkStart w:id="1583" w:name="z1139"/>
      <w:bookmarkEnd w:id="1582"/>
      <w:r>
        <w:rPr>
          <w:color w:val="000000"/>
          <w:sz w:val="28"/>
        </w:rPr>
        <w:t>      6. При досрочном прекращении инвестиционного контракта юри</w:t>
      </w:r>
      <w:r>
        <w:rPr>
          <w:color w:val="000000"/>
          <w:sz w:val="28"/>
        </w:rPr>
        <w:t>дическое лицо Республики Казахстан, заключившее инвестиционный контракт, возвращает имущество в натуре, предоставленное ему в качестве государственного натурного гранта, либо его первоначальную стоимость на дату передачи в соответствии с условиями инвестиц</w:t>
      </w:r>
      <w:r>
        <w:rPr>
          <w:color w:val="000000"/>
          <w:sz w:val="28"/>
        </w:rPr>
        <w:t>ионного контракта.</w:t>
      </w:r>
    </w:p>
    <w:p w:rsidR="00F92EDE" w:rsidRDefault="00A16C38">
      <w:pPr>
        <w:spacing w:after="0"/>
        <w:jc w:val="both"/>
      </w:pPr>
      <w:bookmarkStart w:id="1584" w:name="z1353"/>
      <w:bookmarkEnd w:id="1583"/>
      <w:r>
        <w:rPr>
          <w:color w:val="000000"/>
          <w:sz w:val="28"/>
        </w:rPr>
        <w:t>      6-1. В случае расторжения инвестиционного контракта юридическое лицо Республики Казахстан возмещает в полном объеме сумму инвестиционной субсидии, выплаченной по инвестиционному контракту.</w:t>
      </w:r>
    </w:p>
    <w:p w:rsidR="00F92EDE" w:rsidRDefault="00A16C38">
      <w:pPr>
        <w:spacing w:after="0"/>
        <w:jc w:val="both"/>
      </w:pPr>
      <w:bookmarkStart w:id="1585" w:name="z1140"/>
      <w:bookmarkEnd w:id="1584"/>
      <w:r>
        <w:rPr>
          <w:color w:val="000000"/>
          <w:sz w:val="28"/>
        </w:rPr>
        <w:t>      7. Возврат государственного натурног</w:t>
      </w:r>
      <w:r>
        <w:rPr>
          <w:color w:val="000000"/>
          <w:sz w:val="28"/>
        </w:rPr>
        <w:t>о гранта осуществляется юридическим лицом Республики Казахстан, заключившим инвестиционный контракт, в течение тридцати календарных дней после принятия решения уполномоченного органа по инвестициям о досрочном прекращении инвестиционного контракта.</w:t>
      </w:r>
    </w:p>
    <w:bookmarkEnd w:id="1585"/>
    <w:p w:rsidR="00F92EDE" w:rsidRDefault="00A16C38">
      <w:pPr>
        <w:spacing w:after="0"/>
      </w:pPr>
      <w:r>
        <w:rPr>
          <w:color w:val="FF0000"/>
          <w:sz w:val="28"/>
        </w:rPr>
        <w:t>      С</w:t>
      </w:r>
      <w:r>
        <w:rPr>
          <w:color w:val="FF0000"/>
          <w:sz w:val="28"/>
        </w:rPr>
        <w:t xml:space="preserve">носка. Статья 295 с изменениями, внесенными Законом РК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295-1. Заключение и расторжение специального инвестиционного контракта</w:t>
      </w:r>
    </w:p>
    <w:p w:rsidR="00F92EDE" w:rsidRDefault="00A16C38">
      <w:pPr>
        <w:spacing w:after="0"/>
        <w:jc w:val="both"/>
      </w:pPr>
      <w:bookmarkStart w:id="1586" w:name="z906"/>
      <w:r>
        <w:rPr>
          <w:color w:val="000000"/>
          <w:sz w:val="28"/>
        </w:rPr>
        <w:t>      1. Специальным инвестиционным контрактом является договор</w:t>
      </w:r>
      <w:r>
        <w:rPr>
          <w:color w:val="000000"/>
          <w:sz w:val="28"/>
        </w:rPr>
        <w:t>, предусматривающий предоставление инвестиционных преференций для специального инвестиционного проекта.</w:t>
      </w:r>
    </w:p>
    <w:p w:rsidR="00F92EDE" w:rsidRDefault="00A16C38">
      <w:pPr>
        <w:spacing w:after="0"/>
        <w:jc w:val="both"/>
      </w:pPr>
      <w:bookmarkStart w:id="1587" w:name="z907"/>
      <w:bookmarkEnd w:id="1586"/>
      <w:r>
        <w:rPr>
          <w:color w:val="000000"/>
          <w:sz w:val="28"/>
        </w:rPr>
        <w:t>      2. Уполномоченный орган по заключению специальных инвестиционных контрактов, определяемый Правительством Республики Казахстан, в течение пятнадцат</w:t>
      </w:r>
      <w:r>
        <w:rPr>
          <w:color w:val="000000"/>
          <w:sz w:val="28"/>
        </w:rPr>
        <w:t>и рабочих дней со дня поступления заявки на предоставление инвестиционных преференций для специального инвестиционного проекта подготавливает для подписания специальный инвестиционный контракт с учетом положений типового специального инвестиционного контра</w:t>
      </w:r>
      <w:r>
        <w:rPr>
          <w:color w:val="000000"/>
          <w:sz w:val="28"/>
        </w:rPr>
        <w:t>кта, утверждаемого уполномоченным органом по заключению специальных инвестиционных контрактов, определяемым Правительством Республики Казахстан.</w:t>
      </w:r>
    </w:p>
    <w:p w:rsidR="00F92EDE" w:rsidRDefault="00A16C38">
      <w:pPr>
        <w:spacing w:after="0"/>
        <w:jc w:val="both"/>
      </w:pPr>
      <w:bookmarkStart w:id="1588" w:name="z908"/>
      <w:bookmarkEnd w:id="1587"/>
      <w:r>
        <w:rPr>
          <w:color w:val="000000"/>
          <w:sz w:val="28"/>
        </w:rPr>
        <w:t>      3. Порядок и условия заключения и расторжения специального инвестиционного контракта разрабатываются и ут</w:t>
      </w:r>
      <w:r>
        <w:rPr>
          <w:color w:val="000000"/>
          <w:sz w:val="28"/>
        </w:rPr>
        <w:t>верждаются уполномоченным органом по заключению специальных инвестиционных контрактов, определяемым Правительством Республики Казахстан.</w:t>
      </w:r>
    </w:p>
    <w:p w:rsidR="00F92EDE" w:rsidRDefault="00A16C38">
      <w:pPr>
        <w:spacing w:after="0"/>
        <w:jc w:val="both"/>
      </w:pPr>
      <w:bookmarkStart w:id="1589" w:name="z1325"/>
      <w:bookmarkEnd w:id="1588"/>
      <w:r>
        <w:rPr>
          <w:color w:val="000000"/>
          <w:sz w:val="28"/>
        </w:rPr>
        <w:t>      4. Срок действия специального инвестиционного контракта определяется сроком действия инвестиционных преференций.</w:t>
      </w:r>
    </w:p>
    <w:p w:rsidR="00F92EDE" w:rsidRDefault="00A16C38">
      <w:pPr>
        <w:spacing w:after="0"/>
        <w:jc w:val="both"/>
      </w:pPr>
      <w:bookmarkStart w:id="1590" w:name="z1875"/>
      <w:bookmarkEnd w:id="1589"/>
      <w:r>
        <w:rPr>
          <w:color w:val="000000"/>
          <w:sz w:val="28"/>
        </w:rPr>
        <w:t>      5. При досрочном прекращении специального инвестиционного контракта по соглашению сторон юридическое лицо Республики Казахстан, заключившее специальный инвестиционный контракт, не уплачивает суммы таможенных пошлин, не уплаченных вследствие предостав</w:t>
      </w:r>
      <w:r>
        <w:rPr>
          <w:color w:val="000000"/>
          <w:sz w:val="28"/>
        </w:rPr>
        <w:t>ленных по специальному инвестиционному контракту инвестиционных преференций.</w:t>
      </w:r>
    </w:p>
    <w:bookmarkEnd w:id="1590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Кодекс дополнен статьей 295-1 в соответствии с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01.01.2017); с изменениями, внесенными законами РК от 03.04.20</w:t>
      </w:r>
      <w:r>
        <w:rPr>
          <w:color w:val="FF0000"/>
          <w:sz w:val="28"/>
        </w:rPr>
        <w:t xml:space="preserve">19 </w:t>
      </w:r>
      <w:r>
        <w:rPr>
          <w:color w:val="000000"/>
          <w:sz w:val="28"/>
        </w:rPr>
        <w:t>№ 243-VІ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591" w:name="z296"/>
      <w:r>
        <w:rPr>
          <w:b/>
          <w:color w:val="000000"/>
        </w:rPr>
        <w:t xml:space="preserve"> С</w:t>
      </w:r>
      <w:r>
        <w:rPr>
          <w:b/>
          <w:color w:val="000000"/>
        </w:rPr>
        <w:t>татья 296. Разрешение инвестиционных споров</w:t>
      </w:r>
    </w:p>
    <w:p w:rsidR="00F92EDE" w:rsidRDefault="00A16C38">
      <w:pPr>
        <w:spacing w:after="0"/>
        <w:jc w:val="both"/>
      </w:pPr>
      <w:bookmarkStart w:id="1592" w:name="z1141"/>
      <w:bookmarkEnd w:id="1591"/>
      <w:r>
        <w:rPr>
          <w:color w:val="000000"/>
          <w:sz w:val="28"/>
        </w:rPr>
        <w:t>      1. Инвестиционным спором является спор, вытекающий из договорных обязательств между инвесторами, в том числе крупными инвесторами, и государственными органами в связи с инвестиционной деятельностью инвестор</w:t>
      </w:r>
      <w:r>
        <w:rPr>
          <w:color w:val="000000"/>
          <w:sz w:val="28"/>
        </w:rPr>
        <w:t>а.</w:t>
      </w:r>
    </w:p>
    <w:p w:rsidR="00F92EDE" w:rsidRDefault="00A16C38">
      <w:pPr>
        <w:spacing w:after="0"/>
        <w:jc w:val="both"/>
      </w:pPr>
      <w:bookmarkStart w:id="1593" w:name="z1142"/>
      <w:bookmarkEnd w:id="1592"/>
      <w:r>
        <w:rPr>
          <w:color w:val="000000"/>
          <w:sz w:val="28"/>
        </w:rPr>
        <w:t>      2. Инвестиционные споры разрешаются путем переговоров либо в соответствии с ранее согласованной сторонами процедурой разрешения споров.</w:t>
      </w:r>
    </w:p>
    <w:p w:rsidR="00F92EDE" w:rsidRDefault="00A16C38">
      <w:pPr>
        <w:spacing w:after="0"/>
        <w:jc w:val="both"/>
      </w:pPr>
      <w:bookmarkStart w:id="1594" w:name="z1143"/>
      <w:bookmarkEnd w:id="1593"/>
      <w:r>
        <w:rPr>
          <w:color w:val="000000"/>
          <w:sz w:val="28"/>
        </w:rPr>
        <w:t>      3. При невозможности разрешения инвестиционных споров в соответствии с положениями пункта 2 настоящей ста</w:t>
      </w:r>
      <w:r>
        <w:rPr>
          <w:color w:val="000000"/>
          <w:sz w:val="28"/>
        </w:rPr>
        <w:t>тьи разрешение споров производится в соответствии с международными договорами и законодательными актами Республики Казахстан в судах Республики Казахстан, а также в арбитражах, определяемых соглашением сторон.</w:t>
      </w:r>
    </w:p>
    <w:p w:rsidR="00F92EDE" w:rsidRDefault="00A16C38">
      <w:pPr>
        <w:spacing w:after="0"/>
        <w:jc w:val="both"/>
      </w:pPr>
      <w:bookmarkStart w:id="1595" w:name="z1144"/>
      <w:bookmarkEnd w:id="1594"/>
      <w:r>
        <w:rPr>
          <w:color w:val="000000"/>
          <w:sz w:val="28"/>
        </w:rPr>
        <w:t>      4. Споры, не относящиеся к инвестиционны</w:t>
      </w:r>
      <w:r>
        <w:rPr>
          <w:color w:val="000000"/>
          <w:sz w:val="28"/>
        </w:rPr>
        <w:t>м, разрешаются в соответствии с законодательством Республики Казахстан.</w:t>
      </w:r>
    </w:p>
    <w:bookmarkEnd w:id="1595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296 с изменением, внесенным Законом РК от 08.04.2016 </w:t>
      </w:r>
      <w:r>
        <w:rPr>
          <w:color w:val="000000"/>
          <w:sz w:val="28"/>
        </w:rPr>
        <w:t>№ 489-V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ания).</w:t>
      </w:r>
      <w:r>
        <w:br/>
      </w:r>
    </w:p>
    <w:p w:rsidR="00F92EDE" w:rsidRDefault="00A16C38">
      <w:pPr>
        <w:spacing w:after="0"/>
      </w:pPr>
      <w:bookmarkStart w:id="1596" w:name="z1251"/>
      <w:r>
        <w:rPr>
          <w:b/>
          <w:color w:val="000000"/>
        </w:rPr>
        <w:t xml:space="preserve"> Глава 26. СПЕЦИАЛЬНЫЕ ЗАЩИТНЫЕ, АНТИДЕМПИНГОВЫЕ И КОМПЕНСАЦИОННЫЕ МЕРЫ ПО ОТНОШЕНИЮ К ТРЕТЬИМ СТРАНАМ</w:t>
      </w:r>
    </w:p>
    <w:p w:rsidR="00F92EDE" w:rsidRDefault="00A16C38">
      <w:pPr>
        <w:spacing w:after="0"/>
      </w:pPr>
      <w:bookmarkStart w:id="1597" w:name="z297"/>
      <w:bookmarkEnd w:id="1596"/>
      <w:r>
        <w:rPr>
          <w:b/>
          <w:color w:val="000000"/>
        </w:rPr>
        <w:t xml:space="preserve"> Статья 297. Общие положения о введении мер защиты внутреннего рынка</w:t>
      </w:r>
    </w:p>
    <w:p w:rsidR="00F92EDE" w:rsidRDefault="00A16C38">
      <w:pPr>
        <w:spacing w:after="0"/>
        <w:jc w:val="both"/>
      </w:pPr>
      <w:bookmarkStart w:id="1598" w:name="z1145"/>
      <w:bookmarkEnd w:id="1597"/>
      <w:r>
        <w:rPr>
          <w:color w:val="000000"/>
          <w:sz w:val="28"/>
        </w:rPr>
        <w:t>      1. В целях защиты экономических интересов Республики Казахстан могут в</w:t>
      </w:r>
      <w:r>
        <w:rPr>
          <w:color w:val="000000"/>
          <w:sz w:val="28"/>
        </w:rPr>
        <w:t>водиться меры защиты внутреннего рынка в отношении товаров, происходящих из третьих стран и ввозимых на таможенную территорию Евразийского экономического союза, в виде специальных защитных, антидемпинговых и компенсационных мер.</w:t>
      </w:r>
    </w:p>
    <w:bookmarkEnd w:id="159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 третьими странами</w:t>
      </w:r>
      <w:r>
        <w:rPr>
          <w:color w:val="000000"/>
          <w:sz w:val="28"/>
        </w:rPr>
        <w:t xml:space="preserve"> понимаются страны и (или) объединения стран, не являющиеся участниками Договора о Евразийском экономическом союзе, а также территории, включенные в классификатор стран мира, утверждаемый Евразийской экономической комиссией.</w:t>
      </w:r>
    </w:p>
    <w:p w:rsidR="00F92EDE" w:rsidRDefault="00A16C38">
      <w:pPr>
        <w:spacing w:after="0"/>
        <w:jc w:val="both"/>
      </w:pPr>
      <w:bookmarkStart w:id="1599" w:name="z1146"/>
      <w:r>
        <w:rPr>
          <w:color w:val="000000"/>
          <w:sz w:val="28"/>
        </w:rPr>
        <w:t>      2. Решения о введении и п</w:t>
      </w:r>
      <w:r>
        <w:rPr>
          <w:color w:val="000000"/>
          <w:sz w:val="28"/>
        </w:rPr>
        <w:t>рименении, пересмотре или отмене специальной защитной, антидемпинговой или компенсационной мер либо неприменении соответствующей меры принимаются Евразийской экономической комиссией.</w:t>
      </w:r>
    </w:p>
    <w:bookmarkEnd w:id="1599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Применение специальных защитных, антидемпинговых и компенсационных</w:t>
      </w:r>
      <w:r>
        <w:rPr>
          <w:color w:val="000000"/>
          <w:sz w:val="28"/>
        </w:rPr>
        <w:t xml:space="preserve"> мер, проведение расследования, предшествующего применению специальных защитных, антидемпинговых и компенсационных мер, регулируются Законом Республики Казахстан "О специальных защитных, антидемпинговых и компенсационных мерах по отношению к третьим страна</w:t>
      </w:r>
      <w:r>
        <w:rPr>
          <w:color w:val="000000"/>
          <w:sz w:val="28"/>
        </w:rPr>
        <w:t>м".</w:t>
      </w:r>
    </w:p>
    <w:p w:rsidR="00F92EDE" w:rsidRDefault="00A16C38">
      <w:pPr>
        <w:spacing w:after="0"/>
      </w:pPr>
      <w:bookmarkStart w:id="1600" w:name="z298"/>
      <w:r>
        <w:rPr>
          <w:b/>
          <w:color w:val="000000"/>
        </w:rPr>
        <w:t xml:space="preserve"> Статья 298. Виды мер</w:t>
      </w:r>
    </w:p>
    <w:p w:rsidR="00F92EDE" w:rsidRDefault="00A16C38">
      <w:pPr>
        <w:spacing w:after="0"/>
        <w:jc w:val="both"/>
      </w:pPr>
      <w:bookmarkStart w:id="1601" w:name="z1147"/>
      <w:bookmarkEnd w:id="1600"/>
      <w:r>
        <w:rPr>
          <w:color w:val="000000"/>
          <w:sz w:val="28"/>
        </w:rPr>
        <w:t>      1. Специальной защитной мерой является мера по ограничению возросшего импорта товара на таможенную территорию Евразийского экономического союза, которая применяется по решению Евразийской экономической комиссии посредством в</w:t>
      </w:r>
      <w:r>
        <w:rPr>
          <w:color w:val="000000"/>
          <w:sz w:val="28"/>
        </w:rPr>
        <w:t>ведения импортной квоты, специальной квоты или специальной пошлины, в том числе предварительной специальной пошлины.</w:t>
      </w:r>
    </w:p>
    <w:p w:rsidR="00F92EDE" w:rsidRDefault="00A16C38">
      <w:pPr>
        <w:spacing w:after="0"/>
        <w:jc w:val="both"/>
      </w:pPr>
      <w:bookmarkStart w:id="1602" w:name="z1148"/>
      <w:bookmarkEnd w:id="1601"/>
      <w:r>
        <w:rPr>
          <w:color w:val="000000"/>
          <w:sz w:val="28"/>
        </w:rPr>
        <w:t>      2. Антидемпинговой мерой является мера по противодействию демпинговому импорту, которая применяется по решению Евразийской экономичес</w:t>
      </w:r>
      <w:r>
        <w:rPr>
          <w:color w:val="000000"/>
          <w:sz w:val="28"/>
        </w:rPr>
        <w:t>кой комиссии посредством введения антидемпинговой пошлины, в том числе предварительной антидемпинговой пошлины, или одобрения ценовых обязательств, принятых экспортером.</w:t>
      </w:r>
    </w:p>
    <w:p w:rsidR="00F92EDE" w:rsidRDefault="00A16C38">
      <w:pPr>
        <w:spacing w:after="0"/>
        <w:jc w:val="both"/>
      </w:pPr>
      <w:bookmarkStart w:id="1603" w:name="z1149"/>
      <w:bookmarkEnd w:id="1602"/>
      <w:r>
        <w:rPr>
          <w:color w:val="000000"/>
          <w:sz w:val="28"/>
        </w:rPr>
        <w:t xml:space="preserve">      3. Компенсационной мерой является мера по нейтрализации воздействия </w:t>
      </w:r>
      <w:r>
        <w:rPr>
          <w:color w:val="000000"/>
          <w:sz w:val="28"/>
        </w:rPr>
        <w:t>специфической субсидии экспортирующей третьей страны на отрасль экономики государств-членов, применяемая по решению Евразийской экономической комиссии посредством введения компенсационной пошлины (в том числе предварительной компенсационной пошлины) либо о</w:t>
      </w:r>
      <w:r>
        <w:rPr>
          <w:color w:val="000000"/>
          <w:sz w:val="28"/>
        </w:rPr>
        <w:t>добрения добровольных обязательств, принятых уполномоченным органом субсидирующей третьей страны или экспортером.</w:t>
      </w:r>
    </w:p>
    <w:p w:rsidR="00F92EDE" w:rsidRDefault="00A16C38">
      <w:pPr>
        <w:spacing w:after="0"/>
      </w:pPr>
      <w:bookmarkStart w:id="1604" w:name="z299"/>
      <w:bookmarkEnd w:id="1603"/>
      <w:r>
        <w:rPr>
          <w:b/>
          <w:color w:val="000000"/>
        </w:rPr>
        <w:t xml:space="preserve"> Статья 299. Принципы применения специальных защитных, антидемпинговых и компенсационных мер</w:t>
      </w:r>
    </w:p>
    <w:bookmarkEnd w:id="160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Специальная защитная мера может быть примен</w:t>
      </w:r>
      <w:r>
        <w:rPr>
          <w:color w:val="000000"/>
          <w:sz w:val="28"/>
        </w:rPr>
        <w:t>ена к товару в том случае, если по результатам расследования установлено, что импорт этого товара на таможенную территорию Евразийского экономического союза осуществляется в таких возросших количествах (в абсолютных или относительных показателях к общему о</w:t>
      </w:r>
      <w:r>
        <w:rPr>
          <w:color w:val="000000"/>
          <w:sz w:val="28"/>
        </w:rPr>
        <w:t>бъему производства в государствах-членах аналогичного или непосредственно конкурирующего товара) и на таких условиях, что это причиняет серьезный ущерб отрасли экономики государств-членов или создает угрозу причинения такого ущерба.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Антидемпинговая м</w:t>
      </w:r>
      <w:r>
        <w:rPr>
          <w:color w:val="000000"/>
          <w:sz w:val="28"/>
        </w:rPr>
        <w:t>ера применяется к товару, являющемуся предметом демпингового импорта, в случае, если по результатам расследования, проведенного органом, проводящим расследования, установлено, что импорт такого товара на таможенную территорию Евразийского экономического со</w:t>
      </w:r>
      <w:r>
        <w:rPr>
          <w:color w:val="000000"/>
          <w:sz w:val="28"/>
        </w:rPr>
        <w:t>юза причиняет материальный ущерб отрасли экономики государств-членов, создает угрозу причинения такого ущерба или существенно замедляет создание отрасли экономики государств-членов.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Компенсационная мера может быть применена к импортируемому товару, п</w:t>
      </w:r>
      <w:r>
        <w:rPr>
          <w:color w:val="000000"/>
          <w:sz w:val="28"/>
        </w:rPr>
        <w:t>ри производстве, экспорте или транспортировке которого использовалась специфическая субсидия экспортирующей третьей страны, в случае, если по результатам расследования, проведенного органом, проводящим расследования, установлено, что импорт такого товара н</w:t>
      </w:r>
      <w:r>
        <w:rPr>
          <w:color w:val="000000"/>
          <w:sz w:val="28"/>
        </w:rPr>
        <w:t>а таможенную территорию Евразийского экономического союза причиняет материальный ущерб отрасли экономики государств-членов, создает угрозу причинения такого ущерба или существенно замедляет создание отрасли экономики государств-членов.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Под государств</w:t>
      </w:r>
      <w:r>
        <w:rPr>
          <w:color w:val="000000"/>
          <w:sz w:val="28"/>
        </w:rPr>
        <w:t>ами-членами понимаются государства, являющиеся членами Евразийского экономического союза и Сторонами Договора о Евразийском экономическом союзе.</w:t>
      </w:r>
    </w:p>
    <w:p w:rsidR="00F92EDE" w:rsidRDefault="00A16C38">
      <w:pPr>
        <w:spacing w:after="0"/>
      </w:pPr>
      <w:bookmarkStart w:id="1605" w:name="z1150"/>
      <w:r>
        <w:rPr>
          <w:b/>
          <w:color w:val="000000"/>
        </w:rPr>
        <w:t xml:space="preserve"> РАЗДЕЛ 6. ФОРМЫ И СПОСОБЫ ЗАЩИТЫ ПРАВ СУБЪЕКТОВ ПРЕДПРИНИМАТЕЛЬСТВА</w:t>
      </w:r>
      <w:r>
        <w:br/>
      </w:r>
      <w:r>
        <w:rPr>
          <w:b/>
          <w:color w:val="000000"/>
        </w:rPr>
        <w:t>Глава 27. ЗАЩИТА ПРАВ СУБЪЕКТОВ ПРЕДПРИНИМ</w:t>
      </w:r>
      <w:r>
        <w:rPr>
          <w:b/>
          <w:color w:val="000000"/>
        </w:rPr>
        <w:t>АТЕЛЬСТВА</w:t>
      </w:r>
    </w:p>
    <w:p w:rsidR="00F92EDE" w:rsidRDefault="00A16C38">
      <w:pPr>
        <w:spacing w:after="0"/>
      </w:pPr>
      <w:bookmarkStart w:id="1606" w:name="z300"/>
      <w:bookmarkEnd w:id="1605"/>
      <w:r>
        <w:rPr>
          <w:b/>
          <w:color w:val="000000"/>
        </w:rPr>
        <w:t xml:space="preserve"> Статья 300. Формы защиты прав субъектов предпринимательства</w:t>
      </w:r>
    </w:p>
    <w:p w:rsidR="00F92EDE" w:rsidRDefault="00A16C38">
      <w:pPr>
        <w:spacing w:after="0"/>
        <w:jc w:val="both"/>
      </w:pPr>
      <w:bookmarkStart w:id="1607" w:name="z1152"/>
      <w:bookmarkEnd w:id="1606"/>
      <w:r>
        <w:rPr>
          <w:color w:val="000000"/>
          <w:sz w:val="28"/>
        </w:rPr>
        <w:t>      1. Каждый субъект предпринимательства имеет право на судебную защиту своих прав, свобод и законных интересов.</w:t>
      </w:r>
    </w:p>
    <w:bookmarkEnd w:id="160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Защита нарушенных или оспариваемых прав субъектов предпринимате</w:t>
      </w:r>
      <w:r>
        <w:rPr>
          <w:color w:val="000000"/>
          <w:sz w:val="28"/>
        </w:rPr>
        <w:t>льства может осуществляться в ином порядке, предусмотренном законами Республики Казахстан (арбитраж, медиация, Уполномоченный по защите прав предпринимателей Казахстана, омбудсмен, переговоры, претензионный порядок и иные).</w:t>
      </w:r>
    </w:p>
    <w:p w:rsidR="00F92EDE" w:rsidRDefault="00A16C38">
      <w:pPr>
        <w:spacing w:after="0"/>
        <w:jc w:val="both"/>
      </w:pPr>
      <w:bookmarkStart w:id="1608" w:name="z1153"/>
      <w:r>
        <w:rPr>
          <w:color w:val="000000"/>
          <w:sz w:val="28"/>
        </w:rPr>
        <w:t>      2. Защита прав субъектов п</w:t>
      </w:r>
      <w:r>
        <w:rPr>
          <w:color w:val="000000"/>
          <w:sz w:val="28"/>
        </w:rPr>
        <w:t>редпринимательства может осуществляться путем обжалования действий (бездействия) должностных лиц и актов (решений) государственных органов в случаях, предусмотренных настоящим Кодексом и законами Республики Казахстан.</w:t>
      </w:r>
    </w:p>
    <w:p w:rsidR="00F92EDE" w:rsidRDefault="00A16C38">
      <w:pPr>
        <w:spacing w:after="0"/>
        <w:jc w:val="both"/>
      </w:pPr>
      <w:bookmarkStart w:id="1609" w:name="z1154"/>
      <w:bookmarkEnd w:id="1608"/>
      <w:r>
        <w:rPr>
          <w:color w:val="000000"/>
          <w:sz w:val="28"/>
        </w:rPr>
        <w:t>      3. В случаях, специально предусм</w:t>
      </w:r>
      <w:r>
        <w:rPr>
          <w:color w:val="000000"/>
          <w:sz w:val="28"/>
        </w:rPr>
        <w:t>отренных законами, защита прав субъектов предпринимательства может осуществляться непосредственными фактическими или юридическими действиями субъекта предпринимательства, право которого нарушено (самозащита).</w:t>
      </w:r>
    </w:p>
    <w:p w:rsidR="00F92EDE" w:rsidRDefault="00A16C38">
      <w:pPr>
        <w:spacing w:after="0"/>
      </w:pPr>
      <w:bookmarkStart w:id="1610" w:name="z301"/>
      <w:bookmarkEnd w:id="1609"/>
      <w:r>
        <w:rPr>
          <w:b/>
          <w:color w:val="000000"/>
        </w:rPr>
        <w:t xml:space="preserve"> Статья 301. Судебная форма защиты</w:t>
      </w:r>
    </w:p>
    <w:bookmarkEnd w:id="1610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Субъе</w:t>
      </w:r>
      <w:r>
        <w:rPr>
          <w:color w:val="000000"/>
          <w:sz w:val="28"/>
        </w:rPr>
        <w:t>кты предпринимательства вправе в порядке, установленном Гражданским процессуальным кодексом Республики Казахстан, обратиться в суд за защитой нарушенных или оспариваемых прав, свобод или законных интересов.</w:t>
      </w:r>
    </w:p>
    <w:p w:rsidR="00F92EDE" w:rsidRDefault="00A16C38">
      <w:pPr>
        <w:spacing w:after="0"/>
      </w:pPr>
      <w:bookmarkStart w:id="1611" w:name="z302"/>
      <w:r>
        <w:rPr>
          <w:b/>
          <w:color w:val="000000"/>
        </w:rPr>
        <w:t xml:space="preserve"> Статья 302. Досудебное урегулирование споров, ст</w:t>
      </w:r>
      <w:r>
        <w:rPr>
          <w:b/>
          <w:color w:val="000000"/>
        </w:rPr>
        <w:t>оронами которых являются субъекты предпринимательства</w:t>
      </w:r>
    </w:p>
    <w:p w:rsidR="00F92EDE" w:rsidRDefault="00A16C38">
      <w:pPr>
        <w:spacing w:after="0"/>
        <w:jc w:val="both"/>
      </w:pPr>
      <w:bookmarkStart w:id="1612" w:name="z1155"/>
      <w:bookmarkEnd w:id="1611"/>
      <w:r>
        <w:rPr>
          <w:color w:val="000000"/>
          <w:sz w:val="28"/>
        </w:rPr>
        <w:t>      1. Субъекты предпринимательства, чьи права и законные интересы нарушены, в целях непосредственного урегулирования спора с нарушителем этих прав обращаются к нему с письменной претензией в порядке,</w:t>
      </w:r>
      <w:r>
        <w:rPr>
          <w:color w:val="000000"/>
          <w:sz w:val="28"/>
        </w:rPr>
        <w:t xml:space="preserve"> предусмотренном законами Республики Казахстан.</w:t>
      </w:r>
    </w:p>
    <w:p w:rsidR="00F92EDE" w:rsidRDefault="00A16C38">
      <w:pPr>
        <w:spacing w:after="0"/>
        <w:jc w:val="both"/>
      </w:pPr>
      <w:bookmarkStart w:id="1613" w:name="z1156"/>
      <w:bookmarkEnd w:id="1612"/>
      <w:r>
        <w:rPr>
          <w:color w:val="000000"/>
          <w:sz w:val="28"/>
        </w:rPr>
        <w:t>      2. В случаях, установленных законами Республики Казахстан, когда соблюдение досудебного порядка урегулирования спора является необязательным, субъект предпринимательства вправе обратиться непосредственн</w:t>
      </w:r>
      <w:r>
        <w:rPr>
          <w:color w:val="000000"/>
          <w:sz w:val="28"/>
        </w:rPr>
        <w:t>о в суд за защитой своего нарушенного права.</w:t>
      </w:r>
    </w:p>
    <w:p w:rsidR="00F92EDE" w:rsidRDefault="00A16C38">
      <w:pPr>
        <w:spacing w:after="0"/>
        <w:jc w:val="both"/>
      </w:pPr>
      <w:bookmarkStart w:id="1614" w:name="z1157"/>
      <w:bookmarkEnd w:id="1613"/>
      <w:r>
        <w:rPr>
          <w:color w:val="000000"/>
          <w:sz w:val="28"/>
        </w:rPr>
        <w:t xml:space="preserve">       3. В случае неурегулирования споров в досудебном порядке субъекты предпринимательства вправе обратиться в суд в порядке, установленном Гражданским процессуальным кодексом Республики Казахстан.</w:t>
      </w:r>
    </w:p>
    <w:p w:rsidR="00F92EDE" w:rsidRDefault="00A16C38">
      <w:pPr>
        <w:spacing w:after="0"/>
      </w:pPr>
      <w:bookmarkStart w:id="1615" w:name="z303"/>
      <w:bookmarkEnd w:id="1614"/>
      <w:r>
        <w:rPr>
          <w:b/>
          <w:color w:val="000000"/>
        </w:rPr>
        <w:t xml:space="preserve"> Статья 303</w:t>
      </w:r>
      <w:r>
        <w:rPr>
          <w:b/>
          <w:color w:val="000000"/>
        </w:rPr>
        <w:t>. Внесудебные формы защиты</w:t>
      </w:r>
    </w:p>
    <w:p w:rsidR="00F92EDE" w:rsidRDefault="00A16C38">
      <w:pPr>
        <w:spacing w:after="0"/>
        <w:jc w:val="both"/>
      </w:pPr>
      <w:bookmarkStart w:id="1616" w:name="z1158"/>
      <w:bookmarkEnd w:id="1615"/>
      <w:r>
        <w:rPr>
          <w:color w:val="000000"/>
          <w:sz w:val="28"/>
        </w:rPr>
        <w:t>      1. Защита прав субъектов предпринимательства может осуществляться в следующих формах, предусмотренных законами Республики Казахстан и (или) договором:</w:t>
      </w:r>
    </w:p>
    <w:bookmarkEnd w:id="161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в арбитраже;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посредством применения медиации;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</w:t>
      </w:r>
      <w:r>
        <w:rPr>
          <w:color w:val="000000"/>
          <w:sz w:val="28"/>
        </w:rPr>
        <w:t xml:space="preserve"> в порядке партисипативной процедуры.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2. Могут быть установлены другие внесудебные формы защиты прав субъектов предпринимательства в случаях, предусмотренных законами Республики Казахстан.</w:t>
      </w:r>
    </w:p>
    <w:p w:rsidR="00F92EDE" w:rsidRDefault="00A16C38">
      <w:pPr>
        <w:spacing w:after="0"/>
        <w:jc w:val="both"/>
      </w:pPr>
      <w:bookmarkStart w:id="1617" w:name="z1159"/>
      <w:r>
        <w:rPr>
          <w:color w:val="000000"/>
          <w:sz w:val="28"/>
        </w:rPr>
        <w:t>      3. В целях обеспечения соблюдения прав и законных интер</w:t>
      </w:r>
      <w:r>
        <w:rPr>
          <w:color w:val="000000"/>
          <w:sz w:val="28"/>
        </w:rPr>
        <w:t>есов субъектов предпринимательства, урегулирования разногласий, возникающих в процессе осуществления предпринимательской деятельности, субъекты предпринимательства вправе обратиться к Уполномоченному по защите прав предпринимателей Казахстана, омбудсмену в</w:t>
      </w:r>
      <w:r>
        <w:rPr>
          <w:color w:val="000000"/>
          <w:sz w:val="28"/>
        </w:rPr>
        <w:t xml:space="preserve"> случаях, предусмотренных настоящим Кодексом и иными законами Республики Казахстан.</w:t>
      </w:r>
    </w:p>
    <w:p w:rsidR="00F92EDE" w:rsidRDefault="00A16C38">
      <w:pPr>
        <w:spacing w:after="0"/>
      </w:pPr>
      <w:bookmarkStart w:id="1618" w:name="z304"/>
      <w:bookmarkEnd w:id="1617"/>
      <w:r>
        <w:rPr>
          <w:b/>
          <w:color w:val="000000"/>
        </w:rPr>
        <w:t xml:space="preserve"> Статья 304. Защита прав в арбитраже</w:t>
      </w:r>
    </w:p>
    <w:p w:rsidR="00F92EDE" w:rsidRDefault="00A16C38">
      <w:pPr>
        <w:spacing w:after="0"/>
        <w:jc w:val="both"/>
      </w:pPr>
      <w:bookmarkStart w:id="1619" w:name="z1160"/>
      <w:bookmarkEnd w:id="1618"/>
      <w:r>
        <w:rPr>
          <w:color w:val="000000"/>
          <w:sz w:val="28"/>
        </w:rPr>
        <w:t>      1. Если иное не установлено законами Республики Казахстан, спор, возникший из гражданско-правовых отношений, может быть рассмотре</w:t>
      </w:r>
      <w:r>
        <w:rPr>
          <w:color w:val="000000"/>
          <w:sz w:val="28"/>
        </w:rPr>
        <w:t>н в арбитраже в порядке, предусмотренном законами Республики Казахстан, при наличии арбитражного соглашения.</w:t>
      </w:r>
    </w:p>
    <w:p w:rsidR="00F92EDE" w:rsidRDefault="00A16C38">
      <w:pPr>
        <w:spacing w:after="0"/>
        <w:jc w:val="both"/>
      </w:pPr>
      <w:bookmarkStart w:id="1620" w:name="z1161"/>
      <w:bookmarkEnd w:id="1619"/>
      <w:r>
        <w:rPr>
          <w:color w:val="000000"/>
          <w:sz w:val="28"/>
        </w:rPr>
        <w:t>      2. Для разрешения спора арбитражи могут быть созданы в виде постоянно действующего арбитража или арбитража для разрешения конкретного спора.</w:t>
      </w:r>
    </w:p>
    <w:p w:rsidR="00F92EDE" w:rsidRDefault="00A16C38">
      <w:pPr>
        <w:spacing w:after="0"/>
        <w:jc w:val="both"/>
      </w:pPr>
      <w:bookmarkStart w:id="1621" w:name="z1162"/>
      <w:bookmarkEnd w:id="1620"/>
      <w:r>
        <w:rPr>
          <w:color w:val="000000"/>
          <w:sz w:val="28"/>
        </w:rPr>
        <w:t>      3. Организация и порядок деятельности постоянно действующих арбитражей устанавливаются их регламентом и законами Республики Казахстан, международными договорами Республики Казахстан.</w:t>
      </w:r>
    </w:p>
    <w:p w:rsidR="00F92EDE" w:rsidRDefault="00A16C38">
      <w:pPr>
        <w:spacing w:after="0"/>
        <w:jc w:val="both"/>
      </w:pPr>
      <w:bookmarkStart w:id="1622" w:name="z1163"/>
      <w:bookmarkEnd w:id="1621"/>
      <w:r>
        <w:rPr>
          <w:color w:val="000000"/>
          <w:sz w:val="28"/>
        </w:rPr>
        <w:t xml:space="preserve">      4. Если иные требования к организации и порядку деятельности </w:t>
      </w:r>
      <w:r>
        <w:rPr>
          <w:color w:val="000000"/>
          <w:sz w:val="28"/>
        </w:rPr>
        <w:t>арбитража, создаваемого для разрешения конкретного спора, не установлены законом и международными договорами Республики Казахстан, то они определяются соглашением сторон.</w:t>
      </w:r>
    </w:p>
    <w:p w:rsidR="00F92EDE" w:rsidRDefault="00A16C38">
      <w:pPr>
        <w:spacing w:after="0"/>
        <w:jc w:val="both"/>
      </w:pPr>
      <w:bookmarkStart w:id="1623" w:name="z1164"/>
      <w:bookmarkEnd w:id="1622"/>
      <w:r>
        <w:rPr>
          <w:color w:val="000000"/>
          <w:sz w:val="28"/>
        </w:rPr>
        <w:t xml:space="preserve">       5. Если арбитражное решение не исполнено добровольно в установленный в нем сро</w:t>
      </w:r>
      <w:r>
        <w:rPr>
          <w:color w:val="000000"/>
          <w:sz w:val="28"/>
        </w:rPr>
        <w:t>к, то оно подлежит принудительному исполнению в порядке, предусмотренном Гражданским процессуальным кодексом Республики Казахстан.</w:t>
      </w:r>
    </w:p>
    <w:bookmarkEnd w:id="1623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304 с изменением, внесенным Законом РК от 08.04.2016 </w:t>
      </w:r>
      <w:r>
        <w:rPr>
          <w:color w:val="000000"/>
          <w:sz w:val="28"/>
        </w:rPr>
        <w:t>№ 489-V</w:t>
      </w:r>
      <w:r>
        <w:rPr>
          <w:color w:val="FF0000"/>
          <w:sz w:val="28"/>
        </w:rPr>
        <w:t xml:space="preserve"> (вводится в действие по истечении десяти ка</w:t>
      </w:r>
      <w:r>
        <w:rPr>
          <w:color w:val="FF0000"/>
          <w:sz w:val="28"/>
        </w:rPr>
        <w:t>лендарных дней после дня его первого официального опубликования).</w:t>
      </w:r>
      <w:r>
        <w:br/>
      </w:r>
    </w:p>
    <w:p w:rsidR="00F92EDE" w:rsidRDefault="00A16C38">
      <w:pPr>
        <w:spacing w:after="0"/>
      </w:pPr>
      <w:bookmarkStart w:id="1624" w:name="z305"/>
      <w:r>
        <w:rPr>
          <w:b/>
          <w:color w:val="000000"/>
        </w:rPr>
        <w:t xml:space="preserve"> Статья 305. Защита прав путем применения процедуры медиации</w:t>
      </w:r>
    </w:p>
    <w:p w:rsidR="00F92EDE" w:rsidRDefault="00A16C38">
      <w:pPr>
        <w:spacing w:after="0"/>
        <w:jc w:val="both"/>
      </w:pPr>
      <w:bookmarkStart w:id="1625" w:name="z1165"/>
      <w:bookmarkEnd w:id="1624"/>
      <w:r>
        <w:rPr>
          <w:color w:val="000000"/>
          <w:sz w:val="28"/>
        </w:rPr>
        <w:t>      1. Проведение медиации между субъектами предпринимательства осуществляется по взаимному согласию сторон и при заключении м</w:t>
      </w:r>
      <w:r>
        <w:rPr>
          <w:color w:val="000000"/>
          <w:sz w:val="28"/>
        </w:rPr>
        <w:t>ежду ними договора о медиации.</w:t>
      </w:r>
    </w:p>
    <w:p w:rsidR="00F92EDE" w:rsidRDefault="00A16C38">
      <w:pPr>
        <w:spacing w:after="0"/>
        <w:jc w:val="both"/>
      </w:pPr>
      <w:bookmarkStart w:id="1626" w:name="z1166"/>
      <w:bookmarkEnd w:id="1625"/>
      <w:r>
        <w:rPr>
          <w:color w:val="000000"/>
          <w:sz w:val="28"/>
        </w:rPr>
        <w:t>      2. Медиация при урегулировании споров, возникающих из гражданских и иных правоотношений с участием субъектов предпринимательства, может быть применена как до обращения в суд, так и после принятия искового заявления судо</w:t>
      </w:r>
      <w:r>
        <w:rPr>
          <w:color w:val="000000"/>
          <w:sz w:val="28"/>
        </w:rPr>
        <w:t>м.</w:t>
      </w:r>
    </w:p>
    <w:p w:rsidR="00F92EDE" w:rsidRDefault="00A16C38">
      <w:pPr>
        <w:spacing w:after="0"/>
        <w:jc w:val="both"/>
      </w:pPr>
      <w:bookmarkStart w:id="1627" w:name="z1167"/>
      <w:bookmarkEnd w:id="1626"/>
      <w:r>
        <w:rPr>
          <w:color w:val="000000"/>
          <w:sz w:val="28"/>
        </w:rPr>
        <w:t xml:space="preserve">       3. Порядок и условия проведения медиации предусмотрены Законом Республики Казахстан "О медиации".</w:t>
      </w:r>
    </w:p>
    <w:p w:rsidR="00F92EDE" w:rsidRDefault="00A16C38">
      <w:pPr>
        <w:spacing w:after="0"/>
      </w:pPr>
      <w:bookmarkStart w:id="1628" w:name="z306"/>
      <w:bookmarkEnd w:id="1627"/>
      <w:r>
        <w:rPr>
          <w:b/>
          <w:color w:val="000000"/>
        </w:rPr>
        <w:t xml:space="preserve"> Статья 306. Защита прав в порядке партисипативной процедуры</w:t>
      </w:r>
    </w:p>
    <w:p w:rsidR="00F92EDE" w:rsidRDefault="00A16C38">
      <w:pPr>
        <w:spacing w:after="0"/>
        <w:jc w:val="both"/>
      </w:pPr>
      <w:bookmarkStart w:id="1629" w:name="z1168"/>
      <w:bookmarkEnd w:id="1628"/>
      <w:r>
        <w:rPr>
          <w:color w:val="000000"/>
          <w:sz w:val="28"/>
        </w:rPr>
        <w:t>      1. Субъекты предпринимательства вправе заключить соглашение об урегулировании спо</w:t>
      </w:r>
      <w:r>
        <w:rPr>
          <w:color w:val="000000"/>
          <w:sz w:val="28"/>
        </w:rPr>
        <w:t>ра в порядке партисипативной процедуры.</w:t>
      </w:r>
    </w:p>
    <w:p w:rsidR="00F92EDE" w:rsidRDefault="00A16C38">
      <w:pPr>
        <w:spacing w:after="0"/>
        <w:jc w:val="both"/>
      </w:pPr>
      <w:bookmarkStart w:id="1630" w:name="z1169"/>
      <w:bookmarkEnd w:id="1629"/>
      <w:r>
        <w:rPr>
          <w:color w:val="000000"/>
          <w:sz w:val="28"/>
        </w:rPr>
        <w:t>      2. Партисипативная процедура проводится без участия судьи путем проведения переговоров между сторонами при содействии урегулированию спора адвокатами обеих сторон.</w:t>
      </w:r>
    </w:p>
    <w:p w:rsidR="00F92EDE" w:rsidRDefault="00A16C38">
      <w:pPr>
        <w:spacing w:after="0"/>
        <w:jc w:val="both"/>
      </w:pPr>
      <w:bookmarkStart w:id="1631" w:name="z1170"/>
      <w:bookmarkEnd w:id="1630"/>
      <w:r>
        <w:rPr>
          <w:color w:val="000000"/>
          <w:sz w:val="28"/>
        </w:rPr>
        <w:t xml:space="preserve">       3. Порядок и условия проведения партиси</w:t>
      </w:r>
      <w:r>
        <w:rPr>
          <w:color w:val="000000"/>
          <w:sz w:val="28"/>
        </w:rPr>
        <w:t>пативной процедуры регулируются Гражданским процессуальным кодексом Республики Казахстан.</w:t>
      </w:r>
    </w:p>
    <w:p w:rsidR="00F92EDE" w:rsidRDefault="00A16C38">
      <w:pPr>
        <w:spacing w:after="0"/>
      </w:pPr>
      <w:bookmarkStart w:id="1632" w:name="z1171"/>
      <w:bookmarkEnd w:id="1631"/>
      <w:r>
        <w:rPr>
          <w:b/>
          <w:color w:val="000000"/>
        </w:rPr>
        <w:t xml:space="preserve"> Глава 28. УПОЛНОМОЧЕННЫЙ ПО ЗАЩИТЕ ПРАВ ПРЕДПРИНИМАТЕЛЕЙ КАЗАХСТАНА. ИНВЕСТИЦИОННЫЙ ОМБУДСМЕН</w:t>
      </w:r>
      <w:r>
        <w:br/>
      </w:r>
      <w:r>
        <w:rPr>
          <w:b/>
          <w:color w:val="000000"/>
        </w:rPr>
        <w:t xml:space="preserve">Параграф 1. Правовой статус Уполномоченного по защите прав </w:t>
      </w:r>
      <w:r>
        <w:rPr>
          <w:b/>
          <w:color w:val="000000"/>
        </w:rPr>
        <w:t>предпринимателей Казахстана</w:t>
      </w:r>
    </w:p>
    <w:p w:rsidR="00F92EDE" w:rsidRDefault="00A16C38">
      <w:pPr>
        <w:spacing w:after="0"/>
      </w:pPr>
      <w:bookmarkStart w:id="1633" w:name="z307"/>
      <w:bookmarkEnd w:id="1632"/>
      <w:r>
        <w:rPr>
          <w:b/>
          <w:color w:val="000000"/>
        </w:rPr>
        <w:t xml:space="preserve"> Статья 307. Понятие Уполномоченного по защите прав предпринимателей Казахстана </w:t>
      </w:r>
    </w:p>
    <w:p w:rsidR="00F92EDE" w:rsidRDefault="00A16C38">
      <w:pPr>
        <w:spacing w:after="0"/>
        <w:jc w:val="both"/>
      </w:pPr>
      <w:bookmarkStart w:id="1634" w:name="z1173"/>
      <w:bookmarkEnd w:id="1633"/>
      <w:r>
        <w:rPr>
          <w:color w:val="000000"/>
          <w:sz w:val="28"/>
        </w:rPr>
        <w:t>      1. Уполномоченным по защите прав предпринимателей Казахстана является лицо, назначаемое на должность распоряжением Президента Республики Каза</w:t>
      </w:r>
      <w:r>
        <w:rPr>
          <w:color w:val="000000"/>
          <w:sz w:val="28"/>
        </w:rPr>
        <w:t>хстан в целях представления, обеспечения и защиты прав и законных интересов субъектов предпринимательства в государственных органах, а равно в защиту интересов предпринимательского сообщества.</w:t>
      </w:r>
    </w:p>
    <w:bookmarkEnd w:id="163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Уполномоченный по защите прав предпринимателей Казахстана</w:t>
      </w:r>
      <w:r>
        <w:rPr>
          <w:color w:val="000000"/>
          <w:sz w:val="28"/>
        </w:rPr>
        <w:t xml:space="preserve"> подотчетен Президенту Республики Казахстан.</w:t>
      </w:r>
    </w:p>
    <w:p w:rsidR="00F92EDE" w:rsidRDefault="00A16C38">
      <w:pPr>
        <w:spacing w:after="0"/>
        <w:jc w:val="both"/>
      </w:pPr>
      <w:bookmarkStart w:id="1635" w:name="z1174"/>
      <w:r>
        <w:rPr>
          <w:color w:val="000000"/>
          <w:sz w:val="28"/>
        </w:rPr>
        <w:t>      2. Никто не вправе возлагать на Уполномоченного по защите прав предпринимателей Казахстана функции, не предусмотренные настоящим Кодексом. Какое-либо незаконное вмешательство в деятельность Уполномоченного</w:t>
      </w:r>
      <w:r>
        <w:rPr>
          <w:color w:val="000000"/>
          <w:sz w:val="28"/>
        </w:rPr>
        <w:t xml:space="preserve"> по защите прав предпринимателей Казахстана не допускается.</w:t>
      </w:r>
    </w:p>
    <w:p w:rsidR="00F92EDE" w:rsidRDefault="00A16C38">
      <w:pPr>
        <w:spacing w:after="0"/>
        <w:jc w:val="both"/>
      </w:pPr>
      <w:bookmarkStart w:id="1636" w:name="z1175"/>
      <w:bookmarkEnd w:id="1635"/>
      <w:r>
        <w:rPr>
          <w:color w:val="000000"/>
          <w:sz w:val="28"/>
        </w:rPr>
        <w:t>      3. На период осуществления своих полномочий Уполномоченный по защите прав предпринимателей Казахстана приостанавливает свое членство в политических партиях и иных общественных объединениях.</w:t>
      </w:r>
    </w:p>
    <w:p w:rsidR="00F92EDE" w:rsidRDefault="00A16C38">
      <w:pPr>
        <w:spacing w:after="0"/>
        <w:jc w:val="both"/>
      </w:pPr>
      <w:bookmarkStart w:id="1637" w:name="z1176"/>
      <w:bookmarkEnd w:id="1636"/>
      <w:r>
        <w:rPr>
          <w:color w:val="000000"/>
          <w:sz w:val="28"/>
        </w:rPr>
        <w:t>      4. Уполномоченный по защите прав предпринимателей Казахстана не вправе заниматься политической деятельностью.</w:t>
      </w:r>
    </w:p>
    <w:p w:rsidR="00F92EDE" w:rsidRDefault="00A16C38">
      <w:pPr>
        <w:spacing w:after="0"/>
        <w:jc w:val="both"/>
      </w:pPr>
      <w:bookmarkStart w:id="1638" w:name="z1177"/>
      <w:bookmarkEnd w:id="1637"/>
      <w:r>
        <w:rPr>
          <w:color w:val="000000"/>
          <w:sz w:val="28"/>
        </w:rPr>
        <w:t>      5. Уполномоченный по защите прав предпринимателей Казахстана в установленном порядке в течение месяца после вступления в должность обя</w:t>
      </w:r>
      <w:r>
        <w:rPr>
          <w:color w:val="000000"/>
          <w:sz w:val="28"/>
        </w:rPr>
        <w:t>зан на время занятия своей должности передать в доверительное управление находящиеся в его собственности доли, акции (акцию), доли участия в уставном капитале коммерческих организаций и иное имущество, использование которого влечет получение доходов, за ис</w:t>
      </w:r>
      <w:r>
        <w:rPr>
          <w:color w:val="000000"/>
          <w:sz w:val="28"/>
        </w:rPr>
        <w:t>ключением денег, законно принадлежащих этому лицу, а также имущества, переданного в имущественный наем. Уполномоченный по защите прав предпринимателей Казахстана может не передавать в доверительное управление принадлежащие ему облигации, паи открытых и инт</w:t>
      </w:r>
      <w:r>
        <w:rPr>
          <w:color w:val="000000"/>
          <w:sz w:val="28"/>
        </w:rPr>
        <w:t>ервальных паевых инвестиционных фондов, а также имеет право получать доход от переданного в доверительное управление имущества и вправе передавать в имущественный наем жилище.</w:t>
      </w:r>
    </w:p>
    <w:p w:rsidR="00F92EDE" w:rsidRDefault="00A16C38">
      <w:pPr>
        <w:spacing w:after="0"/>
        <w:jc w:val="both"/>
      </w:pPr>
      <w:bookmarkStart w:id="1639" w:name="z1178"/>
      <w:bookmarkEnd w:id="1638"/>
      <w:r>
        <w:rPr>
          <w:color w:val="000000"/>
          <w:sz w:val="28"/>
        </w:rPr>
        <w:t>      6. Уполномоченный по защите прав предпринимателей Казахстана не может зани</w:t>
      </w:r>
      <w:r>
        <w:rPr>
          <w:color w:val="000000"/>
          <w:sz w:val="28"/>
        </w:rPr>
        <w:t>мать оплачиваемые должности в других организациях, кроме преподавательской, научной или иной творческой деятельности.</w:t>
      </w:r>
    </w:p>
    <w:p w:rsidR="00F92EDE" w:rsidRDefault="00A16C38">
      <w:pPr>
        <w:spacing w:after="0"/>
      </w:pPr>
      <w:bookmarkStart w:id="1640" w:name="z308"/>
      <w:bookmarkEnd w:id="1639"/>
      <w:r>
        <w:rPr>
          <w:b/>
          <w:color w:val="000000"/>
        </w:rPr>
        <w:t xml:space="preserve"> Статья 308. Основы деятельности Уполномоченного по защите прав предпринимателей Казахстана</w:t>
      </w:r>
    </w:p>
    <w:bookmarkEnd w:id="1640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Деятельность Уполномоченного по защите </w:t>
      </w:r>
      <w:r>
        <w:rPr>
          <w:color w:val="000000"/>
          <w:sz w:val="28"/>
        </w:rPr>
        <w:t>прав предпринимателей Казахстана основывается на: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законности;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приоритетности защиты прав и законных интересов субъектов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объективности;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гласности.</w:t>
      </w:r>
    </w:p>
    <w:p w:rsidR="00F92EDE" w:rsidRDefault="00A16C38">
      <w:pPr>
        <w:spacing w:after="0"/>
      </w:pPr>
      <w:bookmarkStart w:id="1641" w:name="z309"/>
      <w:r>
        <w:rPr>
          <w:b/>
          <w:color w:val="000000"/>
        </w:rPr>
        <w:t xml:space="preserve"> Статья 309. Функции Уполномоченного по защите прав п</w:t>
      </w:r>
      <w:r>
        <w:rPr>
          <w:b/>
          <w:color w:val="000000"/>
        </w:rPr>
        <w:t>редпринимателей Казахстана</w:t>
      </w:r>
    </w:p>
    <w:bookmarkEnd w:id="164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Уполномоченный по защите прав предпринимателей Казахстана в целях представления, обеспечения и защиты прав и законных интересов субъектов предпринимательства, а равно в защиту интересов предпринимательского сообщества: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1) представляет, обеспечивает, защищает права и законные интересы субъектов предпринимательства в государственных органах и иных организациях Республики Казахстан, а также международных организациях и иностранных государствах;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рассматривает обра</w:t>
      </w:r>
      <w:r>
        <w:rPr>
          <w:color w:val="000000"/>
          <w:sz w:val="28"/>
        </w:rPr>
        <w:t>щения субъектов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вносит в государственные органы предложения по защите прав субъектов предпринимательства, а также рекомендации по приостановлению подзаконных нормативных правовых актов;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направляет в государственные ор</w:t>
      </w:r>
      <w:r>
        <w:rPr>
          <w:color w:val="000000"/>
          <w:sz w:val="28"/>
        </w:rPr>
        <w:t>ганы (должностным лицам), действиями (бездействием) которых нарушены права и законные интересы субъектов предпринимательства, рекомендации относительно мер для восстановления нарушенных прав, в том числе привлечения лиц, виновных в нарушении прав и законны</w:t>
      </w:r>
      <w:r>
        <w:rPr>
          <w:color w:val="000000"/>
          <w:sz w:val="28"/>
        </w:rPr>
        <w:t>х интересов субъектов предпринимательства, к ответственности;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направляет ходатайства в органы прокуратуры в случае несогласия с мнением государственных органов в целях дальнейшего восстановления нарушенных прав предпринимателей;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6) вносит на</w:t>
      </w:r>
      <w:r>
        <w:rPr>
          <w:color w:val="000000"/>
          <w:sz w:val="28"/>
        </w:rPr>
        <w:t xml:space="preserve"> рассмотрение Президенту Республики Казахстан обращения в случае возникновения фактов системного нарушения прав предпринимателей и невозможности их разрешения на уровне государственных органов;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7) запрашивает у государственных органов (должностных ли</w:t>
      </w:r>
      <w:r>
        <w:rPr>
          <w:color w:val="000000"/>
          <w:sz w:val="28"/>
        </w:rPr>
        <w:t>ц) информацию, документы и материалы, затрагивающие права и обязанности субъектов предпринимательства, за исключением сведений, составляющих государственную, коммерческую, банковскую и иную охраняемую законом тайну;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8) обращается в суд с иском (заявл</w:t>
      </w:r>
      <w:r>
        <w:rPr>
          <w:color w:val="000000"/>
          <w:sz w:val="28"/>
        </w:rPr>
        <w:t>ением) в порядке, установленном законодательством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9) принимает иные законные меры, направленные на восстановление нарушенных прав и законных интересов субъектов предпринимательства.</w:t>
      </w:r>
    </w:p>
    <w:p w:rsidR="00F92EDE" w:rsidRDefault="00A16C38">
      <w:pPr>
        <w:spacing w:after="0"/>
      </w:pPr>
      <w:bookmarkStart w:id="1642" w:name="z310"/>
      <w:r>
        <w:rPr>
          <w:b/>
          <w:color w:val="000000"/>
        </w:rPr>
        <w:t xml:space="preserve"> Статья 310. Обязанности Уполномоченного по за</w:t>
      </w:r>
      <w:r>
        <w:rPr>
          <w:b/>
          <w:color w:val="000000"/>
        </w:rPr>
        <w:t>щите прав предпринимателей Казахстана</w:t>
      </w:r>
    </w:p>
    <w:p w:rsidR="00F92EDE" w:rsidRDefault="00A16C38">
      <w:pPr>
        <w:spacing w:after="0"/>
        <w:jc w:val="both"/>
      </w:pPr>
      <w:bookmarkStart w:id="1643" w:name="z1179"/>
      <w:bookmarkEnd w:id="1642"/>
      <w:r>
        <w:rPr>
          <w:color w:val="000000"/>
          <w:sz w:val="28"/>
        </w:rPr>
        <w:t>      1. При осуществлении деятельности Уполномоченный по защите прав предпринимателей Казахстана обязан:</w:t>
      </w:r>
    </w:p>
    <w:bookmarkEnd w:id="1643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1) соблюдать Конституцию и законодательство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2) принимать меры по обеспечению </w:t>
      </w:r>
      <w:r>
        <w:rPr>
          <w:color w:val="000000"/>
          <w:sz w:val="28"/>
        </w:rPr>
        <w:t>соблюдения и защиты прав и законных интересов субъектов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проявлять объективность и беспристрастность при рассмотрении обращений;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не совершать каких-либо действий, препятствующих осуществлению прав лица, обратившегося з</w:t>
      </w:r>
      <w:r>
        <w:rPr>
          <w:color w:val="000000"/>
          <w:sz w:val="28"/>
        </w:rPr>
        <w:t>а защитой.</w:t>
      </w:r>
    </w:p>
    <w:p w:rsidR="00F92EDE" w:rsidRDefault="00A16C38">
      <w:pPr>
        <w:spacing w:after="0"/>
        <w:jc w:val="both"/>
      </w:pPr>
      <w:bookmarkStart w:id="1644" w:name="z1180"/>
      <w:r>
        <w:rPr>
          <w:color w:val="000000"/>
          <w:sz w:val="28"/>
        </w:rPr>
        <w:t>      2. Уполномоченный по защите прав предпринимателей Казахстана ежегодно представляет Президенту Республики Казахстан доклад о результатах проделанной работы по защите прав предпринимателей, который размещается в средствах массовой информации</w:t>
      </w:r>
      <w:r>
        <w:rPr>
          <w:color w:val="000000"/>
          <w:sz w:val="28"/>
        </w:rPr>
        <w:t>.</w:t>
      </w:r>
    </w:p>
    <w:p w:rsidR="00F92EDE" w:rsidRDefault="00A16C38">
      <w:pPr>
        <w:spacing w:after="0"/>
      </w:pPr>
      <w:bookmarkStart w:id="1645" w:name="z311"/>
      <w:bookmarkEnd w:id="1644"/>
      <w:r>
        <w:rPr>
          <w:b/>
          <w:color w:val="000000"/>
        </w:rPr>
        <w:t xml:space="preserve"> Статья 311. Порядок рассмотрения обращений Уполномоченным по защите прав предпринимателей Казахстана</w:t>
      </w:r>
    </w:p>
    <w:p w:rsidR="00F92EDE" w:rsidRDefault="00A16C38">
      <w:pPr>
        <w:spacing w:after="0"/>
        <w:jc w:val="both"/>
      </w:pPr>
      <w:bookmarkStart w:id="1646" w:name="z1181"/>
      <w:bookmarkEnd w:id="1645"/>
      <w:r>
        <w:rPr>
          <w:color w:val="000000"/>
          <w:sz w:val="28"/>
        </w:rPr>
        <w:t>      1. Уполномоченный по защите прав предпринимателей Казахстана в пределах своей компетенции:</w:t>
      </w:r>
    </w:p>
    <w:bookmarkEnd w:id="164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рассматривает обращения субъектов предпринимат</w:t>
      </w:r>
      <w:r>
        <w:rPr>
          <w:color w:val="000000"/>
          <w:sz w:val="28"/>
        </w:rPr>
        <w:t>ельства (далее – заявителя), за исключением обращений: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которые предварительно не были рассмотрены государственными органами в пределах своих компетенций;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по фактам нарушения прав заявителя другими субъектами частного предпринимательства;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2) информирует заявителей о направлении их обращений в уполномоченные государственные органы и организации;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информирует заявителей о результатах рассмотрения их обращений и принятых мерах.</w:t>
      </w:r>
    </w:p>
    <w:p w:rsidR="00F92EDE" w:rsidRDefault="00A16C38">
      <w:pPr>
        <w:spacing w:after="0"/>
        <w:jc w:val="both"/>
      </w:pPr>
      <w:bookmarkStart w:id="1647" w:name="z1182"/>
      <w:r>
        <w:rPr>
          <w:color w:val="000000"/>
          <w:sz w:val="28"/>
        </w:rPr>
        <w:t>      2. Уполномоченный по защите прав предпринимателей Ка</w:t>
      </w:r>
      <w:r>
        <w:rPr>
          <w:color w:val="000000"/>
          <w:sz w:val="28"/>
        </w:rPr>
        <w:t>захстана в течение десяти календарных дней рассматривает обращения заявителей на предмет соответствия требованиям, установленным в подпункте 1) пункта 1 настоящей статьи, в случае несоответствия которым оставляет обращение без рассмотрения, о чем письменно</w:t>
      </w:r>
      <w:r>
        <w:rPr>
          <w:color w:val="000000"/>
          <w:sz w:val="28"/>
        </w:rPr>
        <w:t xml:space="preserve"> уведомляет заявителя.</w:t>
      </w:r>
    </w:p>
    <w:p w:rsidR="00F92EDE" w:rsidRDefault="00A16C38">
      <w:pPr>
        <w:spacing w:after="0"/>
        <w:jc w:val="both"/>
      </w:pPr>
      <w:bookmarkStart w:id="1648" w:name="z1183"/>
      <w:bookmarkEnd w:id="1647"/>
      <w:r>
        <w:rPr>
          <w:color w:val="000000"/>
          <w:sz w:val="28"/>
        </w:rPr>
        <w:t>      3. Обращения заявителей, поступившие в адрес Уполномоченного по защите прав предпринимателей Казахстана, рассматриваются в течение тридцати календарных дней.</w:t>
      </w:r>
    </w:p>
    <w:p w:rsidR="00F92EDE" w:rsidRDefault="00A16C38">
      <w:pPr>
        <w:spacing w:after="0"/>
        <w:jc w:val="both"/>
      </w:pPr>
      <w:bookmarkStart w:id="1649" w:name="z1184"/>
      <w:bookmarkEnd w:id="1648"/>
      <w:r>
        <w:rPr>
          <w:color w:val="000000"/>
          <w:sz w:val="28"/>
        </w:rPr>
        <w:t>      4. При необходимости срок рассмотрения обращений, поступивших в</w:t>
      </w:r>
      <w:r>
        <w:rPr>
          <w:color w:val="000000"/>
          <w:sz w:val="28"/>
        </w:rPr>
        <w:t xml:space="preserve"> адрес Уполномоченного по защите прав предпринимателей Казахстана, продлевается с обязательным информированием заявителя о проводимой работе.</w:t>
      </w:r>
    </w:p>
    <w:p w:rsidR="00F92EDE" w:rsidRDefault="00A16C38">
      <w:pPr>
        <w:spacing w:after="0"/>
        <w:jc w:val="both"/>
      </w:pPr>
      <w:bookmarkStart w:id="1650" w:name="z1185"/>
      <w:bookmarkEnd w:id="1649"/>
      <w:r>
        <w:rPr>
          <w:color w:val="000000"/>
          <w:sz w:val="28"/>
        </w:rPr>
        <w:t>      5. По итогам рассмотрения заявителю предоставляется ответ по существу обращения в рамках компетенции Уполном</w:t>
      </w:r>
      <w:r>
        <w:rPr>
          <w:color w:val="000000"/>
          <w:sz w:val="28"/>
        </w:rPr>
        <w:t>оченного по защите прав предпринимателей Казахстана.</w:t>
      </w:r>
    </w:p>
    <w:p w:rsidR="00F92EDE" w:rsidRDefault="00A16C38">
      <w:pPr>
        <w:spacing w:after="0"/>
        <w:jc w:val="both"/>
      </w:pPr>
      <w:bookmarkStart w:id="1651" w:name="z1186"/>
      <w:bookmarkEnd w:id="1650"/>
      <w:r>
        <w:rPr>
          <w:color w:val="000000"/>
          <w:sz w:val="28"/>
        </w:rPr>
        <w:t>      6. Порядок продления сроков рассмотрения обращений, направления в уполномоченные государственные органы и организации, информирования заявителей о ходе рассмотрения обращений устанавливается Уполно</w:t>
      </w:r>
      <w:r>
        <w:rPr>
          <w:color w:val="000000"/>
          <w:sz w:val="28"/>
        </w:rPr>
        <w:t>моченным по защите прав предпринимателей Казахстана.</w:t>
      </w:r>
    </w:p>
    <w:p w:rsidR="00F92EDE" w:rsidRDefault="00A16C38">
      <w:pPr>
        <w:spacing w:after="0"/>
      </w:pPr>
      <w:bookmarkStart w:id="1652" w:name="z312"/>
      <w:bookmarkEnd w:id="1651"/>
      <w:r>
        <w:rPr>
          <w:b/>
          <w:color w:val="000000"/>
        </w:rPr>
        <w:t xml:space="preserve"> Статья 312. Назначение на должность и освобождение от должности Уполномоченного по защите прав предпринимателей Казахстана</w:t>
      </w:r>
    </w:p>
    <w:p w:rsidR="00F92EDE" w:rsidRDefault="00A16C38">
      <w:pPr>
        <w:spacing w:after="0"/>
        <w:jc w:val="both"/>
      </w:pPr>
      <w:bookmarkStart w:id="1653" w:name="z1187"/>
      <w:bookmarkEnd w:id="1652"/>
      <w:r>
        <w:rPr>
          <w:color w:val="000000"/>
          <w:sz w:val="28"/>
        </w:rPr>
        <w:t xml:space="preserve">      1. Лицо, назначаемое на должность Уполномоченного по защите прав </w:t>
      </w:r>
      <w:r>
        <w:rPr>
          <w:color w:val="000000"/>
          <w:sz w:val="28"/>
        </w:rPr>
        <w:t>предпринимателей Казахстана, должно отвечать следующим требованиям:</w:t>
      </w:r>
    </w:p>
    <w:bookmarkEnd w:id="165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обладать гражданством Республики Казахстан;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иметь высшее образование;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обладать стажем работы не менее пяти лет в сфере защиты прав и законных интересов предприни</w:t>
      </w:r>
      <w:r>
        <w:rPr>
          <w:color w:val="000000"/>
          <w:sz w:val="28"/>
        </w:rPr>
        <w:t>мателей.</w:t>
      </w:r>
    </w:p>
    <w:p w:rsidR="00F92EDE" w:rsidRDefault="00A16C38">
      <w:pPr>
        <w:spacing w:after="0"/>
        <w:jc w:val="both"/>
      </w:pPr>
      <w:bookmarkStart w:id="1654" w:name="z1188"/>
      <w:r>
        <w:rPr>
          <w:color w:val="000000"/>
          <w:sz w:val="28"/>
        </w:rPr>
        <w:t>      2. Уполномоченный по защите прав предпринимателей Казахстана назначается на должность распоряжением Президента Республики Казахстан сроком на четыре года.</w:t>
      </w:r>
    </w:p>
    <w:p w:rsidR="00F92EDE" w:rsidRDefault="00A16C38">
      <w:pPr>
        <w:spacing w:after="0"/>
        <w:jc w:val="both"/>
      </w:pPr>
      <w:bookmarkStart w:id="1655" w:name="z1189"/>
      <w:bookmarkEnd w:id="1654"/>
      <w:r>
        <w:rPr>
          <w:color w:val="000000"/>
          <w:sz w:val="28"/>
        </w:rPr>
        <w:t>      3. Уполномоченный по защите прав предпринимателей Казахстана может быть досрочно</w:t>
      </w:r>
      <w:r>
        <w:rPr>
          <w:color w:val="000000"/>
          <w:sz w:val="28"/>
        </w:rPr>
        <w:t xml:space="preserve"> освобожден от занимаемой должности по решению Президента Республики Казахстан по следующим основаниям:</w:t>
      </w:r>
    </w:p>
    <w:bookmarkEnd w:id="165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собственное желание;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состояние здоровья, препятствующее дальнейшему исполнению профессиональных обязанностей, в соответствии с медицин</w:t>
      </w:r>
      <w:r>
        <w:rPr>
          <w:color w:val="000000"/>
          <w:sz w:val="28"/>
        </w:rPr>
        <w:t>ским заключением;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несоблюдение обязанностей и ограничений, установленных настоящим Кодексом;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нарушение должностных полномочий, совершение проступков, не совместимых с нахождением на занимаемой должности;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5) выезд на постоянное место</w:t>
      </w:r>
      <w:r>
        <w:rPr>
          <w:color w:val="000000"/>
          <w:sz w:val="28"/>
        </w:rPr>
        <w:t xml:space="preserve"> жительства за пределы Республики Казахстан.</w:t>
      </w:r>
    </w:p>
    <w:p w:rsidR="00F92EDE" w:rsidRDefault="00A16C38">
      <w:pPr>
        <w:spacing w:after="0"/>
        <w:jc w:val="both"/>
      </w:pPr>
      <w:bookmarkStart w:id="1656" w:name="z1190"/>
      <w:r>
        <w:rPr>
          <w:color w:val="000000"/>
          <w:sz w:val="28"/>
        </w:rPr>
        <w:t>      4. Полномочия Уполномоченного по защите прав предпринимателей Казахстана прекращаются в случаях:</w:t>
      </w:r>
    </w:p>
    <w:bookmarkEnd w:id="165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прекращения Уполномоченным по защите прав предпринимателей Казахстана гражданства Республики Казахс</w:t>
      </w:r>
      <w:r>
        <w:rPr>
          <w:color w:val="000000"/>
          <w:sz w:val="28"/>
        </w:rPr>
        <w:t>тан;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вступления в законную силу решения суда о признании Уполномоченного по защите прав предпринимателей Казахстана недееспособным или ограниченно дееспособным либо о применении к нему принудительных мер медицинского характера;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вступления</w:t>
      </w:r>
      <w:r>
        <w:rPr>
          <w:color w:val="000000"/>
          <w:sz w:val="28"/>
        </w:rPr>
        <w:t xml:space="preserve"> в законную силу обвинительного приговора суда в отношении Уполномоченного по защите прав предпринимателей Казахстана;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4) смерти Уполномоченного по защите прав предпринимателей Казахстана или вступления в законную силу решения суда об объявлении его </w:t>
      </w:r>
      <w:r>
        <w:rPr>
          <w:color w:val="000000"/>
          <w:sz w:val="28"/>
        </w:rPr>
        <w:t>умершим.</w:t>
      </w:r>
    </w:p>
    <w:p w:rsidR="00F92EDE" w:rsidRDefault="00A16C38">
      <w:pPr>
        <w:spacing w:after="0"/>
        <w:jc w:val="both"/>
      </w:pPr>
      <w:bookmarkStart w:id="1657" w:name="z1191"/>
      <w:r>
        <w:rPr>
          <w:color w:val="000000"/>
          <w:sz w:val="28"/>
        </w:rPr>
        <w:t>      5. Одно и то же лицо не может быть назначено на должность Уполномоченного по защите прав предпринимателей Казахстана более двух раз подряд.</w:t>
      </w:r>
    </w:p>
    <w:p w:rsidR="00F92EDE" w:rsidRDefault="00A16C38">
      <w:pPr>
        <w:spacing w:after="0"/>
      </w:pPr>
      <w:bookmarkStart w:id="1658" w:name="z313"/>
      <w:bookmarkEnd w:id="1657"/>
      <w:r>
        <w:rPr>
          <w:b/>
          <w:color w:val="000000"/>
        </w:rPr>
        <w:t xml:space="preserve"> Статья 313. Организация деятельности Уполномоченного по защите прав предпринимателей Казахстана</w:t>
      </w:r>
    </w:p>
    <w:bookmarkEnd w:id="1658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Деятельность Уполномоченного по защите прав предпринимателей Казахстана обеспечивается Национальной палатой.</w:t>
      </w:r>
    </w:p>
    <w:p w:rsidR="00F92EDE" w:rsidRDefault="00A16C38">
      <w:pPr>
        <w:spacing w:after="0"/>
      </w:pPr>
      <w:bookmarkStart w:id="1659" w:name="z1192"/>
      <w:r>
        <w:rPr>
          <w:b/>
          <w:color w:val="000000"/>
        </w:rPr>
        <w:t xml:space="preserve"> Параграф 2. Правовой статус инвестиционного омбудсмена</w:t>
      </w:r>
    </w:p>
    <w:p w:rsidR="00F92EDE" w:rsidRDefault="00A16C38">
      <w:pPr>
        <w:spacing w:after="0"/>
      </w:pPr>
      <w:bookmarkStart w:id="1660" w:name="z314"/>
      <w:bookmarkEnd w:id="1659"/>
      <w:r>
        <w:rPr>
          <w:b/>
          <w:color w:val="000000"/>
        </w:rPr>
        <w:t xml:space="preserve"> Статья 314. Инвестиционный омбудсмен</w:t>
      </w:r>
    </w:p>
    <w:p w:rsidR="00F92EDE" w:rsidRDefault="00A16C38">
      <w:pPr>
        <w:spacing w:after="0"/>
        <w:jc w:val="both"/>
      </w:pPr>
      <w:bookmarkStart w:id="1661" w:name="z1193"/>
      <w:bookmarkEnd w:id="1660"/>
      <w:r>
        <w:rPr>
          <w:color w:val="000000"/>
          <w:sz w:val="28"/>
        </w:rPr>
        <w:t xml:space="preserve">      1. Инвестиционным омбудсменом является </w:t>
      </w:r>
      <w:r>
        <w:rPr>
          <w:color w:val="000000"/>
          <w:sz w:val="28"/>
        </w:rPr>
        <w:t>должностное лицо, назначаемое (определяемое) Правительством Республики Казахстан, на которое возлагаются функции по содействию в защите прав и законных интересов инвесторов.</w:t>
      </w:r>
    </w:p>
    <w:p w:rsidR="00F92EDE" w:rsidRDefault="00A16C38">
      <w:pPr>
        <w:spacing w:after="0"/>
        <w:jc w:val="both"/>
      </w:pPr>
      <w:bookmarkStart w:id="1662" w:name="z1194"/>
      <w:bookmarkEnd w:id="1661"/>
      <w:r>
        <w:rPr>
          <w:color w:val="000000"/>
          <w:sz w:val="28"/>
        </w:rPr>
        <w:t xml:space="preserve">       2. Инвестиционный омбудсмен в своей деятельности руководствуется Конституци</w:t>
      </w:r>
      <w:r>
        <w:rPr>
          <w:color w:val="000000"/>
          <w:sz w:val="28"/>
        </w:rPr>
        <w:t>ей Республики Казахстан, законами Республики Казахстан, актами Президента Республики Казахстан и Правительства Республики Казахстан, иными нормативными правовыми актами Республики Казахстан.</w:t>
      </w:r>
    </w:p>
    <w:p w:rsidR="00F92EDE" w:rsidRDefault="00A16C38">
      <w:pPr>
        <w:spacing w:after="0"/>
      </w:pPr>
      <w:bookmarkStart w:id="1663" w:name="z315"/>
      <w:bookmarkEnd w:id="1662"/>
      <w:r>
        <w:rPr>
          <w:b/>
          <w:color w:val="000000"/>
        </w:rPr>
        <w:t xml:space="preserve"> Статья 315. Функции инвестиционного омбудсмена</w:t>
      </w:r>
    </w:p>
    <w:p w:rsidR="00F92EDE" w:rsidRDefault="00A16C38">
      <w:pPr>
        <w:spacing w:after="0"/>
        <w:jc w:val="both"/>
      </w:pPr>
      <w:bookmarkStart w:id="1664" w:name="z1195"/>
      <w:bookmarkEnd w:id="1663"/>
      <w:r>
        <w:rPr>
          <w:color w:val="000000"/>
          <w:sz w:val="28"/>
        </w:rPr>
        <w:t xml:space="preserve">      1. В целях </w:t>
      </w:r>
      <w:r>
        <w:rPr>
          <w:color w:val="000000"/>
          <w:sz w:val="28"/>
        </w:rPr>
        <w:t>обеспечения и защиты прав и законных интересов инвесторов инвестиционный омбудсмен:</w:t>
      </w:r>
    </w:p>
    <w:bookmarkEnd w:id="1664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1) рассматривает обращения инвесторов по вопросам, возникающим в ходе осуществления инвестиционной деятельности в Республике Казахстан, и выносит рекомендации для их </w:t>
      </w:r>
      <w:r>
        <w:rPr>
          <w:color w:val="000000"/>
          <w:sz w:val="28"/>
        </w:rPr>
        <w:t>разрешения, в том числе взаимодействуя с государственными органами;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оказывает содействие инвесторам в решении возникающих вопросов во внесудебном и досудебном порядке;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вырабатывает и вносит в Правительство Республики Казахстан рекомендаци</w:t>
      </w:r>
      <w:r>
        <w:rPr>
          <w:color w:val="000000"/>
          <w:sz w:val="28"/>
        </w:rPr>
        <w:t>и по совершенствованию законодательства Республики Казахстан по вопросам инвестиционной деятельности.</w:t>
      </w:r>
    </w:p>
    <w:p w:rsidR="00F92EDE" w:rsidRDefault="00A16C38">
      <w:pPr>
        <w:spacing w:after="0"/>
        <w:jc w:val="both"/>
      </w:pPr>
      <w:bookmarkStart w:id="1665" w:name="z1196"/>
      <w:r>
        <w:rPr>
          <w:color w:val="000000"/>
          <w:sz w:val="28"/>
        </w:rPr>
        <w:t>      2. Рекомендации инвестиционного омбудсмена оформляются в виде писем и протоколов совещаний у инвестиционного омбудсмена.</w:t>
      </w:r>
    </w:p>
    <w:p w:rsidR="00F92EDE" w:rsidRDefault="00A16C38">
      <w:pPr>
        <w:spacing w:after="0"/>
        <w:jc w:val="both"/>
      </w:pPr>
      <w:bookmarkStart w:id="1666" w:name="z1197"/>
      <w:bookmarkEnd w:id="1665"/>
      <w:r>
        <w:rPr>
          <w:color w:val="000000"/>
          <w:sz w:val="28"/>
        </w:rPr>
        <w:t>      3. Инвестиционный омб</w:t>
      </w:r>
      <w:r>
        <w:rPr>
          <w:color w:val="000000"/>
          <w:sz w:val="28"/>
        </w:rPr>
        <w:t>удсмен проводит консультации с государственными органами и организациями и протокольные встречи для урегулирования вопросов инвесторов, возникающих во внесудебном и досудебном порядках.</w:t>
      </w:r>
    </w:p>
    <w:p w:rsidR="00F92EDE" w:rsidRDefault="00A16C38">
      <w:pPr>
        <w:spacing w:after="0"/>
        <w:jc w:val="both"/>
      </w:pPr>
      <w:bookmarkStart w:id="1667" w:name="z1198"/>
      <w:bookmarkEnd w:id="1666"/>
      <w:r>
        <w:rPr>
          <w:color w:val="000000"/>
          <w:sz w:val="28"/>
        </w:rPr>
        <w:t>      4. Инвестиционный омбудсмен в случае, если вопросы инвесторов не</w:t>
      </w:r>
      <w:r>
        <w:rPr>
          <w:color w:val="000000"/>
          <w:sz w:val="28"/>
        </w:rPr>
        <w:t xml:space="preserve"> могут быть решены в соответствии с законодательством Республики Казахстан, вырабатывает и вносит рекомендации по совершенствованию законодательства Республики Казахстан в Правительство Республики Казахстан.</w:t>
      </w:r>
    </w:p>
    <w:p w:rsidR="00F92EDE" w:rsidRDefault="00A16C38">
      <w:pPr>
        <w:spacing w:after="0"/>
      </w:pPr>
      <w:bookmarkStart w:id="1668" w:name="z316"/>
      <w:bookmarkEnd w:id="1667"/>
      <w:r>
        <w:rPr>
          <w:b/>
          <w:color w:val="000000"/>
        </w:rPr>
        <w:t xml:space="preserve"> Статья 316. Права и обязанности инвестиционного</w:t>
      </w:r>
      <w:r>
        <w:rPr>
          <w:b/>
          <w:color w:val="000000"/>
        </w:rPr>
        <w:t xml:space="preserve"> омбудсмена</w:t>
      </w:r>
    </w:p>
    <w:p w:rsidR="00F92EDE" w:rsidRDefault="00A16C38">
      <w:pPr>
        <w:spacing w:after="0"/>
        <w:jc w:val="both"/>
      </w:pPr>
      <w:bookmarkStart w:id="1669" w:name="z1199"/>
      <w:bookmarkEnd w:id="1668"/>
      <w:r>
        <w:rPr>
          <w:color w:val="000000"/>
          <w:sz w:val="28"/>
        </w:rPr>
        <w:t>      1. Инвестиционный омбудсмен имеет право:</w:t>
      </w:r>
    </w:p>
    <w:bookmarkEnd w:id="1669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запрашивать и получать от государственных органов и организаций независимо от формы собственности необходимую для рассмотрения обращений информацию, за исключением информации, составляющей</w:t>
      </w:r>
      <w:r>
        <w:rPr>
          <w:color w:val="000000"/>
          <w:sz w:val="28"/>
        </w:rPr>
        <w:t xml:space="preserve"> коммерческую тайну;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на безотлагательный прием руководителями и другими должностными лицами государственных органов и организаций;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заслушивать руководителей заинтересованных государственных органов и организаций или их заместителей по обр</w:t>
      </w:r>
      <w:r>
        <w:rPr>
          <w:color w:val="000000"/>
          <w:sz w:val="28"/>
        </w:rPr>
        <w:t>ащениям инвесторов;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иные права, необходимые для осуществления возложенных на инвестиционного омбудсмена функций.</w:t>
      </w:r>
    </w:p>
    <w:p w:rsidR="00F92EDE" w:rsidRDefault="00A16C38">
      <w:pPr>
        <w:spacing w:after="0"/>
        <w:jc w:val="both"/>
      </w:pPr>
      <w:bookmarkStart w:id="1670" w:name="z1200"/>
      <w:r>
        <w:rPr>
          <w:color w:val="000000"/>
          <w:sz w:val="28"/>
        </w:rPr>
        <w:t>      2. При осуществлении своей деятельности инвестиционный омбудсмен обязан:</w:t>
      </w:r>
    </w:p>
    <w:bookmarkEnd w:id="167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1) принимать меры по обеспечению соблюдения и защ</w:t>
      </w:r>
      <w:r>
        <w:rPr>
          <w:color w:val="000000"/>
          <w:sz w:val="28"/>
        </w:rPr>
        <w:t>иты прав и законных интересов инвесторов;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2) рассматривать в порядке и сроки, установленные законодательством Республики Казахстан, обращения инвесторов по поводу действий (бездействия) должностных лиц, решений государственных органов, иных организац</w:t>
      </w:r>
      <w:r>
        <w:rPr>
          <w:color w:val="000000"/>
          <w:sz w:val="28"/>
        </w:rPr>
        <w:t>ий и их должностных лиц, а также принимать по ним необходимые меры;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3) быть объективным и беспристрастным при рассмотрении обращений;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4) не совершать каких-либо действий, препятствующих осуществлению прав инвестора, обратившегося за защитой.</w:t>
      </w:r>
    </w:p>
    <w:p w:rsidR="00F92EDE" w:rsidRDefault="00A16C38">
      <w:pPr>
        <w:spacing w:after="0"/>
      </w:pPr>
      <w:bookmarkStart w:id="1671" w:name="z317"/>
      <w:r>
        <w:rPr>
          <w:b/>
          <w:color w:val="000000"/>
        </w:rPr>
        <w:t xml:space="preserve"> С</w:t>
      </w:r>
      <w:r>
        <w:rPr>
          <w:b/>
          <w:color w:val="000000"/>
        </w:rPr>
        <w:t>татья 317. Организация деятельности инвестиционного омбудсмена</w:t>
      </w:r>
    </w:p>
    <w:bookmarkEnd w:id="167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Деятельность инвестиционного омбудсмена обеспечивается уполномоченным органом по инвестициям.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Положение о деятельности инвестиционного омбудсмена утверждается Правительством </w:t>
      </w:r>
      <w:r>
        <w:rPr>
          <w:color w:val="000000"/>
          <w:sz w:val="28"/>
        </w:rPr>
        <w:t>Республики Казахстан.</w:t>
      </w:r>
    </w:p>
    <w:p w:rsidR="00F92EDE" w:rsidRDefault="00A16C38">
      <w:pPr>
        <w:spacing w:after="0"/>
      </w:pPr>
      <w:bookmarkStart w:id="1672" w:name="z1252"/>
      <w:r>
        <w:rPr>
          <w:b/>
          <w:color w:val="000000"/>
        </w:rPr>
        <w:t xml:space="preserve"> Глава 29. ОБЖАЛОВАНИЕ РЕШЕНИЙ, ДЕЙСТВИЙ (БЕЗДЕЙСТВИЯ) ГОСУДАРСТВЕННЫХ ОРГАНОВ И ДОЛЖНОСТНЫХ ЛИЦ</w:t>
      </w:r>
    </w:p>
    <w:p w:rsidR="00F92EDE" w:rsidRDefault="00A16C38">
      <w:pPr>
        <w:spacing w:after="0"/>
      </w:pPr>
      <w:bookmarkStart w:id="1673" w:name="z318"/>
      <w:bookmarkEnd w:id="1672"/>
      <w:r>
        <w:rPr>
          <w:b/>
          <w:color w:val="000000"/>
        </w:rPr>
        <w:t xml:space="preserve"> Статья 318. Обязательность рассмотрения жалобы субъектов предпринимательства</w:t>
      </w:r>
    </w:p>
    <w:bookmarkEnd w:id="167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Жалобы, поданные в порядке, установленном законами Ре</w:t>
      </w:r>
      <w:r>
        <w:rPr>
          <w:color w:val="000000"/>
          <w:sz w:val="28"/>
        </w:rPr>
        <w:t>спублики Казахстан, подлежат обязательному приему, регистрации и рассмотрению. Отказ в приеме жалобы запрещается.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Государственный орган (должностное лицо государственного органа) обязан рассмотреть поданную субъектом предпринимательства жалобу в </w:t>
      </w:r>
      <w:r>
        <w:rPr>
          <w:color w:val="000000"/>
          <w:sz w:val="28"/>
        </w:rPr>
        <w:t>порядке и сроки, установленные законами Республики Казахстан.</w:t>
      </w:r>
    </w:p>
    <w:p w:rsidR="00F92EDE" w:rsidRDefault="00A16C38">
      <w:pPr>
        <w:spacing w:after="0"/>
      </w:pPr>
      <w:bookmarkStart w:id="1674" w:name="z319"/>
      <w:r>
        <w:rPr>
          <w:b/>
          <w:color w:val="000000"/>
        </w:rPr>
        <w:t xml:space="preserve"> Статья 319. Право на обжалование</w:t>
      </w:r>
    </w:p>
    <w:p w:rsidR="00F92EDE" w:rsidRDefault="00A16C38">
      <w:pPr>
        <w:spacing w:after="0"/>
        <w:jc w:val="both"/>
      </w:pPr>
      <w:bookmarkStart w:id="1675" w:name="z1201"/>
      <w:bookmarkEnd w:id="1674"/>
      <w:r>
        <w:rPr>
          <w:color w:val="000000"/>
          <w:sz w:val="28"/>
        </w:rPr>
        <w:t>      1. Решения, действия (бездействие) государственных органов и должностных лиц могут быть обжалованы в установленном законами Республики Казахстан порядке с</w:t>
      </w:r>
      <w:r>
        <w:rPr>
          <w:color w:val="000000"/>
          <w:sz w:val="28"/>
        </w:rPr>
        <w:t>убъектами предпринимательства, если они затрагивают их права и законные интересы.</w:t>
      </w:r>
    </w:p>
    <w:p w:rsidR="00F92EDE" w:rsidRDefault="00A16C38">
      <w:pPr>
        <w:spacing w:after="0"/>
        <w:jc w:val="both"/>
      </w:pPr>
      <w:bookmarkStart w:id="1676" w:name="z1202"/>
      <w:bookmarkEnd w:id="1675"/>
      <w:r>
        <w:rPr>
          <w:color w:val="000000"/>
          <w:sz w:val="28"/>
        </w:rPr>
        <w:t>      2. Жалоба подается в тот государственный орган, в компетенцию которого входит ее рассмотрение и принятие по ней решения. Подача жалобы в вышестоящий государственный орг</w:t>
      </w:r>
      <w:r>
        <w:rPr>
          <w:color w:val="000000"/>
          <w:sz w:val="28"/>
        </w:rPr>
        <w:t>ан, должностному лицу не препятствует обращению в суд за защитой оспариваемых прав, свобод и (или) законных интересов.</w:t>
      </w:r>
    </w:p>
    <w:p w:rsidR="00F92EDE" w:rsidRDefault="00A16C38">
      <w:pPr>
        <w:spacing w:after="0"/>
      </w:pPr>
      <w:bookmarkStart w:id="1677" w:name="z1203"/>
      <w:bookmarkEnd w:id="1676"/>
      <w:r>
        <w:rPr>
          <w:b/>
          <w:color w:val="000000"/>
        </w:rPr>
        <w:t xml:space="preserve"> РАЗДЕЛ 7. ОТВЕТСТВЕННОСТЬ ЗА НАРУШЕНИЕ ЗАКОНОДАТЕЛЬСТВА РЕСПУБЛИКИ КАЗАХСТАН В СФЕРЕ ПРЕДПРИНИМАТЕЛЬСТВА. ПЕРЕХОДНЫЕ И ЗАКЛЮЧИТЕЛЬНЫЕ ПО</w:t>
      </w:r>
      <w:r>
        <w:rPr>
          <w:b/>
          <w:color w:val="000000"/>
        </w:rPr>
        <w:t>ЛОЖЕНИЯ</w:t>
      </w:r>
      <w:r>
        <w:br/>
      </w:r>
      <w:r>
        <w:rPr>
          <w:b/>
          <w:color w:val="000000"/>
        </w:rPr>
        <w:t>Глава 30. ОТВЕТСТВЕННОСТЬ ЗА НАРУШЕНИЕ ЗАКОНОДАТЕЛЬСТВА РЕСПУБЛИКИ КАЗАХСТАН В СФЕРЕ ПРЕДПРИНИМАТЕЛЬСТВА</w:t>
      </w:r>
    </w:p>
    <w:p w:rsidR="00F92EDE" w:rsidRDefault="00A16C38">
      <w:pPr>
        <w:spacing w:after="0"/>
      </w:pPr>
      <w:bookmarkStart w:id="1678" w:name="z320"/>
      <w:bookmarkEnd w:id="1677"/>
      <w:r>
        <w:rPr>
          <w:b/>
          <w:color w:val="000000"/>
        </w:rPr>
        <w:t xml:space="preserve"> Статья 320. Ответственность за нарушение законодательства Республики Казахстан в сфере предпринимательства</w:t>
      </w:r>
    </w:p>
    <w:p w:rsidR="00F92EDE" w:rsidRDefault="00A16C38">
      <w:pPr>
        <w:spacing w:after="0"/>
        <w:jc w:val="both"/>
      </w:pPr>
      <w:bookmarkStart w:id="1679" w:name="z1205"/>
      <w:bookmarkEnd w:id="1678"/>
      <w:r>
        <w:rPr>
          <w:color w:val="000000"/>
          <w:sz w:val="28"/>
        </w:rPr>
        <w:t>      1. Нарушение законодательства</w:t>
      </w:r>
      <w:r>
        <w:rPr>
          <w:color w:val="000000"/>
          <w:sz w:val="28"/>
        </w:rPr>
        <w:t xml:space="preserve"> Республики Казахстан в сфере предпринимательства влечет ответственность, установленную законами Республики Казахстан.</w:t>
      </w:r>
    </w:p>
    <w:p w:rsidR="00F92EDE" w:rsidRDefault="00A16C38">
      <w:pPr>
        <w:spacing w:after="0"/>
        <w:jc w:val="both"/>
      </w:pPr>
      <w:bookmarkStart w:id="1680" w:name="z1206"/>
      <w:bookmarkEnd w:id="1679"/>
      <w:r>
        <w:rPr>
          <w:color w:val="000000"/>
          <w:sz w:val="28"/>
        </w:rPr>
        <w:t>      2. Государственные органы и их должностные лица несут установленную законами Республики Казахстан ответственность за незаконное рас</w:t>
      </w:r>
      <w:r>
        <w:rPr>
          <w:color w:val="000000"/>
          <w:sz w:val="28"/>
        </w:rPr>
        <w:t xml:space="preserve">пространение и (или) использование информации, составляющей коммерческую тайну, а ущерб, причиненный субъекту предпринимательства в результате такого распространения и (или) использования, подлежит возмещению в соответствии с гражданским законодательством </w:t>
      </w:r>
      <w:r>
        <w:rPr>
          <w:color w:val="000000"/>
          <w:sz w:val="28"/>
        </w:rPr>
        <w:t>Республики Казахстан.</w:t>
      </w:r>
    </w:p>
    <w:p w:rsidR="00F92EDE" w:rsidRDefault="00A16C38">
      <w:pPr>
        <w:spacing w:after="0"/>
        <w:jc w:val="both"/>
      </w:pPr>
      <w:bookmarkStart w:id="1681" w:name="z1207"/>
      <w:bookmarkEnd w:id="1680"/>
      <w:r>
        <w:rPr>
          <w:color w:val="000000"/>
          <w:sz w:val="28"/>
        </w:rPr>
        <w:t>      3. Воспрепятствование законной предпринимательской деятельности влечет ответственность, установленную законами Республики Казахстан.</w:t>
      </w:r>
    </w:p>
    <w:p w:rsidR="00F92EDE" w:rsidRDefault="00A16C38">
      <w:pPr>
        <w:spacing w:after="0"/>
        <w:jc w:val="both"/>
      </w:pPr>
      <w:bookmarkStart w:id="1682" w:name="z1208"/>
      <w:bookmarkEnd w:id="1681"/>
      <w:r>
        <w:rPr>
          <w:color w:val="000000"/>
          <w:sz w:val="28"/>
        </w:rPr>
        <w:t>      4. Все убытки, понесенные субъектом предпринимательства вследствие воспрепятствования его</w:t>
      </w:r>
      <w:r>
        <w:rPr>
          <w:color w:val="000000"/>
          <w:sz w:val="28"/>
        </w:rPr>
        <w:t xml:space="preserve"> законной предпринимательской деятельности, подлежат возмещению в соответствии с гражданским законодательством Республики Казахстан.</w:t>
      </w:r>
    </w:p>
    <w:p w:rsidR="00F92EDE" w:rsidRDefault="00A16C38">
      <w:pPr>
        <w:spacing w:after="0"/>
      </w:pPr>
      <w:bookmarkStart w:id="1683" w:name="z321"/>
      <w:bookmarkEnd w:id="1682"/>
      <w:r>
        <w:rPr>
          <w:b/>
          <w:color w:val="000000"/>
        </w:rPr>
        <w:t xml:space="preserve"> Статья 321. Ответственность государственных органов и их должностных лиц за неисполнение или ненадлежащее исполнение своих</w:t>
      </w:r>
      <w:r>
        <w:rPr>
          <w:b/>
          <w:color w:val="000000"/>
        </w:rPr>
        <w:t xml:space="preserve"> служебных обязанностей</w:t>
      </w:r>
    </w:p>
    <w:p w:rsidR="00F92EDE" w:rsidRDefault="00A16C38">
      <w:pPr>
        <w:spacing w:after="0"/>
        <w:jc w:val="both"/>
      </w:pPr>
      <w:bookmarkStart w:id="1684" w:name="z1209"/>
      <w:bookmarkEnd w:id="1683"/>
      <w:r>
        <w:rPr>
          <w:color w:val="000000"/>
          <w:sz w:val="28"/>
        </w:rPr>
        <w:t>      1. Государственные органы и их должностные лица в случае неисполнения или ненадлежащего исполнения своих служебных обязанностей в процессе взаимодействия субъектов предпринимательства и государства, в том числе при государстве</w:t>
      </w:r>
      <w:r>
        <w:rPr>
          <w:color w:val="000000"/>
          <w:sz w:val="28"/>
        </w:rPr>
        <w:t>нном регулировании и поддержке предпринимательства, а также в случае совершения противоправных действий (бездействия) несут ответственность, установленную законами Республики Казахстан.</w:t>
      </w:r>
    </w:p>
    <w:p w:rsidR="00F92EDE" w:rsidRDefault="00A16C38">
      <w:pPr>
        <w:spacing w:after="0"/>
        <w:jc w:val="both"/>
      </w:pPr>
      <w:bookmarkStart w:id="1685" w:name="z1210"/>
      <w:bookmarkEnd w:id="1684"/>
      <w:r>
        <w:rPr>
          <w:color w:val="000000"/>
          <w:sz w:val="28"/>
        </w:rPr>
        <w:t>      2. Государственные органы в течение одного месяца обязаны письме</w:t>
      </w:r>
      <w:r>
        <w:rPr>
          <w:color w:val="000000"/>
          <w:sz w:val="28"/>
        </w:rPr>
        <w:t>нно информировать субъект предпринимательства, права и законные интересы которого нарушены, о мерах, принятых в отношении виновных в нарушении законодательства Республики Казахстан должностных лиц государственных органов.</w:t>
      </w:r>
    </w:p>
    <w:bookmarkEnd w:id="1685"/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322. Ответственность за нар</w:t>
      </w:r>
      <w:r>
        <w:rPr>
          <w:b/>
          <w:color w:val="000000"/>
          <w:sz w:val="28"/>
        </w:rPr>
        <w:t>ушение установленного порядка проверки субъекта предпринимательства</w:t>
      </w:r>
    </w:p>
    <w:p w:rsidR="00F92EDE" w:rsidRDefault="00A16C38">
      <w:pPr>
        <w:spacing w:after="0"/>
        <w:jc w:val="both"/>
      </w:pPr>
      <w:bookmarkStart w:id="1686" w:name="z1211"/>
      <w:r>
        <w:rPr>
          <w:color w:val="000000"/>
          <w:sz w:val="28"/>
        </w:rPr>
        <w:t>      1. Неправомерные действия должностных лиц государственных органов при проведении проверок влекут ответственность, установленную законами Республики Казахстан.</w:t>
      </w:r>
    </w:p>
    <w:p w:rsidR="00F92EDE" w:rsidRDefault="00A16C38">
      <w:pPr>
        <w:spacing w:after="0"/>
        <w:jc w:val="both"/>
      </w:pPr>
      <w:bookmarkStart w:id="1687" w:name="z1212"/>
      <w:bookmarkEnd w:id="1686"/>
      <w:r>
        <w:rPr>
          <w:color w:val="000000"/>
          <w:sz w:val="28"/>
        </w:rPr>
        <w:t>      2. Вред, причинен</w:t>
      </w:r>
      <w:r>
        <w:rPr>
          <w:color w:val="000000"/>
          <w:sz w:val="28"/>
        </w:rPr>
        <w:t>ный субъекту предпринимательства государственным органом или его должностным лицом при осуществлении государственного контроля и надзора, подлежит возмещению в соответствии с гражданским законодательством Республики Казахстан.</w:t>
      </w:r>
    </w:p>
    <w:bookmarkEnd w:id="1687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В объем убытков, предъя</w:t>
      </w:r>
      <w:r>
        <w:rPr>
          <w:color w:val="000000"/>
          <w:sz w:val="28"/>
        </w:rPr>
        <w:t>вляемых к возмещению, в том числе включаются суммы вознаграждений, выплаченных работникам субъектов предпринимательства за подготовку материалов для проверки, заработная плата за время вынужденной остановки производства, упущенная выгода, которую получил б</w:t>
      </w:r>
      <w:r>
        <w:rPr>
          <w:color w:val="000000"/>
          <w:sz w:val="28"/>
        </w:rPr>
        <w:t>ы субъект предпринимательства при реализации соответствующих товаров, работ, услуг, не выпущенных вследствие приостановления производства.</w:t>
      </w:r>
    </w:p>
    <w:p w:rsidR="00F92EDE" w:rsidRDefault="00A16C38">
      <w:pPr>
        <w:spacing w:after="0"/>
      </w:pPr>
      <w:bookmarkStart w:id="1688" w:name="z1253"/>
      <w:r>
        <w:rPr>
          <w:b/>
          <w:color w:val="000000"/>
        </w:rPr>
        <w:t xml:space="preserve"> Глава 31. ПЕРЕХОДНЫЕ И ЗАКЛЮЧИТЕЛЬНЫЕ ПОЛОЖЕНИЯ</w:t>
      </w:r>
    </w:p>
    <w:bookmarkEnd w:id="1688"/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323. Порядок применения отдельных норм настоящего Кодекса</w:t>
      </w:r>
    </w:p>
    <w:p w:rsidR="00F92EDE" w:rsidRDefault="00A16C38">
      <w:pPr>
        <w:spacing w:after="0"/>
        <w:jc w:val="both"/>
      </w:pPr>
      <w:bookmarkStart w:id="1689" w:name="z121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1. Льготы, предоставленные на основании инвестиционных контрактов, заключенных с уполномоченным органом по инвестициям до введения в действие Закона Республики Казахстан от 8 января 2003 года "Об инвестициях", сохраняют свое действие до истечения срока,</w:t>
      </w:r>
      <w:r>
        <w:rPr>
          <w:color w:val="000000"/>
          <w:sz w:val="28"/>
        </w:rPr>
        <w:t xml:space="preserve"> установленного в этих инвестиционных контрактах.</w:t>
      </w:r>
    </w:p>
    <w:p w:rsidR="00F92EDE" w:rsidRDefault="00A16C38">
      <w:pPr>
        <w:spacing w:after="0"/>
        <w:jc w:val="both"/>
      </w:pPr>
      <w:bookmarkStart w:id="1690" w:name="z1214"/>
      <w:bookmarkEnd w:id="1689"/>
      <w:r>
        <w:rPr>
          <w:color w:val="000000"/>
          <w:sz w:val="28"/>
        </w:rPr>
        <w:t>      2. Нормы пункта 1 статьи 159, пунктов 3, 4 и 5 статьи 295 настоящего Кодекса в части уплаты сумм налогов сохраняют действие по инвестиционным контрактам, заключенным с уполномоченным органом по инвест</w:t>
      </w:r>
      <w:r>
        <w:rPr>
          <w:color w:val="000000"/>
          <w:sz w:val="28"/>
        </w:rPr>
        <w:t>ициям до 1 января 2009 года.</w:t>
      </w:r>
    </w:p>
    <w:p w:rsidR="00F92EDE" w:rsidRDefault="00A16C38">
      <w:pPr>
        <w:spacing w:after="0"/>
        <w:jc w:val="both"/>
      </w:pPr>
      <w:bookmarkStart w:id="1691" w:name="z1326"/>
      <w:bookmarkEnd w:id="1690"/>
      <w:r>
        <w:rPr>
          <w:color w:val="000000"/>
          <w:sz w:val="28"/>
        </w:rPr>
        <w:t>      3. Нормы пункта 1 статьи 287 настоящего Кодекса в части освобождения от обложения ввозными таможенными пошлинами лизинговых компаний распространяются на инвестиционные контракты, заключенные с уполномоченным органом по ин</w:t>
      </w:r>
      <w:r>
        <w:rPr>
          <w:color w:val="000000"/>
          <w:sz w:val="28"/>
        </w:rPr>
        <w:t>вестициям с 1 октября 2016 года.</w:t>
      </w:r>
    </w:p>
    <w:bookmarkEnd w:id="1691"/>
    <w:p w:rsidR="00F92EDE" w:rsidRDefault="00A16C38">
      <w:pPr>
        <w:spacing w:after="0"/>
      </w:pPr>
      <w:r>
        <w:rPr>
          <w:color w:val="FF0000"/>
          <w:sz w:val="28"/>
        </w:rPr>
        <w:t xml:space="preserve">      Сноска. Статья 323 с изменением, внесенным Законом РК от 28.12.2016 </w:t>
      </w:r>
      <w:r>
        <w:rPr>
          <w:color w:val="000000"/>
          <w:sz w:val="28"/>
        </w:rPr>
        <w:t>№ 34-VI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F92EDE" w:rsidRDefault="00A16C38">
      <w:pPr>
        <w:spacing w:after="0"/>
        <w:jc w:val="both"/>
      </w:pPr>
      <w:r>
        <w:rPr>
          <w:b/>
          <w:color w:val="000000"/>
          <w:sz w:val="28"/>
        </w:rPr>
        <w:t>Статья 324. Порядок введения в действие настоящего Кодекса</w:t>
      </w:r>
    </w:p>
    <w:p w:rsidR="00F92EDE" w:rsidRDefault="00A16C38">
      <w:pPr>
        <w:spacing w:after="0"/>
        <w:jc w:val="both"/>
      </w:pPr>
      <w:bookmarkStart w:id="1692" w:name="z1215"/>
      <w:r>
        <w:rPr>
          <w:color w:val="000000"/>
          <w:sz w:val="28"/>
        </w:rPr>
        <w:t>      1. Настоящий Кодекс вводится в действие</w:t>
      </w:r>
      <w:r>
        <w:rPr>
          <w:color w:val="000000"/>
          <w:sz w:val="28"/>
        </w:rPr>
        <w:t xml:space="preserve"> с 1 января 2016 года за исключением:</w:t>
      </w:r>
    </w:p>
    <w:p w:rsidR="00F92EDE" w:rsidRDefault="00A16C38">
      <w:pPr>
        <w:spacing w:after="0"/>
        <w:jc w:val="both"/>
      </w:pPr>
      <w:bookmarkStart w:id="1693" w:name="z1260"/>
      <w:bookmarkEnd w:id="1692"/>
      <w:r>
        <w:rPr>
          <w:color w:val="000000"/>
          <w:sz w:val="28"/>
        </w:rPr>
        <w:t>      1) подпункта 2) части второй пункта 2 статьи 36 и подпункта 5) пункта 2 статьи 38 настоящего Кодекса, которые вводятся в действие с 6 февраля 2016 года;</w:t>
      </w:r>
    </w:p>
    <w:p w:rsidR="00F92EDE" w:rsidRDefault="00A16C38">
      <w:pPr>
        <w:spacing w:after="0"/>
        <w:jc w:val="both"/>
      </w:pPr>
      <w:bookmarkStart w:id="1694" w:name="z1261"/>
      <w:bookmarkEnd w:id="1693"/>
      <w:r>
        <w:rPr>
          <w:color w:val="000000"/>
          <w:sz w:val="28"/>
        </w:rPr>
        <w:t>      2) части второй пункта 4 статьи 193 настоящего Кодекс</w:t>
      </w:r>
      <w:r>
        <w:rPr>
          <w:color w:val="000000"/>
          <w:sz w:val="28"/>
        </w:rPr>
        <w:t>а, которая вводится в действие с 1 марта 2016 года;</w:t>
      </w:r>
    </w:p>
    <w:p w:rsidR="00F92EDE" w:rsidRDefault="00A16C38">
      <w:pPr>
        <w:spacing w:after="0"/>
        <w:jc w:val="both"/>
      </w:pPr>
      <w:bookmarkStart w:id="1695" w:name="z1262"/>
      <w:bookmarkEnd w:id="1694"/>
      <w:r>
        <w:rPr>
          <w:color w:val="000000"/>
          <w:sz w:val="28"/>
        </w:rPr>
        <w:t>      3) заголовка статьи 211 оглавления, статьи 211, подпункта 2) пункта 2 статьи 290 настоящего Кодекса, которые вводятся в действие с 1 января 2017 года;</w:t>
      </w:r>
    </w:p>
    <w:p w:rsidR="00F92EDE" w:rsidRDefault="00A16C38">
      <w:pPr>
        <w:spacing w:after="0"/>
        <w:jc w:val="both"/>
      </w:pPr>
      <w:bookmarkStart w:id="1696" w:name="z1263"/>
      <w:bookmarkEnd w:id="1695"/>
      <w:r>
        <w:rPr>
          <w:color w:val="000000"/>
          <w:sz w:val="28"/>
        </w:rPr>
        <w:t xml:space="preserve">      4) подпункта 19) пункта 2 статьи 3, </w:t>
      </w:r>
      <w:r>
        <w:rPr>
          <w:color w:val="000000"/>
          <w:sz w:val="28"/>
        </w:rPr>
        <w:t>статьи 22, пункта 2 статьи 58, статьи 62, абзаца пятого части третьей пункта 2 статьи 80 и подпункта 4) пункта 2 статьи 82 настоящего Кодекса, которые вводятся в действие после введения в действие законодательного акта о саморегулировании;</w:t>
      </w:r>
    </w:p>
    <w:p w:rsidR="00F92EDE" w:rsidRDefault="00A16C38">
      <w:pPr>
        <w:spacing w:after="0"/>
        <w:jc w:val="both"/>
      </w:pPr>
      <w:bookmarkStart w:id="1697" w:name="z1264"/>
      <w:bookmarkEnd w:id="1696"/>
      <w:r>
        <w:rPr>
          <w:color w:val="000000"/>
          <w:sz w:val="28"/>
        </w:rPr>
        <w:t>      5) положен</w:t>
      </w:r>
      <w:r>
        <w:rPr>
          <w:color w:val="000000"/>
          <w:sz w:val="28"/>
        </w:rPr>
        <w:t>ий части третьей пункта 1 статьи 65, статьи 66 настоящего Кодекса в части экспертных заключений по концепциям проектов законов, затрагивающих интересы субъектов предпринимательства, вводятся в действие после введения в действие законодательного акта о прав</w:t>
      </w:r>
      <w:r>
        <w:rPr>
          <w:color w:val="000000"/>
          <w:sz w:val="28"/>
        </w:rPr>
        <w:t>овых актах;</w:t>
      </w:r>
    </w:p>
    <w:p w:rsidR="00F92EDE" w:rsidRDefault="00A16C38">
      <w:pPr>
        <w:spacing w:after="0"/>
        <w:jc w:val="both"/>
      </w:pPr>
      <w:bookmarkStart w:id="1698" w:name="z1265"/>
      <w:bookmarkEnd w:id="1697"/>
      <w:r>
        <w:rPr>
          <w:color w:val="000000"/>
          <w:sz w:val="28"/>
        </w:rPr>
        <w:t>      6) подпункта 111) статьи 138 настоящего Кодекса, который вводится в действие после введения в действие законодательного акта о производстве органической продукции.</w:t>
      </w:r>
    </w:p>
    <w:p w:rsidR="00F92EDE" w:rsidRDefault="00A16C38">
      <w:pPr>
        <w:spacing w:after="0"/>
        <w:jc w:val="both"/>
      </w:pPr>
      <w:bookmarkStart w:id="1699" w:name="z1216"/>
      <w:bookmarkEnd w:id="1698"/>
      <w:r>
        <w:rPr>
          <w:color w:val="000000"/>
          <w:sz w:val="28"/>
        </w:rPr>
        <w:t xml:space="preserve">      2. Установить, что заголовки статей 173 и 197 оглавления, подпункты </w:t>
      </w:r>
      <w:r>
        <w:rPr>
          <w:color w:val="000000"/>
          <w:sz w:val="28"/>
        </w:rPr>
        <w:t>9), 13) и 14) статьи 88, подпункт 4) пункта 3 статьи 116, подпункт 68) статьи 138, статья 173, подпункт 3) статьи 195, подпункт 2) пункта 6 статьи 196, статья 197, подпункт 6) пункта 1 статьи 292 настоящего Кодекса действуют до 1 января 2017 года.</w:t>
      </w:r>
    </w:p>
    <w:p w:rsidR="00F92EDE" w:rsidRDefault="00A16C38">
      <w:pPr>
        <w:spacing w:after="0"/>
        <w:jc w:val="both"/>
      </w:pPr>
      <w:bookmarkStart w:id="1700" w:name="z1217"/>
      <w:bookmarkEnd w:id="1699"/>
      <w:r>
        <w:rPr>
          <w:color w:val="000000"/>
          <w:sz w:val="28"/>
        </w:rPr>
        <w:t>      3.</w:t>
      </w:r>
      <w:r>
        <w:rPr>
          <w:color w:val="000000"/>
          <w:sz w:val="28"/>
        </w:rPr>
        <w:t xml:space="preserve"> Установить, что заголовок статьи 119 оглавления настоящего Кодекса до 1 января 2017 года излагается в следующей редакции:</w:t>
      </w:r>
    </w:p>
    <w:bookmarkEnd w:id="170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"Статья 119. Ценообразование на товары, работы, услуги, производимые и реализуемые субъектами регулируемого рынка".</w:t>
      </w:r>
    </w:p>
    <w:p w:rsidR="00F92EDE" w:rsidRDefault="00A16C38">
      <w:pPr>
        <w:spacing w:after="0"/>
        <w:jc w:val="both"/>
      </w:pPr>
      <w:bookmarkStart w:id="1701" w:name="z1218"/>
      <w:r>
        <w:rPr>
          <w:color w:val="000000"/>
          <w:sz w:val="28"/>
        </w:rPr>
        <w:t xml:space="preserve">      4. </w:t>
      </w:r>
      <w:r>
        <w:rPr>
          <w:color w:val="000000"/>
          <w:sz w:val="28"/>
        </w:rPr>
        <w:t>Приостановить до 1 марта 2016 года действие абзаца первого пункта 1 статьи 36 настоящего Кодекса, установив, что в период приостановления данный абзац действует в следующей редакции:</w:t>
      </w:r>
    </w:p>
    <w:bookmarkEnd w:id="170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"1. Для государственной регистрации в качестве индивидуального пред</w:t>
      </w:r>
      <w:r>
        <w:rPr>
          <w:color w:val="000000"/>
          <w:sz w:val="28"/>
        </w:rPr>
        <w:t>принимателя физическое лицо представляет непосредственно в орган государственных доходов или через центр обслуживания населения:".</w:t>
      </w:r>
    </w:p>
    <w:p w:rsidR="00F92EDE" w:rsidRDefault="00A16C38">
      <w:pPr>
        <w:spacing w:after="0"/>
        <w:jc w:val="both"/>
      </w:pPr>
      <w:bookmarkStart w:id="1702" w:name="z1219"/>
      <w:r>
        <w:rPr>
          <w:color w:val="000000"/>
          <w:sz w:val="28"/>
        </w:rPr>
        <w:t>      5. Приостановить до 1 января 2017 года действие подпунктов 7) и 16) статьи 88 настоящего Кодекса, установив, что в пери</w:t>
      </w:r>
      <w:r>
        <w:rPr>
          <w:color w:val="000000"/>
          <w:sz w:val="28"/>
        </w:rPr>
        <w:t>од приостановления данные подпункты действуют в следующей редакции:</w:t>
      </w:r>
    </w:p>
    <w:bookmarkEnd w:id="170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"7) предупреждает и устраняет злоупотребления доминирующим или монопольным положением на соответствующем товарном рынке, за исключением нарушений, предусмотренных законодательством Р</w:t>
      </w:r>
      <w:r>
        <w:rPr>
          <w:color w:val="000000"/>
          <w:sz w:val="28"/>
        </w:rPr>
        <w:t>еспублики Казахстан о естественных монополиях и регулируемых рынках;";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"16) выявляет монопольно высокую (низкую), монопсонически низкую цену, установленную субъектом рынка, занимающим доминирующее или монопольное положение, за исключением субъектов р</w:t>
      </w:r>
      <w:r>
        <w:rPr>
          <w:color w:val="000000"/>
          <w:sz w:val="28"/>
        </w:rPr>
        <w:t>ынка, реализующих товары на регулируемых рынках;".</w:t>
      </w:r>
    </w:p>
    <w:p w:rsidR="00F92EDE" w:rsidRDefault="00A16C38">
      <w:pPr>
        <w:spacing w:after="0"/>
        <w:jc w:val="both"/>
      </w:pPr>
      <w:bookmarkStart w:id="1703" w:name="z1220"/>
      <w:r>
        <w:rPr>
          <w:color w:val="000000"/>
          <w:sz w:val="28"/>
        </w:rPr>
        <w:t>      6. Приостановить до 1 марта 2016 года действие подпункта 2) пункта 2 статьи 110 настоящего Кодекса, установив, что в период приостановления данный подпункт действует в следующей редакции:</w:t>
      </w:r>
    </w:p>
    <w:bookmarkEnd w:id="170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"2) о</w:t>
      </w:r>
      <w:r>
        <w:rPr>
          <w:color w:val="000000"/>
          <w:sz w:val="28"/>
        </w:rPr>
        <w:t>бжаловать решения, действия (бездействие) разрешительных органов и государственных органов, осуществляющих прием уведомлений, и (или) их должностных лиц, центров обслуживания населения и (или) их работников по вопросам осуществления лицензирования и разреш</w:t>
      </w:r>
      <w:r>
        <w:rPr>
          <w:color w:val="000000"/>
          <w:sz w:val="28"/>
        </w:rPr>
        <w:t>ительных процедур или приема уведомлений в порядке, установленном законодательством Республики Казахстан;".</w:t>
      </w:r>
    </w:p>
    <w:p w:rsidR="00F92EDE" w:rsidRDefault="00A16C38">
      <w:pPr>
        <w:spacing w:after="0"/>
        <w:jc w:val="both"/>
      </w:pPr>
      <w:bookmarkStart w:id="1704" w:name="z1221"/>
      <w:r>
        <w:rPr>
          <w:color w:val="000000"/>
          <w:sz w:val="28"/>
        </w:rPr>
        <w:t>      7. Приостановить до 1 марта 2016 года действие подпункта 4) пункта 3 статьи 111 настоящего Кодекса, установив, что в период приостановления да</w:t>
      </w:r>
      <w:r>
        <w:rPr>
          <w:color w:val="000000"/>
          <w:sz w:val="28"/>
        </w:rPr>
        <w:t>нный подпункт действует в следующей редакции:</w:t>
      </w:r>
    </w:p>
    <w:bookmarkEnd w:id="1704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"4) предоставлять государственным органам и центрам обслуживания населения документы и (или) информацию, необходимые для осуществления лицензирования и разрешительных процедур, в том числе посредством инф</w:t>
      </w:r>
      <w:r>
        <w:rPr>
          <w:color w:val="000000"/>
          <w:sz w:val="28"/>
        </w:rPr>
        <w:t>ормационных систем;".</w:t>
      </w:r>
    </w:p>
    <w:p w:rsidR="00F92EDE" w:rsidRDefault="00A16C38">
      <w:pPr>
        <w:spacing w:after="0"/>
        <w:jc w:val="both"/>
      </w:pPr>
      <w:bookmarkStart w:id="1705" w:name="z1222"/>
      <w:r>
        <w:rPr>
          <w:color w:val="000000"/>
          <w:sz w:val="28"/>
        </w:rPr>
        <w:t>      8. Приостановить до 1 января 2017 года действие пунктов 1 и 2 статьи 118 настоящего Кодекса, установив, что в период приостановления данные пункты действуют в следующей редакции:</w:t>
      </w:r>
    </w:p>
    <w:bookmarkEnd w:id="1705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"1. Тарифообразование на товары, работы, ус</w:t>
      </w:r>
      <w:r>
        <w:rPr>
          <w:color w:val="000000"/>
          <w:sz w:val="28"/>
        </w:rPr>
        <w:t>луги в сфере естественной монополии осуществляется в соответствии с законодательством Республики Казахстан о естественных монополиях и регулируемых рынках.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2. Тарифы (цены, ставки сборов) или их предельные уровни на регулируемые товары, работы, услуг</w:t>
      </w:r>
      <w:r>
        <w:rPr>
          <w:color w:val="000000"/>
          <w:sz w:val="28"/>
        </w:rPr>
        <w:t>и субъекта естественной монополии, утверждаемые уполномоченным органом в сферах естественных монополий и на регулируемых рынках, с учетом качества и надежности производимых товаров, выполняемых работ, оказываемых услуг должны быть не ниже стоимости затрат,</w:t>
      </w:r>
      <w:r>
        <w:rPr>
          <w:color w:val="000000"/>
          <w:sz w:val="28"/>
        </w:rPr>
        <w:t xml:space="preserve"> необходимых для предоставления регулируемых товаров, работ, услуг, и учитывать возможность получения прибыли, обеспечивающей эффективное функционирование субъекта естественной монополии.".</w:t>
      </w:r>
    </w:p>
    <w:p w:rsidR="00F92EDE" w:rsidRDefault="00A16C38">
      <w:pPr>
        <w:spacing w:after="0"/>
        <w:jc w:val="both"/>
      </w:pPr>
      <w:bookmarkStart w:id="1706" w:name="z1223"/>
      <w:r>
        <w:rPr>
          <w:color w:val="000000"/>
          <w:sz w:val="28"/>
        </w:rPr>
        <w:t>      9. Приостановить до 1 января 2017 года действие статьи 119 н</w:t>
      </w:r>
      <w:r>
        <w:rPr>
          <w:color w:val="000000"/>
          <w:sz w:val="28"/>
        </w:rPr>
        <w:t>астоящего Кодекса, установив, что в период приостановления данная статья действует в следующей редакции:</w:t>
      </w:r>
    </w:p>
    <w:bookmarkEnd w:id="1706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"Статья 119. Ценообразование на товары, работы, услуги, производимые и реализуемые субъектами регулируемого рынка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       1. Государственное регул</w:t>
      </w:r>
      <w:r>
        <w:rPr>
          <w:color w:val="000000"/>
          <w:sz w:val="28"/>
        </w:rPr>
        <w:t>ирование цен распространяется на товары, работы, услуги субъектов регулируемых рынков в области железнодорожного транспорта, электро- и теплоэнергетики, производства нефтепродуктов, транспортировки нефти, гражданской авиации, портовой деятельности, телеком</w:t>
      </w:r>
      <w:r>
        <w:rPr>
          <w:color w:val="000000"/>
          <w:sz w:val="28"/>
        </w:rPr>
        <w:t>муникаций и почтовой связи, а также газа с учетом особенностей, установленных Законом Республики Казахстан "О газе и газоснабжении".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Уполномоченный орган, осуществляющий руководство в сферах естественных монополий и на регулируемых рынках, утверждает</w:t>
      </w:r>
      <w:r>
        <w:rPr>
          <w:color w:val="000000"/>
          <w:sz w:val="28"/>
        </w:rPr>
        <w:t xml:space="preserve"> перечень товаров, работ, услуг субъектов регулируемых рынков, на которые распространяется государственное регулирование цен.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2. В качестве временной меры на определенный срок на территории Республики Казахстан в порядке, определяемом антимонопольным</w:t>
      </w:r>
      <w:r>
        <w:rPr>
          <w:color w:val="000000"/>
          <w:sz w:val="28"/>
        </w:rPr>
        <w:t xml:space="preserve"> органом, может быть введено государственное ценовое регулирование на отдельных товарных рынках и (или) на товары, работы, услуги отдельных субъектов рынка.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Общий срок применения предусмотренного настоящим пунктом государственного ценового регулирова</w:t>
      </w:r>
      <w:r>
        <w:rPr>
          <w:color w:val="000000"/>
          <w:sz w:val="28"/>
        </w:rPr>
        <w:t>ния не может превышать 180 календарных дней в течение одного года.</w:t>
      </w:r>
    </w:p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3. Ценообразование на товары, работы, услуги, производимые и реализуемые субъектами регулируемого рынка, осуществляется в соответствии с законодательством Республики Казахстан о естес</w:t>
      </w:r>
      <w:r>
        <w:rPr>
          <w:color w:val="000000"/>
          <w:sz w:val="28"/>
        </w:rPr>
        <w:t>твенных монополиях и регулируемых рынках путем установления предельной цены.".</w:t>
      </w:r>
    </w:p>
    <w:p w:rsidR="00F92EDE" w:rsidRDefault="00A16C38">
      <w:pPr>
        <w:spacing w:after="0"/>
        <w:jc w:val="both"/>
      </w:pPr>
      <w:bookmarkStart w:id="1707" w:name="z1224"/>
      <w:r>
        <w:rPr>
          <w:color w:val="000000"/>
          <w:sz w:val="28"/>
        </w:rPr>
        <w:t>      10. Приостановить до 1 января 2017 года действие пункта 2 статьи 122 настоящего Кодекса, установив, что в период приостановления данный пункт действует в следующей редакци</w:t>
      </w:r>
      <w:r>
        <w:rPr>
          <w:color w:val="000000"/>
          <w:sz w:val="28"/>
        </w:rPr>
        <w:t>и:</w:t>
      </w:r>
    </w:p>
    <w:bookmarkEnd w:id="1707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"2. Уполномоченный орган в области производства нефтепродуктов по согласованию с уполномоченным органом, осуществляющим руководство в сферах естественных монополий и на регулируемых рынках, в порядке, утвержденном уполномоченным органом в области </w:t>
      </w:r>
      <w:r>
        <w:rPr>
          <w:color w:val="000000"/>
          <w:sz w:val="28"/>
        </w:rPr>
        <w:t>производства нефтепродуктов, устанавливает предельные цены на розничную реализацию нефтепродуктов, на которые установлено государственное регулирование цен.".</w:t>
      </w:r>
    </w:p>
    <w:p w:rsidR="00F92EDE" w:rsidRDefault="00A16C38">
      <w:pPr>
        <w:spacing w:after="0"/>
        <w:jc w:val="both"/>
      </w:pPr>
      <w:bookmarkStart w:id="1708" w:name="z1225"/>
      <w:r>
        <w:rPr>
          <w:color w:val="000000"/>
          <w:sz w:val="28"/>
        </w:rPr>
        <w:t>      11. Приостановить до 1 января 2017 года действие подпункта 54) статьи 138 настоящего Кодекс</w:t>
      </w:r>
      <w:r>
        <w:rPr>
          <w:color w:val="000000"/>
          <w:sz w:val="28"/>
        </w:rPr>
        <w:t>а, установив, что в период приостановления данный подпункт действует в следующей редакции:</w:t>
      </w:r>
    </w:p>
    <w:bookmarkEnd w:id="1708"/>
    <w:p w:rsidR="00F92EDE" w:rsidRDefault="00A16C38">
      <w:pPr>
        <w:spacing w:after="0"/>
        <w:jc w:val="both"/>
      </w:pPr>
      <w:r>
        <w:rPr>
          <w:color w:val="000000"/>
          <w:sz w:val="28"/>
        </w:rPr>
        <w:t xml:space="preserve">      "54) за поступлением налогов и других обязательных платежей в бюджет, а также полнотой и своевременным перечислением обязательных пенсионных взносов, </w:t>
      </w:r>
      <w:r>
        <w:rPr>
          <w:color w:val="000000"/>
          <w:sz w:val="28"/>
        </w:rPr>
        <w:t>обязательных профессиональных пенсионных взносов в единый накопительный пенсионный фонд и социальных отчислений в Государственный фонд социального страхования;".</w:t>
      </w:r>
    </w:p>
    <w:p w:rsidR="00F92EDE" w:rsidRDefault="00A16C38">
      <w:pPr>
        <w:spacing w:after="0"/>
        <w:jc w:val="both"/>
      </w:pPr>
      <w:bookmarkStart w:id="1709" w:name="z1226"/>
      <w:r>
        <w:rPr>
          <w:color w:val="000000"/>
          <w:sz w:val="28"/>
        </w:rPr>
        <w:t>      12. Приостановить до 1 января 2017 года действие пункта 3 статьи 193 настоящего Кодекса,</w:t>
      </w:r>
      <w:r>
        <w:rPr>
          <w:color w:val="000000"/>
          <w:sz w:val="28"/>
        </w:rPr>
        <w:t xml:space="preserve"> установив, что в период приостановления данный пункт действует в следующей редакции:</w:t>
      </w:r>
    </w:p>
    <w:p w:rsidR="00F92EDE" w:rsidRDefault="00A16C38">
      <w:pPr>
        <w:spacing w:after="0"/>
        <w:jc w:val="both"/>
      </w:pPr>
      <w:bookmarkStart w:id="1710" w:name="z1266"/>
      <w:bookmarkEnd w:id="1709"/>
      <w:r>
        <w:rPr>
          <w:color w:val="000000"/>
          <w:sz w:val="28"/>
        </w:rPr>
        <w:t>      1) с 1 января 2016 года до 1 марта 2016 года:</w:t>
      </w:r>
    </w:p>
    <w:bookmarkEnd w:id="1710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"3. Реализация исключительного права осуществляется путем создания субъекта государственной монополии. Субъектом</w:t>
      </w:r>
      <w:r>
        <w:rPr>
          <w:color w:val="000000"/>
          <w:sz w:val="28"/>
        </w:rPr>
        <w:t xml:space="preserve"> государственной монополии может быть только государственное предприятие, созданное Правительством Республики Казахстан либо местными исполнительными органами областей, городов республиканского значения, столицы по решению Правительства Республики Казахста</w:t>
      </w:r>
      <w:r>
        <w:rPr>
          <w:color w:val="000000"/>
          <w:sz w:val="28"/>
        </w:rPr>
        <w:t>н.";</w:t>
      </w:r>
    </w:p>
    <w:p w:rsidR="00F92EDE" w:rsidRDefault="00A16C38">
      <w:pPr>
        <w:spacing w:after="0"/>
        <w:jc w:val="both"/>
      </w:pPr>
      <w:bookmarkStart w:id="1711" w:name="z1267"/>
      <w:r>
        <w:rPr>
          <w:color w:val="000000"/>
          <w:sz w:val="28"/>
        </w:rPr>
        <w:t>      2) с 1 марта 2016 года по 1 января 2017 года:</w:t>
      </w:r>
    </w:p>
    <w:bookmarkEnd w:id="1711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"3. Реализация исключительного права осуществляется путем создания субъекта государственной монополии. Субъектом государственной монополии, за исключением Государственной корпорации "Правительс</w:t>
      </w:r>
      <w:r>
        <w:rPr>
          <w:color w:val="000000"/>
          <w:sz w:val="28"/>
        </w:rPr>
        <w:t>тво для граждан", может быть только государственное предприятие, созданное Правительством Республики Казахстан либо местными исполнительными органами областей, городов республиканского значения, столицы по решению Правительства Республики Казахстан.".</w:t>
      </w:r>
    </w:p>
    <w:p w:rsidR="00F92EDE" w:rsidRDefault="00A16C38">
      <w:pPr>
        <w:spacing w:after="0"/>
        <w:jc w:val="both"/>
      </w:pPr>
      <w:bookmarkStart w:id="1712" w:name="z122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13. Приостановить на период с 1 марта 2016 года до 1 января 2017 года действие части второй пункта 4 статьи 193 настоящего Кодекса, установив, что в период приостановления данная часть действует в следующей редакции:</w:t>
      </w:r>
    </w:p>
    <w:bookmarkEnd w:id="1712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"Ограничения, предусмотренные п</w:t>
      </w:r>
      <w:r>
        <w:rPr>
          <w:color w:val="000000"/>
          <w:sz w:val="28"/>
        </w:rPr>
        <w:t>одпунктами 1) и 2) части первой настоящего пункта, не распространяются на Государственную корпорацию "Правительство для граждан".</w:t>
      </w:r>
    </w:p>
    <w:p w:rsidR="00F92EDE" w:rsidRDefault="00A16C38">
      <w:pPr>
        <w:spacing w:after="0"/>
        <w:jc w:val="both"/>
      </w:pPr>
      <w:bookmarkStart w:id="1713" w:name="z1228"/>
      <w:r>
        <w:rPr>
          <w:color w:val="000000"/>
          <w:sz w:val="28"/>
        </w:rPr>
        <w:t>      14. Приостановить до 1 января 2017 года действие подпункта 1) пункта 2 статьи 241 настоящего Кодекса, установив, что в п</w:t>
      </w:r>
      <w:r>
        <w:rPr>
          <w:color w:val="000000"/>
          <w:sz w:val="28"/>
        </w:rPr>
        <w:t>ериод приостановления данный подпункт действует в следующей редакции:</w:t>
      </w:r>
    </w:p>
    <w:bookmarkEnd w:id="1713"/>
    <w:p w:rsidR="00F92EDE" w:rsidRDefault="00A16C38">
      <w:pPr>
        <w:spacing w:after="0"/>
        <w:jc w:val="both"/>
      </w:pPr>
      <w:r>
        <w:rPr>
          <w:color w:val="000000"/>
          <w:sz w:val="28"/>
        </w:rPr>
        <w:t>      "1) в порядке и на условиях, предусмотренных законодательством Республики Казахстан, освобождаются от платы за присоединяемую мощность по электроэнергии, тепло-, водоснабжению и ка</w:t>
      </w:r>
      <w:r>
        <w:rPr>
          <w:color w:val="000000"/>
          <w:sz w:val="28"/>
        </w:rPr>
        <w:t>нализации с применением законодательства Республики Казахстан о естественных монополиях и регулируемых рынках;".</w:t>
      </w:r>
    </w:p>
    <w:p w:rsidR="00F92EDE" w:rsidRDefault="00A16C38">
      <w:pPr>
        <w:spacing w:after="0"/>
        <w:jc w:val="both"/>
      </w:pPr>
      <w:bookmarkStart w:id="1714" w:name="z1229"/>
      <w:r>
        <w:rPr>
          <w:color w:val="000000"/>
          <w:sz w:val="28"/>
        </w:rPr>
        <w:t>      15. Признать утратившими силу:</w:t>
      </w:r>
    </w:p>
    <w:p w:rsidR="00F92EDE" w:rsidRDefault="00A16C38">
      <w:pPr>
        <w:spacing w:after="0"/>
        <w:jc w:val="both"/>
      </w:pPr>
      <w:bookmarkStart w:id="1715" w:name="z1254"/>
      <w:bookmarkEnd w:id="1714"/>
      <w:r>
        <w:rPr>
          <w:color w:val="000000"/>
          <w:sz w:val="28"/>
        </w:rPr>
        <w:t xml:space="preserve">       1) Закон Республики Казахстан от 31 марта 1998 года "О крестьянском или фермерском хозяйстве" (Ведо</w:t>
      </w:r>
      <w:r>
        <w:rPr>
          <w:color w:val="000000"/>
          <w:sz w:val="28"/>
        </w:rPr>
        <w:t>мости Парламента Республики Казахстан, 1998 г., № 2-3, ст. 26; 2001 г., № 24, ст. 338; 2003 г., № 1-2, ст. 6; № 4, ст. 26; № 24, ст. 178; 2006 г., № 1, ст. 5; № 15, ст. 95; 2007 г., № 9, ст. 67; № 15, ст. 106; № 18, ст. 143; 2008 г., № 24, ст. 129; 2009 г.</w:t>
      </w:r>
      <w:r>
        <w:rPr>
          <w:color w:val="000000"/>
          <w:sz w:val="28"/>
        </w:rPr>
        <w:t>, № 15-16, ст. 76; 2010 г., № 5, ст. 23; 2011 г., № 6, ст. 49; 2013 г., № 14, ст. 72; 2014 г., № 21, ст. 122);</w:t>
      </w:r>
    </w:p>
    <w:p w:rsidR="00F92EDE" w:rsidRDefault="00A16C38">
      <w:pPr>
        <w:spacing w:after="0"/>
        <w:jc w:val="both"/>
      </w:pPr>
      <w:bookmarkStart w:id="1716" w:name="z1255"/>
      <w:bookmarkEnd w:id="1715"/>
      <w:r>
        <w:rPr>
          <w:color w:val="000000"/>
          <w:sz w:val="28"/>
        </w:rPr>
        <w:t xml:space="preserve">       2) Закон Республики Казахстан от 8 января 2003 года "Об инвестициях" (Ведомости Парламента Республики Казахстан, 2003 г., № 1-2, ст. 4; 20</w:t>
      </w:r>
      <w:r>
        <w:rPr>
          <w:color w:val="000000"/>
          <w:sz w:val="28"/>
        </w:rPr>
        <w:t xml:space="preserve">05 г., № 9, ст. 26; 2006 г., № 3, ст. 22; 2007 г., № 4, ст. 28; 2008 г., № 15-16, ст. 64; № 23, ст. 114; 2009 г., № 2-3, ст. 18; 2010 г., № 5, ст. 23; 2012 г., № 2, ст. 11; № 6, ст. 46; № 15, ст. 97; № 21-22, ст. 124; 2013 г., № 15, ст. 82; 2014 г., № 11, </w:t>
      </w:r>
      <w:r>
        <w:rPr>
          <w:color w:val="000000"/>
          <w:sz w:val="28"/>
        </w:rPr>
        <w:t>ст. 64; № 21, ст. 122; № 23, ст. 143);</w:t>
      </w:r>
    </w:p>
    <w:p w:rsidR="00F92EDE" w:rsidRDefault="00A16C38">
      <w:pPr>
        <w:spacing w:after="0"/>
        <w:jc w:val="both"/>
      </w:pPr>
      <w:bookmarkStart w:id="1717" w:name="z1256"/>
      <w:bookmarkEnd w:id="1716"/>
      <w:r>
        <w:rPr>
          <w:color w:val="000000"/>
          <w:sz w:val="28"/>
        </w:rPr>
        <w:t xml:space="preserve">       3) Закон Республики Казахстан от 31 января 2006 года "О частном предпринимательстве" (Ведомости Парламента Республики Казахстан, 2006 г., № 3, ст. 21; № 16, ст. 99; № 23, ст. 141; 2007 г., № 2, ст. 18; № 3, ст.</w:t>
      </w:r>
      <w:r>
        <w:rPr>
          <w:color w:val="000000"/>
          <w:sz w:val="28"/>
        </w:rPr>
        <w:t xml:space="preserve"> 20; № 17, ст. 136; 2008 г., № 13-14, ст. 57, 58; № 15-16, ст. 60; № 23, ст. 114; № 24, ст. 128, 129; 2009 г., № 2-3, ст. 18, 21; № 9-10, ст. 47, 48; № 11-12, ст. 54; № 15-16, ст. 74, 77; № 17, ст. 82; №18, ст. 84, 86; № 19, ст. 88; № 23, ст. 97; № 24, ст.</w:t>
      </w:r>
      <w:r>
        <w:rPr>
          <w:color w:val="000000"/>
          <w:sz w:val="28"/>
        </w:rPr>
        <w:t xml:space="preserve"> 125, 134; 2010 г., № 5, ст. 23; № 7, ст. 29; № 15, ст. 71; № 22, ст. 128; № 24, ст. 149; 2011 г., № 1, ст. 2; № 2, ст. 26; № 6, ст. 49; № 11, ст. 102; 2012 г., № 15, ст. 97; № 20, ст. 121; № 21-22, ст. 124; 2013 г., № 1, ст. 3; № 5-6, ст. 30; № 14, ст. 75</w:t>
      </w:r>
      <w:r>
        <w:rPr>
          <w:color w:val="000000"/>
          <w:sz w:val="28"/>
        </w:rPr>
        <w:t>; № 15, ст. 81; № 21-22, ст. 115; 2014 г., № 1, ст. 4; № 4-5, ст. 24; № 10, ст. 52; № 14, ст. 84; № 16, ст. 90; № 19-I, 19-II, ст. 94, 96; № 21, ст. 122; № 22, ст. 131; № 23, ст. 143; 2015 г., № 8, ст. 42; № 11, ст. 52);</w:t>
      </w:r>
    </w:p>
    <w:p w:rsidR="00F92EDE" w:rsidRDefault="00A16C38">
      <w:pPr>
        <w:spacing w:after="0"/>
        <w:jc w:val="both"/>
      </w:pPr>
      <w:bookmarkStart w:id="1718" w:name="z1257"/>
      <w:bookmarkEnd w:id="1717"/>
      <w:r>
        <w:rPr>
          <w:color w:val="000000"/>
          <w:sz w:val="28"/>
        </w:rPr>
        <w:t xml:space="preserve">       4) Закон Республики Казахста</w:t>
      </w:r>
      <w:r>
        <w:rPr>
          <w:color w:val="000000"/>
          <w:sz w:val="28"/>
        </w:rPr>
        <w:t xml:space="preserve">н от 25 декабря 2008 года "О конкуренции" (Ведомости Парламента Республики Казахстан, 2008 г., № 24, ст. 125; 2009 г., № 15-16, ст. 74; 2010 г., № 5, ст. 23; 2011 г., №6, ст. 50; № 11, ст. 102; № 12, ст. 111; 2012 г., № 13, ст. 91; № 14, ст. 95; № 15, ст. </w:t>
      </w:r>
      <w:r>
        <w:rPr>
          <w:color w:val="000000"/>
          <w:sz w:val="28"/>
        </w:rPr>
        <w:t>97; 2013 г., № 4, ст. 21; № 10-11, ст. 56; № 14, ст. 72; 2014 г., № 1, ст. 4; № 4-5, ст. 24; № 14, ст. 84; № 19-I, 19-II, ст. 96; № 21, ст. 122; № 23, ст. 143; 2015 г., № 8, ст. 42; № 9, ст. 46);</w:t>
      </w:r>
    </w:p>
    <w:p w:rsidR="00F92EDE" w:rsidRDefault="00A16C38">
      <w:pPr>
        <w:spacing w:after="0"/>
        <w:jc w:val="both"/>
      </w:pPr>
      <w:bookmarkStart w:id="1719" w:name="z1258"/>
      <w:bookmarkEnd w:id="1718"/>
      <w:r>
        <w:rPr>
          <w:color w:val="000000"/>
          <w:sz w:val="28"/>
        </w:rPr>
        <w:t xml:space="preserve">       5) Закон Республики Казахстан от 6 января 2011 года "</w:t>
      </w:r>
      <w:r>
        <w:rPr>
          <w:color w:val="000000"/>
          <w:sz w:val="28"/>
        </w:rPr>
        <w:t xml:space="preserve">О государственном контроле и надзоре в Республике Казахстан" (Ведомости Парламента Республики Казахстан, 2011 г., № 1, ст. 1; № 2, ст. 26; № 11, ст. 102; № 15, ст. 120; 2012 г., № 1, ст. 5; № 2, ст. 9, 14; № 3, ст. 21, 25, 27; № 8, ст. 64; № 10, ст. 77; № </w:t>
      </w:r>
      <w:r>
        <w:rPr>
          <w:color w:val="000000"/>
          <w:sz w:val="28"/>
        </w:rPr>
        <w:t>11, ст. 80; № 13, ст. 91; № 14, ст. 92, 95; № 15, ст. 97; № 20, ст. 121; № 23-24, ст. 125; 2013 г., № 2, ст. 11; № 10-11, ст. 56; № 14, ст. 72; № 16, ст. 83; № 21-22, ст. 115; № 23-24, ст. 116; 2014 г., № 4-5, ст. 24; № 7, ст. 37; № 8, ст. 49; № 10, ст. 52</w:t>
      </w:r>
      <w:r>
        <w:rPr>
          <w:color w:val="000000"/>
          <w:sz w:val="28"/>
        </w:rPr>
        <w:t>; № 11, ст. 61, 67; № 14, ст. 84; № 16, ст. 90; № 19-I, 19-II, ст. 96; № 21, ст. 122; № 23, ст. 143; № 24, ст. 144; 2015 г., № 9, ст. 46);</w:t>
      </w:r>
    </w:p>
    <w:p w:rsidR="00F92EDE" w:rsidRDefault="00A16C38">
      <w:pPr>
        <w:spacing w:after="0"/>
        <w:jc w:val="both"/>
      </w:pPr>
      <w:bookmarkStart w:id="1720" w:name="z1259"/>
      <w:bookmarkEnd w:id="1719"/>
      <w:r>
        <w:rPr>
          <w:color w:val="000000"/>
          <w:sz w:val="28"/>
        </w:rPr>
        <w:t xml:space="preserve">       6) Закон Республики Казахстан от 9 января 2012 года "О государственной поддержке индустриально-инновационной д</w:t>
      </w:r>
      <w:r>
        <w:rPr>
          <w:color w:val="000000"/>
          <w:sz w:val="28"/>
        </w:rPr>
        <w:t>еятельности" (Ведомости Парламента Республики Казахстан, 2012 г., № 2, ст. 10; № 14, ст. 92; 2013 г., № 9, ст. 51; № 14, ст. 75; № 15, ст. 81; 2014 г., № 1, ст. 4; № 11, ст. 63; № 19-I, 19-II, ст. 96).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65"/>
        <w:gridCol w:w="3512"/>
      </w:tblGrid>
      <w:tr w:rsidR="00F92EDE">
        <w:trPr>
          <w:gridAfter w:val="1"/>
          <w:wAfter w:w="4205" w:type="dxa"/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20"/>
          <w:p w:rsidR="00F92EDE" w:rsidRDefault="00A16C38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F92EDE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EDE" w:rsidRDefault="00A16C38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2EDE" w:rsidRDefault="00A16C38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Н. </w:t>
            </w:r>
            <w:r>
              <w:rPr>
                <w:i/>
                <w:color w:val="000000"/>
                <w:sz w:val="20"/>
              </w:rPr>
              <w:t>НАЗАРБАЕВ</w:t>
            </w:r>
          </w:p>
        </w:tc>
      </w:tr>
    </w:tbl>
    <w:p w:rsidR="00F92EDE" w:rsidRDefault="00A16C38">
      <w:pPr>
        <w:spacing w:after="0"/>
      </w:pPr>
      <w:r>
        <w:br/>
      </w:r>
      <w:r>
        <w:br/>
      </w:r>
    </w:p>
    <w:p w:rsidR="00F92EDE" w:rsidRDefault="00A16C38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F92ED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EDE"/>
    <w:rsid w:val="00A16C38"/>
    <w:rsid w:val="00F9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198A0B-468D-41C2-BF47-50DD4EA7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101448</Words>
  <Characters>578255</Characters>
  <Application>Microsoft Office Word</Application>
  <DocSecurity>0</DocSecurity>
  <Lines>4818</Lines>
  <Paragraphs>1356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3</cp:revision>
  <dcterms:created xsi:type="dcterms:W3CDTF">2020-05-28T09:20:00Z</dcterms:created>
  <dcterms:modified xsi:type="dcterms:W3CDTF">2020-05-28T09:20:00Z</dcterms:modified>
</cp:coreProperties>
</file>