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lang w:val="kk-KZ"/>
        </w:rPr>
        <w:t xml:space="preserve"> </w:t>
      </w:r>
      <w:proofErr w:type="spellStart"/>
      <w:r w:rsidRPr="008E20CE">
        <w:rPr>
          <w:rFonts w:eastAsia="Times New Roman"/>
          <w:b/>
          <w:bCs/>
          <w:color w:val="000000"/>
          <w:sz w:val="24"/>
          <w:szCs w:val="24"/>
        </w:rPr>
        <w:t>Сабыр</w:t>
      </w:r>
      <w:proofErr w:type="spellEnd"/>
      <w:r w:rsidRPr="008E20CE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E20CE">
        <w:rPr>
          <w:rFonts w:eastAsia="Times New Roman"/>
          <w:b/>
          <w:bCs/>
          <w:color w:val="000000"/>
          <w:sz w:val="24"/>
          <w:szCs w:val="24"/>
        </w:rPr>
        <w:t>Ибраев</w:t>
      </w:r>
      <w:proofErr w:type="spellEnd"/>
      <w:r w:rsidRPr="008E20CE">
        <w:rPr>
          <w:rFonts w:eastAsia="Times New Roman"/>
          <w:b/>
          <w:bCs/>
          <w:color w:val="000000"/>
          <w:sz w:val="24"/>
          <w:szCs w:val="24"/>
        </w:rPr>
        <w:t>,</w:t>
      </w: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bCs/>
          <w:color w:val="000000"/>
          <w:sz w:val="24"/>
          <w:szCs w:val="24"/>
        </w:rPr>
        <w:t>кандидат исторических наук,</w:t>
      </w: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bCs/>
          <w:color w:val="000000"/>
          <w:sz w:val="24"/>
          <w:szCs w:val="24"/>
        </w:rPr>
        <w:t xml:space="preserve">доцент, </w:t>
      </w:r>
      <w:proofErr w:type="spellStart"/>
      <w:r w:rsidRPr="008E20CE">
        <w:rPr>
          <w:rFonts w:eastAsia="Times New Roman"/>
          <w:bCs/>
          <w:color w:val="000000"/>
          <w:sz w:val="24"/>
          <w:szCs w:val="24"/>
        </w:rPr>
        <w:t>и</w:t>
      </w:r>
      <w:proofErr w:type="gramStart"/>
      <w:r w:rsidRPr="008E20CE">
        <w:rPr>
          <w:rFonts w:eastAsia="Times New Roman"/>
          <w:bCs/>
          <w:color w:val="000000"/>
          <w:sz w:val="24"/>
          <w:szCs w:val="24"/>
        </w:rPr>
        <w:t>.о</w:t>
      </w:r>
      <w:proofErr w:type="spellEnd"/>
      <w:proofErr w:type="gramEnd"/>
      <w:r w:rsidRPr="008E20CE">
        <w:rPr>
          <w:rFonts w:eastAsia="Times New Roman"/>
          <w:bCs/>
          <w:color w:val="000000"/>
          <w:sz w:val="24"/>
          <w:szCs w:val="24"/>
        </w:rPr>
        <w:t xml:space="preserve"> проректора СКГУ</w:t>
      </w:r>
    </w:p>
    <w:p w:rsidR="00CA1025" w:rsidRDefault="00CA1025" w:rsidP="00CA1025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  <w:r w:rsidRPr="008E20CE">
        <w:rPr>
          <w:rFonts w:eastAsia="Times New Roman"/>
          <w:bCs/>
          <w:color w:val="000000"/>
          <w:sz w:val="24"/>
          <w:szCs w:val="24"/>
        </w:rPr>
        <w:t xml:space="preserve">им. </w:t>
      </w:r>
      <w:proofErr w:type="spellStart"/>
      <w:r w:rsidRPr="008E20CE">
        <w:rPr>
          <w:rFonts w:eastAsia="Times New Roman"/>
          <w:bCs/>
          <w:color w:val="000000"/>
          <w:sz w:val="24"/>
          <w:szCs w:val="24"/>
        </w:rPr>
        <w:t>М.Козыбаева</w:t>
      </w:r>
      <w:proofErr w:type="spellEnd"/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CA1025" w:rsidRPr="008E20CE" w:rsidRDefault="00CA1025" w:rsidP="008103EC">
      <w:pPr>
        <w:shd w:val="clear" w:color="auto" w:fill="FFFFFF"/>
        <w:ind w:firstLine="720"/>
        <w:jc w:val="center"/>
        <w:rPr>
          <w:sz w:val="44"/>
          <w:szCs w:val="44"/>
        </w:rPr>
      </w:pPr>
      <w:bookmarkStart w:id="0" w:name="_GoBack"/>
      <w:bookmarkEnd w:id="0"/>
      <w:r w:rsidRPr="008E20CE">
        <w:rPr>
          <w:rFonts w:eastAsia="Times New Roman"/>
          <w:b/>
          <w:bCs/>
          <w:color w:val="000000"/>
          <w:sz w:val="44"/>
          <w:szCs w:val="44"/>
        </w:rPr>
        <w:t>Идейная составляющая</w:t>
      </w:r>
    </w:p>
    <w:p w:rsidR="00CA1025" w:rsidRDefault="00CA1025" w:rsidP="00CA1025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16"/>
          <w:szCs w:val="16"/>
        </w:rPr>
      </w:pP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b/>
          <w:bCs/>
          <w:color w:val="000000"/>
          <w:sz w:val="24"/>
          <w:szCs w:val="24"/>
        </w:rPr>
        <w:t xml:space="preserve">Современная история суверенного Казахстана во многом является результатом успешного претворения в жизнь стратегических задач поступательного развития страны. Послание главы государства Нурсултана Назарбаева «Рост благосостояния </w:t>
      </w:r>
      <w:proofErr w:type="spellStart"/>
      <w:r w:rsidRPr="008E20CE">
        <w:rPr>
          <w:rFonts w:eastAsia="Times New Roman"/>
          <w:b/>
          <w:bCs/>
          <w:color w:val="000000"/>
          <w:sz w:val="24"/>
          <w:szCs w:val="24"/>
        </w:rPr>
        <w:t>казахстанцев</w:t>
      </w:r>
      <w:proofErr w:type="spellEnd"/>
      <w:r w:rsidRPr="008E20CE">
        <w:rPr>
          <w:rFonts w:eastAsia="Times New Roman"/>
          <w:b/>
          <w:bCs/>
          <w:color w:val="000000"/>
          <w:sz w:val="24"/>
          <w:szCs w:val="24"/>
        </w:rPr>
        <w:t>: повышение доходов и качества жизни» казахстанскому обществу, его многонациональному народу нужно расценивать как главный документ настоящего периода.</w:t>
      </w: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color w:val="000000"/>
          <w:sz w:val="24"/>
          <w:szCs w:val="24"/>
        </w:rPr>
        <w:t>На мой взгляд, нынешнее Пос</w:t>
      </w:r>
      <w:r w:rsidRPr="008E20CE">
        <w:rPr>
          <w:rFonts w:eastAsia="Times New Roman"/>
          <w:color w:val="000000"/>
          <w:sz w:val="24"/>
          <w:szCs w:val="24"/>
        </w:rPr>
        <w:softHyphen/>
        <w:t>лание выигрышно тем, что оно было озвучено нашим Президентом в фор</w:t>
      </w:r>
      <w:r w:rsidRPr="008E20CE">
        <w:rPr>
          <w:rFonts w:eastAsia="Times New Roman"/>
          <w:color w:val="000000"/>
          <w:sz w:val="24"/>
          <w:szCs w:val="24"/>
        </w:rPr>
        <w:softHyphen/>
        <w:t>мате диалога с аудиторией. Главный идеологический посыл выступления Нурсултана Назарбаева заключал</w:t>
      </w:r>
      <w:r w:rsidRPr="008E20CE">
        <w:rPr>
          <w:rFonts w:eastAsia="Times New Roman"/>
          <w:color w:val="000000"/>
          <w:sz w:val="24"/>
          <w:szCs w:val="24"/>
        </w:rPr>
        <w:softHyphen/>
        <w:t>ся в том, что людям должно быть га</w:t>
      </w:r>
      <w:r w:rsidRPr="008E20CE">
        <w:rPr>
          <w:rFonts w:eastAsia="Times New Roman"/>
          <w:color w:val="000000"/>
          <w:sz w:val="24"/>
          <w:szCs w:val="24"/>
        </w:rPr>
        <w:softHyphen/>
        <w:t>рантировано право избирать госуда</w:t>
      </w:r>
      <w:r w:rsidRPr="008E20CE">
        <w:rPr>
          <w:rFonts w:eastAsia="Times New Roman"/>
          <w:color w:val="000000"/>
          <w:sz w:val="24"/>
          <w:szCs w:val="24"/>
        </w:rPr>
        <w:softHyphen/>
        <w:t>рственных лиц и контролировать их работу, работу Правительства не из соображений целесообразности, а в силу сознания сопричастности ко всему, что определяет движение го</w:t>
      </w:r>
      <w:r w:rsidRPr="008E20CE">
        <w:rPr>
          <w:rFonts w:eastAsia="Times New Roman"/>
          <w:color w:val="000000"/>
          <w:sz w:val="24"/>
          <w:szCs w:val="24"/>
        </w:rPr>
        <w:softHyphen/>
        <w:t>сударства вперед.</w:t>
      </w:r>
    </w:p>
    <w:p w:rsidR="00CA1025" w:rsidRDefault="00CA1025" w:rsidP="00CA1025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8E20CE">
        <w:rPr>
          <w:rFonts w:eastAsia="Times New Roman"/>
          <w:color w:val="000000"/>
          <w:sz w:val="24"/>
          <w:szCs w:val="24"/>
        </w:rPr>
        <w:t>Лидер нации в ходе оглашения Послания поднимал присутствую</w:t>
      </w:r>
      <w:r w:rsidRPr="008E20CE">
        <w:rPr>
          <w:rFonts w:eastAsia="Times New Roman"/>
          <w:color w:val="000000"/>
          <w:sz w:val="24"/>
          <w:szCs w:val="24"/>
        </w:rPr>
        <w:softHyphen/>
        <w:t>щих должностных лиц, уточнял воп</w:t>
      </w:r>
      <w:r w:rsidRPr="008E20CE">
        <w:rPr>
          <w:rFonts w:eastAsia="Times New Roman"/>
          <w:color w:val="000000"/>
          <w:sz w:val="24"/>
          <w:szCs w:val="24"/>
        </w:rPr>
        <w:softHyphen/>
        <w:t>росы и проблемы, давал ориентиры на улучшение ситуации. У миллио</w:t>
      </w:r>
      <w:r w:rsidRPr="008E20CE">
        <w:rPr>
          <w:rFonts w:eastAsia="Times New Roman"/>
          <w:color w:val="000000"/>
          <w:sz w:val="24"/>
          <w:szCs w:val="24"/>
        </w:rPr>
        <w:softHyphen/>
        <w:t>нов граждан во время трансляции была реальная возможность стать участниками определения приорите</w:t>
      </w:r>
      <w:r w:rsidRPr="008E20CE">
        <w:rPr>
          <w:rFonts w:eastAsia="Times New Roman"/>
          <w:color w:val="000000"/>
          <w:sz w:val="24"/>
          <w:szCs w:val="24"/>
        </w:rPr>
        <w:softHyphen/>
        <w:t>тов социально-экономического раз</w:t>
      </w:r>
      <w:r w:rsidRPr="008E20CE">
        <w:rPr>
          <w:rFonts w:eastAsia="Times New Roman"/>
          <w:color w:val="000000"/>
          <w:sz w:val="24"/>
          <w:szCs w:val="24"/>
        </w:rPr>
        <w:softHyphen/>
        <w:t>вития страны. Президент привел при</w:t>
      </w:r>
      <w:r w:rsidRPr="008E20CE">
        <w:rPr>
          <w:rFonts w:eastAsia="Times New Roman"/>
          <w:color w:val="000000"/>
          <w:sz w:val="24"/>
          <w:szCs w:val="24"/>
        </w:rPr>
        <w:softHyphen/>
        <w:t>меры положительного опыта в от</w:t>
      </w:r>
      <w:r w:rsidRPr="008E20CE">
        <w:rPr>
          <w:rFonts w:eastAsia="Times New Roman"/>
          <w:color w:val="000000"/>
          <w:sz w:val="24"/>
          <w:szCs w:val="24"/>
        </w:rPr>
        <w:softHyphen/>
        <w:t xml:space="preserve">дельных регионах Казахстана в деле повышения благосостояния народа. </w:t>
      </w: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color w:val="000000"/>
          <w:sz w:val="24"/>
          <w:szCs w:val="24"/>
        </w:rPr>
        <w:t>Послание, озвученное в живой, интерактивной форме, стало четким и конкретно продуманным курсом заданий Правительству. Оно отра</w:t>
      </w:r>
      <w:r w:rsidRPr="008E20CE">
        <w:rPr>
          <w:rFonts w:eastAsia="Times New Roman"/>
          <w:color w:val="000000"/>
          <w:sz w:val="24"/>
          <w:szCs w:val="24"/>
        </w:rPr>
        <w:softHyphen/>
        <w:t xml:space="preserve">жает положения, в большей степени волнующие население. Казалось </w:t>
      </w:r>
      <w:r w:rsidRPr="008E20CE">
        <w:rPr>
          <w:rFonts w:eastAsia="Times New Roman"/>
          <w:bCs/>
          <w:color w:val="000000"/>
          <w:sz w:val="24"/>
          <w:szCs w:val="24"/>
        </w:rPr>
        <w:t xml:space="preserve">бы, </w:t>
      </w:r>
      <w:r w:rsidRPr="008E20CE">
        <w:rPr>
          <w:rFonts w:eastAsia="Times New Roman"/>
          <w:color w:val="000000"/>
          <w:sz w:val="24"/>
          <w:szCs w:val="24"/>
        </w:rPr>
        <w:t>здесь затронуты вопросы внут</w:t>
      </w:r>
      <w:r w:rsidRPr="008E20CE">
        <w:rPr>
          <w:rFonts w:eastAsia="Times New Roman"/>
          <w:color w:val="000000"/>
          <w:sz w:val="24"/>
          <w:szCs w:val="24"/>
        </w:rPr>
        <w:softHyphen/>
        <w:t>ренней политики государства. А на самом деле в них часто отражаются мировые вызовы, прослеживается идеология государства, ее конкурен</w:t>
      </w:r>
      <w:r w:rsidRPr="008E20CE">
        <w:rPr>
          <w:rFonts w:eastAsia="Times New Roman"/>
          <w:color w:val="000000"/>
          <w:sz w:val="24"/>
          <w:szCs w:val="24"/>
        </w:rPr>
        <w:softHyphen/>
        <w:t>тоспособность на внешней и внут</w:t>
      </w:r>
      <w:r w:rsidRPr="008E20CE">
        <w:rPr>
          <w:rFonts w:eastAsia="Times New Roman"/>
          <w:color w:val="000000"/>
          <w:sz w:val="24"/>
          <w:szCs w:val="24"/>
        </w:rPr>
        <w:softHyphen/>
        <w:t>ренней арене. Идеология нашей страны помогает утверждению поли</w:t>
      </w:r>
      <w:r w:rsidRPr="008E20CE">
        <w:rPr>
          <w:rFonts w:eastAsia="Times New Roman"/>
          <w:color w:val="000000"/>
          <w:sz w:val="24"/>
          <w:szCs w:val="24"/>
        </w:rPr>
        <w:softHyphen/>
        <w:t>тики строительства цивилизованно</w:t>
      </w:r>
      <w:r w:rsidRPr="008E20CE">
        <w:rPr>
          <w:rFonts w:eastAsia="Times New Roman"/>
          <w:color w:val="000000"/>
          <w:sz w:val="24"/>
          <w:szCs w:val="24"/>
        </w:rPr>
        <w:softHyphen/>
        <w:t xml:space="preserve">го общества. Она объясняет </w:t>
      </w:r>
      <w:proofErr w:type="spellStart"/>
      <w:r w:rsidRPr="008E20CE">
        <w:rPr>
          <w:rFonts w:eastAsia="Times New Roman"/>
          <w:color w:val="000000"/>
          <w:sz w:val="24"/>
          <w:szCs w:val="24"/>
        </w:rPr>
        <w:t>казахстанцам</w:t>
      </w:r>
      <w:proofErr w:type="spellEnd"/>
      <w:r w:rsidRPr="008E20CE">
        <w:rPr>
          <w:rFonts w:eastAsia="Times New Roman"/>
          <w:color w:val="000000"/>
          <w:sz w:val="24"/>
          <w:szCs w:val="24"/>
        </w:rPr>
        <w:t xml:space="preserve"> возможные сложности пере</w:t>
      </w:r>
      <w:r w:rsidRPr="008E20CE">
        <w:rPr>
          <w:rFonts w:eastAsia="Times New Roman"/>
          <w:color w:val="000000"/>
          <w:sz w:val="24"/>
          <w:szCs w:val="24"/>
        </w:rPr>
        <w:softHyphen/>
        <w:t>хода от одного общественно-экономического строя к другому, по</w:t>
      </w:r>
      <w:r w:rsidRPr="008E20CE">
        <w:rPr>
          <w:rFonts w:eastAsia="Times New Roman"/>
          <w:color w:val="000000"/>
          <w:sz w:val="24"/>
          <w:szCs w:val="24"/>
        </w:rPr>
        <w:softHyphen/>
        <w:t>могает раскрыть смысл и содержа</w:t>
      </w:r>
      <w:r w:rsidRPr="008E20CE">
        <w:rPr>
          <w:rFonts w:eastAsia="Times New Roman"/>
          <w:color w:val="000000"/>
          <w:sz w:val="24"/>
          <w:szCs w:val="24"/>
        </w:rPr>
        <w:softHyphen/>
        <w:t>ние происходящих перемен во всех сферах общественного сознания и отношений. Обществу важна и необ</w:t>
      </w:r>
      <w:r w:rsidRPr="008E20CE">
        <w:rPr>
          <w:rFonts w:eastAsia="Times New Roman"/>
          <w:color w:val="000000"/>
          <w:sz w:val="24"/>
          <w:szCs w:val="24"/>
        </w:rPr>
        <w:softHyphen/>
        <w:t>ходима объективная реальность. Надо говорить не только об успехах, но и смело показывать недостатки. Подтверждение тому - яркие приме</w:t>
      </w:r>
      <w:r w:rsidRPr="008E20CE">
        <w:rPr>
          <w:rFonts w:eastAsia="Times New Roman"/>
          <w:color w:val="000000"/>
          <w:sz w:val="24"/>
          <w:szCs w:val="24"/>
        </w:rPr>
        <w:softHyphen/>
        <w:t>ры, названные Президентом в ходе озвучивания Послания.</w:t>
      </w: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color w:val="000000"/>
          <w:sz w:val="24"/>
          <w:szCs w:val="24"/>
        </w:rPr>
        <w:t>Успешное проведение политики нашего государства во многом зави</w:t>
      </w:r>
      <w:r w:rsidRPr="008E20CE">
        <w:rPr>
          <w:rFonts w:eastAsia="Times New Roman"/>
          <w:color w:val="000000"/>
          <w:sz w:val="24"/>
          <w:szCs w:val="24"/>
        </w:rPr>
        <w:softHyphen/>
        <w:t>сит от участия всех сословий общес</w:t>
      </w:r>
      <w:r w:rsidRPr="008E20CE">
        <w:rPr>
          <w:rFonts w:eastAsia="Times New Roman"/>
          <w:color w:val="000000"/>
          <w:sz w:val="24"/>
          <w:szCs w:val="24"/>
        </w:rPr>
        <w:softHyphen/>
        <w:t>тва в этих процессах. Необходимы действенные меры по воспитанию сознания и культуры граждан, фор</w:t>
      </w:r>
      <w:r w:rsidRPr="008E20CE">
        <w:rPr>
          <w:rFonts w:eastAsia="Times New Roman"/>
          <w:color w:val="000000"/>
          <w:sz w:val="24"/>
          <w:szCs w:val="24"/>
        </w:rPr>
        <w:softHyphen/>
        <w:t>мированию нового менталитета. Гла</w:t>
      </w:r>
      <w:r w:rsidRPr="008E20CE">
        <w:rPr>
          <w:rFonts w:eastAsia="Times New Roman"/>
          <w:color w:val="000000"/>
          <w:sz w:val="24"/>
          <w:szCs w:val="24"/>
        </w:rPr>
        <w:softHyphen/>
        <w:t xml:space="preserve">ва государства сказал о мерах по укреплению статуса </w:t>
      </w:r>
      <w:proofErr w:type="gramStart"/>
      <w:r w:rsidRPr="008E20CE">
        <w:rPr>
          <w:rFonts w:eastAsia="Times New Roman"/>
          <w:color w:val="000000"/>
          <w:sz w:val="24"/>
          <w:szCs w:val="24"/>
        </w:rPr>
        <w:t>педагога</w:t>
      </w:r>
      <w:proofErr w:type="gramEnd"/>
      <w:r w:rsidRPr="008E20CE">
        <w:rPr>
          <w:rFonts w:eastAsia="Times New Roman"/>
          <w:color w:val="000000"/>
          <w:sz w:val="24"/>
          <w:szCs w:val="24"/>
        </w:rPr>
        <w:t xml:space="preserve"> и, я думаю, десятки тысяч учителей пора</w:t>
      </w:r>
      <w:r w:rsidRPr="008E20CE">
        <w:rPr>
          <w:rFonts w:eastAsia="Times New Roman"/>
          <w:color w:val="000000"/>
          <w:sz w:val="24"/>
          <w:szCs w:val="24"/>
        </w:rPr>
        <w:softHyphen/>
        <w:t>довались этому. Во многих странах профессия учителя является очень престижной, почетной, принадлеж</w:t>
      </w:r>
      <w:r w:rsidRPr="008E20CE">
        <w:rPr>
          <w:rFonts w:eastAsia="Times New Roman"/>
          <w:color w:val="000000"/>
          <w:sz w:val="24"/>
          <w:szCs w:val="24"/>
        </w:rPr>
        <w:softHyphen/>
        <w:t>ность к ней обеспечивает такие ре</w:t>
      </w:r>
      <w:r w:rsidRPr="008E20CE">
        <w:rPr>
          <w:rFonts w:eastAsia="Times New Roman"/>
          <w:color w:val="000000"/>
          <w:sz w:val="24"/>
          <w:szCs w:val="24"/>
        </w:rPr>
        <w:softHyphen/>
        <w:t>альные преимущества, как высокая заработная плата и социально ори</w:t>
      </w:r>
      <w:r w:rsidRPr="008E20CE">
        <w:rPr>
          <w:rFonts w:eastAsia="Times New Roman"/>
          <w:color w:val="000000"/>
          <w:sz w:val="24"/>
          <w:szCs w:val="24"/>
        </w:rPr>
        <w:softHyphen/>
        <w:t>ентированная поддержка. Такой она может быть и у нас.</w:t>
      </w: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color w:val="000000"/>
          <w:sz w:val="24"/>
          <w:szCs w:val="24"/>
        </w:rPr>
        <w:t>На мой взгляд, на идеологической основе высказаны предложения по улучшению жилищного строитель</w:t>
      </w:r>
      <w:r w:rsidRPr="008E20CE">
        <w:rPr>
          <w:rFonts w:eastAsia="Times New Roman"/>
          <w:color w:val="000000"/>
          <w:sz w:val="24"/>
          <w:szCs w:val="24"/>
        </w:rPr>
        <w:softHyphen/>
        <w:t>ства, совершенствованию мер по укреплению здоровья нации, по стро</w:t>
      </w:r>
      <w:r w:rsidRPr="008E20CE">
        <w:rPr>
          <w:rFonts w:eastAsia="Times New Roman"/>
          <w:color w:val="000000"/>
          <w:sz w:val="24"/>
          <w:szCs w:val="24"/>
        </w:rPr>
        <w:softHyphen/>
        <w:t>ительству республиканского онколо</w:t>
      </w:r>
      <w:r w:rsidRPr="008E20CE">
        <w:rPr>
          <w:rFonts w:eastAsia="Times New Roman"/>
          <w:color w:val="000000"/>
          <w:sz w:val="24"/>
          <w:szCs w:val="24"/>
        </w:rPr>
        <w:softHyphen/>
        <w:t>гического центра с передовой аппа</w:t>
      </w:r>
      <w:r w:rsidRPr="008E20CE">
        <w:rPr>
          <w:rFonts w:eastAsia="Times New Roman"/>
          <w:color w:val="000000"/>
          <w:sz w:val="24"/>
          <w:szCs w:val="24"/>
        </w:rPr>
        <w:softHyphen/>
        <w:t>ратурой, реформам в МВД, модер</w:t>
      </w:r>
      <w:r w:rsidRPr="008E20CE">
        <w:rPr>
          <w:rFonts w:eastAsia="Times New Roman"/>
          <w:color w:val="000000"/>
          <w:sz w:val="24"/>
          <w:szCs w:val="24"/>
        </w:rPr>
        <w:softHyphen/>
        <w:t>низации экономической, банковско-финансовой сферы, модернизации гуманитарного, социального контен</w:t>
      </w:r>
      <w:r w:rsidRPr="008E20CE">
        <w:rPr>
          <w:rFonts w:eastAsia="Times New Roman"/>
          <w:color w:val="000000"/>
          <w:sz w:val="24"/>
          <w:szCs w:val="24"/>
        </w:rPr>
        <w:softHyphen/>
        <w:t>та.</w:t>
      </w: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color w:val="000000"/>
          <w:sz w:val="24"/>
          <w:szCs w:val="24"/>
        </w:rPr>
        <w:t>Проблемы повышения благосос</w:t>
      </w:r>
      <w:r w:rsidRPr="008E20CE">
        <w:rPr>
          <w:rFonts w:eastAsia="Times New Roman"/>
          <w:color w:val="000000"/>
          <w:sz w:val="24"/>
          <w:szCs w:val="24"/>
        </w:rPr>
        <w:softHyphen/>
        <w:t>тояния населения, высказанные в Послании, вызвали социальную, по</w:t>
      </w:r>
      <w:r w:rsidRPr="008E20CE">
        <w:rPr>
          <w:rFonts w:eastAsia="Times New Roman"/>
          <w:color w:val="000000"/>
          <w:sz w:val="24"/>
          <w:szCs w:val="24"/>
        </w:rPr>
        <w:softHyphen/>
        <w:t xml:space="preserve">литическую активность в </w:t>
      </w:r>
      <w:proofErr w:type="spellStart"/>
      <w:r w:rsidRPr="008E20CE">
        <w:rPr>
          <w:rFonts w:eastAsia="Times New Roman"/>
          <w:color w:val="000000"/>
          <w:sz w:val="24"/>
          <w:szCs w:val="24"/>
        </w:rPr>
        <w:t>соцсетях</w:t>
      </w:r>
      <w:proofErr w:type="spellEnd"/>
      <w:r w:rsidRPr="008E20CE">
        <w:rPr>
          <w:rFonts w:eastAsia="Times New Roman"/>
          <w:color w:val="000000"/>
          <w:sz w:val="24"/>
          <w:szCs w:val="24"/>
        </w:rPr>
        <w:t xml:space="preserve"> и СМИ. Рост политического сознания и возможное политическое участие граждан всегда в первую очередь </w:t>
      </w:r>
      <w:r w:rsidRPr="008E20CE">
        <w:rPr>
          <w:rFonts w:eastAsia="Times New Roman"/>
          <w:color w:val="000000"/>
          <w:sz w:val="24"/>
          <w:szCs w:val="24"/>
        </w:rPr>
        <w:lastRenderedPageBreak/>
        <w:t>направлены на защиту собственных интересов, порой вытекающих из государственных интересов. Миро</w:t>
      </w:r>
      <w:r w:rsidRPr="008E20CE">
        <w:rPr>
          <w:rFonts w:eastAsia="Times New Roman"/>
          <w:color w:val="000000"/>
          <w:sz w:val="24"/>
          <w:szCs w:val="24"/>
        </w:rPr>
        <w:softHyphen/>
        <w:t>вой опыт показывает, что любая на</w:t>
      </w:r>
      <w:r w:rsidRPr="008E20CE">
        <w:rPr>
          <w:rFonts w:eastAsia="Times New Roman"/>
          <w:color w:val="000000"/>
          <w:sz w:val="24"/>
          <w:szCs w:val="24"/>
        </w:rPr>
        <w:softHyphen/>
        <w:t>циональная идея возникает там и тогда, где и когда перед страной вста</w:t>
      </w:r>
      <w:r w:rsidRPr="008E20CE">
        <w:rPr>
          <w:rFonts w:eastAsia="Times New Roman"/>
          <w:color w:val="000000"/>
          <w:sz w:val="24"/>
          <w:szCs w:val="24"/>
        </w:rPr>
        <w:softHyphen/>
        <w:t>ют задачи консолидации всех ее сил: политических, экономических, культурных духовных и т. д. А сама идея всегда строится на идеологии госу</w:t>
      </w:r>
      <w:r w:rsidRPr="008E20CE">
        <w:rPr>
          <w:rFonts w:eastAsia="Times New Roman"/>
          <w:color w:val="000000"/>
          <w:sz w:val="24"/>
          <w:szCs w:val="24"/>
        </w:rPr>
        <w:softHyphen/>
        <w:t>дарства.</w:t>
      </w: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color w:val="000000"/>
          <w:sz w:val="24"/>
          <w:szCs w:val="24"/>
        </w:rPr>
        <w:t>Положения Послания переклика</w:t>
      </w:r>
      <w:r w:rsidRPr="008E20CE">
        <w:rPr>
          <w:rFonts w:eastAsia="Times New Roman"/>
          <w:color w:val="000000"/>
          <w:sz w:val="24"/>
          <w:szCs w:val="24"/>
        </w:rPr>
        <w:softHyphen/>
        <w:t>ются со смысловой основой общена</w:t>
      </w:r>
      <w:r w:rsidRPr="008E20CE">
        <w:rPr>
          <w:rFonts w:eastAsia="Times New Roman"/>
          <w:color w:val="000000"/>
          <w:sz w:val="24"/>
          <w:szCs w:val="24"/>
        </w:rPr>
        <w:softHyphen/>
        <w:t xml:space="preserve">циональной идеологии Казахстана </w:t>
      </w:r>
      <w:proofErr w:type="gramStart"/>
      <w:r w:rsidRPr="008E20CE">
        <w:rPr>
          <w:rFonts w:eastAsia="Times New Roman"/>
          <w:color w:val="000000"/>
          <w:sz w:val="24"/>
          <w:szCs w:val="24"/>
        </w:rPr>
        <w:t>-э</w:t>
      </w:r>
      <w:proofErr w:type="gramEnd"/>
      <w:r w:rsidRPr="008E20CE">
        <w:rPr>
          <w:rFonts w:eastAsia="Times New Roman"/>
          <w:color w:val="000000"/>
          <w:sz w:val="24"/>
          <w:szCs w:val="24"/>
        </w:rPr>
        <w:t>то общечеловеческие ценности, Казахстан как миролюбивое госуда</w:t>
      </w:r>
      <w:r w:rsidRPr="008E20CE">
        <w:rPr>
          <w:rFonts w:eastAsia="Times New Roman"/>
          <w:color w:val="000000"/>
          <w:sz w:val="24"/>
          <w:szCs w:val="24"/>
        </w:rPr>
        <w:softHyphen/>
        <w:t>рство стремится совместно с миро</w:t>
      </w:r>
      <w:r w:rsidRPr="008E20CE">
        <w:rPr>
          <w:rFonts w:eastAsia="Times New Roman"/>
          <w:color w:val="000000"/>
          <w:sz w:val="24"/>
          <w:szCs w:val="24"/>
        </w:rPr>
        <w:softHyphen/>
        <w:t>вым сообществом цивилизованных стран решать общепланетарные про</w:t>
      </w:r>
      <w:r w:rsidRPr="008E20CE">
        <w:rPr>
          <w:rFonts w:eastAsia="Times New Roman"/>
          <w:color w:val="000000"/>
          <w:sz w:val="24"/>
          <w:szCs w:val="24"/>
        </w:rPr>
        <w:softHyphen/>
        <w:t>блемы. Развивается и утверждается философия ненасилия, толеран</w:t>
      </w:r>
      <w:r w:rsidRPr="008E20CE">
        <w:rPr>
          <w:rFonts w:eastAsia="Times New Roman"/>
          <w:color w:val="000000"/>
          <w:sz w:val="24"/>
          <w:szCs w:val="24"/>
        </w:rPr>
        <w:softHyphen/>
        <w:t>тности и веротерпимости. Народ Ка</w:t>
      </w:r>
      <w:r w:rsidRPr="008E20CE">
        <w:rPr>
          <w:rFonts w:eastAsia="Times New Roman"/>
          <w:color w:val="000000"/>
          <w:sz w:val="24"/>
          <w:szCs w:val="24"/>
        </w:rPr>
        <w:softHyphen/>
        <w:t>захстана на основе своей Конститу</w:t>
      </w:r>
      <w:r w:rsidRPr="008E20CE">
        <w:rPr>
          <w:rFonts w:eastAsia="Times New Roman"/>
          <w:color w:val="000000"/>
          <w:sz w:val="24"/>
          <w:szCs w:val="24"/>
        </w:rPr>
        <w:softHyphen/>
        <w:t>ции осуждает все формы террориз</w:t>
      </w:r>
      <w:r w:rsidRPr="008E20CE">
        <w:rPr>
          <w:rFonts w:eastAsia="Times New Roman"/>
          <w:color w:val="000000"/>
          <w:sz w:val="24"/>
          <w:szCs w:val="24"/>
        </w:rPr>
        <w:softHyphen/>
        <w:t>ма и экстремизма.</w:t>
      </w: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color w:val="000000"/>
          <w:sz w:val="24"/>
          <w:szCs w:val="24"/>
        </w:rPr>
        <w:t>На диалоговой площадке Ассам</w:t>
      </w:r>
      <w:r w:rsidRPr="008E20CE">
        <w:rPr>
          <w:rFonts w:eastAsia="Times New Roman"/>
          <w:color w:val="000000"/>
          <w:sz w:val="24"/>
          <w:szCs w:val="24"/>
        </w:rPr>
        <w:softHyphen/>
        <w:t>блеи народа Казахстана мощно про</w:t>
      </w:r>
      <w:r w:rsidRPr="008E20CE">
        <w:rPr>
          <w:rFonts w:eastAsia="Times New Roman"/>
          <w:color w:val="000000"/>
          <w:sz w:val="24"/>
          <w:szCs w:val="24"/>
        </w:rPr>
        <w:softHyphen/>
        <w:t>пагандируется идеология воспита</w:t>
      </w:r>
      <w:r w:rsidRPr="008E20CE">
        <w:rPr>
          <w:rFonts w:eastAsia="Times New Roman"/>
          <w:color w:val="000000"/>
          <w:sz w:val="24"/>
          <w:szCs w:val="24"/>
        </w:rPr>
        <w:softHyphen/>
        <w:t xml:space="preserve">ния </w:t>
      </w:r>
      <w:proofErr w:type="spellStart"/>
      <w:r w:rsidRPr="008E20CE">
        <w:rPr>
          <w:rFonts w:eastAsia="Times New Roman"/>
          <w:color w:val="000000"/>
          <w:sz w:val="24"/>
          <w:szCs w:val="24"/>
        </w:rPr>
        <w:t>казахстанцев</w:t>
      </w:r>
      <w:proofErr w:type="spellEnd"/>
      <w:r w:rsidRPr="008E20CE">
        <w:rPr>
          <w:rFonts w:eastAsia="Times New Roman"/>
          <w:color w:val="000000"/>
          <w:sz w:val="24"/>
          <w:szCs w:val="24"/>
        </w:rPr>
        <w:t xml:space="preserve"> на основе нацио</w:t>
      </w:r>
      <w:r w:rsidRPr="008E20CE">
        <w:rPr>
          <w:rFonts w:eastAsia="Times New Roman"/>
          <w:color w:val="000000"/>
          <w:sz w:val="24"/>
          <w:szCs w:val="24"/>
        </w:rPr>
        <w:softHyphen/>
        <w:t>нальных культур, языков, обычаев и традиций народов, представители которых составляют народ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8E20CE">
        <w:rPr>
          <w:rFonts w:eastAsia="Times New Roman"/>
          <w:color w:val="000000"/>
          <w:sz w:val="24"/>
          <w:szCs w:val="24"/>
        </w:rPr>
        <w:t>Казахстана, воспитания патриотизма на осно</w:t>
      </w:r>
      <w:r w:rsidRPr="008E20CE">
        <w:rPr>
          <w:rFonts w:eastAsia="Times New Roman"/>
          <w:color w:val="000000"/>
          <w:sz w:val="24"/>
          <w:szCs w:val="24"/>
        </w:rPr>
        <w:softHyphen/>
        <w:t>ве общегосударственной программы «</w:t>
      </w:r>
      <w:proofErr w:type="spellStart"/>
      <w:r w:rsidRPr="008E20CE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8E20C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E20CE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</w:t>
      </w:r>
      <w:proofErr w:type="spellStart"/>
      <w:r w:rsidRPr="008E20CE">
        <w:rPr>
          <w:rFonts w:eastAsia="Times New Roman"/>
          <w:color w:val="000000"/>
          <w:sz w:val="24"/>
          <w:szCs w:val="24"/>
        </w:rPr>
        <w:t>ыру</w:t>
      </w:r>
      <w:proofErr w:type="spellEnd"/>
      <w:r w:rsidRPr="008E20CE">
        <w:rPr>
          <w:rFonts w:eastAsia="Times New Roman"/>
          <w:color w:val="000000"/>
          <w:sz w:val="24"/>
          <w:szCs w:val="24"/>
        </w:rPr>
        <w:t>». Вся эта идеоло</w:t>
      </w:r>
      <w:r w:rsidRPr="008E20CE">
        <w:rPr>
          <w:rFonts w:eastAsia="Times New Roman"/>
          <w:color w:val="000000"/>
          <w:sz w:val="24"/>
          <w:szCs w:val="24"/>
        </w:rPr>
        <w:softHyphen/>
        <w:t>гическая основа способствует реше</w:t>
      </w:r>
      <w:r w:rsidRPr="008E20CE">
        <w:rPr>
          <w:rFonts w:eastAsia="Times New Roman"/>
          <w:color w:val="000000"/>
          <w:sz w:val="24"/>
          <w:szCs w:val="24"/>
        </w:rPr>
        <w:softHyphen/>
        <w:t>нию проблем укрепления политичес</w:t>
      </w:r>
      <w:r w:rsidRPr="008E20CE">
        <w:rPr>
          <w:rFonts w:eastAsia="Times New Roman"/>
          <w:color w:val="000000"/>
          <w:sz w:val="24"/>
          <w:szCs w:val="24"/>
        </w:rPr>
        <w:softHyphen/>
        <w:t>кой независимости Казахстана, этнополитической и этнокультурной общ</w:t>
      </w:r>
      <w:r w:rsidRPr="008E20CE">
        <w:rPr>
          <w:rFonts w:eastAsia="Times New Roman"/>
          <w:color w:val="000000"/>
          <w:sz w:val="24"/>
          <w:szCs w:val="24"/>
        </w:rPr>
        <w:softHyphen/>
        <w:t>ности народа Казахстана. Она актив</w:t>
      </w:r>
      <w:r w:rsidRPr="008E20CE">
        <w:rPr>
          <w:rFonts w:eastAsia="Times New Roman"/>
          <w:color w:val="000000"/>
          <w:sz w:val="24"/>
          <w:szCs w:val="24"/>
        </w:rPr>
        <w:softHyphen/>
        <w:t>но выступает против шовинизма, сепаратизма, национализма, прояв</w:t>
      </w:r>
      <w:r w:rsidRPr="008E20CE">
        <w:rPr>
          <w:rFonts w:eastAsia="Times New Roman"/>
          <w:color w:val="000000"/>
          <w:sz w:val="24"/>
          <w:szCs w:val="24"/>
        </w:rPr>
        <w:softHyphen/>
        <w:t>лений трайбализма и национальной замкнутости.</w:t>
      </w: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color w:val="000000"/>
          <w:sz w:val="24"/>
          <w:szCs w:val="24"/>
        </w:rPr>
        <w:t>Грядущий 2019 год объявлен Го</w:t>
      </w:r>
      <w:r w:rsidRPr="008E20CE">
        <w:rPr>
          <w:rFonts w:eastAsia="Times New Roman"/>
          <w:color w:val="000000"/>
          <w:sz w:val="24"/>
          <w:szCs w:val="24"/>
        </w:rPr>
        <w:softHyphen/>
        <w:t>дом молодежи. В период независи</w:t>
      </w:r>
      <w:r w:rsidRPr="008E20CE">
        <w:rPr>
          <w:rFonts w:eastAsia="Times New Roman"/>
          <w:color w:val="000000"/>
          <w:sz w:val="24"/>
          <w:szCs w:val="24"/>
        </w:rPr>
        <w:softHyphen/>
        <w:t xml:space="preserve">мости выросло новое поколение </w:t>
      </w:r>
      <w:proofErr w:type="spellStart"/>
      <w:r w:rsidRPr="008E20CE">
        <w:rPr>
          <w:rFonts w:eastAsia="Times New Roman"/>
          <w:color w:val="000000"/>
          <w:sz w:val="24"/>
          <w:szCs w:val="24"/>
        </w:rPr>
        <w:t>ка</w:t>
      </w:r>
      <w:r w:rsidRPr="008E20CE">
        <w:rPr>
          <w:rFonts w:eastAsia="Times New Roman"/>
          <w:color w:val="000000"/>
          <w:sz w:val="24"/>
          <w:szCs w:val="24"/>
        </w:rPr>
        <w:softHyphen/>
        <w:t>захстанцев</w:t>
      </w:r>
      <w:proofErr w:type="spellEnd"/>
      <w:r w:rsidRPr="008E20CE">
        <w:rPr>
          <w:rFonts w:eastAsia="Times New Roman"/>
          <w:color w:val="000000"/>
          <w:sz w:val="24"/>
          <w:szCs w:val="24"/>
        </w:rPr>
        <w:t>. Тысячи молодых и пер</w:t>
      </w:r>
      <w:r w:rsidRPr="008E20CE">
        <w:rPr>
          <w:rFonts w:eastAsia="Times New Roman"/>
          <w:color w:val="000000"/>
          <w:sz w:val="24"/>
          <w:szCs w:val="24"/>
        </w:rPr>
        <w:softHyphen/>
        <w:t>спективных юношей и девушек об</w:t>
      </w:r>
      <w:r w:rsidRPr="008E20CE">
        <w:rPr>
          <w:rFonts w:eastAsia="Times New Roman"/>
          <w:color w:val="000000"/>
          <w:sz w:val="24"/>
          <w:szCs w:val="24"/>
        </w:rPr>
        <w:softHyphen/>
        <w:t>учались за рубежом по президент</w:t>
      </w:r>
      <w:r w:rsidRPr="008E20CE">
        <w:rPr>
          <w:rFonts w:eastAsia="Times New Roman"/>
          <w:color w:val="000000"/>
          <w:sz w:val="24"/>
          <w:szCs w:val="24"/>
        </w:rPr>
        <w:softHyphen/>
        <w:t>ской программе «</w:t>
      </w:r>
      <w:proofErr w:type="spellStart"/>
      <w:r w:rsidRPr="008E20CE">
        <w:rPr>
          <w:rFonts w:eastAsia="Times New Roman"/>
          <w:color w:val="000000"/>
          <w:sz w:val="24"/>
          <w:szCs w:val="24"/>
        </w:rPr>
        <w:t>Болашак</w:t>
      </w:r>
      <w:proofErr w:type="spellEnd"/>
      <w:r w:rsidRPr="008E20CE">
        <w:rPr>
          <w:rFonts w:eastAsia="Times New Roman"/>
          <w:color w:val="000000"/>
          <w:sz w:val="24"/>
          <w:szCs w:val="24"/>
        </w:rPr>
        <w:t xml:space="preserve">» и теперь успешно претворяют </w:t>
      </w:r>
      <w:proofErr w:type="spellStart"/>
      <w:r w:rsidRPr="008E20CE">
        <w:rPr>
          <w:rFonts w:eastAsia="Times New Roman"/>
          <w:color w:val="000000"/>
          <w:sz w:val="24"/>
          <w:szCs w:val="24"/>
        </w:rPr>
        <w:t>сво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и</w:t>
      </w:r>
      <w:r w:rsidRPr="008E20CE">
        <w:rPr>
          <w:rFonts w:eastAsia="Times New Roman"/>
          <w:color w:val="000000"/>
          <w:sz w:val="24"/>
          <w:szCs w:val="24"/>
        </w:rPr>
        <w:t xml:space="preserve"> знания и умения в жизнь на благо своей стра</w:t>
      </w:r>
      <w:r w:rsidRPr="008E20CE">
        <w:rPr>
          <w:rFonts w:eastAsia="Times New Roman"/>
          <w:color w:val="000000"/>
          <w:sz w:val="24"/>
          <w:szCs w:val="24"/>
        </w:rPr>
        <w:softHyphen/>
        <w:t>ны и общества. Этой категории моло</w:t>
      </w:r>
      <w:r w:rsidRPr="008E20CE">
        <w:rPr>
          <w:rFonts w:eastAsia="Times New Roman"/>
          <w:color w:val="000000"/>
          <w:sz w:val="24"/>
          <w:szCs w:val="24"/>
        </w:rPr>
        <w:softHyphen/>
        <w:t>дежи доверена ведущая роль в мно</w:t>
      </w:r>
      <w:r w:rsidRPr="008E20CE">
        <w:rPr>
          <w:rFonts w:eastAsia="Times New Roman"/>
          <w:color w:val="000000"/>
          <w:sz w:val="24"/>
          <w:szCs w:val="24"/>
        </w:rPr>
        <w:softHyphen/>
        <w:t>гогранной работе по выполнению Стратегии «Казахстан-2030» и «Ка</w:t>
      </w:r>
      <w:r w:rsidRPr="008E20CE">
        <w:rPr>
          <w:rFonts w:eastAsia="Times New Roman"/>
          <w:color w:val="000000"/>
          <w:sz w:val="24"/>
          <w:szCs w:val="24"/>
        </w:rPr>
        <w:softHyphen/>
        <w:t>захстан-2050».</w:t>
      </w:r>
    </w:p>
    <w:p w:rsidR="00CA1025" w:rsidRPr="008E20CE" w:rsidRDefault="00CA1025" w:rsidP="00CA1025">
      <w:pPr>
        <w:shd w:val="clear" w:color="auto" w:fill="FFFFFF"/>
        <w:ind w:firstLine="720"/>
        <w:jc w:val="both"/>
        <w:rPr>
          <w:sz w:val="24"/>
          <w:szCs w:val="24"/>
        </w:rPr>
      </w:pPr>
      <w:r w:rsidRPr="008E20CE">
        <w:rPr>
          <w:rFonts w:eastAsia="Times New Roman"/>
          <w:color w:val="000000"/>
          <w:sz w:val="24"/>
          <w:szCs w:val="24"/>
        </w:rPr>
        <w:t>В целом Послание - это руковод</w:t>
      </w:r>
      <w:r w:rsidRPr="008E20CE">
        <w:rPr>
          <w:rFonts w:eastAsia="Times New Roman"/>
          <w:color w:val="000000"/>
          <w:sz w:val="24"/>
          <w:szCs w:val="24"/>
        </w:rPr>
        <w:softHyphen/>
        <w:t>ство к действию в четко обозначен</w:t>
      </w:r>
      <w:r w:rsidRPr="008E20CE">
        <w:rPr>
          <w:rFonts w:eastAsia="Times New Roman"/>
          <w:color w:val="000000"/>
          <w:sz w:val="24"/>
          <w:szCs w:val="24"/>
        </w:rPr>
        <w:softHyphen/>
        <w:t>ные сроки и с конкретными задача</w:t>
      </w:r>
      <w:r w:rsidRPr="008E20CE">
        <w:rPr>
          <w:rFonts w:eastAsia="Times New Roman"/>
          <w:color w:val="000000"/>
          <w:sz w:val="24"/>
          <w:szCs w:val="24"/>
        </w:rPr>
        <w:softHyphen/>
        <w:t>ми.</w:t>
      </w:r>
    </w:p>
    <w:p w:rsidR="00CA1025" w:rsidRPr="008E20CE" w:rsidRDefault="00CA1025" w:rsidP="00CA1025">
      <w:pPr>
        <w:ind w:firstLine="720"/>
        <w:jc w:val="both"/>
        <w:rPr>
          <w:sz w:val="24"/>
          <w:szCs w:val="24"/>
        </w:rPr>
      </w:pPr>
    </w:p>
    <w:p w:rsidR="00CA1025" w:rsidRPr="008E20CE" w:rsidRDefault="00CA1025" w:rsidP="00CA1025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CA1025">
        <w:rPr>
          <w:rFonts w:eastAsia="Times New Roman"/>
          <w:b/>
          <w:color w:val="000000"/>
          <w:sz w:val="24"/>
          <w:szCs w:val="24"/>
        </w:rPr>
        <w:t xml:space="preserve">  </w:t>
      </w:r>
      <w:r w:rsidRPr="008E20CE">
        <w:rPr>
          <w:rFonts w:eastAsia="Times New Roman"/>
          <w:b/>
          <w:color w:val="000000"/>
          <w:sz w:val="24"/>
          <w:szCs w:val="24"/>
          <w:lang w:val="en-US"/>
        </w:rPr>
        <w:t xml:space="preserve">// </w:t>
      </w:r>
      <w:r w:rsidRPr="008E20CE">
        <w:rPr>
          <w:rFonts w:eastAsia="Times New Roman"/>
          <w:b/>
          <w:color w:val="000000"/>
          <w:sz w:val="24"/>
          <w:szCs w:val="24"/>
        </w:rPr>
        <w:t>Северный Казахстан</w:t>
      </w:r>
      <w:proofErr w:type="gramStart"/>
      <w:r w:rsidRPr="008E20CE">
        <w:rPr>
          <w:rFonts w:eastAsia="Times New Roman"/>
          <w:b/>
          <w:color w:val="000000"/>
          <w:sz w:val="24"/>
          <w:szCs w:val="24"/>
        </w:rPr>
        <w:t>.-</w:t>
      </w:r>
      <w:proofErr w:type="gramEnd"/>
      <w:r w:rsidRPr="008E20CE">
        <w:rPr>
          <w:rFonts w:eastAsia="Times New Roman"/>
          <w:b/>
          <w:color w:val="000000"/>
          <w:sz w:val="24"/>
          <w:szCs w:val="24"/>
        </w:rPr>
        <w:t xml:space="preserve"> 2018.- 23 октября</w:t>
      </w:r>
    </w:p>
    <w:p w:rsidR="00E13CD0" w:rsidRPr="00CA1025" w:rsidRDefault="00E13CD0" w:rsidP="00E13CD0">
      <w:pPr>
        <w:shd w:val="clear" w:color="auto" w:fill="FFFFFF"/>
        <w:rPr>
          <w:sz w:val="24"/>
          <w:szCs w:val="24"/>
          <w:lang w:val="kk-KZ"/>
        </w:rPr>
      </w:pPr>
    </w:p>
    <w:p w:rsidR="00536AAF" w:rsidRDefault="00536AAF"/>
    <w:sectPr w:rsidR="00536AAF" w:rsidSect="00E13CD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03E"/>
    <w:rsid w:val="00536AAF"/>
    <w:rsid w:val="008103EC"/>
    <w:rsid w:val="00BE103E"/>
    <w:rsid w:val="00CA1025"/>
    <w:rsid w:val="00E1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C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C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814</Words>
  <Characters>4645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2018-10-18T05:42:00Z</dcterms:created>
  <dcterms:modified xsi:type="dcterms:W3CDTF">2018-10-23T08:39:00Z</dcterms:modified>
</cp:coreProperties>
</file>