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54B" w:rsidRPr="0089138F" w:rsidRDefault="00C7554B" w:rsidP="00C7554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1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891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Мертюкова</w:t>
      </w:r>
      <w:proofErr w:type="spellEnd"/>
      <w:r w:rsidRPr="00891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C7554B" w:rsidRDefault="00C7554B" w:rsidP="00C7554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</w:p>
    <w:p w:rsidR="00C7554B" w:rsidRPr="0089138F" w:rsidRDefault="00C7554B" w:rsidP="00C7554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89138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Международный уровень</w:t>
      </w:r>
    </w:p>
    <w:p w:rsidR="00C7554B" w:rsidRDefault="00C7554B" w:rsidP="00C7554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7554B" w:rsidRPr="0089138F" w:rsidRDefault="00C7554B" w:rsidP="00C7554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Северо-Казахстанский государственный универ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ситет им. </w:t>
      </w:r>
      <w:proofErr w:type="spellStart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Козыбаева впервые принял участие в глобальном мероприятии мирового масштаба «</w:t>
      </w:r>
      <w:proofErr w:type="spellStart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ErasmusDays</w:t>
      </w:r>
      <w:proofErr w:type="spellEnd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2019». В рам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ках данной инициативы в вузе состоялось открытие проектного офиса «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Erasmus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+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C7554B" w:rsidRPr="0089138F" w:rsidRDefault="00C7554B" w:rsidP="00C7554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Erasmus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+» - это программа Евро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пейского союза, которая содействует процессу интернационализации об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разования и направлена на содей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ствие модернизации и устойчивому развитию системы образования, про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фессионального обучения, моло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дежной политики и спорта. Она предоставляет финансовые возможнос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 для сотрудничества во всех этих </w:t>
      </w:r>
      <w:proofErr w:type="gramStart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="00FA66DD">
        <w:rPr>
          <w:rFonts w:ascii="Times New Roman" w:eastAsia="Times New Roman" w:hAnsi="Times New Roman" w:cs="Times New Roman"/>
          <w:color w:val="000000"/>
          <w:sz w:val="24"/>
          <w:szCs w:val="24"/>
        </w:rPr>
        <w:t>ластях</w:t>
      </w:r>
      <w:proofErr w:type="gramEnd"/>
      <w:r w:rsidR="00FA66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между европейскими </w:t>
      </w:r>
      <w:bookmarkStart w:id="0" w:name="_GoBack"/>
      <w:bookmarkEnd w:id="0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странами, так и со странами-партнерами по всему миру. </w:t>
      </w:r>
      <w:proofErr w:type="gramStart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А учас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в «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Erasmus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Days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», который в од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время проводится в большинстве ведущих вузов мира, дает возмож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его участникам делиться сво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им опытом реализации проектов, рассказывать об изменениях, кото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прошли на уровне вузов, систе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образования и общества в це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лом, показать, какое влияние они оказывают на личностный рост, раз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витие карьеры участников академи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мобильности, и позволяет довести результаты своих проектов до сведения широкой</w:t>
      </w:r>
      <w:proofErr w:type="gramEnd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обществен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ности.</w:t>
      </w:r>
    </w:p>
    <w:p w:rsidR="00C7554B" w:rsidRPr="0089138F" w:rsidRDefault="00C7554B" w:rsidP="00C7554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Приветствуя участников церемо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открытия проектного офиса «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Erasmus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+», ректор </w:t>
      </w:r>
      <w:proofErr w:type="gramStart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Северо-Казах-</w:t>
      </w:r>
      <w:proofErr w:type="spellStart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станского</w:t>
      </w:r>
      <w:proofErr w:type="spellEnd"/>
      <w:proofErr w:type="gramEnd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государственного универ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ситета им. </w:t>
      </w:r>
      <w:proofErr w:type="spellStart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Омир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баев</w:t>
      </w:r>
      <w:proofErr w:type="spellEnd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отметил, что в последние годы в вузе активно развивается между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народное сотрудничество по не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скольким направлениям. Одно из ведущих - заключение международ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договоров с зарубежными вуза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что позволяет вести работу по обмену студентами, преподавателя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прохождению ими зарубежных стажировок, реализовывать систему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двудипломного</w:t>
      </w:r>
      <w:proofErr w:type="spellEnd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образования.</w:t>
      </w:r>
    </w:p>
    <w:p w:rsidR="00C7554B" w:rsidRPr="0089138F" w:rsidRDefault="00C7554B" w:rsidP="00C7554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138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Наш университет начал активно продвигаться по научно-образова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тельным проектам Европейского со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юза «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Erasmus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+». Если ранее у нас было по одному-два проекта в год, то в прошлом году их было три, а в этом конкурсные процедуры проведены еще </w:t>
      </w:r>
      <w:proofErr w:type="gramStart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gramEnd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двум проектам, - отметил </w:t>
      </w:r>
      <w:proofErr w:type="spellStart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. Он подчеркнул, что это дает огромные возможности для студентов и преподавателей в плане развития потенциала. Ведь с ростом числа проектов «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Erasmus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+»" увели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чивается количество студентов, участвующих в программах акаде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мической мобильности, </w:t>
      </w:r>
      <w:proofErr w:type="spellStart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</w:t>
      </w:r>
      <w:proofErr w:type="spellEnd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образования, и им необходим офис, где они могли бы собираться, делиться своим опытом, рассказы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друг другу о пройденных стажи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ровках, обсуждать разные вопросы. Как подчеркнул </w:t>
      </w:r>
      <w:proofErr w:type="spellStart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Мауленович</w:t>
      </w:r>
      <w:proofErr w:type="spellEnd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, офис станет диалоговой площадкой для всего коллектива университета.</w:t>
      </w:r>
    </w:p>
    <w:p w:rsidR="00C7554B" w:rsidRPr="0089138F" w:rsidRDefault="00C7554B" w:rsidP="00C7554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Честь перерезать ленточку нового офиса предоставили </w:t>
      </w:r>
      <w:proofErr w:type="spellStart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Серику</w:t>
      </w:r>
      <w:proofErr w:type="spellEnd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Омирбаеву</w:t>
      </w:r>
      <w:proofErr w:type="spellEnd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одному из самых молодых преподавателей кафедры геогра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фии и экологии университета Ирине Лаптевой, которая имеет большой опыт получения европейского обра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зования. </w:t>
      </w:r>
      <w:proofErr w:type="gramStart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Ирина рассказала, что об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учалась в магистратуре университе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Витаутаса Великого (Каунас, Лит-</w:t>
      </w:r>
      <w:proofErr w:type="gramEnd"/>
    </w:p>
    <w:p w:rsidR="00C7554B" w:rsidRPr="0089138F" w:rsidRDefault="00C7554B" w:rsidP="00C7554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proofErr w:type="spellEnd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), с которым СКГУ в 2017 году за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ключил договор о реализации про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граммы </w:t>
      </w:r>
      <w:proofErr w:type="spellStart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двудипломного</w:t>
      </w:r>
      <w:proofErr w:type="spellEnd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 по магистерским программам.</w:t>
      </w:r>
      <w:proofErr w:type="gramEnd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специальности Ирина эколог.</w:t>
      </w:r>
    </w:p>
    <w:p w:rsidR="00C7554B" w:rsidRPr="0089138F" w:rsidRDefault="00C7554B" w:rsidP="00C7554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138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В течение одного семестра я обу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чалась по программе менеджмента окружающей среды. Обучение пол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ностью велось на английском языке. Примечательно, что обучение в этом вузе больше акцентировано на прак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тические занятия и ответственность самого обучающегося, - поделилась Ирина Лаптева. Молодой педагог рассказала, что во время обучения в литовском вузе узнала много нового, что могла бы теперь внедрять в на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шем вузе. К примеру, Ирине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особо понравилась программа по созда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карт, и не исключено, что своими мыслями по внедрению такой про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граммы она сможет поделиться со 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студентами и своими коллегами на новой площадке «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Erasmus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+»</w:t>
      </w:r>
    </w:p>
    <w:p w:rsidR="00C7554B" w:rsidRPr="0089138F" w:rsidRDefault="00C7554B" w:rsidP="00C7554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Ректор СКГУ им. </w:t>
      </w:r>
      <w:proofErr w:type="spellStart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рик</w:t>
      </w:r>
      <w:proofErr w:type="spellEnd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 студентам и педагогам вуза о широких возмож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ностях программы Европейского со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юза «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Erasmus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+». К слову, в вузе да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появилась новая должность про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ректора по интернационализации образования, которую занял препо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даватель из Италии.</w:t>
      </w:r>
    </w:p>
    <w:p w:rsidR="00C7554B" w:rsidRPr="0089138F" w:rsidRDefault="00C7554B" w:rsidP="00C7554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«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Erasmus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+» предо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ставляет четыре основные возможности для университетов и обучаю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щихся. Первое направление - меж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дународная кредитная мобильность (</w:t>
      </w:r>
      <w:proofErr w:type="gramStart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МКМ</w:t>
      </w:r>
      <w:proofErr w:type="gramEnd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). Это программа по краткос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рочному обучению и стажировкам в Европе длительностью от 3 до 12 месяцев за счет средств Евросоюза. К слову, в 2018 году в программе кре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дитной мобильности приняли учас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тие </w:t>
      </w:r>
      <w:proofErr w:type="gramStart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 тысячи</w:t>
      </w:r>
      <w:proofErr w:type="gramEnd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казахстанских сту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дентов. </w:t>
      </w:r>
      <w:proofErr w:type="spellStart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Североказахстанцы</w:t>
      </w:r>
      <w:proofErr w:type="spellEnd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этом участие пока не принимают.</w:t>
      </w:r>
    </w:p>
    <w:p w:rsidR="00C7554B" w:rsidRPr="0089138F" w:rsidRDefault="00C7554B" w:rsidP="00C7554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Второе направление, а именно магистерские степени </w:t>
      </w:r>
      <w:proofErr w:type="spellStart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Эразмус</w:t>
      </w:r>
      <w:proofErr w:type="spellEnd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Мундуе</w:t>
      </w:r>
      <w:proofErr w:type="spellEnd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, реализует международный кон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сорциум университетов. Это интег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рированная международная образо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вательная программа, в рамках кото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 магистрант может обучаться в двух и более вузах разных стран. На данный момент семь университетов Казахстана реализуют восемь сов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местных программ, участниками ко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торых стали более 160 казахстанцев.</w:t>
      </w:r>
    </w:p>
    <w:p w:rsidR="00C7554B" w:rsidRPr="0089138F" w:rsidRDefault="00C7554B" w:rsidP="00C7554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Жан Моне - это программа, кото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рая развивает и поддерживает ис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следования в области проблематики Европейского союза. Это третье на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правление, в котором за 2015-2018 годы свои проекты реализовали во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семь вузов Казахстана.</w:t>
      </w:r>
    </w:p>
    <w:p w:rsidR="00C7554B" w:rsidRPr="0089138F" w:rsidRDefault="00C7554B" w:rsidP="00C7554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четвертого направления программы его участникам предо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ставляется возможность повышения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потенциала высшего образования с финансированием проектов, ориен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тированных на достижение долго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срочного влияния на вузы и системы высшего образования стран-парт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неров. За четыре года действия про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граммы «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Erasmus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+» было профи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нансировано 40 проектов с участием вузов Казахстана на 35,5 миллиона евро. К слову, СКГУ им. </w:t>
      </w:r>
      <w:proofErr w:type="spellStart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является активным участником этого направления.</w:t>
      </w:r>
    </w:p>
    <w:p w:rsidR="00C7554B" w:rsidRDefault="00C7554B" w:rsidP="00C7554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Говорили участники встречи и о том, что за последние три года уни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верситетом проделана большая и результативная </w:t>
      </w:r>
      <w:proofErr w:type="gramStart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</w:t>
      </w:r>
      <w:proofErr w:type="gramEnd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 интерна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ционализации образования. Заклю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чено более 150 договоров о сотруд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ничестве с организациями и вузами 30 стран. Сегодня вузом реализуется девять </w:t>
      </w:r>
      <w:proofErr w:type="spellStart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двудипломых</w:t>
      </w:r>
      <w:proofErr w:type="spellEnd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программ. С 2017 года пять зарубежных специа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листов проработали в вузе в качест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 </w:t>
      </w:r>
      <w:proofErr w:type="gramStart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топ-менеджеров</w:t>
      </w:r>
      <w:proofErr w:type="gramEnd"/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t>. За пять лет око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200 студентов приняли участие в академической мобильности. На се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годняшний день в вузе обучается 230 иностранных студентов. Реализуют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две программы на английском язы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ке. А в 2019 году в рамках междуна</w:t>
      </w:r>
      <w:r w:rsidRPr="0089138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родного сотрудничества учеными вуза выполнялось семь научных проектов.</w:t>
      </w:r>
    </w:p>
    <w:p w:rsidR="00C7554B" w:rsidRDefault="00C7554B" w:rsidP="00C7554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7554B" w:rsidRPr="0089138F" w:rsidRDefault="00C7554B" w:rsidP="00C7554B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13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Казахстан.- 2019.- 12 октября</w:t>
      </w:r>
    </w:p>
    <w:p w:rsidR="00E803F7" w:rsidRDefault="00FA66DD"/>
    <w:sectPr w:rsidR="00E803F7" w:rsidSect="00C7554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E5E"/>
    <w:rsid w:val="00024754"/>
    <w:rsid w:val="00177E5E"/>
    <w:rsid w:val="003A3DD1"/>
    <w:rsid w:val="00C7554B"/>
    <w:rsid w:val="00FA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5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5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918</Words>
  <Characters>5237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2019-10-15T03:46:00Z</dcterms:created>
  <dcterms:modified xsi:type="dcterms:W3CDTF">2019-10-15T04:04:00Z</dcterms:modified>
</cp:coreProperties>
</file>